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594C6F49" w:rsidR="0046629D" w:rsidRPr="0046629D" w:rsidRDefault="00995C38" w:rsidP="008343B9">
            <w:pPr>
              <w:rPr>
                <w:b/>
                <w:bCs/>
                <w:color w:val="000000"/>
                <w:sz w:val="20"/>
                <w:szCs w:val="20"/>
              </w:rPr>
            </w:pPr>
            <w:r w:rsidRPr="00995C38">
              <w:rPr>
                <w:b/>
                <w:bCs/>
                <w:color w:val="000000"/>
                <w:sz w:val="20"/>
                <w:szCs w:val="20"/>
              </w:rPr>
              <w:t xml:space="preserve">DALTON spol. </w:t>
            </w:r>
            <w:proofErr w:type="spellStart"/>
            <w:r w:rsidRPr="00995C38">
              <w:rPr>
                <w:b/>
                <w:bCs/>
                <w:color w:val="000000"/>
                <w:sz w:val="20"/>
                <w:szCs w:val="20"/>
              </w:rPr>
              <w:t>s.r.o</w:t>
            </w:r>
            <w:proofErr w:type="spellEnd"/>
            <w:r w:rsidRPr="00995C38">
              <w:rPr>
                <w:b/>
                <w:bCs/>
                <w:color w:val="000000"/>
                <w:sz w:val="20"/>
                <w:szCs w:val="20"/>
              </w:rPr>
              <w:t>.</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31599E2C" w:rsidR="0046629D" w:rsidRPr="0046629D" w:rsidRDefault="00995C38" w:rsidP="008343B9">
            <w:pPr>
              <w:rPr>
                <w:bCs/>
                <w:color w:val="000000"/>
                <w:sz w:val="20"/>
                <w:szCs w:val="20"/>
              </w:rPr>
            </w:pPr>
            <w:r w:rsidRPr="00995C38">
              <w:rPr>
                <w:bCs/>
                <w:color w:val="000000"/>
                <w:sz w:val="20"/>
                <w:szCs w:val="20"/>
              </w:rPr>
              <w:t>Napájadlá 1/A, 040 12 Košice</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49B7438" w14:textId="77777777" w:rsidR="00995C38" w:rsidRPr="00995C38" w:rsidRDefault="00995C38" w:rsidP="00995C38">
            <w:pPr>
              <w:rPr>
                <w:bCs/>
                <w:color w:val="000000"/>
                <w:sz w:val="20"/>
                <w:szCs w:val="20"/>
              </w:rPr>
            </w:pPr>
            <w:r w:rsidRPr="00995C38">
              <w:rPr>
                <w:bCs/>
                <w:color w:val="000000"/>
                <w:sz w:val="20"/>
                <w:szCs w:val="20"/>
              </w:rPr>
              <w:t xml:space="preserve">JUDr. Dušan </w:t>
            </w:r>
            <w:proofErr w:type="spellStart"/>
            <w:r w:rsidRPr="00995C38">
              <w:rPr>
                <w:bCs/>
                <w:color w:val="000000"/>
                <w:sz w:val="20"/>
                <w:szCs w:val="20"/>
              </w:rPr>
              <w:t>Gažovský</w:t>
            </w:r>
            <w:proofErr w:type="spellEnd"/>
          </w:p>
          <w:p w14:paraId="107DDEA3" w14:textId="77777777" w:rsidR="00995C38" w:rsidRPr="00995C38" w:rsidRDefault="00995C38" w:rsidP="00995C38">
            <w:pPr>
              <w:rPr>
                <w:bCs/>
                <w:color w:val="000000"/>
                <w:sz w:val="20"/>
                <w:szCs w:val="20"/>
              </w:rPr>
            </w:pPr>
            <w:r w:rsidRPr="00995C38">
              <w:rPr>
                <w:bCs/>
                <w:color w:val="000000"/>
                <w:sz w:val="20"/>
                <w:szCs w:val="20"/>
              </w:rPr>
              <w:t xml:space="preserve">JUDr. Mgr. Marián </w:t>
            </w:r>
            <w:proofErr w:type="spellStart"/>
            <w:r w:rsidRPr="00995C38">
              <w:rPr>
                <w:bCs/>
                <w:color w:val="000000"/>
                <w:sz w:val="20"/>
                <w:szCs w:val="20"/>
              </w:rPr>
              <w:t>Gažovský</w:t>
            </w:r>
            <w:proofErr w:type="spellEnd"/>
          </w:p>
          <w:p w14:paraId="79BB6E51" w14:textId="3FDB6D7B" w:rsidR="00AA3956" w:rsidRPr="00A27A14" w:rsidRDefault="00995C38" w:rsidP="00995C38">
            <w:pPr>
              <w:rPr>
                <w:bCs/>
                <w:color w:val="000000"/>
                <w:sz w:val="20"/>
                <w:szCs w:val="20"/>
              </w:rPr>
            </w:pPr>
            <w:r w:rsidRPr="00995C38">
              <w:rPr>
                <w:bCs/>
                <w:color w:val="000000"/>
                <w:sz w:val="20"/>
                <w:szCs w:val="20"/>
              </w:rPr>
              <w:t xml:space="preserve">JUDr. Darina </w:t>
            </w:r>
            <w:proofErr w:type="spellStart"/>
            <w:r w:rsidRPr="00995C38">
              <w:rPr>
                <w:bCs/>
                <w:color w:val="000000"/>
                <w:sz w:val="20"/>
                <w:szCs w:val="20"/>
              </w:rPr>
              <w:t>Gažovská</w:t>
            </w:r>
            <w:proofErr w:type="spellEnd"/>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A1C7AE1" w:rsidR="0046629D" w:rsidRPr="0046629D" w:rsidRDefault="001C2E7D" w:rsidP="001C2E7D">
            <w:pPr>
              <w:rPr>
                <w:bCs/>
                <w:color w:val="000000"/>
                <w:sz w:val="20"/>
                <w:szCs w:val="20"/>
              </w:rPr>
            </w:pPr>
            <w:r w:rsidRPr="001C2E7D">
              <w:rPr>
                <w:bCs/>
                <w:color w:val="000000"/>
                <w:sz w:val="20"/>
                <w:szCs w:val="20"/>
              </w:rPr>
              <w:t>31 674 453</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66905DFD" w:rsidR="0046629D" w:rsidRPr="0046629D" w:rsidRDefault="001C2E7D" w:rsidP="008343B9">
            <w:pPr>
              <w:rPr>
                <w:bCs/>
                <w:color w:val="000000"/>
                <w:sz w:val="20"/>
                <w:szCs w:val="20"/>
              </w:rPr>
            </w:pPr>
            <w:r w:rsidRPr="001C2E7D">
              <w:rPr>
                <w:bCs/>
                <w:color w:val="000000"/>
                <w:sz w:val="20"/>
                <w:szCs w:val="20"/>
              </w:rPr>
              <w:t>2020481320</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 xml:space="preserve">Názov projektu a kód </w:t>
            </w:r>
            <w:proofErr w:type="spellStart"/>
            <w:r w:rsidRPr="00FA74C0">
              <w:rPr>
                <w:rFonts w:cstheme="minorHAnsi"/>
                <w:b/>
                <w:bCs/>
                <w:color w:val="000000"/>
                <w:sz w:val="20"/>
                <w:szCs w:val="20"/>
              </w:rPr>
              <w:t>ŽoNFP</w:t>
            </w:r>
            <w:proofErr w:type="spellEnd"/>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1527C1BE" w:rsidR="00330267" w:rsidRPr="00FA74C0" w:rsidRDefault="001C2E7D" w:rsidP="008343B9">
            <w:pPr>
              <w:rPr>
                <w:bCs/>
                <w:color w:val="000000"/>
                <w:sz w:val="20"/>
                <w:szCs w:val="20"/>
              </w:rPr>
            </w:pPr>
            <w:r w:rsidRPr="001C2E7D">
              <w:rPr>
                <w:bCs/>
                <w:color w:val="000000"/>
                <w:sz w:val="20"/>
                <w:szCs w:val="20"/>
              </w:rPr>
              <w:t>Inovácia výrobných a obchodných kapacít spoločnosti DALTON, spol. s r. o.</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3E10C8ED" w:rsidR="0046629D" w:rsidRPr="0046629D" w:rsidRDefault="001C2E7D" w:rsidP="008343B9">
            <w:pPr>
              <w:rPr>
                <w:b/>
                <w:color w:val="000000"/>
                <w:sz w:val="20"/>
                <w:szCs w:val="20"/>
              </w:rPr>
            </w:pPr>
            <w:r w:rsidRPr="001C2E7D">
              <w:rPr>
                <w:b/>
                <w:color w:val="000000"/>
                <w:sz w:val="20"/>
                <w:szCs w:val="20"/>
              </w:rPr>
              <w:t>Inovácia výrobných a obchodných kapacít spoločnosti DALTON, spol. s r. o.</w:t>
            </w:r>
            <w:r w:rsidR="002E4D7D">
              <w:rPr>
                <w:b/>
                <w:color w:val="000000"/>
                <w:sz w:val="20"/>
                <w:szCs w:val="20"/>
              </w:rPr>
              <w:t xml:space="preserve"> -</w:t>
            </w:r>
            <w:r w:rsidR="002E4D7D" w:rsidRPr="002E4D7D">
              <w:rPr>
                <w:b/>
                <w:color w:val="000000"/>
                <w:sz w:val="20"/>
                <w:szCs w:val="20"/>
              </w:rPr>
              <w:t xml:space="preserve"> chladiaca jednotka</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62FFE393" w:rsidR="0046629D" w:rsidRPr="0046629D" w:rsidRDefault="002E4D7D" w:rsidP="008343B9">
            <w:pPr>
              <w:rPr>
                <w:color w:val="000000"/>
                <w:sz w:val="20"/>
                <w:szCs w:val="20"/>
              </w:rPr>
            </w:pPr>
            <w:r>
              <w:rPr>
                <w:color w:val="000000"/>
                <w:sz w:val="20"/>
                <w:szCs w:val="20"/>
              </w:rPr>
              <w:t>101.319,50</w:t>
            </w:r>
            <w:r w:rsidR="00293D9B">
              <w:rPr>
                <w:color w:val="000000"/>
                <w:sz w:val="20"/>
                <w:szCs w:val="20"/>
              </w:rPr>
              <w:t xml:space="preserve"> </w:t>
            </w:r>
            <w:r w:rsidR="0046629D" w:rsidRPr="00A15F6C">
              <w:rPr>
                <w:color w:val="000000"/>
                <w:sz w:val="20"/>
                <w:szCs w:val="20"/>
              </w:rPr>
              <w:t>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37540857" w:rsidR="0046629D" w:rsidRPr="0046629D" w:rsidRDefault="0046629D" w:rsidP="008343B9">
            <w:pPr>
              <w:rPr>
                <w:b/>
                <w:bCs/>
                <w:sz w:val="20"/>
                <w:szCs w:val="20"/>
              </w:rPr>
            </w:pPr>
            <w:r w:rsidRPr="006A6FFB">
              <w:rPr>
                <w:b/>
                <w:bCs/>
                <w:sz w:val="20"/>
                <w:szCs w:val="20"/>
              </w:rPr>
              <w:t xml:space="preserve">do </w:t>
            </w:r>
            <w:r w:rsidR="006A6FFB" w:rsidRPr="006A6FFB">
              <w:rPr>
                <w:b/>
                <w:bCs/>
                <w:sz w:val="20"/>
                <w:szCs w:val="20"/>
              </w:rPr>
              <w:t>10</w:t>
            </w:r>
            <w:r w:rsidR="006B72D3" w:rsidRPr="006A6FFB">
              <w:rPr>
                <w:b/>
                <w:bCs/>
                <w:sz w:val="20"/>
                <w:szCs w:val="20"/>
              </w:rPr>
              <w:t>.10.2023</w:t>
            </w:r>
            <w:r w:rsidRPr="006A6FFB">
              <w:rPr>
                <w:b/>
                <w:bCs/>
                <w:sz w:val="20"/>
                <w:szCs w:val="20"/>
              </w:rPr>
              <w:t xml:space="preserve"> do 10:00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6A6FFB"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lastRenderedPageBreak/>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50282140" w:rsidR="0046629D" w:rsidRPr="00D33D9D" w:rsidRDefault="006A6FFB" w:rsidP="008343B9">
            <w:pPr>
              <w:rPr>
                <w:rFonts w:cstheme="minorHAnsi"/>
                <w:b/>
                <w:bCs/>
                <w:color w:val="000000"/>
                <w:sz w:val="20"/>
                <w:szCs w:val="20"/>
              </w:rPr>
            </w:pPr>
            <w:r w:rsidRPr="006A6FFB">
              <w:rPr>
                <w:rFonts w:cstheme="minorHAnsi"/>
                <w:b/>
                <w:bCs/>
                <w:color w:val="000000"/>
                <w:sz w:val="20"/>
                <w:szCs w:val="20"/>
              </w:rPr>
              <w:t>10</w:t>
            </w:r>
            <w:r w:rsidR="006B72D3" w:rsidRPr="006A6FFB">
              <w:rPr>
                <w:rFonts w:cstheme="minorHAnsi"/>
                <w:b/>
                <w:bCs/>
                <w:color w:val="000000"/>
                <w:sz w:val="20"/>
                <w:szCs w:val="20"/>
              </w:rPr>
              <w:t>.10.2023</w:t>
            </w:r>
            <w:r w:rsidR="0046629D" w:rsidRPr="006A6FFB">
              <w:rPr>
                <w:rFonts w:cstheme="minorHAnsi"/>
                <w:b/>
                <w:bCs/>
                <w:color w:val="000000"/>
                <w:sz w:val="20"/>
                <w:szCs w:val="20"/>
              </w:rPr>
              <w:t xml:space="preserve"> o 14:</w:t>
            </w:r>
            <w:r w:rsidR="002E0757" w:rsidRPr="006A6FFB">
              <w:rPr>
                <w:rFonts w:cstheme="minorHAnsi"/>
                <w:b/>
                <w:bCs/>
                <w:color w:val="000000"/>
                <w:sz w:val="20"/>
                <w:szCs w:val="20"/>
              </w:rPr>
              <w:t>3</w:t>
            </w:r>
            <w:r w:rsidR="0046629D" w:rsidRPr="006A6FFB">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4917A95B"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6A6FFB" w:rsidRPr="006A6FFB">
              <w:rPr>
                <w:rFonts w:cstheme="minorHAnsi"/>
                <w:b/>
                <w:bCs/>
                <w:color w:val="000000"/>
                <w:sz w:val="20"/>
                <w:szCs w:val="20"/>
              </w:rPr>
              <w:t>28</w:t>
            </w:r>
            <w:r w:rsidR="006B72D3" w:rsidRPr="006A6FFB">
              <w:rPr>
                <w:rFonts w:cstheme="minorHAnsi"/>
                <w:b/>
                <w:bCs/>
                <w:color w:val="000000"/>
                <w:sz w:val="20"/>
                <w:szCs w:val="20"/>
              </w:rPr>
              <w:t>.09.2023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0381912D"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1 – </w:t>
            </w:r>
            <w:r w:rsidR="001C2E7D">
              <w:rPr>
                <w:color w:val="000000"/>
                <w:sz w:val="20"/>
                <w:szCs w:val="20"/>
              </w:rPr>
              <w:t>K</w:t>
            </w:r>
            <w:r w:rsidRPr="006B72D3">
              <w:rPr>
                <w:color w:val="000000"/>
                <w:sz w:val="20"/>
                <w:szCs w:val="20"/>
              </w:rPr>
              <w:t>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6B72D3">
        <w:trPr>
          <w:gridBefore w:val="1"/>
          <w:wBefore w:w="10" w:type="dxa"/>
          <w:trHeight w:val="51"/>
        </w:trPr>
        <w:tc>
          <w:tcPr>
            <w:tcW w:w="924" w:type="dxa"/>
            <w:tcBorders>
              <w:top w:val="nil"/>
              <w:left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6B72D3" w:rsidRDefault="0046629D" w:rsidP="0046629D">
            <w:pPr>
              <w:rPr>
                <w:color w:val="000000"/>
                <w:sz w:val="20"/>
                <w:szCs w:val="20"/>
              </w:rPr>
            </w:pPr>
            <w:r w:rsidRPr="006B72D3">
              <w:rPr>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77777777" w:rsidR="00E06973" w:rsidRPr="006B72D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 DPH</w:t>
      </w:r>
    </w:p>
    <w:p w14:paraId="41AA23D3"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 xml:space="preserve">V prípade, že obstarávateľ nezíska od potenciálnych dodávateľov minimálny počet cenových ponúk, </w:t>
      </w:r>
      <w:proofErr w:type="spellStart"/>
      <w:r w:rsidRPr="006B72D3">
        <w:rPr>
          <w:rFonts w:eastAsia="Calibri"/>
          <w:sz w:val="20"/>
          <w:szCs w:val="20"/>
        </w:rPr>
        <w:t>t.j</w:t>
      </w:r>
      <w:proofErr w:type="spellEnd"/>
      <w:r w:rsidRPr="006B72D3">
        <w:rPr>
          <w:rFonts w:eastAsia="Calibri"/>
          <w:sz w:val="20"/>
          <w:szCs w:val="20"/>
        </w:rPr>
        <w:t>.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E06973">
      <w:pPr>
        <w:pStyle w:val="Default"/>
        <w:jc w:val="both"/>
        <w:rPr>
          <w:sz w:val="20"/>
          <w:szCs w:val="20"/>
        </w:rPr>
      </w:pPr>
      <w:r w:rsidRPr="006B72D3">
        <w:rPr>
          <w:sz w:val="20"/>
          <w:szCs w:val="20"/>
        </w:rPr>
        <w:t xml:space="preserve">V rozsudku Súdneho dvora Európskej zo dňa 27. 11. 2011 vo veci Lombardini a </w:t>
      </w:r>
      <w:proofErr w:type="spellStart"/>
      <w:r w:rsidRPr="006B72D3">
        <w:rPr>
          <w:sz w:val="20"/>
          <w:szCs w:val="20"/>
        </w:rPr>
        <w:t>Mantovani</w:t>
      </w:r>
      <w:proofErr w:type="spellEnd"/>
      <w:r w:rsidRPr="006B72D3">
        <w:rPr>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6B72D3">
      <w:pPr>
        <w:spacing w:line="264" w:lineRule="auto"/>
        <w:jc w:val="both"/>
        <w:rPr>
          <w:bCs/>
          <w:sz w:val="20"/>
          <w:szCs w:val="20"/>
        </w:rPr>
      </w:pPr>
    </w:p>
    <w:p w14:paraId="444C9A94" w14:textId="77777777" w:rsidR="00E06973" w:rsidRPr="006B72D3" w:rsidRDefault="00E06973" w:rsidP="006B72D3">
      <w:pPr>
        <w:spacing w:line="264" w:lineRule="auto"/>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6B72D3">
      <w:pPr>
        <w:spacing w:line="264" w:lineRule="auto"/>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6B72D3">
      <w:pPr>
        <w:spacing w:line="264" w:lineRule="auto"/>
        <w:jc w:val="both"/>
        <w:rPr>
          <w:bCs/>
          <w:sz w:val="20"/>
          <w:szCs w:val="20"/>
        </w:rPr>
      </w:pPr>
      <w:r w:rsidRPr="006B72D3">
        <w:rPr>
          <w:bCs/>
          <w:sz w:val="20"/>
          <w:szCs w:val="20"/>
        </w:rPr>
        <w:t xml:space="preserve">b) kalkuláciu ceny, </w:t>
      </w:r>
      <w:proofErr w:type="spellStart"/>
      <w:r w:rsidRPr="006B72D3">
        <w:rPr>
          <w:bCs/>
          <w:sz w:val="20"/>
          <w:szCs w:val="20"/>
        </w:rPr>
        <w:t>t.j</w:t>
      </w:r>
      <w:proofErr w:type="spellEnd"/>
      <w:r w:rsidRPr="006B72D3">
        <w:rPr>
          <w:bCs/>
          <w:sz w:val="20"/>
          <w:szCs w:val="20"/>
        </w:rPr>
        <w:t>. kalkulačný rozbor ceny jednotlivých položiek</w:t>
      </w:r>
    </w:p>
    <w:p w14:paraId="7B94D027" w14:textId="77777777" w:rsidR="00E06973" w:rsidRPr="006B72D3" w:rsidRDefault="00E06973" w:rsidP="006B72D3">
      <w:pPr>
        <w:spacing w:line="264" w:lineRule="auto"/>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Predajná</w:t>
            </w:r>
            <w:proofErr w:type="spellEnd"/>
            <w:r w:rsidRPr="006B72D3">
              <w:rPr>
                <w:bCs/>
                <w:sz w:val="16"/>
                <w:szCs w:val="16"/>
                <w:lang w:val="en-US" w:eastAsia="en-US"/>
              </w:rPr>
              <w:t xml:space="preserve"> </w:t>
            </w:r>
            <w:proofErr w:type="spellStart"/>
            <w:r w:rsidRPr="006B72D3">
              <w:rPr>
                <w:bCs/>
                <w:sz w:val="16"/>
                <w:szCs w:val="16"/>
                <w:lang w:val="en-US" w:eastAsia="en-US"/>
              </w:rPr>
              <w:t>cena</w:t>
            </w:r>
            <w:proofErr w:type="spellEnd"/>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Hrubé</w:t>
            </w:r>
            <w:proofErr w:type="spellEnd"/>
            <w:r w:rsidRPr="006B72D3">
              <w:rPr>
                <w:bCs/>
                <w:sz w:val="16"/>
                <w:szCs w:val="16"/>
                <w:lang w:val="en-US" w:eastAsia="en-US"/>
              </w:rPr>
              <w:t xml:space="preserve"> </w:t>
            </w:r>
            <w:proofErr w:type="spellStart"/>
            <w:r w:rsidRPr="006B72D3">
              <w:rPr>
                <w:bCs/>
                <w:sz w:val="16"/>
                <w:szCs w:val="16"/>
                <w:lang w:val="en-US" w:eastAsia="en-US"/>
              </w:rPr>
              <w:t>rozpätie</w:t>
            </w:r>
            <w:proofErr w:type="spellEnd"/>
            <w:r w:rsidRPr="006B72D3">
              <w:rPr>
                <w:bCs/>
                <w:sz w:val="16"/>
                <w:szCs w:val="16"/>
                <w:lang w:val="en-US" w:eastAsia="en-US"/>
              </w:rPr>
              <w:t xml:space="preserve"> (</w:t>
            </w:r>
            <w:proofErr w:type="spellStart"/>
            <w:r w:rsidRPr="006B72D3">
              <w:rPr>
                <w:bCs/>
                <w:sz w:val="16"/>
                <w:szCs w:val="16"/>
                <w:lang w:val="en-US" w:eastAsia="en-US"/>
              </w:rPr>
              <w:t>Hr</w:t>
            </w:r>
            <w:proofErr w:type="spellEnd"/>
            <w:r w:rsidRPr="006B72D3">
              <w:rPr>
                <w:bCs/>
                <w:sz w:val="16"/>
                <w:szCs w:val="16"/>
                <w:lang w:val="en-US" w:eastAsia="en-US"/>
              </w:rPr>
              <w:t>)</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Marža</w:t>
            </w:r>
            <w:proofErr w:type="spellEnd"/>
            <w:r w:rsidRPr="006B72D3">
              <w:rPr>
                <w:bCs/>
                <w:sz w:val="16"/>
                <w:szCs w:val="16"/>
                <w:lang w:val="en-US" w:eastAsia="en-US"/>
              </w:rPr>
              <w:t xml:space="preserve"> (</w:t>
            </w:r>
            <w:proofErr w:type="spellStart"/>
            <w:r w:rsidRPr="006B72D3">
              <w:rPr>
                <w:bCs/>
                <w:sz w:val="16"/>
                <w:szCs w:val="16"/>
                <w:lang w:val="en-US" w:eastAsia="en-US"/>
              </w:rPr>
              <w:t>Mž</w:t>
            </w:r>
            <w:proofErr w:type="spellEnd"/>
            <w:r w:rsidRPr="006B72D3">
              <w:rPr>
                <w:bCs/>
                <w:sz w:val="16"/>
                <w:szCs w:val="16"/>
                <w:lang w:val="en-US" w:eastAsia="en-US"/>
              </w:rPr>
              <w:t>)</w:t>
            </w:r>
          </w:p>
        </w:tc>
      </w:tr>
    </w:tbl>
    <w:p w14:paraId="18985023" w14:textId="77777777" w:rsidR="00E06973" w:rsidRPr="006B72D3" w:rsidRDefault="00E06973" w:rsidP="006B72D3">
      <w:pPr>
        <w:spacing w:line="264" w:lineRule="auto"/>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6B72D3">
      <w:pPr>
        <w:spacing w:line="264" w:lineRule="auto"/>
        <w:jc w:val="both"/>
        <w:rPr>
          <w:rFonts w:asciiTheme="minorHAnsi" w:hAnsiTheme="minorHAnsi" w:cstheme="minorHAnsi"/>
          <w:bCs/>
          <w:sz w:val="20"/>
          <w:szCs w:val="20"/>
        </w:rPr>
      </w:pPr>
      <w:r w:rsidRPr="006B72D3">
        <w:rPr>
          <w:bCs/>
          <w:sz w:val="20"/>
          <w:szCs w:val="20"/>
          <w:u w:val="single"/>
        </w:rPr>
        <w:t xml:space="preserve">Uchádzač je však povinný uviesť v ponuke, aký kalkulačný vzorec na to použil, </w:t>
      </w:r>
      <w:proofErr w:type="spellStart"/>
      <w:r w:rsidRPr="006B72D3">
        <w:rPr>
          <w:bCs/>
          <w:sz w:val="20"/>
          <w:szCs w:val="20"/>
          <w:u w:val="single"/>
        </w:rPr>
        <w:t>t.j</w:t>
      </w:r>
      <w:proofErr w:type="spellEnd"/>
      <w:r w:rsidRPr="006B72D3">
        <w:rPr>
          <w:bCs/>
          <w:sz w:val="20"/>
          <w:szCs w:val="20"/>
          <w:u w:val="single"/>
        </w:rPr>
        <w:t>.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78031A1A" w14:textId="77777777" w:rsidR="001827CD" w:rsidRPr="006B72D3" w:rsidRDefault="001827CD" w:rsidP="001827CD">
      <w:pPr>
        <w:spacing w:line="264" w:lineRule="auto"/>
        <w:ind w:left="4956"/>
        <w:rPr>
          <w:b/>
          <w:sz w:val="20"/>
          <w:szCs w:val="20"/>
        </w:rPr>
      </w:pPr>
      <w:r w:rsidRPr="006B72D3">
        <w:rPr>
          <w:b/>
          <w:sz w:val="20"/>
          <w:szCs w:val="20"/>
        </w:rPr>
        <w:lastRenderedPageBreak/>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A9797A">
        <w:trPr>
          <w:trHeight w:val="725"/>
        </w:trPr>
        <w:tc>
          <w:tcPr>
            <w:tcW w:w="9060" w:type="dxa"/>
            <w:tcBorders>
              <w:top w:val="single" w:sz="4" w:space="0" w:color="auto"/>
              <w:left w:val="single" w:sz="4" w:space="0" w:color="auto"/>
              <w:bottom w:val="single" w:sz="4" w:space="0" w:color="auto"/>
              <w:right w:val="single" w:sz="4" w:space="0" w:color="auto"/>
            </w:tcBorders>
          </w:tcPr>
          <w:p w14:paraId="7920B416" w14:textId="322B59E4"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w:t>
            </w:r>
            <w:proofErr w:type="spellStart"/>
            <w:r w:rsidR="00A32AAB" w:rsidRPr="006B72D3">
              <w:rPr>
                <w:color w:val="000000" w:themeColor="text1"/>
                <w:sz w:val="20"/>
                <w:szCs w:val="20"/>
              </w:rPr>
              <w:t>link</w:t>
            </w:r>
            <w:proofErr w:type="spellEnd"/>
            <w:r w:rsidR="00A32AAB" w:rsidRPr="006B72D3">
              <w:rPr>
                <w:color w:val="000000" w:themeColor="text1"/>
                <w:sz w:val="20"/>
                <w:szCs w:val="20"/>
              </w:rPr>
              <w:t>,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6B72D3">
              <w:rPr>
                <w:color w:val="000000" w:themeColor="text1"/>
                <w:sz w:val="20"/>
                <w:szCs w:val="20"/>
              </w:rPr>
              <w:t>printscreenom</w:t>
            </w:r>
            <w:proofErr w:type="spellEnd"/>
            <w:r w:rsidR="00F37230" w:rsidRPr="006B72D3">
              <w:rPr>
                <w:color w:val="000000" w:themeColor="text1"/>
                <w:sz w:val="20"/>
                <w:szCs w:val="20"/>
              </w:rPr>
              <w:t xml:space="preserve">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DA05352" w14:textId="77777777" w:rsidR="00C87DD1" w:rsidRPr="006B72D3" w:rsidRDefault="00F94C4F" w:rsidP="006B72D3">
            <w:pPr>
              <w:jc w:val="both"/>
              <w:rPr>
                <w:b/>
                <w:bCs/>
                <w:color w:val="000000" w:themeColor="text1"/>
                <w:sz w:val="20"/>
                <w:szCs w:val="20"/>
              </w:rPr>
            </w:pPr>
            <w:r w:rsidRPr="006B72D3">
              <w:rPr>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003B267F" w14:textId="77777777"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Pr="006B72D3"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0B01E592"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hodnote  </w:t>
      </w:r>
      <w:r w:rsidR="002E4D7D">
        <w:rPr>
          <w:rFonts w:eastAsia="Calibri"/>
          <w:b/>
          <w:bCs/>
          <w:sz w:val="20"/>
          <w:szCs w:val="20"/>
        </w:rPr>
        <w:t>100</w:t>
      </w:r>
      <w:r w:rsidR="00647B9C" w:rsidRPr="006B72D3">
        <w:rPr>
          <w:rFonts w:eastAsia="Calibri"/>
          <w:b/>
          <w:bCs/>
          <w:sz w:val="20"/>
          <w:szCs w:val="20"/>
        </w:rPr>
        <w:t>.000</w:t>
      </w:r>
      <w:r w:rsidR="00195B90" w:rsidRPr="006B72D3">
        <w:rPr>
          <w:rFonts w:eastAsia="Calibri"/>
          <w:b/>
          <w:bCs/>
          <w:sz w:val="20"/>
          <w:szCs w:val="20"/>
        </w:rPr>
        <w:t>,00</w:t>
      </w:r>
      <w:r w:rsidRPr="006B72D3">
        <w:rPr>
          <w:rFonts w:eastAsia="Calibri"/>
          <w:b/>
          <w:bCs/>
          <w:sz w:val="20"/>
          <w:szCs w:val="20"/>
        </w:rPr>
        <w:t xml:space="preserve"> EUR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69626310" w14:textId="77777777" w:rsidR="00FA74C0" w:rsidRDefault="00FA74C0" w:rsidP="00E51683">
      <w:pPr>
        <w:jc w:val="both"/>
        <w:rPr>
          <w:rFonts w:eastAsia="Calibri"/>
          <w:sz w:val="20"/>
          <w:szCs w:val="20"/>
        </w:rPr>
      </w:pPr>
    </w:p>
    <w:p w14:paraId="1211B6D3" w14:textId="031442FB"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293D9B">
        <w:rPr>
          <w:rFonts w:eastAsia="Calibri"/>
          <w:sz w:val="20"/>
          <w:szCs w:val="20"/>
        </w:rPr>
        <w:t> </w:t>
      </w:r>
      <w:r w:rsidRPr="006B72D3">
        <w:rPr>
          <w:rFonts w:eastAsia="Calibri"/>
          <w:sz w:val="20"/>
          <w:szCs w:val="20"/>
        </w:rPr>
        <w:t>parametrov</w:t>
      </w:r>
      <w:r w:rsidR="00293D9B">
        <w:rPr>
          <w:rFonts w:eastAsia="Calibri"/>
          <w:sz w:val="20"/>
          <w:szCs w:val="20"/>
        </w:rPr>
        <w:t>,</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w:t>
      </w:r>
      <w:r w:rsidR="00293D9B">
        <w:rPr>
          <w:rFonts w:eastAsia="Calibri"/>
          <w:sz w:val="20"/>
          <w:szCs w:val="20"/>
        </w:rPr>
        <w:t>ý</w:t>
      </w:r>
      <w:r w:rsidR="009D4C8E" w:rsidRPr="006B72D3">
        <w:rPr>
          <w:rFonts w:eastAsia="Calibri"/>
          <w:sz w:val="20"/>
          <w:szCs w:val="20"/>
        </w:rPr>
        <w:t xml:space="preserve">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w:t>
      </w:r>
      <w:r w:rsidR="00293D9B">
        <w:rPr>
          <w:rFonts w:eastAsia="Calibri"/>
          <w:sz w:val="20"/>
          <w:szCs w:val="20"/>
        </w:rPr>
        <w:t> </w:t>
      </w:r>
      <w:r w:rsidR="00780830" w:rsidRPr="006B72D3">
        <w:rPr>
          <w:rFonts w:eastAsia="Calibri"/>
          <w:sz w:val="20"/>
          <w:szCs w:val="20"/>
        </w:rPr>
        <w:t>prípade</w:t>
      </w:r>
      <w:r w:rsidR="00293D9B">
        <w:rPr>
          <w:rFonts w:eastAsia="Calibri"/>
          <w:sz w:val="20"/>
          <w:szCs w:val="20"/>
        </w:rPr>
        <w:t>,</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75BBA4A5" w14:textId="77777777" w:rsidR="00A9797A" w:rsidRDefault="00A9797A" w:rsidP="00C87DD1">
      <w:pPr>
        <w:spacing w:after="120" w:line="264" w:lineRule="auto"/>
        <w:jc w:val="right"/>
        <w:rPr>
          <w:b/>
          <w:sz w:val="20"/>
          <w:szCs w:val="20"/>
        </w:rPr>
      </w:pPr>
    </w:p>
    <w:p w14:paraId="66CA879A" w14:textId="77777777" w:rsidR="00A9797A" w:rsidRDefault="00A9797A" w:rsidP="00C87DD1">
      <w:pPr>
        <w:spacing w:after="120" w:line="264" w:lineRule="auto"/>
        <w:jc w:val="right"/>
        <w:rPr>
          <w:b/>
          <w:sz w:val="20"/>
          <w:szCs w:val="20"/>
        </w:rPr>
      </w:pPr>
    </w:p>
    <w:p w14:paraId="428A8C5F" w14:textId="77777777" w:rsidR="00A9797A" w:rsidRDefault="00A9797A" w:rsidP="00C87DD1">
      <w:pPr>
        <w:spacing w:after="120" w:line="264" w:lineRule="auto"/>
        <w:jc w:val="right"/>
        <w:rPr>
          <w:b/>
          <w:sz w:val="20"/>
          <w:szCs w:val="20"/>
        </w:rPr>
      </w:pPr>
    </w:p>
    <w:p w14:paraId="7242D2EF" w14:textId="77777777" w:rsidR="00A9797A" w:rsidRDefault="00A9797A" w:rsidP="00C87DD1">
      <w:pPr>
        <w:spacing w:after="120" w:line="264" w:lineRule="auto"/>
        <w:jc w:val="right"/>
        <w:rPr>
          <w:b/>
          <w:sz w:val="20"/>
          <w:szCs w:val="20"/>
        </w:rPr>
      </w:pPr>
    </w:p>
    <w:p w14:paraId="70401C1A" w14:textId="77777777" w:rsidR="00A9797A" w:rsidRDefault="00A9797A" w:rsidP="00C87DD1">
      <w:pPr>
        <w:spacing w:after="120" w:line="264" w:lineRule="auto"/>
        <w:jc w:val="right"/>
        <w:rPr>
          <w:b/>
          <w:sz w:val="20"/>
          <w:szCs w:val="20"/>
        </w:rPr>
      </w:pPr>
    </w:p>
    <w:p w14:paraId="4D9C3B3A" w14:textId="77777777" w:rsidR="00A9797A" w:rsidRDefault="00A9797A" w:rsidP="00C87DD1">
      <w:pPr>
        <w:spacing w:after="120" w:line="264" w:lineRule="auto"/>
        <w:jc w:val="right"/>
        <w:rPr>
          <w:b/>
          <w:sz w:val="20"/>
          <w:szCs w:val="20"/>
        </w:rPr>
      </w:pPr>
    </w:p>
    <w:p w14:paraId="02A06F98" w14:textId="668313D2" w:rsidR="00C87DD1" w:rsidRPr="00FA74C0" w:rsidRDefault="00C41E0F" w:rsidP="00C87DD1">
      <w:pPr>
        <w:spacing w:after="120" w:line="264" w:lineRule="auto"/>
        <w:jc w:val="right"/>
        <w:rPr>
          <w:b/>
          <w:sz w:val="20"/>
          <w:szCs w:val="20"/>
        </w:rPr>
      </w:pPr>
      <w:r w:rsidRPr="00FA74C0">
        <w:rPr>
          <w:b/>
          <w:sz w:val="20"/>
          <w:szCs w:val="20"/>
        </w:rPr>
        <w:lastRenderedPageBreak/>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5FE5CDFE" w14:textId="77777777" w:rsidR="00C87DD1" w:rsidRPr="00FA74C0" w:rsidRDefault="00C87DD1" w:rsidP="00C87DD1">
      <w:pPr>
        <w:spacing w:after="120"/>
        <w:jc w:val="center"/>
        <w:rPr>
          <w:b/>
          <w:color w:val="000000" w:themeColor="text1"/>
          <w:sz w:val="20"/>
          <w:szCs w:val="20"/>
        </w:rPr>
      </w:pPr>
      <w:bookmarkStart w:id="0" w:name="_Hlk2095525"/>
      <w:r w:rsidRPr="00FA74C0">
        <w:rPr>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0AA6FD58" w14:textId="5F12B6F8" w:rsidR="00293D9B" w:rsidRDefault="00864E4D" w:rsidP="00D25CD4">
      <w:pPr>
        <w:pStyle w:val="Bezriadkovania"/>
        <w:ind w:right="-141"/>
        <w:jc w:val="both"/>
        <w:rPr>
          <w:sz w:val="20"/>
          <w:szCs w:val="20"/>
        </w:rPr>
      </w:pPr>
      <w:r w:rsidRPr="00FA74C0">
        <w:rPr>
          <w:sz w:val="20"/>
          <w:szCs w:val="20"/>
        </w:rPr>
        <w:t>Predmet</w:t>
      </w:r>
      <w:r w:rsidR="00D25CD4">
        <w:rPr>
          <w:sz w:val="20"/>
          <w:szCs w:val="20"/>
        </w:rPr>
        <w:t>om</w:t>
      </w:r>
      <w:r w:rsidRPr="00FA74C0">
        <w:rPr>
          <w:sz w:val="20"/>
          <w:szCs w:val="20"/>
        </w:rPr>
        <w:t xml:space="preserve"> zákazky</w:t>
      </w:r>
      <w:r w:rsidR="00D25CD4">
        <w:rPr>
          <w:sz w:val="20"/>
          <w:szCs w:val="20"/>
        </w:rPr>
        <w:t xml:space="preserve"> je </w:t>
      </w:r>
      <w:r w:rsidR="006313BD" w:rsidRPr="00FA74C0">
        <w:rPr>
          <w:sz w:val="20"/>
          <w:szCs w:val="20"/>
        </w:rPr>
        <w:t xml:space="preserve"> </w:t>
      </w:r>
      <w:r w:rsidR="00D25CD4">
        <w:rPr>
          <w:sz w:val="20"/>
          <w:szCs w:val="20"/>
        </w:rPr>
        <w:t>t</w:t>
      </w:r>
      <w:r w:rsidR="00D25CD4" w:rsidRPr="00D25CD4">
        <w:rPr>
          <w:sz w:val="20"/>
          <w:szCs w:val="20"/>
        </w:rPr>
        <w:t>echnické vybavenie výrobnej linky</w:t>
      </w:r>
      <w:r w:rsidR="00D25CD4">
        <w:rPr>
          <w:sz w:val="20"/>
          <w:szCs w:val="20"/>
        </w:rPr>
        <w:t xml:space="preserve">, ktoré </w:t>
      </w:r>
      <w:r w:rsidR="00D25CD4" w:rsidRPr="00D25CD4">
        <w:rPr>
          <w:sz w:val="20"/>
          <w:szCs w:val="20"/>
        </w:rPr>
        <w:t>pozostáva z:</w:t>
      </w:r>
    </w:p>
    <w:p w14:paraId="6C72A0D5" w14:textId="2A6B852F" w:rsidR="002E4D7D" w:rsidRPr="002E4D7D" w:rsidRDefault="002E4D7D" w:rsidP="002E4D7D">
      <w:pPr>
        <w:pStyle w:val="Bezriadkovania"/>
        <w:numPr>
          <w:ilvl w:val="0"/>
          <w:numId w:val="38"/>
        </w:numPr>
        <w:ind w:right="-141"/>
        <w:jc w:val="both"/>
        <w:rPr>
          <w:color w:val="000000" w:themeColor="text1"/>
          <w:sz w:val="22"/>
          <w:szCs w:val="24"/>
        </w:rPr>
      </w:pPr>
      <w:r w:rsidRPr="002E4D7D">
        <w:rPr>
          <w:color w:val="000000" w:themeColor="text1"/>
          <w:sz w:val="22"/>
          <w:szCs w:val="24"/>
        </w:rPr>
        <w:t xml:space="preserve">Združená chladiaca jednotka - Budimír </w:t>
      </w:r>
      <w:r w:rsidRPr="002E4D7D">
        <w:rPr>
          <w:color w:val="000000" w:themeColor="text1"/>
          <w:sz w:val="22"/>
          <w:szCs w:val="24"/>
        </w:rPr>
        <w:tab/>
      </w:r>
      <w:r w:rsidRPr="002E4D7D">
        <w:rPr>
          <w:color w:val="000000" w:themeColor="text1"/>
          <w:sz w:val="22"/>
          <w:szCs w:val="24"/>
        </w:rPr>
        <w:tab/>
      </w:r>
      <w:r w:rsidRPr="002E4D7D">
        <w:rPr>
          <w:color w:val="000000" w:themeColor="text1"/>
          <w:sz w:val="22"/>
          <w:szCs w:val="24"/>
        </w:rPr>
        <w:tab/>
        <w:t>počet:</w:t>
      </w:r>
      <w:r w:rsidRPr="002E4D7D">
        <w:rPr>
          <w:color w:val="000000" w:themeColor="text1"/>
          <w:sz w:val="22"/>
          <w:szCs w:val="24"/>
        </w:rPr>
        <w:tab/>
        <w:t>1 ks</w:t>
      </w:r>
    </w:p>
    <w:p w14:paraId="0490F974" w14:textId="292E516A" w:rsidR="002E4D7D" w:rsidRPr="002E4D7D" w:rsidRDefault="002E4D7D" w:rsidP="002E4D7D">
      <w:pPr>
        <w:pStyle w:val="Bezriadkovania"/>
        <w:numPr>
          <w:ilvl w:val="0"/>
          <w:numId w:val="38"/>
        </w:numPr>
        <w:ind w:right="-141"/>
        <w:jc w:val="both"/>
        <w:rPr>
          <w:color w:val="000000" w:themeColor="text1"/>
          <w:sz w:val="22"/>
          <w:szCs w:val="24"/>
        </w:rPr>
      </w:pPr>
      <w:r w:rsidRPr="002E4D7D">
        <w:rPr>
          <w:color w:val="000000" w:themeColor="text1"/>
          <w:sz w:val="22"/>
          <w:szCs w:val="24"/>
        </w:rPr>
        <w:t xml:space="preserve">Združená chladiaca jednotka - </w:t>
      </w:r>
      <w:proofErr w:type="spellStart"/>
      <w:r w:rsidRPr="002E4D7D">
        <w:rPr>
          <w:color w:val="000000" w:themeColor="text1"/>
          <w:sz w:val="22"/>
          <w:szCs w:val="24"/>
        </w:rPr>
        <w:t>Albelli</w:t>
      </w:r>
      <w:proofErr w:type="spellEnd"/>
      <w:r w:rsidRPr="002E4D7D">
        <w:rPr>
          <w:color w:val="000000" w:themeColor="text1"/>
          <w:sz w:val="22"/>
          <w:szCs w:val="24"/>
        </w:rPr>
        <w:tab/>
      </w:r>
      <w:r w:rsidRPr="002E4D7D">
        <w:rPr>
          <w:color w:val="000000" w:themeColor="text1"/>
          <w:sz w:val="22"/>
          <w:szCs w:val="24"/>
        </w:rPr>
        <w:tab/>
      </w:r>
      <w:r w:rsidRPr="002E4D7D">
        <w:rPr>
          <w:color w:val="000000" w:themeColor="text1"/>
          <w:sz w:val="22"/>
          <w:szCs w:val="24"/>
        </w:rPr>
        <w:tab/>
        <w:t>počet:</w:t>
      </w:r>
      <w:r w:rsidRPr="002E4D7D">
        <w:rPr>
          <w:color w:val="000000" w:themeColor="text1"/>
          <w:sz w:val="22"/>
          <w:szCs w:val="24"/>
        </w:rPr>
        <w:tab/>
        <w:t>1 ks</w:t>
      </w:r>
    </w:p>
    <w:p w14:paraId="70234EF3" w14:textId="77777777" w:rsidR="00D25CD4" w:rsidRDefault="00D25CD4" w:rsidP="00D25CD4">
      <w:pPr>
        <w:pStyle w:val="Bezriadkovania"/>
        <w:ind w:right="-141"/>
        <w:jc w:val="both"/>
        <w:rPr>
          <w:sz w:val="20"/>
          <w:szCs w:val="20"/>
        </w:rPr>
      </w:pPr>
    </w:p>
    <w:p w14:paraId="07D11646" w14:textId="77777777" w:rsidR="00FA74C0" w:rsidRPr="00FA74C0" w:rsidRDefault="00FA74C0" w:rsidP="00FA74C0">
      <w:pPr>
        <w:pStyle w:val="Bezriadkovania"/>
        <w:jc w:val="both"/>
        <w:rPr>
          <w:sz w:val="20"/>
          <w:szCs w:val="20"/>
        </w:rPr>
      </w:pPr>
    </w:p>
    <w:p w14:paraId="09DAF6FF" w14:textId="30988462" w:rsidR="00FA74C0" w:rsidRPr="00A9797A" w:rsidRDefault="00FA74C0" w:rsidP="00FA74C0">
      <w:pPr>
        <w:pStyle w:val="Bezriadkovania"/>
        <w:jc w:val="both"/>
        <w:rPr>
          <w:b/>
          <w:bCs/>
          <w:sz w:val="20"/>
          <w:szCs w:val="20"/>
          <w:u w:val="single"/>
        </w:rPr>
      </w:pPr>
      <w:r w:rsidRPr="00A9797A">
        <w:rPr>
          <w:b/>
          <w:bCs/>
          <w:sz w:val="20"/>
          <w:szCs w:val="20"/>
          <w:u w:val="single"/>
        </w:rPr>
        <w:t>Špecifikácia parametrov na predmet zákazky:</w:t>
      </w:r>
    </w:p>
    <w:p w14:paraId="141A282D" w14:textId="77777777" w:rsidR="00D25CD4" w:rsidRDefault="00D25CD4" w:rsidP="00FA74C0">
      <w:pPr>
        <w:pStyle w:val="Bezriadkovania"/>
        <w:jc w:val="both"/>
        <w:rPr>
          <w:sz w:val="20"/>
          <w:szCs w:val="20"/>
        </w:rPr>
      </w:pPr>
    </w:p>
    <w:p w14:paraId="4522192B" w14:textId="662AC76A" w:rsidR="00D25CD4" w:rsidRDefault="00D25CD4" w:rsidP="00D25CD4">
      <w:pPr>
        <w:pStyle w:val="Bezriadkovania"/>
        <w:ind w:right="0"/>
        <w:jc w:val="both"/>
        <w:rPr>
          <w:sz w:val="20"/>
          <w:szCs w:val="20"/>
        </w:rPr>
      </w:pPr>
      <w:r w:rsidRPr="00D25CD4">
        <w:rPr>
          <w:sz w:val="20"/>
          <w:szCs w:val="20"/>
        </w:rPr>
        <w:t>Obstarávateľ v</w:t>
      </w:r>
      <w:r>
        <w:rPr>
          <w:sz w:val="20"/>
          <w:szCs w:val="20"/>
        </w:rPr>
        <w:t xml:space="preserve"> samostatnom </w:t>
      </w:r>
      <w:r w:rsidRPr="00D25CD4">
        <w:rPr>
          <w:sz w:val="20"/>
          <w:szCs w:val="20"/>
        </w:rPr>
        <w:t>dokumente</w:t>
      </w:r>
      <w:r>
        <w:rPr>
          <w:sz w:val="20"/>
          <w:szCs w:val="20"/>
        </w:rPr>
        <w:t xml:space="preserve">, ktorý je prílohou výzvy </w:t>
      </w:r>
      <w:r w:rsidRPr="00D25CD4">
        <w:rPr>
          <w:sz w:val="20"/>
          <w:szCs w:val="20"/>
        </w:rPr>
        <w:t>„</w:t>
      </w:r>
      <w:proofErr w:type="spellStart"/>
      <w:r w:rsidRPr="00D25CD4">
        <w:rPr>
          <w:sz w:val="20"/>
          <w:szCs w:val="20"/>
        </w:rPr>
        <w:t>Specifikacia</w:t>
      </w:r>
      <w:proofErr w:type="spellEnd"/>
      <w:r w:rsidRPr="00D25CD4">
        <w:rPr>
          <w:sz w:val="20"/>
          <w:szCs w:val="20"/>
        </w:rPr>
        <w:t xml:space="preserve"> parametrov na predmet </w:t>
      </w:r>
      <w:proofErr w:type="spellStart"/>
      <w:r w:rsidRPr="00D25CD4">
        <w:rPr>
          <w:sz w:val="20"/>
          <w:szCs w:val="20"/>
        </w:rPr>
        <w:t>zakazky</w:t>
      </w:r>
      <w:proofErr w:type="spellEnd"/>
      <w:r w:rsidRPr="00D25CD4">
        <w:rPr>
          <w:sz w:val="20"/>
          <w:szCs w:val="20"/>
        </w:rPr>
        <w:t xml:space="preserve"> - ponuka </w:t>
      </w:r>
      <w:proofErr w:type="spellStart"/>
      <w:r w:rsidRPr="00D25CD4">
        <w:rPr>
          <w:sz w:val="20"/>
          <w:szCs w:val="20"/>
        </w:rPr>
        <w:t>uchadzaca</w:t>
      </w:r>
      <w:proofErr w:type="spellEnd"/>
      <w:r w:rsidRPr="00D25CD4">
        <w:rPr>
          <w:sz w:val="20"/>
          <w:szCs w:val="20"/>
        </w:rPr>
        <w:t xml:space="preserve">“ zadefinoval pre každý typ technológie (v samostatnej záložke dokumentu) minimálne technické požiadavky, ktoré musí spĺňať ponúkané technické vybavenie / výrobok/ v ponuke uchádzača. Poslednou záložkou je cenová ponuka.  </w:t>
      </w:r>
    </w:p>
    <w:p w14:paraId="006C1477" w14:textId="77777777" w:rsidR="00D25CD4" w:rsidRDefault="00D25CD4" w:rsidP="00FA74C0">
      <w:pPr>
        <w:pStyle w:val="Bezriadkovania"/>
        <w:jc w:val="both"/>
        <w:rPr>
          <w:sz w:val="20"/>
          <w:szCs w:val="20"/>
        </w:rPr>
      </w:pPr>
    </w:p>
    <w:p w14:paraId="4DAAEF14" w14:textId="0AB8142E" w:rsidR="00BD4D35" w:rsidRPr="00FA74C0" w:rsidRDefault="00D25CD4" w:rsidP="00FA74C0">
      <w:pPr>
        <w:pStyle w:val="Bezriadkovania"/>
        <w:ind w:right="0"/>
        <w:jc w:val="both"/>
        <w:rPr>
          <w:sz w:val="20"/>
          <w:szCs w:val="20"/>
        </w:rPr>
      </w:pPr>
      <w:r>
        <w:rPr>
          <w:sz w:val="20"/>
          <w:szCs w:val="20"/>
        </w:rPr>
        <w:t>U</w:t>
      </w:r>
      <w:r w:rsidR="002046D8" w:rsidRPr="00FA74C0">
        <w:rPr>
          <w:sz w:val="20"/>
          <w:szCs w:val="20"/>
        </w:rPr>
        <w:t>chádzač uvedie k ponúkaným technológiám (</w:t>
      </w:r>
      <w:proofErr w:type="spellStart"/>
      <w:r w:rsidR="002046D8" w:rsidRPr="00FA74C0">
        <w:rPr>
          <w:sz w:val="20"/>
          <w:szCs w:val="20"/>
        </w:rPr>
        <w:t>t.j</w:t>
      </w:r>
      <w:proofErr w:type="spellEnd"/>
      <w:r w:rsidR="002046D8" w:rsidRPr="00FA74C0">
        <w:rPr>
          <w:sz w:val="20"/>
          <w:szCs w:val="20"/>
        </w:rPr>
        <w:t>. tovarom)</w:t>
      </w:r>
      <w:r w:rsidR="00BD4D35" w:rsidRPr="00FA74C0">
        <w:rPr>
          <w:sz w:val="20"/>
          <w:szCs w:val="20"/>
        </w:rPr>
        <w:t>:</w:t>
      </w:r>
    </w:p>
    <w:p w14:paraId="31A2A4D7" w14:textId="77777777" w:rsidR="00BD4D35" w:rsidRPr="00FA74C0" w:rsidRDefault="002046D8" w:rsidP="00FA74C0">
      <w:pPr>
        <w:pStyle w:val="Bezriadkovania"/>
        <w:numPr>
          <w:ilvl w:val="0"/>
          <w:numId w:val="30"/>
        </w:numPr>
        <w:jc w:val="both"/>
        <w:rPr>
          <w:sz w:val="20"/>
          <w:szCs w:val="20"/>
        </w:rPr>
      </w:pPr>
      <w:r w:rsidRPr="00FA74C0">
        <w:rPr>
          <w:sz w:val="20"/>
          <w:szCs w:val="20"/>
        </w:rPr>
        <w:t>názov výrobcu</w:t>
      </w:r>
    </w:p>
    <w:p w14:paraId="479A917D" w14:textId="77777777" w:rsidR="00BD4D35" w:rsidRPr="00FA74C0" w:rsidRDefault="002046D8" w:rsidP="00FA74C0">
      <w:pPr>
        <w:pStyle w:val="Bezriadkovania"/>
        <w:numPr>
          <w:ilvl w:val="0"/>
          <w:numId w:val="30"/>
        </w:numPr>
        <w:jc w:val="both"/>
        <w:rPr>
          <w:sz w:val="20"/>
          <w:szCs w:val="20"/>
        </w:rPr>
      </w:pPr>
      <w:r w:rsidRPr="00FA74C0">
        <w:rPr>
          <w:sz w:val="20"/>
          <w:szCs w:val="20"/>
        </w:rPr>
        <w:t xml:space="preserve">typ výrobku </w:t>
      </w:r>
    </w:p>
    <w:p w14:paraId="0FCC49E5" w14:textId="70EE1B82" w:rsidR="00864E4D" w:rsidRPr="00FA74C0" w:rsidRDefault="00BD4D35" w:rsidP="00293D9B">
      <w:pPr>
        <w:pStyle w:val="Bezriadkovania"/>
        <w:numPr>
          <w:ilvl w:val="0"/>
          <w:numId w:val="30"/>
        </w:numPr>
        <w:ind w:right="0"/>
        <w:jc w:val="both"/>
        <w:rPr>
          <w:sz w:val="20"/>
          <w:szCs w:val="20"/>
        </w:rPr>
      </w:pPr>
      <w:r w:rsidRPr="00FA74C0">
        <w:rPr>
          <w:sz w:val="20"/>
          <w:szCs w:val="20"/>
        </w:rPr>
        <w:t xml:space="preserve">špecifikáciu ponúkaných technológií, ktorá musí byť v súlade </w:t>
      </w:r>
      <w:r w:rsidR="00293D9B">
        <w:rPr>
          <w:sz w:val="20"/>
          <w:szCs w:val="20"/>
        </w:rPr>
        <w:t>s</w:t>
      </w:r>
      <w:r w:rsidRPr="00FA74C0">
        <w:rPr>
          <w:sz w:val="20"/>
          <w:szCs w:val="20"/>
        </w:rPr>
        <w:t>o špecifikáciou zadefinovanou obstarávateľom.</w:t>
      </w:r>
    </w:p>
    <w:p w14:paraId="167B55B5" w14:textId="77777777" w:rsidR="00D25CD4" w:rsidRDefault="00D25CD4" w:rsidP="00D25CD4">
      <w:pPr>
        <w:pStyle w:val="Odsekzoznamu"/>
        <w:jc w:val="both"/>
        <w:rPr>
          <w:rFonts w:eastAsia="Calibri"/>
          <w:sz w:val="20"/>
          <w:szCs w:val="20"/>
        </w:rPr>
      </w:pPr>
    </w:p>
    <w:p w14:paraId="27EC01F9" w14:textId="52EAD85D"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Predmet zákazky musí byť certifikovaný v súlade s platnou legislatívou EU a SR a musí byť hygienický nezávadný.</w:t>
      </w:r>
    </w:p>
    <w:p w14:paraId="221E1041" w14:textId="753D431B" w:rsidR="00294CC9" w:rsidRPr="00FA74C0" w:rsidRDefault="00294CC9" w:rsidP="00FA74C0">
      <w:pPr>
        <w:numPr>
          <w:ilvl w:val="0"/>
          <w:numId w:val="32"/>
        </w:numPr>
        <w:contextualSpacing/>
        <w:jc w:val="both"/>
        <w:rPr>
          <w:rFonts w:eastAsia="Calibri"/>
          <w:sz w:val="20"/>
          <w:szCs w:val="20"/>
        </w:rPr>
      </w:pPr>
      <w:r w:rsidRPr="00FA74C0">
        <w:rPr>
          <w:rFonts w:eastAsia="Calibri"/>
          <w:sz w:val="20"/>
          <w:szCs w:val="20"/>
        </w:rPr>
        <w:t xml:space="preserve">Miesto dodania predmetu zákazky: </w:t>
      </w:r>
      <w:r w:rsidR="00D25CD4" w:rsidRPr="00D25CD4">
        <w:rPr>
          <w:rFonts w:eastAsia="Calibri"/>
          <w:b/>
          <w:bCs/>
          <w:sz w:val="20"/>
          <w:szCs w:val="20"/>
        </w:rPr>
        <w:t>Napájadlá 1/A, 040 12 Košice</w:t>
      </w:r>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1" w:name="_Hlk517357267"/>
    </w:p>
    <w:bookmarkEnd w:id="1"/>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dodanie </w:t>
      </w:r>
      <w:proofErr w:type="spellStart"/>
      <w:r w:rsidRPr="00FA74C0">
        <w:rPr>
          <w:rFonts w:eastAsia="Calibri"/>
          <w:sz w:val="20"/>
          <w:szCs w:val="20"/>
        </w:rPr>
        <w:t>pasportov</w:t>
      </w:r>
      <w:proofErr w:type="spellEnd"/>
      <w:r w:rsidRPr="00FA74C0">
        <w:rPr>
          <w:rFonts w:eastAsia="Calibri"/>
          <w:sz w:val="20"/>
          <w:szCs w:val="20"/>
        </w:rPr>
        <w:t>,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zápisníc a osvedčení o vykonaných skúškach, certifikáty a atesty, správy o vykonaných odborných 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uvedenie do prevádzky, </w:t>
      </w:r>
      <w:proofErr w:type="spellStart"/>
      <w:r w:rsidRPr="00FA74C0">
        <w:rPr>
          <w:rFonts w:eastAsia="Calibri"/>
          <w:sz w:val="20"/>
          <w:szCs w:val="20"/>
        </w:rPr>
        <w:t>t.j</w:t>
      </w:r>
      <w:proofErr w:type="spellEnd"/>
      <w:r w:rsidRPr="00FA74C0">
        <w:rPr>
          <w:rFonts w:eastAsia="Calibri"/>
          <w:sz w:val="20"/>
          <w:szCs w:val="20"/>
        </w:rPr>
        <w:t>.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11AAD35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V prípade nutnosti vykonania záručnej opravy v autorizovanom servise, zabezpečenie dopravy predmetu zákazky do autorizovaného servisu v cene predmetu zákazky.</w:t>
      </w:r>
    </w:p>
    <w:p w14:paraId="6179D198" w14:textId="77777777"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lastRenderedPageBreak/>
        <w:t>O</w:t>
      </w:r>
      <w:r w:rsidR="00A10AAB" w:rsidRPr="00FA74C0">
        <w:rPr>
          <w:rFonts w:eastAsia="Calibr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Termín dodania: </w:t>
      </w:r>
    </w:p>
    <w:p w14:paraId="2BC0FA1E" w14:textId="0C6D9DC1" w:rsidR="005F1D86" w:rsidRPr="009C0146" w:rsidRDefault="00F258B6" w:rsidP="00FA74C0">
      <w:pPr>
        <w:pStyle w:val="Odsekzoznamu"/>
        <w:jc w:val="both"/>
        <w:rPr>
          <w:rFonts w:eastAsia="Calibri"/>
          <w:b/>
          <w:bCs/>
          <w:sz w:val="20"/>
          <w:szCs w:val="20"/>
        </w:rPr>
      </w:pPr>
      <w:r w:rsidRPr="009C0146">
        <w:rPr>
          <w:rFonts w:eastAsia="Calibri"/>
          <w:b/>
          <w:bCs/>
          <w:sz w:val="20"/>
          <w:szCs w:val="20"/>
        </w:rPr>
        <w:t xml:space="preserve">Lehota dodania </w:t>
      </w:r>
      <w:r w:rsidR="00D25CD4">
        <w:rPr>
          <w:rFonts w:eastAsia="Calibri"/>
          <w:b/>
          <w:bCs/>
          <w:sz w:val="20"/>
          <w:szCs w:val="20"/>
        </w:rPr>
        <w:t xml:space="preserve">sú 3 mesiace </w:t>
      </w:r>
      <w:r w:rsidR="004E2891" w:rsidRPr="009C0146">
        <w:rPr>
          <w:rFonts w:eastAsia="Calibri"/>
          <w:b/>
          <w:bCs/>
          <w:sz w:val="20"/>
          <w:szCs w:val="20"/>
        </w:rPr>
        <w:t xml:space="preserve">od podpisu zmluvy s uchádzačom a následného zaslania výzvy 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w:t>
      </w:r>
      <w:proofErr w:type="spellStart"/>
      <w:r w:rsidRPr="00FA74C0">
        <w:rPr>
          <w:rFonts w:eastAsia="Calibri"/>
          <w:sz w:val="20"/>
          <w:szCs w:val="20"/>
        </w:rPr>
        <w:t>zapojiteľná</w:t>
      </w:r>
      <w:proofErr w:type="spellEnd"/>
      <w:r w:rsidRPr="00FA74C0">
        <w:rPr>
          <w:rFonts w:eastAsia="Calibri"/>
          <w:sz w:val="20"/>
          <w:szCs w:val="20"/>
        </w:rPr>
        <w:t xml:space="preserve">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6FFD59B8" w14:textId="77777777" w:rsidR="00A9797A" w:rsidRDefault="00A9797A" w:rsidP="00C87DD1">
      <w:pPr>
        <w:spacing w:after="120" w:line="264" w:lineRule="auto"/>
        <w:jc w:val="right"/>
        <w:rPr>
          <w:rFonts w:asciiTheme="minorHAnsi" w:hAnsiTheme="minorHAnsi" w:cstheme="minorHAnsi"/>
          <w:b/>
          <w:sz w:val="20"/>
          <w:szCs w:val="20"/>
        </w:rPr>
      </w:pPr>
    </w:p>
    <w:p w14:paraId="5E15A7EA" w14:textId="77777777" w:rsidR="00A9797A" w:rsidRDefault="00A9797A" w:rsidP="00C87DD1">
      <w:pPr>
        <w:spacing w:after="120" w:line="264" w:lineRule="auto"/>
        <w:jc w:val="right"/>
        <w:rPr>
          <w:rFonts w:asciiTheme="minorHAnsi" w:hAnsiTheme="minorHAnsi" w:cstheme="minorHAnsi"/>
          <w:b/>
          <w:sz w:val="20"/>
          <w:szCs w:val="20"/>
        </w:rPr>
      </w:pPr>
    </w:p>
    <w:p w14:paraId="107C2AE4" w14:textId="77777777" w:rsidR="00A9797A" w:rsidRDefault="00A9797A" w:rsidP="00C87DD1">
      <w:pPr>
        <w:spacing w:after="120" w:line="264" w:lineRule="auto"/>
        <w:jc w:val="right"/>
        <w:rPr>
          <w:rFonts w:asciiTheme="minorHAnsi" w:hAnsiTheme="minorHAnsi" w:cstheme="minorHAnsi"/>
          <w:b/>
          <w:sz w:val="20"/>
          <w:szCs w:val="20"/>
        </w:rPr>
      </w:pPr>
    </w:p>
    <w:p w14:paraId="622AA6A9" w14:textId="77777777" w:rsidR="00A9797A" w:rsidRDefault="00A9797A" w:rsidP="00C87DD1">
      <w:pPr>
        <w:spacing w:after="120" w:line="264" w:lineRule="auto"/>
        <w:jc w:val="right"/>
        <w:rPr>
          <w:rFonts w:asciiTheme="minorHAnsi" w:hAnsiTheme="minorHAnsi" w:cstheme="minorHAnsi"/>
          <w:b/>
          <w:sz w:val="20"/>
          <w:szCs w:val="20"/>
        </w:rPr>
      </w:pPr>
    </w:p>
    <w:p w14:paraId="119785D4" w14:textId="77777777" w:rsidR="00A9797A" w:rsidRDefault="00A9797A" w:rsidP="00C87DD1">
      <w:pPr>
        <w:spacing w:after="120" w:line="264" w:lineRule="auto"/>
        <w:jc w:val="right"/>
        <w:rPr>
          <w:rFonts w:asciiTheme="minorHAnsi" w:hAnsiTheme="minorHAnsi" w:cstheme="minorHAnsi"/>
          <w:b/>
          <w:sz w:val="20"/>
          <w:szCs w:val="20"/>
        </w:rPr>
      </w:pPr>
    </w:p>
    <w:p w14:paraId="7BE3BC95" w14:textId="77777777" w:rsidR="00A9797A" w:rsidRDefault="00A9797A" w:rsidP="00C87DD1">
      <w:pPr>
        <w:spacing w:after="120" w:line="264" w:lineRule="auto"/>
        <w:jc w:val="right"/>
        <w:rPr>
          <w:rFonts w:asciiTheme="minorHAnsi" w:hAnsiTheme="minorHAnsi" w:cstheme="minorHAnsi"/>
          <w:b/>
          <w:sz w:val="20"/>
          <w:szCs w:val="20"/>
        </w:rPr>
      </w:pPr>
    </w:p>
    <w:p w14:paraId="5DBA5463" w14:textId="77777777" w:rsidR="00A9797A" w:rsidRDefault="00A9797A" w:rsidP="00C87DD1">
      <w:pPr>
        <w:spacing w:after="120" w:line="264" w:lineRule="auto"/>
        <w:jc w:val="right"/>
        <w:rPr>
          <w:rFonts w:asciiTheme="minorHAnsi" w:hAnsiTheme="minorHAnsi" w:cstheme="minorHAnsi"/>
          <w:b/>
          <w:sz w:val="20"/>
          <w:szCs w:val="20"/>
        </w:rPr>
      </w:pPr>
    </w:p>
    <w:p w14:paraId="669D93D0" w14:textId="77777777" w:rsidR="00A9797A" w:rsidRDefault="00A9797A" w:rsidP="00C87DD1">
      <w:pPr>
        <w:spacing w:after="120" w:line="264" w:lineRule="auto"/>
        <w:jc w:val="right"/>
        <w:rPr>
          <w:rFonts w:asciiTheme="minorHAnsi" w:hAnsiTheme="minorHAnsi" w:cstheme="minorHAnsi"/>
          <w:b/>
          <w:sz w:val="20"/>
          <w:szCs w:val="20"/>
        </w:rPr>
      </w:pPr>
    </w:p>
    <w:p w14:paraId="190BA697" w14:textId="77777777" w:rsidR="00A9797A" w:rsidRDefault="00A9797A" w:rsidP="00C87DD1">
      <w:pPr>
        <w:spacing w:after="120" w:line="264" w:lineRule="auto"/>
        <w:jc w:val="right"/>
        <w:rPr>
          <w:rFonts w:asciiTheme="minorHAnsi" w:hAnsiTheme="minorHAnsi" w:cstheme="minorHAnsi"/>
          <w:b/>
          <w:sz w:val="20"/>
          <w:szCs w:val="20"/>
        </w:rPr>
      </w:pPr>
    </w:p>
    <w:p w14:paraId="54CF54E4" w14:textId="77777777" w:rsidR="00A9797A" w:rsidRDefault="00A9797A" w:rsidP="00C87DD1">
      <w:pPr>
        <w:spacing w:after="120" w:line="264" w:lineRule="auto"/>
        <w:jc w:val="right"/>
        <w:rPr>
          <w:rFonts w:asciiTheme="minorHAnsi" w:hAnsiTheme="minorHAnsi" w:cstheme="minorHAnsi"/>
          <w:b/>
          <w:sz w:val="20"/>
          <w:szCs w:val="20"/>
        </w:rPr>
      </w:pPr>
    </w:p>
    <w:p w14:paraId="4D712DD2" w14:textId="77777777" w:rsidR="00A9797A" w:rsidRDefault="00A9797A" w:rsidP="00C87DD1">
      <w:pPr>
        <w:spacing w:after="120" w:line="264" w:lineRule="auto"/>
        <w:jc w:val="right"/>
        <w:rPr>
          <w:rFonts w:asciiTheme="minorHAnsi" w:hAnsiTheme="minorHAnsi" w:cstheme="minorHAnsi"/>
          <w:b/>
          <w:sz w:val="20"/>
          <w:szCs w:val="20"/>
        </w:rPr>
      </w:pPr>
    </w:p>
    <w:p w14:paraId="001903E3" w14:textId="77777777" w:rsidR="00A9797A" w:rsidRDefault="00A9797A" w:rsidP="00C87DD1">
      <w:pPr>
        <w:spacing w:after="120" w:line="264" w:lineRule="auto"/>
        <w:jc w:val="right"/>
        <w:rPr>
          <w:rFonts w:asciiTheme="minorHAnsi" w:hAnsiTheme="minorHAnsi" w:cstheme="minorHAnsi"/>
          <w:b/>
          <w:sz w:val="20"/>
          <w:szCs w:val="20"/>
        </w:rPr>
      </w:pPr>
    </w:p>
    <w:p w14:paraId="2EDAEB81" w14:textId="77777777" w:rsidR="00A9797A" w:rsidRDefault="00A9797A" w:rsidP="00C87DD1">
      <w:pPr>
        <w:spacing w:after="120" w:line="264" w:lineRule="auto"/>
        <w:jc w:val="right"/>
        <w:rPr>
          <w:rFonts w:asciiTheme="minorHAnsi" w:hAnsiTheme="minorHAnsi" w:cstheme="minorHAnsi"/>
          <w:b/>
          <w:sz w:val="20"/>
          <w:szCs w:val="20"/>
        </w:rPr>
      </w:pPr>
    </w:p>
    <w:p w14:paraId="7BDCFABF" w14:textId="77777777" w:rsidR="00A9797A" w:rsidRDefault="00A9797A" w:rsidP="00C87DD1">
      <w:pPr>
        <w:spacing w:after="120" w:line="264" w:lineRule="auto"/>
        <w:jc w:val="right"/>
        <w:rPr>
          <w:rFonts w:asciiTheme="minorHAnsi" w:hAnsiTheme="minorHAnsi" w:cstheme="minorHAnsi"/>
          <w:b/>
          <w:sz w:val="20"/>
          <w:szCs w:val="20"/>
        </w:rPr>
      </w:pPr>
    </w:p>
    <w:p w14:paraId="13642ECB" w14:textId="77777777" w:rsidR="00A9797A" w:rsidRDefault="00A9797A"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557244E7" w14:textId="77777777" w:rsidR="002E4D7D" w:rsidRDefault="002E4D7D" w:rsidP="002E4D7D">
      <w:pPr>
        <w:spacing w:after="120" w:line="264" w:lineRule="auto"/>
        <w:jc w:val="right"/>
        <w:rPr>
          <w:rFonts w:asciiTheme="minorHAnsi" w:hAnsiTheme="minorHAnsi" w:cstheme="minorHAnsi"/>
          <w:b/>
          <w:sz w:val="20"/>
          <w:szCs w:val="20"/>
        </w:rPr>
      </w:pPr>
    </w:p>
    <w:p w14:paraId="35AA26E6" w14:textId="77777777" w:rsidR="002E4D7D" w:rsidRDefault="002E4D7D" w:rsidP="002E4D7D">
      <w:pPr>
        <w:spacing w:after="120" w:line="264" w:lineRule="auto"/>
        <w:jc w:val="right"/>
        <w:rPr>
          <w:rFonts w:asciiTheme="minorHAnsi" w:hAnsiTheme="minorHAnsi" w:cstheme="minorHAnsi"/>
          <w:b/>
          <w:sz w:val="20"/>
          <w:szCs w:val="20"/>
        </w:rPr>
      </w:pPr>
    </w:p>
    <w:p w14:paraId="1C909083" w14:textId="77777777" w:rsidR="002E4D7D" w:rsidRDefault="002E4D7D" w:rsidP="002E4D7D">
      <w:pPr>
        <w:spacing w:after="120" w:line="264" w:lineRule="auto"/>
        <w:jc w:val="right"/>
        <w:rPr>
          <w:rFonts w:asciiTheme="minorHAnsi" w:hAnsiTheme="minorHAnsi" w:cstheme="minorHAnsi"/>
          <w:b/>
          <w:sz w:val="20"/>
          <w:szCs w:val="20"/>
        </w:rPr>
      </w:pPr>
    </w:p>
    <w:p w14:paraId="5BEF5B51" w14:textId="77777777" w:rsidR="002E4D7D" w:rsidRDefault="002E4D7D" w:rsidP="002E4D7D">
      <w:pPr>
        <w:spacing w:after="120" w:line="264" w:lineRule="auto"/>
        <w:jc w:val="right"/>
        <w:rPr>
          <w:rFonts w:asciiTheme="minorHAnsi" w:hAnsiTheme="minorHAnsi" w:cstheme="minorHAnsi"/>
          <w:b/>
          <w:sz w:val="20"/>
          <w:szCs w:val="20"/>
        </w:rPr>
      </w:pPr>
    </w:p>
    <w:p w14:paraId="7742EB6B" w14:textId="77777777" w:rsidR="002E4D7D" w:rsidRDefault="002E4D7D" w:rsidP="002E4D7D">
      <w:pPr>
        <w:spacing w:after="120" w:line="264" w:lineRule="auto"/>
        <w:jc w:val="right"/>
        <w:rPr>
          <w:rFonts w:asciiTheme="minorHAnsi" w:hAnsiTheme="minorHAnsi" w:cstheme="minorHAnsi"/>
          <w:b/>
          <w:sz w:val="20"/>
          <w:szCs w:val="20"/>
        </w:rPr>
      </w:pPr>
    </w:p>
    <w:p w14:paraId="220D08E5" w14:textId="77777777" w:rsidR="002E4D7D" w:rsidRDefault="002E4D7D" w:rsidP="002E4D7D">
      <w:pPr>
        <w:spacing w:after="120" w:line="264" w:lineRule="auto"/>
        <w:jc w:val="right"/>
        <w:rPr>
          <w:rFonts w:asciiTheme="minorHAnsi" w:hAnsiTheme="minorHAnsi" w:cstheme="minorHAnsi"/>
          <w:b/>
          <w:sz w:val="20"/>
          <w:szCs w:val="20"/>
        </w:rPr>
      </w:pPr>
    </w:p>
    <w:p w14:paraId="4FEC5EB4" w14:textId="5D4E5B2F" w:rsidR="00C87DD1" w:rsidRPr="00DB3A4D" w:rsidRDefault="002E4D7D" w:rsidP="002E4D7D">
      <w:pPr>
        <w:spacing w:after="120" w:line="264" w:lineRule="auto"/>
        <w:jc w:val="right"/>
        <w:rPr>
          <w:rFonts w:asciiTheme="minorHAnsi" w:hAnsiTheme="minorHAnsi" w:cstheme="minorHAnsi"/>
          <w:b/>
          <w:sz w:val="20"/>
          <w:szCs w:val="20"/>
        </w:rPr>
      </w:pPr>
      <w:r>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4</w:t>
      </w:r>
      <w:r w:rsidR="00C87DD1"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Default="00C87DD1" w:rsidP="00C87DD1">
      <w:pPr>
        <w:jc w:val="both"/>
        <w:rPr>
          <w:rFonts w:asciiTheme="minorHAnsi" w:hAnsiTheme="minorHAnsi" w:cstheme="minorHAnsi"/>
          <w:b/>
          <w:sz w:val="20"/>
          <w:szCs w:val="20"/>
        </w:rPr>
      </w:pPr>
    </w:p>
    <w:p w14:paraId="63258FCC" w14:textId="77777777" w:rsidR="00A9797A" w:rsidRDefault="00A9797A" w:rsidP="00C87DD1">
      <w:pPr>
        <w:jc w:val="both"/>
        <w:rPr>
          <w:rFonts w:asciiTheme="minorHAnsi" w:hAnsiTheme="minorHAnsi" w:cstheme="minorHAnsi"/>
          <w:b/>
          <w:sz w:val="20"/>
          <w:szCs w:val="20"/>
        </w:rPr>
      </w:pPr>
    </w:p>
    <w:p w14:paraId="33FCD301" w14:textId="77777777" w:rsidR="00A9797A" w:rsidRDefault="00A9797A" w:rsidP="00C87DD1">
      <w:pPr>
        <w:jc w:val="both"/>
        <w:rPr>
          <w:rFonts w:asciiTheme="minorHAnsi" w:hAnsiTheme="minorHAnsi" w:cstheme="minorHAnsi"/>
          <w:b/>
          <w:sz w:val="20"/>
          <w:szCs w:val="20"/>
        </w:rPr>
      </w:pPr>
    </w:p>
    <w:p w14:paraId="430DA7F3" w14:textId="77777777" w:rsidR="00A9797A" w:rsidRDefault="00A9797A" w:rsidP="00C87DD1">
      <w:pPr>
        <w:jc w:val="both"/>
        <w:rPr>
          <w:rFonts w:asciiTheme="minorHAnsi" w:hAnsiTheme="minorHAnsi" w:cstheme="minorHAnsi"/>
          <w:b/>
          <w:sz w:val="20"/>
          <w:szCs w:val="20"/>
        </w:rPr>
      </w:pPr>
    </w:p>
    <w:p w14:paraId="20DB2F02" w14:textId="77777777" w:rsidR="00A9797A" w:rsidRDefault="00A9797A" w:rsidP="00C87DD1">
      <w:pPr>
        <w:jc w:val="both"/>
        <w:rPr>
          <w:rFonts w:asciiTheme="minorHAnsi" w:hAnsiTheme="minorHAnsi" w:cstheme="minorHAnsi"/>
          <w:b/>
          <w:sz w:val="20"/>
          <w:szCs w:val="20"/>
        </w:rPr>
      </w:pPr>
    </w:p>
    <w:p w14:paraId="10D4074D" w14:textId="77777777" w:rsidR="00A9797A" w:rsidRDefault="00A9797A" w:rsidP="00C87DD1">
      <w:pPr>
        <w:jc w:val="both"/>
        <w:rPr>
          <w:rFonts w:asciiTheme="minorHAnsi" w:hAnsiTheme="minorHAnsi" w:cstheme="minorHAnsi"/>
          <w:b/>
          <w:sz w:val="20"/>
          <w:szCs w:val="20"/>
        </w:rPr>
      </w:pPr>
    </w:p>
    <w:p w14:paraId="04373A1C" w14:textId="77777777" w:rsidR="00A9797A" w:rsidRDefault="00A9797A" w:rsidP="00C87DD1">
      <w:pPr>
        <w:jc w:val="both"/>
        <w:rPr>
          <w:rFonts w:asciiTheme="minorHAnsi" w:hAnsiTheme="minorHAnsi" w:cstheme="minorHAnsi"/>
          <w:b/>
          <w:sz w:val="20"/>
          <w:szCs w:val="20"/>
        </w:rPr>
      </w:pPr>
    </w:p>
    <w:p w14:paraId="4CA0B68C" w14:textId="77777777" w:rsidR="00A9797A" w:rsidRDefault="00A9797A" w:rsidP="00C87DD1">
      <w:pPr>
        <w:jc w:val="both"/>
        <w:rPr>
          <w:rFonts w:asciiTheme="minorHAnsi" w:hAnsiTheme="minorHAnsi" w:cstheme="minorHAnsi"/>
          <w:b/>
          <w:sz w:val="20"/>
          <w:szCs w:val="20"/>
        </w:rPr>
      </w:pPr>
    </w:p>
    <w:p w14:paraId="161A92D7" w14:textId="77777777" w:rsidR="00A9797A" w:rsidRDefault="00A9797A" w:rsidP="00C87DD1">
      <w:pPr>
        <w:jc w:val="both"/>
        <w:rPr>
          <w:rFonts w:asciiTheme="minorHAnsi" w:hAnsiTheme="minorHAnsi" w:cstheme="minorHAnsi"/>
          <w:b/>
          <w:sz w:val="20"/>
          <w:szCs w:val="20"/>
        </w:rPr>
      </w:pPr>
    </w:p>
    <w:p w14:paraId="0E6FCA9C" w14:textId="77777777" w:rsidR="00A9797A" w:rsidRDefault="00A9797A" w:rsidP="00C87DD1">
      <w:pPr>
        <w:jc w:val="both"/>
        <w:rPr>
          <w:rFonts w:asciiTheme="minorHAnsi" w:hAnsiTheme="minorHAnsi" w:cstheme="minorHAnsi"/>
          <w:b/>
          <w:sz w:val="20"/>
          <w:szCs w:val="20"/>
        </w:rPr>
      </w:pPr>
    </w:p>
    <w:p w14:paraId="6954BBB6" w14:textId="77777777" w:rsidR="00A9797A" w:rsidRDefault="00A9797A" w:rsidP="00C87DD1">
      <w:pPr>
        <w:jc w:val="both"/>
        <w:rPr>
          <w:rFonts w:asciiTheme="minorHAnsi" w:hAnsiTheme="minorHAnsi" w:cstheme="minorHAnsi"/>
          <w:b/>
          <w:sz w:val="20"/>
          <w:szCs w:val="20"/>
        </w:rPr>
      </w:pPr>
    </w:p>
    <w:p w14:paraId="378C754B" w14:textId="77777777" w:rsidR="00A9797A" w:rsidRDefault="00A9797A" w:rsidP="00C87DD1">
      <w:pPr>
        <w:jc w:val="both"/>
        <w:rPr>
          <w:rFonts w:asciiTheme="minorHAnsi" w:hAnsiTheme="minorHAnsi" w:cstheme="minorHAnsi"/>
          <w:b/>
          <w:sz w:val="20"/>
          <w:szCs w:val="20"/>
        </w:rPr>
      </w:pPr>
    </w:p>
    <w:p w14:paraId="1EAFEF04" w14:textId="77777777" w:rsidR="00A9797A" w:rsidRDefault="00A9797A" w:rsidP="00C87DD1">
      <w:pPr>
        <w:jc w:val="both"/>
        <w:rPr>
          <w:rFonts w:asciiTheme="minorHAnsi" w:hAnsiTheme="minorHAnsi" w:cstheme="minorHAnsi"/>
          <w:b/>
          <w:sz w:val="20"/>
          <w:szCs w:val="20"/>
        </w:rPr>
      </w:pPr>
    </w:p>
    <w:p w14:paraId="3521FC4A" w14:textId="77777777" w:rsidR="00A9797A" w:rsidRDefault="00A9797A" w:rsidP="00C87DD1">
      <w:pPr>
        <w:jc w:val="both"/>
        <w:rPr>
          <w:rFonts w:asciiTheme="minorHAnsi" w:hAnsiTheme="minorHAnsi" w:cstheme="minorHAnsi"/>
          <w:b/>
          <w:sz w:val="20"/>
          <w:szCs w:val="20"/>
        </w:rPr>
      </w:pPr>
    </w:p>
    <w:p w14:paraId="510DAFB5" w14:textId="77777777" w:rsidR="00A9797A" w:rsidRDefault="00A9797A" w:rsidP="00C87DD1">
      <w:pPr>
        <w:jc w:val="both"/>
        <w:rPr>
          <w:rFonts w:asciiTheme="minorHAnsi" w:hAnsiTheme="minorHAnsi" w:cstheme="minorHAnsi"/>
          <w:b/>
          <w:sz w:val="20"/>
          <w:szCs w:val="20"/>
        </w:rPr>
      </w:pPr>
    </w:p>
    <w:p w14:paraId="3A1CCC06" w14:textId="77777777" w:rsidR="00A9797A" w:rsidRDefault="00A9797A" w:rsidP="00C87DD1">
      <w:pPr>
        <w:jc w:val="both"/>
        <w:rPr>
          <w:rFonts w:asciiTheme="minorHAnsi" w:hAnsiTheme="minorHAnsi" w:cstheme="minorHAnsi"/>
          <w:b/>
          <w:sz w:val="20"/>
          <w:szCs w:val="20"/>
        </w:rPr>
      </w:pPr>
    </w:p>
    <w:p w14:paraId="1103BAA5" w14:textId="77777777" w:rsidR="00A9797A" w:rsidRDefault="00A9797A" w:rsidP="00C87DD1">
      <w:pPr>
        <w:jc w:val="both"/>
        <w:rPr>
          <w:rFonts w:asciiTheme="minorHAnsi" w:hAnsiTheme="minorHAnsi" w:cstheme="minorHAnsi"/>
          <w:b/>
          <w:sz w:val="20"/>
          <w:szCs w:val="20"/>
        </w:rPr>
      </w:pPr>
    </w:p>
    <w:p w14:paraId="6BBA5428" w14:textId="77777777" w:rsidR="00A9797A" w:rsidRDefault="00A9797A" w:rsidP="00C87DD1">
      <w:pPr>
        <w:jc w:val="both"/>
        <w:rPr>
          <w:rFonts w:asciiTheme="minorHAnsi" w:hAnsiTheme="minorHAnsi" w:cstheme="minorHAnsi"/>
          <w:b/>
          <w:sz w:val="20"/>
          <w:szCs w:val="20"/>
        </w:rPr>
      </w:pPr>
    </w:p>
    <w:p w14:paraId="11DA11A7" w14:textId="77777777" w:rsidR="00A9797A" w:rsidRDefault="00A9797A" w:rsidP="00C87DD1">
      <w:pPr>
        <w:jc w:val="both"/>
        <w:rPr>
          <w:rFonts w:asciiTheme="minorHAnsi" w:hAnsiTheme="minorHAnsi" w:cstheme="minorHAnsi"/>
          <w:b/>
          <w:sz w:val="20"/>
          <w:szCs w:val="20"/>
        </w:rPr>
      </w:pPr>
    </w:p>
    <w:p w14:paraId="45AE0B04" w14:textId="77777777" w:rsidR="00A9797A" w:rsidRDefault="00A9797A" w:rsidP="00C87DD1">
      <w:pPr>
        <w:jc w:val="both"/>
        <w:rPr>
          <w:rFonts w:asciiTheme="minorHAnsi" w:hAnsiTheme="minorHAnsi" w:cstheme="minorHAnsi"/>
          <w:b/>
          <w:sz w:val="20"/>
          <w:szCs w:val="20"/>
        </w:rPr>
      </w:pPr>
    </w:p>
    <w:p w14:paraId="55CA04D1" w14:textId="77777777" w:rsidR="00A9797A" w:rsidRDefault="00A9797A" w:rsidP="00C87DD1">
      <w:pPr>
        <w:jc w:val="both"/>
        <w:rPr>
          <w:rFonts w:asciiTheme="minorHAnsi" w:hAnsiTheme="minorHAnsi" w:cstheme="minorHAnsi"/>
          <w:b/>
          <w:sz w:val="20"/>
          <w:szCs w:val="20"/>
        </w:rPr>
      </w:pPr>
    </w:p>
    <w:p w14:paraId="046B3C6A" w14:textId="77777777" w:rsidR="00A9797A" w:rsidRDefault="00A9797A" w:rsidP="00C87DD1">
      <w:pPr>
        <w:jc w:val="both"/>
        <w:rPr>
          <w:rFonts w:asciiTheme="minorHAnsi" w:hAnsiTheme="minorHAnsi" w:cstheme="minorHAnsi"/>
          <w:b/>
          <w:sz w:val="20"/>
          <w:szCs w:val="20"/>
        </w:rPr>
      </w:pPr>
    </w:p>
    <w:p w14:paraId="1AA3CD0C" w14:textId="77777777" w:rsidR="00A9797A" w:rsidRDefault="00A9797A" w:rsidP="00C87DD1">
      <w:pPr>
        <w:jc w:val="both"/>
        <w:rPr>
          <w:rFonts w:asciiTheme="minorHAnsi" w:hAnsiTheme="minorHAnsi" w:cstheme="minorHAnsi"/>
          <w:b/>
          <w:sz w:val="20"/>
          <w:szCs w:val="20"/>
        </w:rPr>
      </w:pPr>
    </w:p>
    <w:p w14:paraId="66398DA1" w14:textId="77777777" w:rsidR="00A9797A" w:rsidRDefault="00A9797A" w:rsidP="00C87DD1">
      <w:pPr>
        <w:jc w:val="both"/>
        <w:rPr>
          <w:rFonts w:asciiTheme="minorHAnsi" w:hAnsiTheme="minorHAnsi" w:cstheme="minorHAnsi"/>
          <w:b/>
          <w:sz w:val="20"/>
          <w:szCs w:val="20"/>
        </w:rPr>
      </w:pPr>
    </w:p>
    <w:p w14:paraId="6D732F8F" w14:textId="77777777" w:rsidR="00A9797A" w:rsidRDefault="00A9797A" w:rsidP="00C87DD1">
      <w:pPr>
        <w:jc w:val="both"/>
        <w:rPr>
          <w:rFonts w:asciiTheme="minorHAnsi" w:hAnsiTheme="minorHAnsi" w:cstheme="minorHAnsi"/>
          <w:b/>
          <w:sz w:val="20"/>
          <w:szCs w:val="20"/>
        </w:rPr>
      </w:pPr>
    </w:p>
    <w:p w14:paraId="18150014" w14:textId="77777777" w:rsidR="00A9797A" w:rsidRDefault="00A9797A" w:rsidP="00C87DD1">
      <w:pPr>
        <w:jc w:val="both"/>
        <w:rPr>
          <w:rFonts w:asciiTheme="minorHAnsi" w:hAnsiTheme="minorHAnsi" w:cstheme="minorHAnsi"/>
          <w:b/>
          <w:sz w:val="20"/>
          <w:szCs w:val="20"/>
        </w:rPr>
      </w:pPr>
    </w:p>
    <w:p w14:paraId="31860980" w14:textId="77777777" w:rsidR="00A9797A" w:rsidRDefault="00A9797A" w:rsidP="00C87DD1">
      <w:pPr>
        <w:jc w:val="both"/>
        <w:rPr>
          <w:rFonts w:asciiTheme="minorHAnsi" w:hAnsiTheme="minorHAnsi" w:cstheme="minorHAnsi"/>
          <w:b/>
          <w:sz w:val="20"/>
          <w:szCs w:val="20"/>
        </w:rPr>
      </w:pPr>
    </w:p>
    <w:p w14:paraId="456FCD09" w14:textId="77777777" w:rsidR="00A9797A" w:rsidRDefault="00A9797A" w:rsidP="00C87DD1">
      <w:pPr>
        <w:jc w:val="both"/>
        <w:rPr>
          <w:rFonts w:asciiTheme="minorHAnsi" w:hAnsiTheme="minorHAnsi" w:cstheme="minorHAnsi"/>
          <w:b/>
          <w:sz w:val="20"/>
          <w:szCs w:val="20"/>
        </w:rPr>
      </w:pPr>
    </w:p>
    <w:p w14:paraId="0CCA0166" w14:textId="77777777" w:rsidR="00A9797A" w:rsidRDefault="00A9797A" w:rsidP="00C87DD1">
      <w:pPr>
        <w:jc w:val="both"/>
        <w:rPr>
          <w:rFonts w:asciiTheme="minorHAnsi" w:hAnsiTheme="minorHAnsi" w:cstheme="minorHAnsi"/>
          <w:b/>
          <w:sz w:val="20"/>
          <w:szCs w:val="20"/>
        </w:rPr>
      </w:pPr>
    </w:p>
    <w:p w14:paraId="09A97575" w14:textId="77777777" w:rsidR="00A9797A" w:rsidRDefault="00A9797A" w:rsidP="00C87DD1">
      <w:pPr>
        <w:jc w:val="both"/>
        <w:rPr>
          <w:rFonts w:asciiTheme="minorHAnsi" w:hAnsiTheme="minorHAnsi" w:cstheme="minorHAnsi"/>
          <w:b/>
          <w:sz w:val="20"/>
          <w:szCs w:val="20"/>
        </w:rPr>
      </w:pPr>
    </w:p>
    <w:p w14:paraId="715A5874" w14:textId="77777777" w:rsidR="00A9797A" w:rsidRDefault="00A9797A" w:rsidP="00C87DD1">
      <w:pPr>
        <w:jc w:val="both"/>
        <w:rPr>
          <w:rFonts w:asciiTheme="minorHAnsi" w:hAnsiTheme="minorHAnsi" w:cstheme="minorHAnsi"/>
          <w:b/>
          <w:sz w:val="20"/>
          <w:szCs w:val="20"/>
        </w:rPr>
      </w:pPr>
    </w:p>
    <w:p w14:paraId="4F385A83" w14:textId="77777777" w:rsidR="00A9797A" w:rsidRPr="00DB3A4D" w:rsidRDefault="00A9797A"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lastRenderedPageBreak/>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04636F2D" w14:textId="7940C301" w:rsidR="00542D0C"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p>
    <w:p w14:paraId="440BECCA" w14:textId="77777777" w:rsidR="00D25CD4" w:rsidRPr="00DB3A4D" w:rsidRDefault="00D25CD4"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3E242C61" w14:textId="77777777" w:rsidR="00A9797A" w:rsidRDefault="00A9797A"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3F45994F" w14:textId="751A010B" w:rsidR="002E4D7D" w:rsidRDefault="00777439" w:rsidP="0067781A">
      <w:pPr>
        <w:shd w:val="clear" w:color="auto" w:fill="FFFFFF"/>
        <w:jc w:val="center"/>
        <w:rPr>
          <w:rFonts w:asciiTheme="minorHAnsi" w:hAnsiTheme="minorHAnsi" w:cstheme="minorHAnsi"/>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w:t>
      </w:r>
      <w:r w:rsidR="002E4D7D">
        <w:rPr>
          <w:rFonts w:asciiTheme="minorHAnsi" w:hAnsiTheme="minorHAnsi" w:cstheme="minorHAnsi"/>
          <w:sz w:val="20"/>
          <w:szCs w:val="20"/>
        </w:rPr>
        <w:t> </w:t>
      </w:r>
      <w:r w:rsidR="00C87DD1" w:rsidRPr="00DB3A4D">
        <w:rPr>
          <w:rFonts w:asciiTheme="minorHAnsi" w:hAnsiTheme="minorHAnsi" w:cstheme="minorHAnsi"/>
          <w:sz w:val="20"/>
          <w:szCs w:val="20"/>
        </w:rPr>
        <w:t>názvom</w:t>
      </w:r>
    </w:p>
    <w:p w14:paraId="1355E9FD" w14:textId="77777777" w:rsidR="002E4D7D" w:rsidRDefault="002E4D7D" w:rsidP="0067781A">
      <w:pPr>
        <w:shd w:val="clear" w:color="auto" w:fill="FFFFFF"/>
        <w:jc w:val="center"/>
        <w:rPr>
          <w:rFonts w:asciiTheme="minorHAnsi" w:hAnsiTheme="minorHAnsi" w:cstheme="minorHAnsi"/>
          <w:sz w:val="20"/>
          <w:szCs w:val="20"/>
        </w:rPr>
      </w:pPr>
    </w:p>
    <w:p w14:paraId="44FF3F36" w14:textId="63473EEB" w:rsidR="00840DE6" w:rsidRDefault="0067781A" w:rsidP="0067781A">
      <w:pPr>
        <w:shd w:val="clear" w:color="auto" w:fill="FFFFFF"/>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A5246C" w:rsidRPr="00DB3A4D">
        <w:rPr>
          <w:rFonts w:asciiTheme="minorHAnsi" w:hAnsiTheme="minorHAnsi" w:cstheme="minorHAnsi"/>
          <w:color w:val="000000" w:themeColor="text1"/>
          <w:sz w:val="20"/>
          <w:szCs w:val="20"/>
        </w:rPr>
        <w:t>“</w:t>
      </w:r>
    </w:p>
    <w:p w14:paraId="411E77D5" w14:textId="77777777" w:rsidR="000A3300" w:rsidRPr="00DB3A4D" w:rsidRDefault="000A3300" w:rsidP="0067781A">
      <w:pPr>
        <w:shd w:val="clear" w:color="auto" w:fill="FFFFFF"/>
        <w:jc w:val="center"/>
        <w:rPr>
          <w:rFonts w:asciiTheme="minorHAnsi" w:hAnsiTheme="minorHAnsi" w:cstheme="minorHAnsi"/>
          <w:color w:val="000000" w:themeColor="text1"/>
          <w:sz w:val="20"/>
          <w:szCs w:val="20"/>
        </w:rPr>
      </w:pP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00489E">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2E4D7D" w:rsidRPr="00DB3A4D" w14:paraId="310F85E4" w14:textId="77777777" w:rsidTr="00786070">
        <w:trPr>
          <w:trHeight w:val="464"/>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2E4D7D" w:rsidRPr="00DB3A4D" w:rsidRDefault="002E4D7D" w:rsidP="002E4D7D">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hideMark/>
          </w:tcPr>
          <w:p w14:paraId="0992DB88" w14:textId="07373726" w:rsidR="002E4D7D" w:rsidRPr="002E4D7D" w:rsidRDefault="002E4D7D" w:rsidP="002E4D7D">
            <w:pPr>
              <w:rPr>
                <w:rFonts w:asciiTheme="minorHAnsi" w:hAnsiTheme="minorHAnsi" w:cstheme="minorHAnsi"/>
                <w:color w:val="000000" w:themeColor="text1"/>
                <w:sz w:val="20"/>
                <w:szCs w:val="20"/>
              </w:rPr>
            </w:pPr>
            <w:r w:rsidRPr="002E4D7D">
              <w:rPr>
                <w:rFonts w:asciiTheme="minorHAnsi" w:hAnsiTheme="minorHAnsi" w:cstheme="minorHAnsi"/>
                <w:color w:val="000000" w:themeColor="text1"/>
                <w:sz w:val="22"/>
              </w:rPr>
              <w:t xml:space="preserve">Združená chladiaca jednotka - Budimír </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2E4D7D" w:rsidRPr="00DB3A4D" w:rsidRDefault="002E4D7D" w:rsidP="002E4D7D">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2E4D7D" w:rsidRPr="00DB3A4D" w:rsidRDefault="002E4D7D" w:rsidP="002E4D7D">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2E4D7D" w:rsidRPr="00DB3A4D" w:rsidRDefault="002E4D7D" w:rsidP="002E4D7D">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90F487" w14:textId="77777777" w:rsidR="002E4D7D" w:rsidRPr="00DB3A4D" w:rsidRDefault="002E4D7D" w:rsidP="002E4D7D">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01AB79" w14:textId="77777777" w:rsidR="002E4D7D" w:rsidRPr="00DB3A4D" w:rsidRDefault="002E4D7D" w:rsidP="002E4D7D">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41BFEEC" w14:textId="77777777" w:rsidR="002E4D7D" w:rsidRPr="00DB3A4D" w:rsidRDefault="002E4D7D" w:rsidP="002E4D7D">
            <w:pPr>
              <w:snapToGrid w:val="0"/>
              <w:jc w:val="right"/>
              <w:rPr>
                <w:rFonts w:asciiTheme="minorHAnsi" w:hAnsiTheme="minorHAnsi" w:cstheme="minorHAnsi"/>
                <w:color w:val="000000" w:themeColor="text1"/>
                <w:sz w:val="20"/>
                <w:szCs w:val="20"/>
              </w:rPr>
            </w:pPr>
          </w:p>
        </w:tc>
      </w:tr>
      <w:tr w:rsidR="002E4D7D" w:rsidRPr="00DB3A4D" w14:paraId="7A393481" w14:textId="77777777" w:rsidTr="00786070">
        <w:trPr>
          <w:trHeight w:val="423"/>
        </w:trPr>
        <w:tc>
          <w:tcPr>
            <w:tcW w:w="567" w:type="dxa"/>
            <w:tcBorders>
              <w:top w:val="single" w:sz="4" w:space="0" w:color="000000"/>
              <w:left w:val="single" w:sz="4" w:space="0" w:color="000000"/>
              <w:bottom w:val="single" w:sz="4" w:space="0" w:color="000000"/>
              <w:right w:val="nil"/>
            </w:tcBorders>
            <w:vAlign w:val="center"/>
          </w:tcPr>
          <w:p w14:paraId="004ADD39" w14:textId="06701D11" w:rsidR="002E4D7D" w:rsidRPr="00DB3A4D" w:rsidRDefault="002E4D7D" w:rsidP="002E4D7D">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2977" w:type="dxa"/>
            <w:tcBorders>
              <w:top w:val="nil"/>
              <w:left w:val="single" w:sz="8" w:space="0" w:color="auto"/>
              <w:bottom w:val="single" w:sz="4" w:space="0" w:color="auto"/>
              <w:right w:val="single" w:sz="4" w:space="0" w:color="auto"/>
            </w:tcBorders>
            <w:shd w:val="clear" w:color="000000" w:fill="E2EFDA"/>
          </w:tcPr>
          <w:p w14:paraId="531579B2" w14:textId="22C4FB50" w:rsidR="002E4D7D" w:rsidRPr="002E4D7D" w:rsidRDefault="002E4D7D" w:rsidP="002E4D7D">
            <w:pPr>
              <w:rPr>
                <w:rFonts w:asciiTheme="minorHAnsi" w:hAnsiTheme="minorHAnsi" w:cstheme="minorHAnsi"/>
                <w:sz w:val="20"/>
                <w:szCs w:val="20"/>
              </w:rPr>
            </w:pPr>
            <w:r w:rsidRPr="002E4D7D">
              <w:rPr>
                <w:rFonts w:asciiTheme="minorHAnsi" w:hAnsiTheme="minorHAnsi" w:cstheme="minorHAnsi"/>
                <w:color w:val="000000" w:themeColor="text1"/>
                <w:sz w:val="22"/>
              </w:rPr>
              <w:t xml:space="preserve">Združená chladiaca jednotka - </w:t>
            </w:r>
            <w:proofErr w:type="spellStart"/>
            <w:r w:rsidRPr="002E4D7D">
              <w:rPr>
                <w:rFonts w:asciiTheme="minorHAnsi" w:hAnsiTheme="minorHAnsi" w:cstheme="minorHAnsi"/>
                <w:color w:val="000000" w:themeColor="text1"/>
                <w:sz w:val="22"/>
              </w:rPr>
              <w:t>Albelli</w:t>
            </w:r>
            <w:proofErr w:type="spellEnd"/>
          </w:p>
        </w:tc>
        <w:tc>
          <w:tcPr>
            <w:tcW w:w="567" w:type="dxa"/>
            <w:tcBorders>
              <w:top w:val="single" w:sz="4" w:space="0" w:color="000000"/>
              <w:left w:val="single" w:sz="4" w:space="0" w:color="000000"/>
              <w:bottom w:val="single" w:sz="4" w:space="0" w:color="000000"/>
              <w:right w:val="nil"/>
            </w:tcBorders>
            <w:vAlign w:val="center"/>
          </w:tcPr>
          <w:p w14:paraId="79EA7F06" w14:textId="4BAF49A0" w:rsidR="002E4D7D" w:rsidRPr="00DB3A4D" w:rsidRDefault="002E4D7D" w:rsidP="002E4D7D">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417FDD8" w14:textId="1D5250D1" w:rsidR="002E4D7D" w:rsidRPr="00DB3A4D" w:rsidRDefault="002E4D7D" w:rsidP="002E4D7D">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21A44" w14:textId="77777777" w:rsidR="002E4D7D" w:rsidRPr="00DB3A4D" w:rsidRDefault="002E4D7D" w:rsidP="002E4D7D">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667188" w14:textId="77777777" w:rsidR="002E4D7D" w:rsidRPr="00DB3A4D" w:rsidRDefault="002E4D7D" w:rsidP="002E4D7D">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1E252D" w14:textId="77777777" w:rsidR="002E4D7D" w:rsidRPr="00DB3A4D" w:rsidRDefault="002E4D7D" w:rsidP="002E4D7D">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852715" w14:textId="77777777" w:rsidR="002E4D7D" w:rsidRPr="00DB3A4D" w:rsidRDefault="002E4D7D" w:rsidP="002E4D7D">
            <w:pPr>
              <w:snapToGrid w:val="0"/>
              <w:jc w:val="right"/>
              <w:rPr>
                <w:rFonts w:asciiTheme="minorHAnsi" w:hAnsiTheme="minorHAnsi" w:cstheme="minorHAnsi"/>
                <w:color w:val="000000" w:themeColor="text1"/>
                <w:sz w:val="20"/>
                <w:szCs w:val="20"/>
              </w:rPr>
            </w:pPr>
          </w:p>
        </w:tc>
      </w:tr>
      <w:tr w:rsidR="00583737" w:rsidRPr="00DB3A4D" w14:paraId="4BBC0CBF" w14:textId="77777777" w:rsidTr="0000489E">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Default="005E7F46" w:rsidP="00786D84">
      <w:pPr>
        <w:rPr>
          <w:rFonts w:asciiTheme="minorHAnsi" w:hAnsiTheme="minorHAnsi" w:cstheme="minorHAnsi"/>
          <w:sz w:val="20"/>
          <w:szCs w:val="20"/>
        </w:rPr>
      </w:pPr>
    </w:p>
    <w:p w14:paraId="7EB9D2B4" w14:textId="77777777" w:rsidR="002E4D7D" w:rsidRDefault="002E4D7D" w:rsidP="00786D84">
      <w:pPr>
        <w:rPr>
          <w:rFonts w:asciiTheme="minorHAnsi" w:hAnsiTheme="minorHAnsi" w:cstheme="minorHAnsi"/>
          <w:sz w:val="20"/>
          <w:szCs w:val="20"/>
        </w:rPr>
      </w:pPr>
    </w:p>
    <w:p w14:paraId="43BA7082" w14:textId="77777777" w:rsidR="002E4D7D" w:rsidRDefault="002E4D7D" w:rsidP="00786D84">
      <w:pPr>
        <w:rPr>
          <w:rFonts w:asciiTheme="minorHAnsi" w:hAnsiTheme="minorHAnsi" w:cstheme="minorHAnsi"/>
          <w:sz w:val="20"/>
          <w:szCs w:val="20"/>
        </w:rPr>
      </w:pPr>
    </w:p>
    <w:p w14:paraId="2732EFAF" w14:textId="77777777" w:rsidR="002E4D7D" w:rsidRDefault="002E4D7D" w:rsidP="00786D84">
      <w:pPr>
        <w:rPr>
          <w:rFonts w:asciiTheme="minorHAnsi" w:hAnsiTheme="minorHAnsi" w:cstheme="minorHAnsi"/>
          <w:sz w:val="20"/>
          <w:szCs w:val="20"/>
        </w:rPr>
      </w:pPr>
    </w:p>
    <w:p w14:paraId="72641DCC" w14:textId="77777777" w:rsidR="002E4D7D" w:rsidRDefault="002E4D7D" w:rsidP="00786D84">
      <w:pPr>
        <w:rPr>
          <w:rFonts w:asciiTheme="minorHAnsi" w:hAnsiTheme="minorHAnsi" w:cstheme="minorHAnsi"/>
          <w:sz w:val="20"/>
          <w:szCs w:val="20"/>
        </w:rPr>
      </w:pPr>
    </w:p>
    <w:p w14:paraId="4BCB1E32" w14:textId="77777777" w:rsidR="002E4D7D" w:rsidRDefault="002E4D7D" w:rsidP="00786D84">
      <w:pPr>
        <w:rPr>
          <w:rFonts w:asciiTheme="minorHAnsi" w:hAnsiTheme="minorHAnsi" w:cstheme="minorHAnsi"/>
          <w:sz w:val="20"/>
          <w:szCs w:val="20"/>
        </w:rPr>
      </w:pPr>
    </w:p>
    <w:p w14:paraId="4FD9A145" w14:textId="77777777" w:rsidR="002E4D7D" w:rsidRDefault="002E4D7D" w:rsidP="00786D84">
      <w:pPr>
        <w:rPr>
          <w:rFonts w:asciiTheme="minorHAnsi" w:hAnsiTheme="minorHAnsi" w:cstheme="minorHAnsi"/>
          <w:sz w:val="20"/>
          <w:szCs w:val="20"/>
        </w:rPr>
      </w:pPr>
    </w:p>
    <w:p w14:paraId="5E98648D" w14:textId="77777777" w:rsidR="002E4D7D" w:rsidRDefault="002E4D7D" w:rsidP="00786D84">
      <w:pPr>
        <w:rPr>
          <w:rFonts w:asciiTheme="minorHAnsi" w:hAnsiTheme="minorHAnsi" w:cstheme="minorHAnsi"/>
          <w:sz w:val="20"/>
          <w:szCs w:val="20"/>
        </w:rPr>
      </w:pPr>
    </w:p>
    <w:p w14:paraId="64BC6F23" w14:textId="77777777" w:rsidR="002E4D7D" w:rsidRDefault="002E4D7D" w:rsidP="00786D84">
      <w:pPr>
        <w:rPr>
          <w:rFonts w:asciiTheme="minorHAnsi" w:hAnsiTheme="minorHAnsi" w:cstheme="minorHAnsi"/>
          <w:sz w:val="20"/>
          <w:szCs w:val="20"/>
        </w:rPr>
      </w:pPr>
    </w:p>
    <w:p w14:paraId="2C15FF9D" w14:textId="77777777" w:rsidR="002E4D7D" w:rsidRDefault="002E4D7D" w:rsidP="00786D84">
      <w:pPr>
        <w:rPr>
          <w:rFonts w:asciiTheme="minorHAnsi" w:hAnsiTheme="minorHAnsi" w:cstheme="minorHAnsi"/>
          <w:sz w:val="20"/>
          <w:szCs w:val="20"/>
        </w:rPr>
      </w:pPr>
    </w:p>
    <w:p w14:paraId="78D17E2F" w14:textId="77777777" w:rsidR="002E4D7D" w:rsidRDefault="002E4D7D" w:rsidP="00786D84">
      <w:pPr>
        <w:rPr>
          <w:rFonts w:asciiTheme="minorHAnsi" w:hAnsiTheme="minorHAnsi" w:cstheme="minorHAnsi"/>
          <w:sz w:val="20"/>
          <w:szCs w:val="20"/>
        </w:rPr>
      </w:pPr>
    </w:p>
    <w:p w14:paraId="7036488F" w14:textId="77777777" w:rsidR="002E4D7D" w:rsidRDefault="002E4D7D" w:rsidP="00786D84">
      <w:pPr>
        <w:rPr>
          <w:rFonts w:asciiTheme="minorHAnsi" w:hAnsiTheme="minorHAnsi" w:cstheme="minorHAnsi"/>
          <w:sz w:val="20"/>
          <w:szCs w:val="20"/>
        </w:rPr>
      </w:pPr>
    </w:p>
    <w:p w14:paraId="77421843" w14:textId="77777777" w:rsidR="002E4D7D" w:rsidRPr="00DB3A4D" w:rsidRDefault="002E4D7D"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43B30C9A" w14:textId="1297F2C1" w:rsidR="001827CD" w:rsidRPr="00DB3A4D" w:rsidRDefault="001827CD" w:rsidP="009C0146">
      <w:pPr>
        <w:ind w:firstLine="709"/>
        <w:jc w:val="center"/>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lastRenderedPageBreak/>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Ponuka uchádzača</w:t>
      </w:r>
    </w:p>
    <w:p w14:paraId="46F74B22" w14:textId="6A488FA8" w:rsidR="003452A6" w:rsidRPr="00DB3A4D" w:rsidRDefault="00874AFC" w:rsidP="009C0146">
      <w:pPr>
        <w:jc w:val="center"/>
        <w:rPr>
          <w:rFonts w:asciiTheme="minorHAnsi" w:hAnsiTheme="minorHAnsi" w:cstheme="minorHAnsi"/>
          <w:i/>
          <w:iCs/>
          <w:sz w:val="20"/>
          <w:szCs w:val="20"/>
        </w:rPr>
      </w:pPr>
      <w:r w:rsidRPr="00DB3A4D">
        <w:rPr>
          <w:rFonts w:asciiTheme="minorHAnsi" w:hAnsiTheme="minorHAnsi" w:cstheme="minorHAnsi"/>
          <w:i/>
          <w:iCs/>
          <w:sz w:val="20"/>
          <w:szCs w:val="20"/>
        </w:rPr>
        <w:t xml:space="preserve">( musí byť v súlade s požiadavkou Prijímateľa uvedenou v Prílohe č. </w:t>
      </w:r>
      <w:r w:rsidR="00A93212" w:rsidRPr="00DB3A4D">
        <w:rPr>
          <w:rFonts w:asciiTheme="minorHAnsi" w:hAnsiTheme="minorHAnsi" w:cstheme="minorHAnsi"/>
          <w:i/>
          <w:iCs/>
          <w:sz w:val="20"/>
          <w:szCs w:val="20"/>
        </w:rPr>
        <w:t>3 Opis predmetu zákazky)</w:t>
      </w:r>
    </w:p>
    <w:p w14:paraId="180A335E" w14:textId="02FD8688" w:rsidR="00840DE6" w:rsidRPr="00DB3A4D" w:rsidRDefault="00B42D6E" w:rsidP="009C0146">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Default="00786D84" w:rsidP="002A4D04">
      <w:pPr>
        <w:rPr>
          <w:rFonts w:asciiTheme="minorHAnsi" w:hAnsiTheme="minorHAnsi" w:cstheme="minorHAnsi"/>
          <w:b/>
          <w:bCs/>
          <w:color w:val="000000" w:themeColor="text1"/>
          <w:sz w:val="20"/>
          <w:szCs w:val="20"/>
        </w:rPr>
      </w:pPr>
    </w:p>
    <w:p w14:paraId="554D9093" w14:textId="77777777" w:rsidR="009C0146" w:rsidRDefault="009C0146" w:rsidP="002A4D04">
      <w:pPr>
        <w:rPr>
          <w:rFonts w:asciiTheme="minorHAnsi" w:hAnsiTheme="minorHAnsi" w:cstheme="minorHAnsi"/>
          <w:b/>
          <w:bCs/>
          <w:color w:val="000000" w:themeColor="text1"/>
          <w:sz w:val="20"/>
          <w:szCs w:val="20"/>
        </w:rPr>
      </w:pPr>
    </w:p>
    <w:p w14:paraId="5432489B" w14:textId="77777777" w:rsidR="009C0146" w:rsidRDefault="009C0146" w:rsidP="002A4D04">
      <w:pPr>
        <w:rPr>
          <w:rFonts w:asciiTheme="minorHAnsi" w:hAnsiTheme="minorHAnsi" w:cstheme="minorHAnsi"/>
          <w:b/>
          <w:bCs/>
          <w:color w:val="000000" w:themeColor="text1"/>
          <w:sz w:val="20"/>
          <w:szCs w:val="20"/>
        </w:rPr>
      </w:pPr>
    </w:p>
    <w:p w14:paraId="444F94E9" w14:textId="77777777" w:rsidR="009C0146" w:rsidRDefault="009C0146" w:rsidP="002A4D04">
      <w:pPr>
        <w:rPr>
          <w:rFonts w:asciiTheme="minorHAnsi" w:hAnsiTheme="minorHAnsi" w:cstheme="minorHAnsi"/>
          <w:b/>
          <w:bCs/>
          <w:color w:val="000000" w:themeColor="text1"/>
          <w:sz w:val="20"/>
          <w:szCs w:val="20"/>
        </w:rPr>
      </w:pPr>
    </w:p>
    <w:p w14:paraId="5E70EFD3" w14:textId="77777777" w:rsidR="009C0146" w:rsidRDefault="009C0146" w:rsidP="002A4D04">
      <w:pPr>
        <w:rPr>
          <w:rFonts w:asciiTheme="minorHAnsi" w:hAnsiTheme="minorHAnsi" w:cstheme="minorHAnsi"/>
          <w:b/>
          <w:bCs/>
          <w:color w:val="000000" w:themeColor="text1"/>
          <w:sz w:val="20"/>
          <w:szCs w:val="20"/>
        </w:rPr>
      </w:pPr>
    </w:p>
    <w:p w14:paraId="6F04921C" w14:textId="77777777" w:rsidR="009C0146" w:rsidRDefault="009C0146" w:rsidP="002A4D04">
      <w:pPr>
        <w:rPr>
          <w:rFonts w:asciiTheme="minorHAnsi" w:hAnsiTheme="minorHAnsi" w:cstheme="minorHAnsi"/>
          <w:b/>
          <w:bCs/>
          <w:color w:val="000000" w:themeColor="text1"/>
          <w:sz w:val="20"/>
          <w:szCs w:val="20"/>
        </w:rPr>
      </w:pPr>
    </w:p>
    <w:p w14:paraId="76EA77D3" w14:textId="77777777" w:rsidR="009C0146" w:rsidRDefault="009C0146" w:rsidP="002A4D04">
      <w:pPr>
        <w:rPr>
          <w:rFonts w:asciiTheme="minorHAnsi" w:hAnsiTheme="minorHAnsi" w:cstheme="minorHAnsi"/>
          <w:b/>
          <w:bCs/>
          <w:color w:val="000000" w:themeColor="text1"/>
          <w:sz w:val="20"/>
          <w:szCs w:val="20"/>
        </w:rPr>
      </w:pPr>
    </w:p>
    <w:p w14:paraId="5A03214D" w14:textId="77777777" w:rsidR="009C0146" w:rsidRDefault="009C0146" w:rsidP="002A4D04">
      <w:pPr>
        <w:rPr>
          <w:rFonts w:asciiTheme="minorHAnsi" w:hAnsiTheme="minorHAnsi" w:cstheme="minorHAnsi"/>
          <w:b/>
          <w:bCs/>
          <w:color w:val="000000" w:themeColor="text1"/>
          <w:sz w:val="20"/>
          <w:szCs w:val="20"/>
        </w:rPr>
      </w:pPr>
    </w:p>
    <w:p w14:paraId="30EFCAAB" w14:textId="77777777" w:rsidR="009C0146" w:rsidRDefault="009C0146" w:rsidP="002A4D04">
      <w:pPr>
        <w:rPr>
          <w:rFonts w:asciiTheme="minorHAnsi" w:hAnsiTheme="minorHAnsi" w:cstheme="minorHAnsi"/>
          <w:b/>
          <w:bCs/>
          <w:color w:val="000000" w:themeColor="text1"/>
          <w:sz w:val="20"/>
          <w:szCs w:val="20"/>
        </w:rPr>
      </w:pPr>
    </w:p>
    <w:p w14:paraId="58751EF1" w14:textId="77777777" w:rsidR="009C0146" w:rsidRDefault="009C0146" w:rsidP="002A4D04">
      <w:pPr>
        <w:rPr>
          <w:rFonts w:asciiTheme="minorHAnsi" w:hAnsiTheme="minorHAnsi" w:cstheme="minorHAnsi"/>
          <w:b/>
          <w:bCs/>
          <w:color w:val="000000" w:themeColor="text1"/>
          <w:sz w:val="20"/>
          <w:szCs w:val="20"/>
        </w:rPr>
      </w:pPr>
    </w:p>
    <w:p w14:paraId="11EE65DC" w14:textId="77777777" w:rsidR="009C0146" w:rsidRDefault="009C0146" w:rsidP="002A4D04">
      <w:pPr>
        <w:rPr>
          <w:rFonts w:asciiTheme="minorHAnsi" w:hAnsiTheme="minorHAnsi" w:cstheme="minorHAnsi"/>
          <w:b/>
          <w:bCs/>
          <w:color w:val="000000" w:themeColor="text1"/>
          <w:sz w:val="20"/>
          <w:szCs w:val="20"/>
        </w:rPr>
      </w:pPr>
    </w:p>
    <w:p w14:paraId="62F1C208" w14:textId="77777777" w:rsidR="009C0146" w:rsidRPr="00DB3A4D" w:rsidRDefault="009C0146" w:rsidP="002A4D04">
      <w:pPr>
        <w:rPr>
          <w:rFonts w:asciiTheme="minorHAnsi" w:hAnsiTheme="minorHAnsi" w:cstheme="minorHAnsi"/>
          <w:b/>
          <w:bCs/>
          <w:color w:val="000000" w:themeColor="text1"/>
          <w:sz w:val="20"/>
          <w:szCs w:val="20"/>
        </w:rPr>
      </w:pPr>
    </w:p>
    <w:p w14:paraId="40DD5BDE" w14:textId="77777777" w:rsidR="00786D84" w:rsidRDefault="00786D84" w:rsidP="002A4D04">
      <w:pPr>
        <w:rPr>
          <w:rFonts w:asciiTheme="minorHAnsi" w:hAnsiTheme="minorHAnsi" w:cstheme="minorHAnsi"/>
          <w:b/>
          <w:bCs/>
          <w:color w:val="000000" w:themeColor="text1"/>
          <w:sz w:val="20"/>
          <w:szCs w:val="20"/>
        </w:rPr>
      </w:pPr>
    </w:p>
    <w:p w14:paraId="5F82645E" w14:textId="77777777" w:rsidR="003F15AA" w:rsidRDefault="003F15AA" w:rsidP="002A4D04">
      <w:pPr>
        <w:rPr>
          <w:rFonts w:asciiTheme="minorHAnsi" w:hAnsiTheme="minorHAnsi" w:cstheme="minorHAnsi"/>
          <w:b/>
          <w:bCs/>
          <w:color w:val="000000" w:themeColor="text1"/>
          <w:sz w:val="20"/>
          <w:szCs w:val="20"/>
        </w:rPr>
      </w:pPr>
    </w:p>
    <w:p w14:paraId="51790945" w14:textId="77777777" w:rsidR="003F15AA" w:rsidRDefault="003F15AA" w:rsidP="002A4D04">
      <w:pPr>
        <w:rPr>
          <w:rFonts w:asciiTheme="minorHAnsi" w:hAnsiTheme="minorHAnsi" w:cstheme="minorHAnsi"/>
          <w:b/>
          <w:bCs/>
          <w:color w:val="000000" w:themeColor="text1"/>
          <w:sz w:val="20"/>
          <w:szCs w:val="20"/>
        </w:rPr>
      </w:pPr>
    </w:p>
    <w:p w14:paraId="5C893C66" w14:textId="77777777" w:rsidR="002E4D7D" w:rsidRDefault="002E4D7D" w:rsidP="002A4D04">
      <w:pPr>
        <w:rPr>
          <w:rFonts w:asciiTheme="minorHAnsi" w:hAnsiTheme="minorHAnsi" w:cstheme="minorHAnsi"/>
          <w:b/>
          <w:bCs/>
          <w:color w:val="000000" w:themeColor="text1"/>
          <w:sz w:val="20"/>
          <w:szCs w:val="20"/>
        </w:rPr>
      </w:pPr>
    </w:p>
    <w:p w14:paraId="6FDEC623" w14:textId="77777777" w:rsidR="003F15AA" w:rsidRDefault="003F15AA"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65D4E3CF" w14:textId="77777777" w:rsidR="002E4D7D" w:rsidRDefault="00C87DD1" w:rsidP="00840DE6">
      <w:pPr>
        <w:jc w:val="center"/>
        <w:rPr>
          <w:rFonts w:asciiTheme="minorHAnsi" w:hAnsiTheme="minorHAnsi" w:cstheme="minorHAnsi"/>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p>
    <w:p w14:paraId="7F505031" w14:textId="77777777" w:rsidR="002E4D7D" w:rsidRDefault="002E4D7D" w:rsidP="00840DE6">
      <w:pPr>
        <w:jc w:val="center"/>
        <w:rPr>
          <w:rFonts w:asciiTheme="minorHAnsi" w:hAnsiTheme="minorHAnsi" w:cstheme="minorHAnsi"/>
          <w:sz w:val="20"/>
          <w:szCs w:val="20"/>
        </w:rPr>
      </w:pPr>
    </w:p>
    <w:p w14:paraId="52800895" w14:textId="6DD37FA6" w:rsidR="00840DE6" w:rsidRPr="00DB3A4D" w:rsidRDefault="00B42D6E"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w:t>
      </w:r>
      <w:r w:rsidR="002E4D7D" w:rsidRPr="002E4D7D">
        <w:t xml:space="preserve"> </w:t>
      </w:r>
      <w:r w:rsidR="002E4D7D" w:rsidRPr="002E4D7D">
        <w:rPr>
          <w:rFonts w:asciiTheme="minorHAnsi" w:hAnsiTheme="minorHAnsi" w:cstheme="minorHAnsi"/>
          <w:b/>
          <w:color w:val="000000"/>
          <w:sz w:val="20"/>
          <w:szCs w:val="20"/>
        </w:rPr>
        <w:t>chladiaca jednotka</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Default="00C87DD1" w:rsidP="00C87DD1">
      <w:pPr>
        <w:jc w:val="center"/>
        <w:rPr>
          <w:rFonts w:asciiTheme="minorHAnsi" w:hAnsiTheme="minorHAnsi" w:cstheme="minorHAnsi"/>
          <w:i/>
          <w:iCs/>
          <w:color w:val="000000" w:themeColor="text1"/>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07857435" w14:textId="77777777" w:rsidR="000A3300" w:rsidRPr="00DB3A4D" w:rsidRDefault="000A3300" w:rsidP="00C87DD1">
      <w:pPr>
        <w:jc w:val="center"/>
        <w:rPr>
          <w:rFonts w:asciiTheme="minorHAnsi" w:hAnsiTheme="minorHAnsi" w:cstheme="minorHAnsi"/>
          <w:sz w:val="20"/>
          <w:szCs w:val="20"/>
        </w:rPr>
      </w:pP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65E9AAEE"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77E6304F" w14:textId="77777777" w:rsidR="009C0146" w:rsidRDefault="009C0146"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lastRenderedPageBreak/>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F355F87" w14:textId="77777777" w:rsidR="000A3300" w:rsidRDefault="00C87DD1" w:rsidP="009224F6">
      <w:pPr>
        <w:jc w:val="center"/>
        <w:rPr>
          <w:rFonts w:asciiTheme="minorHAnsi" w:hAnsiTheme="minorHAnsi" w:cstheme="minorHAnsi"/>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p>
    <w:p w14:paraId="0D0E29A5" w14:textId="77777777" w:rsidR="00D25CD4" w:rsidRDefault="00D25CD4" w:rsidP="009224F6">
      <w:pPr>
        <w:jc w:val="center"/>
        <w:rPr>
          <w:rFonts w:asciiTheme="minorHAnsi" w:hAnsiTheme="minorHAnsi" w:cstheme="minorHAnsi"/>
          <w:sz w:val="20"/>
          <w:szCs w:val="20"/>
        </w:rPr>
      </w:pPr>
    </w:p>
    <w:p w14:paraId="3645E9FC" w14:textId="3C9FAD09" w:rsidR="009224F6" w:rsidRDefault="00B42D6E" w:rsidP="009224F6">
      <w:pPr>
        <w:jc w:val="center"/>
        <w:rPr>
          <w:rFonts w:asciiTheme="minorHAnsi" w:eastAsia="Calibri" w:hAnsiTheme="minorHAnsi" w:cstheme="minorHAnsi"/>
          <w:sz w:val="20"/>
          <w:szCs w:val="20"/>
        </w:rPr>
      </w:pPr>
      <w:r w:rsidRPr="00DB3A4D">
        <w:rPr>
          <w:rFonts w:asciiTheme="minorHAns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Pr="00DB3A4D">
        <w:rPr>
          <w:rFonts w:asciiTheme="minorHAnsi" w:eastAsia="Calibri" w:hAnsiTheme="minorHAnsi" w:cstheme="minorHAnsi"/>
          <w:sz w:val="20"/>
          <w:szCs w:val="20"/>
        </w:rPr>
        <w:t>“</w:t>
      </w:r>
    </w:p>
    <w:p w14:paraId="058B0AD4" w14:textId="77777777" w:rsidR="00D25CD4" w:rsidRPr="00DB3A4D" w:rsidRDefault="00D25CD4" w:rsidP="009224F6">
      <w:pPr>
        <w:jc w:val="center"/>
        <w:rPr>
          <w:rFonts w:asciiTheme="minorHAnsi" w:hAnsiTheme="minorHAnsi" w:cstheme="minorHAnsi"/>
          <w:color w:val="000000" w:themeColor="text1"/>
          <w:sz w:val="20"/>
          <w:szCs w:val="20"/>
        </w:rPr>
      </w:pP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425E6322"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6347B036"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14778693"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2E4D7D">
        <w:rPr>
          <w:rFonts w:asciiTheme="minorHAnsi" w:hAnsiTheme="minorHAnsi" w:cstheme="minorHAnsi"/>
          <w:b/>
          <w:color w:val="000000"/>
          <w:sz w:val="20"/>
          <w:szCs w:val="20"/>
        </w:rPr>
        <w:t xml:space="preserve"> - </w:t>
      </w:r>
      <w:r w:rsidR="002E4D7D" w:rsidRPr="002E4D7D">
        <w:rPr>
          <w:rFonts w:asciiTheme="minorHAnsi" w:hAnsiTheme="minorHAnsi" w:cstheme="minorHAnsi"/>
          <w:b/>
          <w:color w:val="000000"/>
          <w:sz w:val="20"/>
          <w:szCs w:val="20"/>
        </w:rPr>
        <w:t>chladiaca jednotka</w:t>
      </w:r>
      <w:r w:rsidR="00D25CD4">
        <w:rPr>
          <w:rFonts w:asciiTheme="minorHAnsi" w:hAnsiTheme="minorHAnsi" w:cstheme="minorHAnsi"/>
          <w:b/>
          <w:color w:val="000000"/>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5697" w14:textId="77777777" w:rsidR="001B05EA" w:rsidRDefault="001B05EA" w:rsidP="009A2C94">
      <w:r>
        <w:separator/>
      </w:r>
    </w:p>
  </w:endnote>
  <w:endnote w:type="continuationSeparator" w:id="0">
    <w:p w14:paraId="74EEAD4C" w14:textId="77777777" w:rsidR="001B05EA" w:rsidRDefault="001B05EA"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6A3D" w14:textId="77777777" w:rsidR="001B05EA" w:rsidRDefault="001B05EA" w:rsidP="009A2C94">
      <w:r>
        <w:separator/>
      </w:r>
    </w:p>
  </w:footnote>
  <w:footnote w:type="continuationSeparator" w:id="0">
    <w:p w14:paraId="751FE7DB" w14:textId="77777777" w:rsidR="001B05EA" w:rsidRDefault="001B05EA"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4D4C9004" w14:textId="77777777" w:rsidR="00080990" w:rsidRDefault="00080990"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390"/>
      <w:gridCol w:w="5528"/>
    </w:tblGrid>
    <w:tr w:rsidR="00995C38" w14:paraId="2A7280E8" w14:textId="77777777" w:rsidTr="007D50CF">
      <w:tc>
        <w:tcPr>
          <w:tcW w:w="4390" w:type="dxa"/>
        </w:tcPr>
        <w:p w14:paraId="429CEC0A" w14:textId="77777777" w:rsidR="00995C38" w:rsidRPr="004D26FF" w:rsidRDefault="00995C38" w:rsidP="00995C38">
          <w:pPr>
            <w:pStyle w:val="Hlavika"/>
            <w:ind w:right="-5191"/>
            <w:rPr>
              <w:color w:val="000000" w:themeColor="text1"/>
            </w:rPr>
          </w:pPr>
          <w:r w:rsidRPr="004D26FF">
            <w:rPr>
              <w:color w:val="000000" w:themeColor="text1"/>
            </w:rPr>
            <w:t xml:space="preserve">Obstarávateľ: </w:t>
          </w:r>
        </w:p>
        <w:p w14:paraId="191808BD" w14:textId="77777777" w:rsidR="00995C38" w:rsidRPr="00CE6776" w:rsidRDefault="00995C38" w:rsidP="00995C38">
          <w:pPr>
            <w:pStyle w:val="Hlavika"/>
            <w:ind w:right="-5191"/>
          </w:pPr>
          <w:r w:rsidRPr="00CE6776">
            <w:t>DALTON spol.</w:t>
          </w:r>
          <w:r>
            <w:t xml:space="preserve"> </w:t>
          </w:r>
          <w:proofErr w:type="spellStart"/>
          <w:r w:rsidRPr="00CE6776">
            <w:t>s.r.o</w:t>
          </w:r>
          <w:proofErr w:type="spellEnd"/>
          <w:r w:rsidRPr="00CE6776">
            <w:t>.,</w:t>
          </w:r>
        </w:p>
        <w:p w14:paraId="4A13EA9D" w14:textId="77777777" w:rsidR="00995C38" w:rsidRPr="004D26FF" w:rsidRDefault="00995C38" w:rsidP="00995C38">
          <w:pPr>
            <w:pStyle w:val="Hlavika"/>
            <w:ind w:right="-5191"/>
            <w:rPr>
              <w:color w:val="000000" w:themeColor="text1"/>
            </w:rPr>
          </w:pPr>
          <w:r w:rsidRPr="00CE6776">
            <w:t>Napájadlá 1/A, 040 12 Košice</w:t>
          </w:r>
        </w:p>
      </w:tc>
      <w:tc>
        <w:tcPr>
          <w:tcW w:w="5528" w:type="dxa"/>
        </w:tcPr>
        <w:p w14:paraId="791C6C76" w14:textId="77777777" w:rsidR="00995C38" w:rsidRPr="004D26FF" w:rsidRDefault="00995C38" w:rsidP="00995C38">
          <w:pPr>
            <w:pStyle w:val="Hlavika"/>
            <w:ind w:right="-242"/>
            <w:rPr>
              <w:color w:val="000000" w:themeColor="text1"/>
            </w:rPr>
          </w:pPr>
          <w:r w:rsidRPr="004D26FF">
            <w:rPr>
              <w:color w:val="000000" w:themeColor="text1"/>
            </w:rPr>
            <w:t>Predmet zákazky:</w:t>
          </w:r>
        </w:p>
        <w:p w14:paraId="5279EC7E" w14:textId="2BD7890A" w:rsidR="00995C38" w:rsidRPr="004D26FF" w:rsidRDefault="00995C38" w:rsidP="00995C38">
          <w:pPr>
            <w:pStyle w:val="Hlavika"/>
            <w:ind w:right="-242"/>
            <w:rPr>
              <w:color w:val="000000" w:themeColor="text1"/>
            </w:rPr>
          </w:pPr>
          <w:bookmarkStart w:id="8" w:name="_Hlk146788795"/>
          <w:r w:rsidRPr="00652B14">
            <w:rPr>
              <w:color w:val="000000" w:themeColor="text1"/>
            </w:rPr>
            <w:t>Inovácia výrobných a obchodných kapacít spoločnosti DALTON, spol. s r. o.</w:t>
          </w:r>
          <w:r w:rsidR="002E4D7D">
            <w:rPr>
              <w:color w:val="000000" w:themeColor="text1"/>
            </w:rPr>
            <w:t xml:space="preserve"> </w:t>
          </w:r>
          <w:r w:rsidR="002E4D7D">
            <w:rPr>
              <w:b/>
              <w:color w:val="000000"/>
              <w:sz w:val="20"/>
              <w:szCs w:val="20"/>
            </w:rPr>
            <w:t>-</w:t>
          </w:r>
          <w:r w:rsidR="002E4D7D" w:rsidRPr="002E4D7D">
            <w:rPr>
              <w:b/>
              <w:color w:val="000000"/>
              <w:sz w:val="20"/>
              <w:szCs w:val="20"/>
            </w:rPr>
            <w:t xml:space="preserve"> </w:t>
          </w:r>
          <w:bookmarkStart w:id="9" w:name="_Hlk146290166"/>
          <w:r w:rsidR="002E4D7D" w:rsidRPr="002E4D7D">
            <w:rPr>
              <w:bCs/>
              <w:color w:val="000000"/>
            </w:rPr>
            <w:t>chladiaca jednotka</w:t>
          </w:r>
          <w:bookmarkEnd w:id="9"/>
          <w:bookmarkEnd w:id="8"/>
        </w:p>
      </w:tc>
    </w:tr>
  </w:tbl>
  <w:p w14:paraId="636C08DD" w14:textId="77777777" w:rsidR="00995C38" w:rsidRDefault="00995C38"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C169F1"/>
    <w:multiLevelType w:val="hybridMultilevel"/>
    <w:tmpl w:val="8CC6FBA8"/>
    <w:lvl w:ilvl="0" w:tplc="A18C0E94">
      <w:start w:val="1"/>
      <w:numFmt w:val="decimal"/>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2"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6"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1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2"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7"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4"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5"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6"/>
  </w:num>
  <w:num w:numId="2" w16cid:durableId="516887367">
    <w:abstractNumId w:val="34"/>
  </w:num>
  <w:num w:numId="3" w16cid:durableId="706687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2"/>
  </w:num>
  <w:num w:numId="5" w16cid:durableId="2075005603">
    <w:abstractNumId w:val="19"/>
  </w:num>
  <w:num w:numId="6" w16cid:durableId="1811552710">
    <w:abstractNumId w:val="15"/>
  </w:num>
  <w:num w:numId="7" w16cid:durableId="1693190384">
    <w:abstractNumId w:val="0"/>
  </w:num>
  <w:num w:numId="8" w16cid:durableId="561257800">
    <w:abstractNumId w:val="21"/>
  </w:num>
  <w:num w:numId="9" w16cid:durableId="2113939074">
    <w:abstractNumId w:val="17"/>
  </w:num>
  <w:num w:numId="10" w16cid:durableId="95256547">
    <w:abstractNumId w:val="12"/>
  </w:num>
  <w:num w:numId="11" w16cid:durableId="610867311">
    <w:abstractNumId w:val="10"/>
  </w:num>
  <w:num w:numId="12" w16cid:durableId="881018134">
    <w:abstractNumId w:val="5"/>
  </w:num>
  <w:num w:numId="13" w16cid:durableId="1587106371">
    <w:abstractNumId w:val="32"/>
  </w:num>
  <w:num w:numId="14" w16cid:durableId="1650939705">
    <w:abstractNumId w:val="13"/>
  </w:num>
  <w:num w:numId="15" w16cid:durableId="1460100891">
    <w:abstractNumId w:val="29"/>
  </w:num>
  <w:num w:numId="16" w16cid:durableId="285935971">
    <w:abstractNumId w:val="30"/>
  </w:num>
  <w:num w:numId="17" w16cid:durableId="118377542">
    <w:abstractNumId w:val="6"/>
  </w:num>
  <w:num w:numId="18" w16cid:durableId="1669745613">
    <w:abstractNumId w:val="36"/>
  </w:num>
  <w:num w:numId="19" w16cid:durableId="1202016508">
    <w:abstractNumId w:val="4"/>
  </w:num>
  <w:num w:numId="20" w16cid:durableId="1471440718">
    <w:abstractNumId w:val="25"/>
  </w:num>
  <w:num w:numId="21" w16cid:durableId="609435485">
    <w:abstractNumId w:val="35"/>
  </w:num>
  <w:num w:numId="22" w16cid:durableId="188761176">
    <w:abstractNumId w:val="3"/>
  </w:num>
  <w:num w:numId="23" w16cid:durableId="1161040715">
    <w:abstractNumId w:val="23"/>
  </w:num>
  <w:num w:numId="24" w16cid:durableId="860049420">
    <w:abstractNumId w:val="2"/>
  </w:num>
  <w:num w:numId="25" w16cid:durableId="341399557">
    <w:abstractNumId w:val="28"/>
  </w:num>
  <w:num w:numId="26" w16cid:durableId="630746426">
    <w:abstractNumId w:val="31"/>
  </w:num>
  <w:num w:numId="27" w16cid:durableId="471410929">
    <w:abstractNumId w:val="24"/>
  </w:num>
  <w:num w:numId="28" w16cid:durableId="43066611">
    <w:abstractNumId w:val="7"/>
  </w:num>
  <w:num w:numId="29" w16cid:durableId="1422290805">
    <w:abstractNumId w:val="9"/>
  </w:num>
  <w:num w:numId="30" w16cid:durableId="376900554">
    <w:abstractNumId w:val="33"/>
  </w:num>
  <w:num w:numId="31" w16cid:durableId="1746949124">
    <w:abstractNumId w:val="18"/>
  </w:num>
  <w:num w:numId="32" w16cid:durableId="1653752427">
    <w:abstractNumId w:val="14"/>
  </w:num>
  <w:num w:numId="33" w16cid:durableId="1837645386">
    <w:abstractNumId w:val="20"/>
  </w:num>
  <w:num w:numId="34" w16cid:durableId="1975519089">
    <w:abstractNumId w:val="11"/>
  </w:num>
  <w:num w:numId="35" w16cid:durableId="1667979119">
    <w:abstractNumId w:val="8"/>
  </w:num>
  <w:num w:numId="36" w16cid:durableId="345599635">
    <w:abstractNumId w:val="27"/>
  </w:num>
  <w:num w:numId="37" w16cid:durableId="1789204846">
    <w:abstractNumId w:val="16"/>
  </w:num>
  <w:num w:numId="38" w16cid:durableId="98759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489E"/>
    <w:rsid w:val="00011BF3"/>
    <w:rsid w:val="00042D62"/>
    <w:rsid w:val="000643DD"/>
    <w:rsid w:val="00071D74"/>
    <w:rsid w:val="00076D30"/>
    <w:rsid w:val="00080990"/>
    <w:rsid w:val="00090ECB"/>
    <w:rsid w:val="000A3300"/>
    <w:rsid w:val="000B014C"/>
    <w:rsid w:val="000B6AA9"/>
    <w:rsid w:val="000C073E"/>
    <w:rsid w:val="000D3715"/>
    <w:rsid w:val="000D654C"/>
    <w:rsid w:val="000E7194"/>
    <w:rsid w:val="00106FC0"/>
    <w:rsid w:val="001269F3"/>
    <w:rsid w:val="00141051"/>
    <w:rsid w:val="0017172D"/>
    <w:rsid w:val="00174B23"/>
    <w:rsid w:val="00175CE9"/>
    <w:rsid w:val="001772BD"/>
    <w:rsid w:val="001827CD"/>
    <w:rsid w:val="00185B8C"/>
    <w:rsid w:val="00187D4F"/>
    <w:rsid w:val="00195B90"/>
    <w:rsid w:val="00195EB7"/>
    <w:rsid w:val="00197917"/>
    <w:rsid w:val="001A1DE5"/>
    <w:rsid w:val="001B05EA"/>
    <w:rsid w:val="001B6BBF"/>
    <w:rsid w:val="001C2E7D"/>
    <w:rsid w:val="001C496D"/>
    <w:rsid w:val="001D3E9E"/>
    <w:rsid w:val="002046D8"/>
    <w:rsid w:val="002326D4"/>
    <w:rsid w:val="00250D3F"/>
    <w:rsid w:val="00266E49"/>
    <w:rsid w:val="002779D1"/>
    <w:rsid w:val="00293D9B"/>
    <w:rsid w:val="00294CC9"/>
    <w:rsid w:val="00296A8C"/>
    <w:rsid w:val="002A4D04"/>
    <w:rsid w:val="002A536C"/>
    <w:rsid w:val="002B1BAE"/>
    <w:rsid w:val="002C57A1"/>
    <w:rsid w:val="002C71C6"/>
    <w:rsid w:val="002D526E"/>
    <w:rsid w:val="002E0757"/>
    <w:rsid w:val="002E4D7D"/>
    <w:rsid w:val="002E7E51"/>
    <w:rsid w:val="00304BCC"/>
    <w:rsid w:val="00316F33"/>
    <w:rsid w:val="00317C21"/>
    <w:rsid w:val="0032741A"/>
    <w:rsid w:val="003276E9"/>
    <w:rsid w:val="00330267"/>
    <w:rsid w:val="00341A2E"/>
    <w:rsid w:val="003452A6"/>
    <w:rsid w:val="00357792"/>
    <w:rsid w:val="00363F70"/>
    <w:rsid w:val="00364E99"/>
    <w:rsid w:val="003808C4"/>
    <w:rsid w:val="003B1FB0"/>
    <w:rsid w:val="003C5974"/>
    <w:rsid w:val="003D163C"/>
    <w:rsid w:val="003E33EA"/>
    <w:rsid w:val="003E67B5"/>
    <w:rsid w:val="003F15AA"/>
    <w:rsid w:val="003F3443"/>
    <w:rsid w:val="00402345"/>
    <w:rsid w:val="004108AF"/>
    <w:rsid w:val="00416891"/>
    <w:rsid w:val="00424DC7"/>
    <w:rsid w:val="004403C9"/>
    <w:rsid w:val="00442BF3"/>
    <w:rsid w:val="0046629D"/>
    <w:rsid w:val="004916FB"/>
    <w:rsid w:val="004947FE"/>
    <w:rsid w:val="004B174F"/>
    <w:rsid w:val="004B435D"/>
    <w:rsid w:val="004C49E5"/>
    <w:rsid w:val="004E2891"/>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A6FFB"/>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C44E8"/>
    <w:rsid w:val="008D0F4E"/>
    <w:rsid w:val="008D48F1"/>
    <w:rsid w:val="008E2FB8"/>
    <w:rsid w:val="00900EEC"/>
    <w:rsid w:val="00901E6E"/>
    <w:rsid w:val="009116F1"/>
    <w:rsid w:val="009224F6"/>
    <w:rsid w:val="00950089"/>
    <w:rsid w:val="00953B45"/>
    <w:rsid w:val="00954075"/>
    <w:rsid w:val="00960270"/>
    <w:rsid w:val="00995C38"/>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9797A"/>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25CD4"/>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A74C0"/>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26866206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4810</Words>
  <Characters>27420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28</cp:revision>
  <cp:lastPrinted>2022-06-01T11:39:00Z</cp:lastPrinted>
  <dcterms:created xsi:type="dcterms:W3CDTF">2022-10-31T13:25:00Z</dcterms:created>
  <dcterms:modified xsi:type="dcterms:W3CDTF">2023-09-28T08:23:00Z</dcterms:modified>
</cp:coreProperties>
</file>