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Default="0092741E" w:rsidP="001F5923">
      <w:pPr>
        <w:spacing w:after="0"/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62ADD06E" w14:textId="77777777" w:rsidR="00C66968" w:rsidRPr="00C27F24" w:rsidRDefault="00C66968" w:rsidP="00D0758C">
      <w:pPr>
        <w:spacing w:after="0"/>
        <w:jc w:val="both"/>
        <w:rPr>
          <w:rFonts w:asciiTheme="minorHAnsi" w:hAnsiTheme="minorHAnsi" w:cstheme="minorHAnsi"/>
          <w:b/>
        </w:rPr>
      </w:pPr>
    </w:p>
    <w:p w14:paraId="4C1A682C" w14:textId="17CF17DA" w:rsidR="00CF1384" w:rsidRPr="00762017" w:rsidRDefault="0092741E" w:rsidP="00762017">
      <w:pPr>
        <w:pStyle w:val="Bezriadkovania"/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  <w:r w:rsidRPr="00787107">
        <w:rPr>
          <w:rFonts w:asciiTheme="minorHAnsi" w:hAnsiTheme="minorHAnsi" w:cstheme="minorHAnsi"/>
          <w:sz w:val="22"/>
          <w:szCs w:val="22"/>
          <w:lang w:eastAsia="cs-CZ"/>
        </w:rPr>
        <w:t>Čestne vyhlasujem, že v spoločnosti, ktorú zastupujem a ktorá podáva ponuku do verejného</w:t>
      </w:r>
      <w:r w:rsidR="00D0758C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obstarávania s predmetom zákazky</w:t>
      </w:r>
      <w:r w:rsidR="00C66968"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CF1384" w:rsidRPr="00AA6C82">
        <w:rPr>
          <w:rFonts w:ascii="Verdana" w:hAnsi="Verdana" w:cstheme="minorHAnsi"/>
          <w:b/>
          <w:sz w:val="22"/>
          <w:szCs w:val="22"/>
        </w:rPr>
        <w:t>„</w:t>
      </w:r>
      <w:r w:rsidR="00762017" w:rsidRPr="009C6500">
        <w:rPr>
          <w:rStyle w:val="CharStyle13"/>
          <w:rFonts w:asciiTheme="minorHAnsi" w:hAnsiTheme="minorHAnsi" w:cstheme="minorHAnsi"/>
          <w:sz w:val="22"/>
          <w:szCs w:val="22"/>
        </w:rPr>
        <w:t>Gymnázium Ivana Krask</w:t>
      </w:r>
      <w:r w:rsidR="005A6EAD">
        <w:rPr>
          <w:rStyle w:val="CharStyle13"/>
          <w:rFonts w:asciiTheme="minorHAnsi" w:hAnsiTheme="minorHAnsi" w:cstheme="minorHAnsi"/>
          <w:sz w:val="22"/>
          <w:szCs w:val="22"/>
        </w:rPr>
        <w:t>a</w:t>
      </w:r>
      <w:r w:rsidR="00762017" w:rsidRPr="009C6500">
        <w:rPr>
          <w:rStyle w:val="CharStyle13"/>
          <w:rFonts w:asciiTheme="minorHAnsi" w:hAnsiTheme="minorHAnsi" w:cstheme="minorHAnsi"/>
          <w:sz w:val="22"/>
          <w:szCs w:val="22"/>
        </w:rPr>
        <w:t xml:space="preserve"> v Rimavskej Sobote – </w:t>
      </w:r>
      <w:proofErr w:type="spellStart"/>
      <w:r w:rsidR="00762017" w:rsidRPr="009C6500">
        <w:rPr>
          <w:rStyle w:val="CharStyle13"/>
          <w:rFonts w:asciiTheme="minorHAnsi" w:hAnsiTheme="minorHAnsi" w:cstheme="minorHAnsi"/>
          <w:sz w:val="22"/>
          <w:szCs w:val="22"/>
        </w:rPr>
        <w:t>debarierizácia</w:t>
      </w:r>
      <w:proofErr w:type="spellEnd"/>
      <w:r w:rsidR="00762017" w:rsidRPr="009C6500">
        <w:rPr>
          <w:rStyle w:val="CharStyle13"/>
          <w:rFonts w:asciiTheme="minorHAnsi" w:hAnsiTheme="minorHAnsi" w:cstheme="minorHAnsi"/>
          <w:sz w:val="22"/>
          <w:szCs w:val="22"/>
        </w:rPr>
        <w:t xml:space="preserve"> bud</w:t>
      </w:r>
      <w:r w:rsidR="00762017" w:rsidRPr="00762017">
        <w:rPr>
          <w:rStyle w:val="CharStyle13"/>
          <w:rFonts w:asciiTheme="minorHAnsi" w:hAnsiTheme="minorHAnsi" w:cstheme="minorHAnsi"/>
          <w:sz w:val="22"/>
          <w:szCs w:val="22"/>
        </w:rPr>
        <w:t>ovy</w:t>
      </w:r>
      <w:r w:rsidR="00762017" w:rsidRPr="00762017">
        <w:rPr>
          <w:rFonts w:ascii="Calibri" w:hAnsi="Calibri" w:cs="Calibri"/>
          <w:b/>
          <w:bCs/>
          <w:sz w:val="22"/>
          <w:szCs w:val="22"/>
        </w:rPr>
        <w:t xml:space="preserve"> – Výzva</w:t>
      </w:r>
      <w:r w:rsidR="00762017" w:rsidRPr="009C6500">
        <w:rPr>
          <w:rFonts w:ascii="Calibri" w:hAnsi="Calibri" w:cs="Calibri"/>
          <w:b/>
          <w:bCs/>
          <w:sz w:val="22"/>
          <w:szCs w:val="22"/>
        </w:rPr>
        <w:t xml:space="preserve"> č. 1</w:t>
      </w:r>
      <w:r w:rsidR="00762017">
        <w:rPr>
          <w:rFonts w:ascii="Calibri" w:hAnsi="Calibri" w:cs="Calibri"/>
          <w:b/>
          <w:bCs/>
          <w:sz w:val="22"/>
          <w:szCs w:val="22"/>
        </w:rPr>
        <w:t>6</w:t>
      </w:r>
      <w:r w:rsidR="00D504A1" w:rsidRPr="00AA6C82">
        <w:rPr>
          <w:rFonts w:cs="Calibri"/>
          <w:b/>
          <w:sz w:val="22"/>
          <w:szCs w:val="22"/>
        </w:rPr>
        <w:t>“</w:t>
      </w:r>
      <w:r w:rsidR="00D504A1" w:rsidRPr="00787107">
        <w:rPr>
          <w:rFonts w:cs="Calibri"/>
          <w:b/>
          <w:sz w:val="22"/>
          <w:szCs w:val="22"/>
        </w:rPr>
        <w:t xml:space="preserve"> 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a ktorá zároveň bude vykonávať plnenie zákazky, nefiguruje ruská účasť, ktorá prekračuje limity stanovené v</w:t>
      </w:r>
      <w:r w:rsidR="00E43A04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článku 5k nariadenia Rady (EÚ) č. </w:t>
      </w:r>
      <w:r w:rsidR="00E07E1E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833/2014 z 31. júla 2014</w:t>
      </w:r>
      <w:r w:rsidR="00762017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o</w:t>
      </w:r>
      <w:r w:rsidR="007C3D70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reštriktívnych opatreniach s </w:t>
      </w:r>
      <w:r w:rsidR="007B7E3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ohľadom na</w:t>
      </w:r>
      <w:r w:rsidR="00E43A04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konanie Ruska, ktorým destabilizuje situáciu na Ukrajine v</w:t>
      </w:r>
      <w:r w:rsidR="007C3D70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znení nariadenia Rady (EÚ) č. </w:t>
      </w:r>
      <w:r w:rsidR="007B7E3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2022/578 z 8. apríla 2022. </w:t>
      </w:r>
    </w:p>
    <w:p w14:paraId="52630F52" w14:textId="77777777" w:rsidR="00F970E8" w:rsidRDefault="00F970E8" w:rsidP="00C66968">
      <w:pPr>
        <w:spacing w:line="240" w:lineRule="auto"/>
        <w:jc w:val="both"/>
        <w:rPr>
          <w:rFonts w:asciiTheme="minorHAnsi" w:hAnsiTheme="minorHAnsi" w:cstheme="minorHAnsi"/>
        </w:rPr>
      </w:pPr>
    </w:p>
    <w:p w14:paraId="68EF869F" w14:textId="3DCF3CFA" w:rsidR="0092741E" w:rsidRPr="00C66968" w:rsidRDefault="0092741E" w:rsidP="00C66968">
      <w:pPr>
        <w:spacing w:line="240" w:lineRule="auto"/>
        <w:jc w:val="both"/>
        <w:rPr>
          <w:rFonts w:asciiTheme="minorHAnsi" w:hAnsiTheme="minorHAnsi" w:cstheme="minorHAnsi"/>
        </w:rPr>
      </w:pPr>
      <w:r w:rsidRPr="00C66968">
        <w:rPr>
          <w:rFonts w:asciiTheme="minorHAnsi" w:hAnsiTheme="minorHAnsi" w:cstheme="minorHAnsi"/>
        </w:rPr>
        <w:t>Predovšetkým vyhlasujem, že: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C78EC" w14:textId="77777777" w:rsidR="00F71FFC" w:rsidRDefault="00F71FFC" w:rsidP="0092741E">
      <w:pPr>
        <w:spacing w:after="0" w:line="240" w:lineRule="auto"/>
      </w:pPr>
      <w:r>
        <w:separator/>
      </w:r>
    </w:p>
  </w:endnote>
  <w:endnote w:type="continuationSeparator" w:id="0">
    <w:p w14:paraId="2CAF95F8" w14:textId="77777777" w:rsidR="00F71FFC" w:rsidRDefault="00F71FFC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DCAFB" w14:textId="77777777" w:rsidR="00F71FFC" w:rsidRDefault="00F71FFC" w:rsidP="0092741E">
      <w:pPr>
        <w:spacing w:after="0" w:line="240" w:lineRule="auto"/>
      </w:pPr>
      <w:r>
        <w:separator/>
      </w:r>
    </w:p>
  </w:footnote>
  <w:footnote w:type="continuationSeparator" w:id="0">
    <w:p w14:paraId="0B456CBA" w14:textId="77777777" w:rsidR="00F71FFC" w:rsidRDefault="00F71FFC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7A71FF" w:rsidRPr="00CF60E2" w:rsidRDefault="007A71FF" w:rsidP="009D3B32">
    <w:pPr>
      <w:tabs>
        <w:tab w:val="center" w:pos="4536"/>
        <w:tab w:val="right" w:pos="9072"/>
      </w:tabs>
    </w:pP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96F22"/>
    <w:rsid w:val="001F3AFC"/>
    <w:rsid w:val="001F5923"/>
    <w:rsid w:val="002C2D41"/>
    <w:rsid w:val="002D216B"/>
    <w:rsid w:val="0035303F"/>
    <w:rsid w:val="003E266F"/>
    <w:rsid w:val="003F6775"/>
    <w:rsid w:val="00414074"/>
    <w:rsid w:val="00426009"/>
    <w:rsid w:val="004D35E7"/>
    <w:rsid w:val="004F498E"/>
    <w:rsid w:val="00531B6E"/>
    <w:rsid w:val="00536D94"/>
    <w:rsid w:val="00575EFE"/>
    <w:rsid w:val="005A6EAD"/>
    <w:rsid w:val="006E74A6"/>
    <w:rsid w:val="00762017"/>
    <w:rsid w:val="00787107"/>
    <w:rsid w:val="007A71FF"/>
    <w:rsid w:val="007B7E37"/>
    <w:rsid w:val="007C3D70"/>
    <w:rsid w:val="00825BB9"/>
    <w:rsid w:val="00880FDD"/>
    <w:rsid w:val="00896886"/>
    <w:rsid w:val="008C1CE6"/>
    <w:rsid w:val="008F3A39"/>
    <w:rsid w:val="00916123"/>
    <w:rsid w:val="0092741E"/>
    <w:rsid w:val="00984107"/>
    <w:rsid w:val="00A070E8"/>
    <w:rsid w:val="00A77C9B"/>
    <w:rsid w:val="00AA6C82"/>
    <w:rsid w:val="00B80E1F"/>
    <w:rsid w:val="00BA51CC"/>
    <w:rsid w:val="00C27F24"/>
    <w:rsid w:val="00C66968"/>
    <w:rsid w:val="00C86C68"/>
    <w:rsid w:val="00CC2448"/>
    <w:rsid w:val="00CE7036"/>
    <w:rsid w:val="00CF1384"/>
    <w:rsid w:val="00D0758C"/>
    <w:rsid w:val="00D30814"/>
    <w:rsid w:val="00D504A1"/>
    <w:rsid w:val="00E07E1E"/>
    <w:rsid w:val="00E43A04"/>
    <w:rsid w:val="00F068E5"/>
    <w:rsid w:val="00F71FFC"/>
    <w:rsid w:val="00F970E8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character" w:customStyle="1" w:styleId="CharStyle13">
    <w:name w:val="Char Style 13"/>
    <w:link w:val="Style12"/>
    <w:uiPriority w:val="99"/>
    <w:locked/>
    <w:rsid w:val="00AA6C82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A6C82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Bezriadkovania">
    <w:name w:val="No Spacing"/>
    <w:uiPriority w:val="99"/>
    <w:qFormat/>
    <w:rsid w:val="00D075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25</cp:revision>
  <dcterms:created xsi:type="dcterms:W3CDTF">2023-04-27T05:22:00Z</dcterms:created>
  <dcterms:modified xsi:type="dcterms:W3CDTF">2024-10-15T12:10:00Z</dcterms:modified>
</cp:coreProperties>
</file>