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04F" w:rsidRDefault="0097304F" w:rsidP="0097304F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:rsidR="000F37C7" w:rsidRDefault="000F37C7" w:rsidP="000F37C7">
      <w:pPr>
        <w:tabs>
          <w:tab w:val="left" w:pos="4111"/>
        </w:tabs>
        <w:ind w:left="1701" w:firstLine="567"/>
        <w:rPr>
          <w:rFonts w:eastAsia="Courier New"/>
          <w:sz w:val="24"/>
          <w:lang w:eastAsia="en-US"/>
        </w:rPr>
      </w:pPr>
    </w:p>
    <w:p w:rsidR="000F37C7" w:rsidRPr="003D4E11" w:rsidRDefault="000F37C7" w:rsidP="000F37C7">
      <w:pPr>
        <w:tabs>
          <w:tab w:val="left" w:pos="4111"/>
        </w:tabs>
        <w:ind w:left="1701" w:firstLine="567"/>
        <w:rPr>
          <w:rFonts w:eastAsia="Courier New"/>
          <w:b/>
          <w:sz w:val="24"/>
          <w:lang w:eastAsia="en-US"/>
        </w:rPr>
      </w:pPr>
      <w:bookmarkStart w:id="2" w:name="_GoBack"/>
      <w:bookmarkEnd w:id="2"/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>
        <w:rPr>
          <w:rFonts w:eastAsia="Courier New"/>
          <w:b/>
          <w:sz w:val="24"/>
          <w:lang w:eastAsia="en-US"/>
        </w:rPr>
        <w:t>TONERY – SPOTREBNÝ MATERIÁL</w:t>
      </w:r>
    </w:p>
    <w:p w:rsidR="0097304F" w:rsidRPr="003D4E11" w:rsidRDefault="0097304F" w:rsidP="000F37C7">
      <w:pPr>
        <w:tabs>
          <w:tab w:val="left" w:pos="3686"/>
        </w:tabs>
        <w:ind w:left="3540" w:hanging="1697"/>
        <w:rPr>
          <w:rFonts w:eastAsia="Courier New"/>
          <w:b/>
          <w:sz w:val="24"/>
          <w:lang w:eastAsia="en-US"/>
        </w:rPr>
      </w:pPr>
    </w:p>
    <w:p w:rsidR="0097304F" w:rsidRPr="006A114A" w:rsidRDefault="0097304F" w:rsidP="0097304F">
      <w:pPr>
        <w:tabs>
          <w:tab w:val="left" w:pos="3686"/>
        </w:tabs>
        <w:ind w:left="1276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proofErr w:type="spellStart"/>
      <w:r w:rsidRPr="003D4E11">
        <w:rPr>
          <w:rFonts w:eastAsia="Courier New"/>
          <w:b/>
          <w:sz w:val="24"/>
          <w:lang w:eastAsia="en-US"/>
        </w:rPr>
        <w:t>Univerzitna</w:t>
      </w:r>
      <w:proofErr w:type="spellEnd"/>
      <w:r w:rsidRPr="003D4E11">
        <w:rPr>
          <w:rFonts w:eastAsia="Courier New"/>
          <w:b/>
          <w:sz w:val="24"/>
          <w:lang w:eastAsia="en-US"/>
        </w:rPr>
        <w:t>́ nemocnica Bratislava</w:t>
      </w:r>
    </w:p>
    <w:p w:rsidR="0097304F" w:rsidRPr="003A29C2" w:rsidRDefault="0097304F" w:rsidP="00351DEA">
      <w:pPr>
        <w:rPr>
          <w:rFonts w:eastAsia="Courier New" w:cs="Arial"/>
          <w:lang w:eastAsia="en-US"/>
        </w:rPr>
      </w:pPr>
    </w:p>
    <w:p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:rsidR="00351DEA" w:rsidRPr="003A29C2" w:rsidRDefault="00351DEA" w:rsidP="00351DEA">
      <w:pPr>
        <w:pStyle w:val="Pta"/>
        <w:jc w:val="center"/>
        <w:rPr>
          <w:rFonts w:cs="Arial"/>
        </w:rPr>
      </w:pPr>
    </w:p>
    <w:p w:rsidR="00351DEA" w:rsidRPr="003A29C2" w:rsidRDefault="00351DEA" w:rsidP="00351DEA">
      <w:pPr>
        <w:pStyle w:val="Pta"/>
        <w:rPr>
          <w:rFonts w:cs="Arial"/>
        </w:rPr>
      </w:pPr>
      <w:r w:rsidRPr="003A29C2">
        <w:rPr>
          <w:rFonts w:cs="Arial"/>
        </w:rPr>
        <w:t xml:space="preserve">Dolu </w:t>
      </w:r>
      <w:r w:rsidRPr="003A29C2">
        <w:rPr>
          <w:rFonts w:cs="Arial"/>
          <w:szCs w:val="20"/>
        </w:rPr>
        <w:t xml:space="preserve">podpísaní zástupca uchádzača týmto čestne vyhlasujeme, že na realizácii predmetu </w:t>
      </w:r>
      <w:r w:rsidR="00F20C34" w:rsidRPr="003A29C2">
        <w:rPr>
          <w:rFonts w:cs="Arial"/>
          <w:szCs w:val="20"/>
        </w:rPr>
        <w:t xml:space="preserve">horeuvedenej </w:t>
      </w:r>
      <w:r w:rsidRPr="003A29C2">
        <w:rPr>
          <w:rFonts w:cs="Arial"/>
          <w:szCs w:val="20"/>
        </w:rPr>
        <w:t>zákazky</w:t>
      </w:r>
      <w:r w:rsidR="00F20C34" w:rsidRPr="003A29C2">
        <w:rPr>
          <w:rFonts w:cs="Arial"/>
          <w:szCs w:val="20"/>
        </w:rPr>
        <w:t>,</w:t>
      </w:r>
      <w:r w:rsidRPr="003A29C2">
        <w:rPr>
          <w:rFonts w:cs="Arial"/>
          <w:szCs w:val="20"/>
        </w:rPr>
        <w:t xml:space="preserve"> </w:t>
      </w:r>
      <w:r w:rsidRPr="003A29C2">
        <w:rPr>
          <w:rFonts w:cs="Arial"/>
        </w:rPr>
        <w:t xml:space="preserve">vyhlásenej </w:t>
      </w:r>
      <w:r w:rsidR="00F20C34" w:rsidRPr="003A29C2">
        <w:rPr>
          <w:rFonts w:cs="Arial"/>
        </w:rPr>
        <w:t xml:space="preserve">vyššie uvedeným </w:t>
      </w:r>
      <w:r w:rsidRPr="003A29C2">
        <w:rPr>
          <w:rFonts w:cs="Arial"/>
        </w:rPr>
        <w:t>verejným obstarávateľom v</w:t>
      </w:r>
      <w:r w:rsidR="00A66443" w:rsidRPr="003A29C2">
        <w:rPr>
          <w:rFonts w:cs="Arial"/>
        </w:rPr>
        <w:t xml:space="preserve"> Úradnom vestníku EÚ dňa </w:t>
      </w:r>
      <w:r w:rsidR="00766B96">
        <w:rPr>
          <w:rFonts w:cs="Arial"/>
          <w:highlight w:val="yellow"/>
        </w:rPr>
        <w:t>xxxxxx</w:t>
      </w:r>
      <w:r w:rsidR="00A66443" w:rsidRPr="003A29C2">
        <w:rPr>
          <w:rFonts w:cs="Arial"/>
          <w:highlight w:val="yellow"/>
        </w:rPr>
        <w:t>.</w:t>
      </w:r>
      <w:r w:rsidR="00A66443" w:rsidRPr="003A29C2">
        <w:rPr>
          <w:rFonts w:cs="Arial"/>
        </w:rPr>
        <w:t xml:space="preserve">2020 pod č. </w:t>
      </w:r>
      <w:proofErr w:type="spellStart"/>
      <w:r w:rsidR="00766B96">
        <w:rPr>
          <w:rFonts w:cs="Arial"/>
          <w:highlight w:val="yellow"/>
        </w:rPr>
        <w:t>xxxxxx</w:t>
      </w:r>
      <w:proofErr w:type="spellEnd"/>
      <w:r w:rsidR="00A66443" w:rsidRPr="003A29C2">
        <w:rPr>
          <w:rFonts w:cs="Arial"/>
        </w:rPr>
        <w:t xml:space="preserve"> a vo</w:t>
      </w:r>
      <w:r w:rsidRPr="003A29C2">
        <w:rPr>
          <w:rFonts w:cs="Arial"/>
        </w:rPr>
        <w:t xml:space="preserve"> VVO č. </w:t>
      </w:r>
      <w:r w:rsidRPr="003A29C2">
        <w:rPr>
          <w:rFonts w:cs="Arial"/>
          <w:highlight w:val="yellow"/>
        </w:rPr>
        <w:t>xxx</w:t>
      </w:r>
      <w:r w:rsidRPr="003A29C2">
        <w:rPr>
          <w:rFonts w:cs="Arial"/>
        </w:rPr>
        <w:t xml:space="preserve">/2020, zo dňa </w:t>
      </w:r>
      <w:r w:rsidRPr="003A29C2">
        <w:rPr>
          <w:rFonts w:cs="Arial"/>
          <w:highlight w:val="yellow"/>
        </w:rPr>
        <w:t>xx.xx</w:t>
      </w:r>
      <w:r w:rsidRPr="003A29C2">
        <w:rPr>
          <w:rFonts w:cs="Arial"/>
        </w:rPr>
        <w:t xml:space="preserve">.2020, značka </w:t>
      </w:r>
      <w:proofErr w:type="spellStart"/>
      <w:r w:rsidRPr="003A29C2">
        <w:rPr>
          <w:rFonts w:cs="Arial"/>
          <w:highlight w:val="yellow"/>
        </w:rPr>
        <w:t>xxxxx</w:t>
      </w:r>
      <w:proofErr w:type="spellEnd"/>
      <w:r w:rsidRPr="003A29C2">
        <w:rPr>
          <w:rFonts w:cs="Arial"/>
        </w:rPr>
        <w:t>,</w:t>
      </w:r>
    </w:p>
    <w:p w:rsidR="00351DEA" w:rsidRPr="003A29C2" w:rsidRDefault="00D46A3A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nebudú podieľať subdodávatelia a celý predmet uskutočníme vlastnými kapacitami.</w:t>
      </w:r>
    </w:p>
    <w:p w:rsidR="00351DEA" w:rsidRDefault="00D46A3A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:rsidR="003A29C2" w:rsidRPr="003A29C2" w:rsidRDefault="003A29C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177"/>
        <w:gridCol w:w="1418"/>
        <w:gridCol w:w="1276"/>
        <w:gridCol w:w="2350"/>
      </w:tblGrid>
      <w:tr w:rsidR="00351DEA" w:rsidRPr="003A29C2" w:rsidTr="006363A5">
        <w:trPr>
          <w:jc w:val="center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3177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Obchodné meno a sídlo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% podiel na zákazke</w:t>
            </w:r>
          </w:p>
        </w:tc>
        <w:tc>
          <w:tcPr>
            <w:tcW w:w="23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Predmet subdodávok</w:t>
            </w:r>
          </w:p>
        </w:tc>
      </w:tr>
      <w:tr w:rsidR="00351DEA" w:rsidRPr="003A29C2" w:rsidTr="006363A5">
        <w:trPr>
          <w:jc w:val="center"/>
        </w:trPr>
        <w:tc>
          <w:tcPr>
            <w:tcW w:w="736" w:type="dxa"/>
            <w:tcBorders>
              <w:top w:val="double" w:sz="4" w:space="0" w:color="auto"/>
              <w:lef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double" w:sz="4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top w:val="double" w:sz="4" w:space="0" w:color="auto"/>
              <w:righ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77" w:type="dxa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righ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177" w:type="dxa"/>
            <w:tcBorders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bottom w:val="single" w:sz="12" w:space="0" w:color="auto"/>
              <w:right w:val="single" w:sz="12" w:space="0" w:color="auto"/>
            </w:tcBorders>
          </w:tcPr>
          <w:p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:rsidR="00351DEA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h) a ods. 7 </w:t>
      </w:r>
      <w:r w:rsidR="009F1AA9">
        <w:rPr>
          <w:i/>
        </w:rPr>
        <w:t>Z</w:t>
      </w:r>
      <w:r w:rsidRPr="00B866B1">
        <w:rPr>
          <w:i/>
        </w:rPr>
        <w:t>ákona o verejnom obstarávaní (oprávnenie dodávať tovar, uskutočňovať stavebné práce alebo poskytovať službu preukazuje subdodávateľ vo</w:t>
      </w:r>
      <w:r w:rsidR="009F1AA9">
        <w:rPr>
          <w:i/>
        </w:rPr>
        <w:t> </w:t>
      </w:r>
      <w:r w:rsidRPr="00B866B1">
        <w:rPr>
          <w:i/>
        </w:rPr>
        <w:t>vzťahu k tej časti predmetu zákazky, ktorý má plniť).</w:t>
      </w:r>
    </w:p>
    <w:p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351DEA" w:rsidRPr="00B866B1" w:rsidTr="00D5518A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  <w:p w:rsidR="00A66443" w:rsidRPr="00B866B1" w:rsidRDefault="00A66443" w:rsidP="00D5518A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</w:tbl>
    <w:p w:rsidR="006363A5" w:rsidRDefault="006363A5" w:rsidP="00961AE7">
      <w:pPr>
        <w:pStyle w:val="Nadpis2"/>
        <w:keepNext w:val="0"/>
        <w:ind w:right="208"/>
        <w:jc w:val="right"/>
        <w:rPr>
          <w:rFonts w:eastAsia="Courier New"/>
          <w:noProof/>
          <w:lang w:eastAsia="en-US"/>
        </w:rPr>
      </w:pPr>
      <w:bookmarkStart w:id="3" w:name="_Toc512166429"/>
      <w:bookmarkStart w:id="4" w:name="_Toc21983087"/>
      <w:bookmarkEnd w:id="3"/>
      <w:bookmarkEnd w:id="4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A3A" w:rsidRDefault="00D46A3A" w:rsidP="00351DEA">
      <w:r>
        <w:separator/>
      </w:r>
    </w:p>
  </w:endnote>
  <w:endnote w:type="continuationSeparator" w:id="0">
    <w:p w:rsidR="00D46A3A" w:rsidRDefault="00D46A3A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A3A" w:rsidRDefault="00D46A3A" w:rsidP="00351DEA">
      <w:r>
        <w:separator/>
      </w:r>
    </w:p>
  </w:footnote>
  <w:footnote w:type="continuationSeparator" w:id="0">
    <w:p w:rsidR="00D46A3A" w:rsidRDefault="00D46A3A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001AD1"/>
    <w:rsid w:val="000040D8"/>
    <w:rsid w:val="000D2BBC"/>
    <w:rsid w:val="000F37C7"/>
    <w:rsid w:val="001D4348"/>
    <w:rsid w:val="001E3EC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66B96"/>
    <w:rsid w:val="00785F9A"/>
    <w:rsid w:val="007D291C"/>
    <w:rsid w:val="00823435"/>
    <w:rsid w:val="00827557"/>
    <w:rsid w:val="008368CA"/>
    <w:rsid w:val="008D7D41"/>
    <w:rsid w:val="008F443B"/>
    <w:rsid w:val="009113AD"/>
    <w:rsid w:val="00961AE7"/>
    <w:rsid w:val="0097304F"/>
    <w:rsid w:val="00973860"/>
    <w:rsid w:val="009F1AA9"/>
    <w:rsid w:val="00A143D6"/>
    <w:rsid w:val="00A3283E"/>
    <w:rsid w:val="00A66443"/>
    <w:rsid w:val="00B65EBA"/>
    <w:rsid w:val="00C70F54"/>
    <w:rsid w:val="00CC28A2"/>
    <w:rsid w:val="00D46A3A"/>
    <w:rsid w:val="00DF4FBC"/>
    <w:rsid w:val="00EF45B7"/>
    <w:rsid w:val="00F0694D"/>
    <w:rsid w:val="00F20C34"/>
    <w:rsid w:val="00F252E7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89C3"/>
  <w15:docId w15:val="{378D0FDD-2056-4B4D-AC55-AD9B3EE0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    </vt:lpstr>
      <vt:lpstr>    Príloha č. 3 Súťažných podkladov:</vt:lpstr>
      <vt:lpstr>    Príloha č. 4 Súťažných podkladov</vt:lpstr>
      <vt:lpstr>    </vt:lpstr>
      <vt:lpstr>    </vt:lpstr>
      <vt:lpstr>    Príloha č. 5 Súťažných podkladov</vt:lpstr>
      <vt:lpstr>    Príloha č. 6 Súťažných podkladov</vt:lpstr>
      <vt:lpstr>    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Microsoft Office User</cp:lastModifiedBy>
  <cp:revision>7</cp:revision>
  <dcterms:created xsi:type="dcterms:W3CDTF">2020-02-20T19:12:00Z</dcterms:created>
  <dcterms:modified xsi:type="dcterms:W3CDTF">2020-08-23T12:33:00Z</dcterms:modified>
</cp:coreProperties>
</file>