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9E55767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03521B" w:rsidRPr="0003521B">
        <w:rPr>
          <w:b/>
          <w:bCs/>
          <w:sz w:val="24"/>
          <w:szCs w:val="28"/>
        </w:rPr>
        <w:t>Robotická kruhová dojáreň na 36 miest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03521B" w:rsidRPr="0003521B">
        <w:rPr>
          <w:b/>
          <w:bCs/>
          <w:sz w:val="24"/>
          <w:szCs w:val="28"/>
        </w:rPr>
        <w:t>Poľnohospodárske družstvo „Radošinka“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03521B" w:rsidRPr="0003521B">
        <w:rPr>
          <w:b/>
          <w:bCs/>
          <w:sz w:val="24"/>
          <w:szCs w:val="28"/>
        </w:rPr>
        <w:t>Nitrianska 512/108</w:t>
      </w:r>
      <w:r w:rsidR="0003521B">
        <w:rPr>
          <w:b/>
          <w:bCs/>
          <w:sz w:val="24"/>
          <w:szCs w:val="28"/>
        </w:rPr>
        <w:t>,</w:t>
      </w:r>
      <w:r w:rsidR="0003521B" w:rsidRPr="0003521B">
        <w:rPr>
          <w:b/>
          <w:bCs/>
          <w:sz w:val="24"/>
          <w:szCs w:val="28"/>
        </w:rPr>
        <w:t xml:space="preserve"> Veľké Ripňany 956 07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03521B" w:rsidRPr="0003521B">
        <w:rPr>
          <w:b/>
          <w:bCs/>
          <w:sz w:val="24"/>
          <w:szCs w:val="28"/>
        </w:rPr>
        <w:t>00205851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360F" w14:textId="77777777" w:rsidR="00BF5106" w:rsidRDefault="00BF5106">
      <w:r>
        <w:separator/>
      </w:r>
    </w:p>
  </w:endnote>
  <w:endnote w:type="continuationSeparator" w:id="0">
    <w:p w14:paraId="15BB4ABA" w14:textId="77777777" w:rsidR="00BF5106" w:rsidRDefault="00BF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C86F" w14:textId="77777777" w:rsidR="00BF5106" w:rsidRDefault="00BF5106">
      <w:r>
        <w:separator/>
      </w:r>
    </w:p>
  </w:footnote>
  <w:footnote w:type="continuationSeparator" w:id="0">
    <w:p w14:paraId="46C20A7B" w14:textId="77777777" w:rsidR="00BF5106" w:rsidRDefault="00BF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3521B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4302"/>
    <w:rsid w:val="00BD46B2"/>
    <w:rsid w:val="00BF5106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10</cp:revision>
  <cp:lastPrinted>2022-07-09T12:53:00Z</cp:lastPrinted>
  <dcterms:created xsi:type="dcterms:W3CDTF">2023-10-02T06:41:00Z</dcterms:created>
  <dcterms:modified xsi:type="dcterms:W3CDTF">2023-11-22T05:32:00Z</dcterms:modified>
</cp:coreProperties>
</file>