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351" w:rsidRDefault="00E65AFF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B07978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A90C91">
        <w:rPr>
          <w:rFonts w:ascii="Cambria" w:hAnsi="Cambria" w:cs="Arial"/>
          <w:b/>
          <w:bCs/>
          <w:sz w:val="22"/>
          <w:szCs w:val="22"/>
        </w:rPr>
        <w:t>3</w:t>
      </w:r>
      <w:r w:rsidR="00B07978">
        <w:rPr>
          <w:rFonts w:ascii="Cambria" w:hAnsi="Cambria" w:cs="Arial"/>
          <w:b/>
          <w:bCs/>
          <w:sz w:val="22"/>
          <w:szCs w:val="22"/>
        </w:rPr>
        <w:t>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  <w:r w:rsidR="00862AE0">
        <w:rPr>
          <w:rFonts w:ascii="Cambria" w:hAnsi="Cambria" w:cs="Arial"/>
          <w:b/>
          <w:bCs/>
          <w:sz w:val="22"/>
          <w:szCs w:val="22"/>
        </w:rPr>
        <w:t>–</w:t>
      </w:r>
      <w:r w:rsidR="002A655C">
        <w:rPr>
          <w:rFonts w:ascii="Cambria" w:hAnsi="Cambria" w:cs="Arial"/>
          <w:b/>
          <w:bCs/>
          <w:sz w:val="22"/>
          <w:szCs w:val="22"/>
        </w:rPr>
        <w:t>ZG</w:t>
      </w:r>
      <w:r w:rsidR="00862AE0">
        <w:rPr>
          <w:rFonts w:ascii="Cambria" w:hAnsi="Cambria" w:cs="Arial"/>
          <w:b/>
          <w:bCs/>
          <w:sz w:val="22"/>
          <w:szCs w:val="22"/>
        </w:rPr>
        <w:t>.270.</w:t>
      </w:r>
      <w:r w:rsidR="006B14AB">
        <w:rPr>
          <w:rFonts w:ascii="Cambria" w:hAnsi="Cambria" w:cs="Arial"/>
          <w:b/>
          <w:bCs/>
          <w:sz w:val="22"/>
          <w:szCs w:val="22"/>
        </w:rPr>
        <w:t>2</w:t>
      </w:r>
      <w:r w:rsidR="00862AE0">
        <w:rPr>
          <w:rFonts w:ascii="Cambria" w:hAnsi="Cambria" w:cs="Arial"/>
          <w:b/>
          <w:bCs/>
          <w:sz w:val="22"/>
          <w:szCs w:val="22"/>
        </w:rPr>
        <w:t>.202</w:t>
      </w:r>
      <w:r w:rsidR="006B14AB">
        <w:rPr>
          <w:rFonts w:ascii="Cambria" w:hAnsi="Cambria" w:cs="Arial"/>
          <w:b/>
          <w:bCs/>
          <w:sz w:val="22"/>
          <w:szCs w:val="22"/>
        </w:rPr>
        <w:t>4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BF1351" w:rsidRPr="007360AD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="00B07978"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862AE0">
        <w:rPr>
          <w:rFonts w:ascii="Cambria" w:hAnsi="Cambria" w:cs="Arial"/>
          <w:bCs/>
          <w:sz w:val="22"/>
          <w:szCs w:val="22"/>
        </w:rPr>
        <w:t xml:space="preserve">Nadleśnictwo </w:t>
      </w:r>
      <w:r w:rsidR="00311680">
        <w:rPr>
          <w:rFonts w:ascii="Cambria" w:hAnsi="Cambria" w:cs="Arial"/>
          <w:bCs/>
          <w:sz w:val="22"/>
          <w:szCs w:val="22"/>
        </w:rPr>
        <w:t>Siewierz</w:t>
      </w:r>
      <w:r w:rsidR="00862AE0" w:rsidRPr="009E2076">
        <w:rPr>
          <w:rFonts w:ascii="Cambria" w:hAnsi="Cambria" w:cs="Arial"/>
          <w:bCs/>
          <w:sz w:val="22"/>
          <w:szCs w:val="22"/>
        </w:rPr>
        <w:t xml:space="preserve"> w trybie podstawowym na </w:t>
      </w:r>
      <w:r w:rsidR="00AA1903" w:rsidRPr="007360AD">
        <w:rPr>
          <w:rFonts w:ascii="Cambria" w:hAnsi="Cambria" w:cs="Arial"/>
          <w:b/>
          <w:bCs/>
          <w:sz w:val="22"/>
          <w:szCs w:val="22"/>
        </w:rPr>
        <w:t>„Wznoszenie, demontaż grodze</w:t>
      </w:r>
      <w:r w:rsidR="007360AD">
        <w:rPr>
          <w:rFonts w:ascii="Cambria" w:hAnsi="Cambria" w:cs="Arial"/>
          <w:b/>
          <w:bCs/>
          <w:sz w:val="22"/>
          <w:szCs w:val="22"/>
        </w:rPr>
        <w:t>ń</w:t>
      </w:r>
      <w:r w:rsidR="00AA1903" w:rsidRPr="007360AD">
        <w:rPr>
          <w:rFonts w:ascii="Cambria" w:hAnsi="Cambria" w:cs="Arial"/>
          <w:b/>
          <w:bCs/>
          <w:sz w:val="22"/>
          <w:szCs w:val="22"/>
        </w:rPr>
        <w:t xml:space="preserve"> upraw leśnych </w:t>
      </w:r>
      <w:r w:rsidR="006B14AB">
        <w:rPr>
          <w:rFonts w:ascii="Cambria" w:hAnsi="Cambria" w:cs="Arial"/>
          <w:b/>
          <w:bCs/>
          <w:sz w:val="22"/>
          <w:szCs w:val="22"/>
        </w:rPr>
        <w:t>2024</w:t>
      </w:r>
      <w:bookmarkStart w:id="0" w:name="_GoBack"/>
      <w:bookmarkEnd w:id="0"/>
      <w:r w:rsidR="00AA1903" w:rsidRPr="007360AD">
        <w:rPr>
          <w:rFonts w:ascii="Cambria" w:hAnsi="Cambria" w:cs="Arial"/>
          <w:b/>
          <w:bCs/>
          <w:sz w:val="22"/>
          <w:szCs w:val="22"/>
        </w:rPr>
        <w:t>”</w:t>
      </w:r>
      <w:r w:rsidR="00862AE0" w:rsidRPr="007360AD">
        <w:rPr>
          <w:rFonts w:ascii="Cambria" w:hAnsi="Cambria" w:cs="Arial"/>
          <w:bCs/>
          <w:sz w:val="22"/>
          <w:szCs w:val="22"/>
        </w:rPr>
        <w:t xml:space="preserve">,  </w:t>
      </w:r>
    </w:p>
    <w:p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F1351" w:rsidRPr="00862AE0" w:rsidRDefault="00BF1351" w:rsidP="00BF1351">
      <w:pPr>
        <w:jc w:val="both"/>
        <w:rPr>
          <w:rFonts w:ascii="Cambria" w:hAnsi="Cambria" w:cs="Arial"/>
          <w:sz w:val="22"/>
          <w:szCs w:val="22"/>
        </w:rPr>
      </w:pPr>
      <w:r w:rsidRPr="00862AE0">
        <w:rPr>
          <w:rFonts w:ascii="Cambria" w:hAnsi="Cambria" w:cs="Arial"/>
          <w:sz w:val="22"/>
          <w:szCs w:val="22"/>
        </w:rPr>
        <w:t xml:space="preserve">Oświadczam, że </w:t>
      </w:r>
      <w:r w:rsidR="00A41CC3" w:rsidRPr="00862AE0">
        <w:rPr>
          <w:rFonts w:ascii="Cambria" w:hAnsi="Cambria" w:cs="Arial"/>
          <w:sz w:val="22"/>
          <w:szCs w:val="22"/>
        </w:rPr>
        <w:t>spełniam/</w:t>
      </w:r>
      <w:r w:rsidRPr="00862AE0">
        <w:rPr>
          <w:rFonts w:ascii="Cambria" w:hAnsi="Cambria" w:cs="Arial"/>
          <w:sz w:val="22"/>
          <w:szCs w:val="22"/>
        </w:rPr>
        <w:t>reprezentowany przeze mnie podmiot spełnia warunki udziału w postępowaniu określone przez Zamawiającego w pkt</w:t>
      </w:r>
      <w:r w:rsidR="005561DE" w:rsidRPr="00862AE0">
        <w:rPr>
          <w:rFonts w:ascii="Cambria" w:hAnsi="Cambria" w:cs="Arial"/>
          <w:sz w:val="22"/>
          <w:szCs w:val="22"/>
        </w:rPr>
        <w:t xml:space="preserve"> ______ Specyfikacji Warunków Z</w:t>
      </w:r>
      <w:r w:rsidRPr="00862AE0">
        <w:rPr>
          <w:rFonts w:ascii="Cambria" w:hAnsi="Cambria" w:cs="Arial"/>
          <w:sz w:val="22"/>
          <w:szCs w:val="22"/>
        </w:rPr>
        <w:t>amówienia, które udostępnia</w:t>
      </w:r>
      <w:r w:rsidR="00A41CC3" w:rsidRPr="00862AE0">
        <w:rPr>
          <w:rFonts w:ascii="Cambria" w:hAnsi="Cambria" w:cs="Arial"/>
          <w:sz w:val="22"/>
          <w:szCs w:val="22"/>
        </w:rPr>
        <w:t>m</w:t>
      </w:r>
      <w:r w:rsidRPr="00862AE0">
        <w:rPr>
          <w:rFonts w:ascii="Cambria" w:hAnsi="Cambria" w:cs="Arial"/>
          <w:sz w:val="22"/>
          <w:szCs w:val="22"/>
        </w:rPr>
        <w:t xml:space="preserve"> Wykonawcy </w:t>
      </w:r>
      <w:r w:rsidR="00B07978" w:rsidRPr="00862AE0">
        <w:rPr>
          <w:rFonts w:ascii="Cambria" w:hAnsi="Cambria" w:cs="Arial"/>
          <w:sz w:val="22"/>
          <w:szCs w:val="22"/>
        </w:rPr>
        <w:t xml:space="preserve">w </w:t>
      </w:r>
      <w:r w:rsidRPr="00862AE0">
        <w:rPr>
          <w:rFonts w:ascii="Cambria" w:hAnsi="Cambria" w:cs="Arial"/>
          <w:sz w:val="22"/>
          <w:szCs w:val="22"/>
        </w:rPr>
        <w:t>ww</w:t>
      </w:r>
      <w:r w:rsidR="005E63A6">
        <w:rPr>
          <w:rFonts w:ascii="Cambria" w:hAnsi="Cambria" w:cs="Arial"/>
          <w:sz w:val="22"/>
          <w:szCs w:val="22"/>
        </w:rPr>
        <w:t>.</w:t>
      </w:r>
      <w:r w:rsidRPr="00862AE0">
        <w:rPr>
          <w:rFonts w:ascii="Cambria" w:hAnsi="Cambria" w:cs="Arial"/>
          <w:sz w:val="22"/>
          <w:szCs w:val="22"/>
        </w:rPr>
        <w:t xml:space="preserve"> postępowaniu. </w:t>
      </w:r>
    </w:p>
    <w:p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</w:p>
    <w:p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1" w:name="_Hlk63003516"/>
    </w:p>
    <w:p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2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:rsidR="00790244" w:rsidRPr="00862AE0" w:rsidRDefault="00BF1351" w:rsidP="00862AE0">
      <w:pPr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1"/>
      <w:bookmarkEnd w:id="2"/>
    </w:p>
    <w:sectPr w:rsidR="00790244" w:rsidRPr="00862AE0" w:rsidSect="00F44F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80F" w:rsidRDefault="009D780F">
      <w:r>
        <w:separator/>
      </w:r>
    </w:p>
  </w:endnote>
  <w:endnote w:type="continuationSeparator" w:id="0">
    <w:p w:rsidR="009D780F" w:rsidRDefault="009D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9D78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9D780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050E2E" w:rsidRDefault="00F44F1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A41CC3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B14A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A41CC3">
      <w:rPr>
        <w:rFonts w:ascii="Cambria" w:hAnsi="Cambria"/>
      </w:rPr>
      <w:t xml:space="preserve"> | </w:t>
    </w:r>
    <w:r w:rsidR="00A41CC3">
      <w:rPr>
        <w:rFonts w:ascii="Cambria" w:hAnsi="Cambria"/>
        <w:color w:val="7F7F7F"/>
        <w:spacing w:val="60"/>
      </w:rPr>
      <w:t>Strona</w:t>
    </w:r>
  </w:p>
  <w:p w:rsidR="00050E2E" w:rsidRDefault="009D780F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9D78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80F" w:rsidRDefault="009D780F">
      <w:r>
        <w:separator/>
      </w:r>
    </w:p>
  </w:footnote>
  <w:footnote w:type="continuationSeparator" w:id="0">
    <w:p w:rsidR="009D780F" w:rsidRDefault="009D7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9D78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A41CC3">
    <w:pPr>
      <w:pStyle w:val="Nagwek"/>
    </w:pPr>
    <w:r>
      <w:t xml:space="preserve"> </w:t>
    </w:r>
  </w:p>
  <w:p w:rsidR="00050E2E" w:rsidRDefault="009D780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9D78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80BAE"/>
    <w:rsid w:val="002A655C"/>
    <w:rsid w:val="002E7DA5"/>
    <w:rsid w:val="0030304B"/>
    <w:rsid w:val="00311680"/>
    <w:rsid w:val="00402D8D"/>
    <w:rsid w:val="0043300D"/>
    <w:rsid w:val="004344E6"/>
    <w:rsid w:val="00465828"/>
    <w:rsid w:val="005561DE"/>
    <w:rsid w:val="00567A34"/>
    <w:rsid w:val="005E63A6"/>
    <w:rsid w:val="00647811"/>
    <w:rsid w:val="006566BA"/>
    <w:rsid w:val="006B14AB"/>
    <w:rsid w:val="007360AD"/>
    <w:rsid w:val="00790244"/>
    <w:rsid w:val="00841E7B"/>
    <w:rsid w:val="00862AE0"/>
    <w:rsid w:val="008B3EC2"/>
    <w:rsid w:val="009D780F"/>
    <w:rsid w:val="009F69E5"/>
    <w:rsid w:val="00A41CC3"/>
    <w:rsid w:val="00A90C91"/>
    <w:rsid w:val="00A961C5"/>
    <w:rsid w:val="00AA1903"/>
    <w:rsid w:val="00AB1A69"/>
    <w:rsid w:val="00B07978"/>
    <w:rsid w:val="00B539D5"/>
    <w:rsid w:val="00B93D7D"/>
    <w:rsid w:val="00BF1351"/>
    <w:rsid w:val="00C750A1"/>
    <w:rsid w:val="00C7578B"/>
    <w:rsid w:val="00D01CA0"/>
    <w:rsid w:val="00E65AFF"/>
    <w:rsid w:val="00E77359"/>
    <w:rsid w:val="00ED129D"/>
    <w:rsid w:val="00F44F1C"/>
    <w:rsid w:val="00F8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F8002"/>
  <w15:docId w15:val="{83C9D6CE-5A9D-4624-8D47-961308BB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Martyna Latała</cp:lastModifiedBy>
  <cp:revision>3</cp:revision>
  <cp:lastPrinted>2021-02-01T10:04:00Z</cp:lastPrinted>
  <dcterms:created xsi:type="dcterms:W3CDTF">2024-04-26T09:08:00Z</dcterms:created>
  <dcterms:modified xsi:type="dcterms:W3CDTF">2024-04-26T09:09:00Z</dcterms:modified>
</cp:coreProperties>
</file>