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9BFA" w14:textId="77777777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Dobrý deň,</w:t>
      </w:r>
    </w:p>
    <w:p w14:paraId="27E9BED7" w14:textId="2C23895F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</w:t>
      </w: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ňa </w:t>
      </w:r>
      <w:r w:rsidR="003C31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16</w:t>
      </w: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.7.2024 bola obstarávateľskej organizácií doručená </w:t>
      </w:r>
      <w:r w:rsidR="002F2D1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625E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žiadosť o vysvetlenie: </w:t>
      </w:r>
    </w:p>
    <w:p w14:paraId="69B9F2EC" w14:textId="593B3D3B" w:rsidR="003C3189" w:rsidRPr="003C3189" w:rsidRDefault="00625E10" w:rsidP="003C318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C3189">
        <w:rPr>
          <w:rFonts w:ascii="Times New Roman" w:hAnsi="Times New Roman" w:cs="Times New Roman"/>
          <w:sz w:val="24"/>
          <w:szCs w:val="24"/>
        </w:rPr>
        <w:t>,,</w:t>
      </w:r>
      <w:r w:rsidR="003C3189" w:rsidRPr="003C3189">
        <w:rPr>
          <w:rFonts w:ascii="Times New Roman" w:hAnsi="Times New Roman" w:cs="Times New Roman"/>
          <w:kern w:val="0"/>
          <w:sz w:val="24"/>
          <w:szCs w:val="24"/>
        </w:rPr>
        <w:t xml:space="preserve"> Dobrý deň,</w:t>
      </w:r>
    </w:p>
    <w:p w14:paraId="67B94BE6" w14:textId="2E1C2B55" w:rsidR="003C3189" w:rsidRPr="003C3189" w:rsidRDefault="003C3189" w:rsidP="003C318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C3189">
        <w:rPr>
          <w:rFonts w:ascii="Times New Roman" w:hAnsi="Times New Roman" w:cs="Times New Roman"/>
          <w:kern w:val="0"/>
          <w:sz w:val="24"/>
          <w:szCs w:val="24"/>
        </w:rPr>
        <w:t>Dovoľujeme si Vás požiadať o vysvetlenie k danej položke VV -80 K 784452472.S Maľby z maliarskych zmesí na vodnej báze, ručne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>nanášané tónované s bielym stropom dvojnásobné na jemnozrnný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>podklad výšky nad 3,80 m m2 501,466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 xml:space="preserve">VV </w:t>
      </w:r>
      <w:proofErr w:type="spellStart"/>
      <w:r w:rsidRPr="003C3189">
        <w:rPr>
          <w:rFonts w:ascii="Times New Roman" w:hAnsi="Times New Roman" w:cs="Times New Roman"/>
          <w:kern w:val="0"/>
          <w:sz w:val="24"/>
          <w:szCs w:val="24"/>
        </w:rPr>
        <w:t>plocha_malby_nova-marmolit</w:t>
      </w:r>
      <w:proofErr w:type="spellEnd"/>
      <w:r w:rsidRPr="003C3189">
        <w:rPr>
          <w:rFonts w:ascii="Times New Roman" w:hAnsi="Times New Roman" w:cs="Times New Roman"/>
          <w:kern w:val="0"/>
          <w:sz w:val="24"/>
          <w:szCs w:val="24"/>
        </w:rPr>
        <w:t xml:space="preserve"> 501,466</w:t>
      </w:r>
    </w:p>
    <w:p w14:paraId="3ACE1015" w14:textId="7E6616BA" w:rsidR="003C3189" w:rsidRDefault="003C3189" w:rsidP="003C318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C3189">
        <w:rPr>
          <w:rFonts w:ascii="Times New Roman" w:hAnsi="Times New Roman" w:cs="Times New Roman"/>
          <w:kern w:val="0"/>
          <w:sz w:val="24"/>
          <w:szCs w:val="24"/>
        </w:rPr>
        <w:t xml:space="preserve">Otázka: vo VV je uvedená - nová plocha </w:t>
      </w:r>
      <w:proofErr w:type="spellStart"/>
      <w:r w:rsidRPr="003C3189">
        <w:rPr>
          <w:rFonts w:ascii="Times New Roman" w:hAnsi="Times New Roman" w:cs="Times New Roman"/>
          <w:kern w:val="0"/>
          <w:sz w:val="24"/>
          <w:szCs w:val="24"/>
        </w:rPr>
        <w:t>marmolit</w:t>
      </w:r>
      <w:proofErr w:type="spellEnd"/>
      <w:r w:rsidRPr="003C3189">
        <w:rPr>
          <w:rFonts w:ascii="Times New Roman" w:hAnsi="Times New Roman" w:cs="Times New Roman"/>
          <w:kern w:val="0"/>
          <w:sz w:val="24"/>
          <w:szCs w:val="24"/>
        </w:rPr>
        <w:t xml:space="preserve"> ale v popise je</w:t>
      </w:r>
      <w:r w:rsidR="0089119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>uvedené maľby zo zmesí na vodnej báze; uveďte prosím presne, aký</w:t>
      </w:r>
      <w:r w:rsidR="0089119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>náter má byť na danej ploche vykonaný - maľby alebo natiahnutie</w:t>
      </w:r>
      <w:r w:rsidR="0089119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C3189">
        <w:rPr>
          <w:rFonts w:ascii="Times New Roman" w:hAnsi="Times New Roman" w:cs="Times New Roman"/>
          <w:kern w:val="0"/>
          <w:sz w:val="24"/>
          <w:szCs w:val="24"/>
        </w:rPr>
        <w:t>marmolitom</w:t>
      </w:r>
      <w:proofErr w:type="spellEnd"/>
      <w:r w:rsidRPr="003C3189">
        <w:rPr>
          <w:rFonts w:ascii="Times New Roman" w:hAnsi="Times New Roman" w:cs="Times New Roman"/>
          <w:kern w:val="0"/>
          <w:sz w:val="24"/>
          <w:szCs w:val="24"/>
        </w:rPr>
        <w:t>? Aký je podklad plochy, ktorá</w:t>
      </w:r>
      <w:r w:rsidR="0089119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C3189">
        <w:rPr>
          <w:rFonts w:ascii="Times New Roman" w:hAnsi="Times New Roman" w:cs="Times New Roman"/>
          <w:kern w:val="0"/>
          <w:sz w:val="24"/>
          <w:szCs w:val="24"/>
        </w:rPr>
        <w:t>sa má natierať?</w:t>
      </w:r>
    </w:p>
    <w:p w14:paraId="2A4ED7A3" w14:textId="5186C8B1" w:rsidR="00625E10" w:rsidRPr="003C3189" w:rsidRDefault="003C3189" w:rsidP="003C318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C31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skorú odpoveď vopred ďakujeme</w:t>
      </w:r>
      <w:r w:rsidR="00625E10" w:rsidRPr="003C3189">
        <w:rPr>
          <w:rFonts w:ascii="Times New Roman" w:hAnsi="Times New Roman" w:cs="Times New Roman"/>
          <w:sz w:val="24"/>
          <w:szCs w:val="24"/>
        </w:rPr>
        <w:t>.“</w:t>
      </w:r>
    </w:p>
    <w:p w14:paraId="02DE3561" w14:textId="77777777" w:rsidR="003C3189" w:rsidRDefault="00625E10" w:rsidP="003C3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625E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Odpoveď obstarávateľa:</w:t>
      </w:r>
    </w:p>
    <w:p w14:paraId="251C2350" w14:textId="149DC012" w:rsidR="003C3189" w:rsidRPr="003C3189" w:rsidRDefault="003C3189" w:rsidP="003C3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</w:pPr>
      <w:r w:rsidRPr="003C3189">
        <w:rPr>
          <w:rFonts w:ascii="Times New Roman" w:hAnsi="Times New Roman" w:cs="Times New Roman"/>
          <w:i/>
          <w:iCs/>
          <w:sz w:val="24"/>
          <w:szCs w:val="24"/>
        </w:rPr>
        <w:t xml:space="preserve">V predmetnej položke sa jedná o maľby z maliarskych zmesí na vodnej báze na jemnozrnný podklad. </w:t>
      </w:r>
    </w:p>
    <w:p w14:paraId="43837686" w14:textId="77777777" w:rsidR="003C3189" w:rsidRPr="003C3189" w:rsidRDefault="003C3189" w:rsidP="003C318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C3189">
        <w:rPr>
          <w:rFonts w:ascii="Times New Roman" w:hAnsi="Times New Roman" w:cs="Times New Roman"/>
          <w:i/>
          <w:iCs/>
          <w:sz w:val="24"/>
          <w:szCs w:val="24"/>
        </w:rPr>
        <w:t>Marmolit</w:t>
      </w:r>
      <w:proofErr w:type="spellEnd"/>
      <w:r w:rsidRPr="003C3189">
        <w:rPr>
          <w:rFonts w:ascii="Times New Roman" w:hAnsi="Times New Roman" w:cs="Times New Roman"/>
          <w:i/>
          <w:iCs/>
          <w:sz w:val="24"/>
          <w:szCs w:val="24"/>
        </w:rPr>
        <w:t xml:space="preserve"> sa nachádza vo VV samostatne v položke :</w:t>
      </w:r>
    </w:p>
    <w:tbl>
      <w:tblPr>
        <w:tblW w:w="84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40"/>
        <w:gridCol w:w="4580"/>
        <w:gridCol w:w="680"/>
        <w:gridCol w:w="1260"/>
      </w:tblGrid>
      <w:tr w:rsidR="003C3189" w14:paraId="72B063C3" w14:textId="77777777" w:rsidTr="003C3189">
        <w:trPr>
          <w:trHeight w:val="484"/>
        </w:trPr>
        <w:tc>
          <w:tcPr>
            <w:tcW w:w="400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6D0F1" w14:textId="77777777" w:rsidR="003C3189" w:rsidRDefault="003C3189">
            <w:pPr>
              <w:jc w:val="center"/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A745B" w14:textId="77777777" w:rsidR="003C3189" w:rsidRDefault="003C3189">
            <w:pP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>612461281.S</w:t>
            </w:r>
          </w:p>
        </w:tc>
        <w:tc>
          <w:tcPr>
            <w:tcW w:w="4580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EB9DA" w14:textId="77777777" w:rsidR="003C3189" w:rsidRDefault="003C3189">
            <w:pP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 xml:space="preserve">Vnútorná omietka stien </w:t>
            </w:r>
            <w:proofErr w:type="spellStart"/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>pastovitá</w:t>
            </w:r>
            <w:proofErr w:type="spellEnd"/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 xml:space="preserve"> dekoratívna mozaiková</w:t>
            </w:r>
          </w:p>
        </w:tc>
        <w:tc>
          <w:tcPr>
            <w:tcW w:w="680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C9E29" w14:textId="77777777" w:rsidR="003C3189" w:rsidRDefault="003C3189">
            <w:pPr>
              <w:jc w:val="center"/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C6D0D" w14:textId="77777777" w:rsidR="003C3189" w:rsidRDefault="003C3189">
            <w:pPr>
              <w:jc w:val="right"/>
              <w:rPr>
                <w:rFonts w:ascii="Arial CE" w:hAnsi="Arial CE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Arial CE" w:hAnsi="Arial CE"/>
                <w:color w:val="000000"/>
                <w:sz w:val="18"/>
                <w:szCs w:val="18"/>
                <w:lang w:eastAsia="sk-SK"/>
                <w14:ligatures w14:val="none"/>
              </w:rPr>
              <w:t>72,324</w:t>
            </w:r>
          </w:p>
        </w:tc>
      </w:tr>
      <w:tr w:rsidR="003C3189" w14:paraId="3BFDEE9E" w14:textId="77777777" w:rsidTr="003C3189">
        <w:trPr>
          <w:trHeight w:val="225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01A16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  <w: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  <w:t>VV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5ADB5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</w:p>
        </w:tc>
        <w:tc>
          <w:tcPr>
            <w:tcW w:w="4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5F25E" w14:textId="77777777" w:rsidR="003C3189" w:rsidRDefault="003C3189">
            <w:pPr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"</w:t>
            </w:r>
            <w:proofErr w:type="spellStart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satna_v</w:t>
            </w:r>
            <w:proofErr w:type="spellEnd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 xml:space="preserve"> 3,8 m" (12,25+8,62)*2*1,2-0,9*1,2*3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FAC0E" w14:textId="77777777" w:rsidR="003C3189" w:rsidRDefault="003C3189">
            <w:pP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7FDC" w14:textId="77777777" w:rsidR="003C3189" w:rsidRDefault="003C3189">
            <w:pPr>
              <w:jc w:val="right"/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46,848</w:t>
            </w:r>
          </w:p>
        </w:tc>
      </w:tr>
      <w:tr w:rsidR="003C3189" w14:paraId="7F27D29F" w14:textId="77777777" w:rsidTr="003C3189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7F91F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  <w: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CC5F3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2AAC8" w14:textId="77777777" w:rsidR="003C3189" w:rsidRDefault="003C3189">
            <w:pPr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"</w:t>
            </w:r>
            <w:proofErr w:type="spellStart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satna_v</w:t>
            </w:r>
            <w:proofErr w:type="spellEnd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 xml:space="preserve"> 3,94 m" (5,28+6,54*2)*1,2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E9AA3" w14:textId="77777777" w:rsidR="003C3189" w:rsidRDefault="003C3189">
            <w:pP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F5335" w14:textId="77777777" w:rsidR="003C3189" w:rsidRDefault="003C3189">
            <w:pPr>
              <w:jc w:val="right"/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22,032</w:t>
            </w:r>
          </w:p>
        </w:tc>
      </w:tr>
      <w:tr w:rsidR="003C3189" w14:paraId="111B9A75" w14:textId="77777777" w:rsidTr="003C3189">
        <w:trPr>
          <w:trHeight w:val="225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80AB5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  <w: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F9FCA" w14:textId="77777777" w:rsidR="003C3189" w:rsidRDefault="003C3189">
            <w:pP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</w:pPr>
            <w:proofErr w:type="spellStart"/>
            <w: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  <w:t>marmolit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1E0A6" w14:textId="77777777" w:rsidR="003C3189" w:rsidRDefault="003C3189">
            <w:pP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  <w:t>Medzisúčet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41919" w14:textId="77777777" w:rsidR="003C3189" w:rsidRDefault="003C3189">
            <w:pP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390EC" w14:textId="77777777" w:rsidR="003C3189" w:rsidRDefault="003C3189">
            <w:pPr>
              <w:jc w:val="right"/>
              <w:rPr>
                <w:rFonts w:ascii="Arial CE" w:hAnsi="Arial CE" w:cs="Calibri"/>
                <w:color w:val="0000A8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0000A8"/>
                <w:sz w:val="16"/>
                <w:szCs w:val="16"/>
                <w:lang w:eastAsia="sk-SK"/>
                <w14:ligatures w14:val="none"/>
              </w:rPr>
              <w:t>68,880</w:t>
            </w:r>
          </w:p>
        </w:tc>
      </w:tr>
      <w:tr w:rsidR="003C3189" w14:paraId="74C32CB9" w14:textId="77777777" w:rsidTr="003C3189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1437B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  <w: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6C2BE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9ACA6" w14:textId="77777777" w:rsidR="003C3189" w:rsidRDefault="003C3189">
            <w:pPr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 xml:space="preserve">"rezerva 5%" </w:t>
            </w:r>
            <w:proofErr w:type="spellStart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marmolit</w:t>
            </w:r>
            <w:proofErr w:type="spellEnd"/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*0,05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0391" w14:textId="77777777" w:rsidR="003C3189" w:rsidRDefault="003C3189">
            <w:pP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2B269" w14:textId="77777777" w:rsidR="003C3189" w:rsidRDefault="003C3189">
            <w:pPr>
              <w:jc w:val="right"/>
              <w:rPr>
                <w:rFonts w:ascii="Arial CE" w:hAnsi="Arial CE" w:cs="Calibri"/>
                <w:color w:val="50505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505050"/>
                <w:sz w:val="16"/>
                <w:szCs w:val="16"/>
                <w:lang w:eastAsia="sk-SK"/>
                <w14:ligatures w14:val="none"/>
              </w:rPr>
              <w:t>3,444</w:t>
            </w:r>
          </w:p>
        </w:tc>
      </w:tr>
      <w:tr w:rsidR="003C3189" w14:paraId="3EE547BB" w14:textId="77777777" w:rsidTr="003C3189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7B974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  <w: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287E9" w14:textId="77777777" w:rsidR="003C3189" w:rsidRDefault="003C3189">
            <w:pPr>
              <w:rPr>
                <w:rFonts w:ascii="Arial CE" w:hAnsi="Arial CE"/>
                <w:color w:val="969696"/>
                <w:sz w:val="14"/>
                <w:szCs w:val="14"/>
                <w:lang w:eastAsia="sk-SK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4B75B" w14:textId="77777777" w:rsidR="003C3189" w:rsidRDefault="003C3189">
            <w:pPr>
              <w:rPr>
                <w:rFonts w:ascii="Arial CE" w:hAnsi="Arial CE" w:cs="Calibri"/>
                <w:color w:val="FF000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FF0000"/>
                <w:sz w:val="16"/>
                <w:szCs w:val="16"/>
                <w:lang w:eastAsia="sk-SK"/>
                <w14:ligatures w14:val="none"/>
              </w:rPr>
              <w:t>Súčet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B035C" w14:textId="77777777" w:rsidR="003C3189" w:rsidRDefault="003C3189">
            <w:pPr>
              <w:rPr>
                <w:rFonts w:ascii="Arial CE" w:hAnsi="Arial CE"/>
                <w:color w:val="FF0000"/>
                <w:sz w:val="16"/>
                <w:szCs w:val="16"/>
                <w:lang w:eastAsia="sk-SK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CD071" w14:textId="77777777" w:rsidR="003C3189" w:rsidRDefault="003C3189">
            <w:pPr>
              <w:jc w:val="right"/>
              <w:rPr>
                <w:rFonts w:ascii="Arial CE" w:hAnsi="Arial CE" w:cs="Calibri"/>
                <w:color w:val="FF0000"/>
                <w:sz w:val="16"/>
                <w:szCs w:val="16"/>
                <w:lang w:eastAsia="sk-SK"/>
                <w14:ligatures w14:val="none"/>
              </w:rPr>
            </w:pPr>
            <w:r>
              <w:rPr>
                <w:rFonts w:ascii="Arial CE" w:hAnsi="Arial CE"/>
                <w:color w:val="FF0000"/>
                <w:sz w:val="16"/>
                <w:szCs w:val="16"/>
                <w:lang w:eastAsia="sk-SK"/>
                <w14:ligatures w14:val="none"/>
              </w:rPr>
              <w:t>72,324</w:t>
            </w:r>
          </w:p>
        </w:tc>
      </w:tr>
    </w:tbl>
    <w:p w14:paraId="77D4C8D5" w14:textId="62ECF687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Obstarávateľ </w:t>
      </w:r>
    </w:p>
    <w:p w14:paraId="1A348494" w14:textId="77777777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9E9ED06" w14:textId="747FC0C3" w:rsid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C7DCD9F" w14:textId="6398E93A" w:rsidR="00625E10" w:rsidRPr="00625E10" w:rsidRDefault="00625E10" w:rsidP="0062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6ABE045" w14:textId="77777777" w:rsidR="00017317" w:rsidRDefault="00017317"/>
    <w:sectPr w:rsidR="0001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0"/>
    <w:rsid w:val="00017317"/>
    <w:rsid w:val="002A3556"/>
    <w:rsid w:val="002F2D19"/>
    <w:rsid w:val="003C3189"/>
    <w:rsid w:val="00625E10"/>
    <w:rsid w:val="007D540E"/>
    <w:rsid w:val="007F711B"/>
    <w:rsid w:val="00891199"/>
    <w:rsid w:val="00D475FE"/>
    <w:rsid w:val="00E657B1"/>
    <w:rsid w:val="00F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9C26"/>
  <w15:chartTrackingRefBased/>
  <w15:docId w15:val="{657DB507-7EB5-4908-A9BD-DCAFE1A6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Mládek Peter</dc:creator>
  <cp:keywords/>
  <dc:description/>
  <cp:lastModifiedBy>Mládek Peter</cp:lastModifiedBy>
  <cp:revision>2</cp:revision>
  <dcterms:created xsi:type="dcterms:W3CDTF">2024-07-16T11:38:00Z</dcterms:created>
  <dcterms:modified xsi:type="dcterms:W3CDTF">2024-07-16T11:38:00Z</dcterms:modified>
</cp:coreProperties>
</file>