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8B" w:rsidRPr="00D963C7" w:rsidRDefault="003E488B" w:rsidP="003E488B">
      <w:pPr>
        <w:jc w:val="both"/>
        <w:rPr>
          <w:rFonts w:cs="Calibri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3E488B" w:rsidRPr="009D3357" w:rsidTr="00041537">
        <w:tc>
          <w:tcPr>
            <w:tcW w:w="9354" w:type="dxa"/>
            <w:shd w:val="clear" w:color="auto" w:fill="AEAAAA"/>
          </w:tcPr>
          <w:p w:rsidR="003E488B" w:rsidRPr="00D963C7" w:rsidRDefault="003E488B" w:rsidP="00041537">
            <w:pPr>
              <w:spacing w:after="0"/>
              <w:jc w:val="both"/>
              <w:rPr>
                <w:rFonts w:cs="Calibri"/>
                <w:lang w:val="en-GB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</w:rPr>
              <w:t>Príloha č. 4</w:t>
            </w:r>
          </w:p>
        </w:tc>
      </w:tr>
    </w:tbl>
    <w:p w:rsidR="003E488B" w:rsidRPr="00D963C7" w:rsidRDefault="003E488B" w:rsidP="003E488B">
      <w:pPr>
        <w:pStyle w:val="Odrazka15"/>
        <w:numPr>
          <w:ilvl w:val="0"/>
          <w:numId w:val="0"/>
        </w:numPr>
        <w:spacing w:line="240" w:lineRule="auto"/>
        <w:rPr>
          <w:rFonts w:ascii="Calibri" w:hAnsi="Calibri" w:cs="Calibr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E488B" w:rsidTr="00041537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E488B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8B" w:rsidRPr="00D963C7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D963C7">
              <w:rPr>
                <w:b/>
                <w:color w:val="000000"/>
                <w:sz w:val="20"/>
                <w:szCs w:val="20"/>
              </w:rPr>
              <w:t>Mesto Krompachy</w:t>
            </w:r>
          </w:p>
          <w:p w:rsidR="003E488B" w:rsidRPr="00D963C7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D963C7">
              <w:rPr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3E488B" w:rsidTr="00041537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E488B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8B" w:rsidRPr="00D963C7" w:rsidRDefault="00BE1712" w:rsidP="00F944C0">
            <w:pPr>
              <w:tabs>
                <w:tab w:val="left" w:pos="0"/>
                <w:tab w:val="left" w:pos="95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Regenerácia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vnútroblokov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ulici SNP a Hlavnej ulici v meste Krompachy</w:t>
            </w:r>
          </w:p>
        </w:tc>
      </w:tr>
    </w:tbl>
    <w:p w:rsidR="002B5D02" w:rsidRDefault="002B5D02"/>
    <w:p w:rsidR="003E488B" w:rsidRDefault="003E488B">
      <w:r>
        <w:t>Projektov</w:t>
      </w:r>
      <w:r w:rsidR="0055462F">
        <w:t xml:space="preserve">á </w:t>
      </w:r>
      <w:r w:rsidR="00BE1712">
        <w:t>dokumentácia vrátane neoceneného</w:t>
      </w:r>
      <w:r>
        <w:t xml:space="preserve"> výkaz</w:t>
      </w:r>
      <w:r w:rsidR="00BE1712">
        <w:t>u</w:t>
      </w:r>
      <w:bookmarkStart w:id="0" w:name="_GoBack"/>
      <w:bookmarkEnd w:id="0"/>
      <w:r w:rsidR="0055462F">
        <w:t xml:space="preserve"> výmer tvoria</w:t>
      </w:r>
      <w:r>
        <w:t xml:space="preserve"> samostatnú prílohu.</w:t>
      </w:r>
    </w:p>
    <w:sectPr w:rsidR="003E488B" w:rsidSect="003E48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C4"/>
    <w:rsid w:val="002B5D02"/>
    <w:rsid w:val="003E488B"/>
    <w:rsid w:val="005306C4"/>
    <w:rsid w:val="0055462F"/>
    <w:rsid w:val="00BE1712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2D87-B985-4472-977A-BDB09A6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3E488B"/>
    <w:pPr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pacing w:after="0" w:line="360" w:lineRule="auto"/>
      <w:ind w:left="851" w:firstLine="851"/>
      <w:jc w:val="both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2022-07-24T21:15:00Z</dcterms:created>
  <dcterms:modified xsi:type="dcterms:W3CDTF">2022-11-11T09:06:00Z</dcterms:modified>
</cp:coreProperties>
</file>