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E6" w:rsidRDefault="00C342E6" w:rsidP="00C342E6">
      <w:pPr>
        <w:spacing w:after="0"/>
        <w:jc w:val="center"/>
        <w:rPr>
          <w:rFonts w:ascii="Times New Roman" w:hAnsi="Times New Roman" w:cs="Times New Roman"/>
          <w:sz w:val="36"/>
          <w:szCs w:val="36"/>
        </w:rPr>
      </w:pPr>
    </w:p>
    <w:p w:rsidR="00C342E6" w:rsidRDefault="00C342E6" w:rsidP="00C342E6">
      <w:pPr>
        <w:spacing w:after="0"/>
        <w:jc w:val="center"/>
        <w:rPr>
          <w:rFonts w:ascii="Times New Roman" w:hAnsi="Times New Roman" w:cs="Times New Roman"/>
          <w:sz w:val="36"/>
          <w:szCs w:val="36"/>
        </w:rPr>
      </w:pPr>
    </w:p>
    <w:p w:rsidR="00C342E6" w:rsidRPr="00B557A7" w:rsidRDefault="00C342E6" w:rsidP="00C342E6">
      <w:pPr>
        <w:spacing w:after="0"/>
        <w:jc w:val="center"/>
        <w:rPr>
          <w:rFonts w:ascii="Times New Roman" w:hAnsi="Times New Roman" w:cs="Times New Roman"/>
          <w:b/>
          <w:sz w:val="28"/>
          <w:szCs w:val="28"/>
        </w:rPr>
      </w:pPr>
      <w:r w:rsidRPr="00B557A7">
        <w:rPr>
          <w:rFonts w:ascii="Times New Roman" w:hAnsi="Times New Roman" w:cs="Times New Roman"/>
          <w:b/>
          <w:sz w:val="28"/>
          <w:szCs w:val="28"/>
        </w:rPr>
        <w:t>SÚŤAŽNÉ PODKLADY</w:t>
      </w:r>
    </w:p>
    <w:p w:rsidR="00C342E6" w:rsidRPr="00810AF2" w:rsidRDefault="00C342E6" w:rsidP="00C342E6">
      <w:pPr>
        <w:spacing w:after="0"/>
        <w:jc w:val="both"/>
        <w:rPr>
          <w:rFonts w:ascii="Times New Roman" w:hAnsi="Times New Roman" w:cs="Times New Roman"/>
          <w:sz w:val="24"/>
          <w:szCs w:val="24"/>
        </w:rPr>
      </w:pPr>
    </w:p>
    <w:p w:rsidR="00E33685" w:rsidRPr="00810AF2" w:rsidRDefault="00C342E6" w:rsidP="00C342E6">
      <w:pPr>
        <w:shd w:val="clear" w:color="auto" w:fill="D9D9D9" w:themeFill="background1" w:themeFillShade="D9"/>
        <w:spacing w:after="0"/>
        <w:jc w:val="center"/>
        <w:rPr>
          <w:rFonts w:ascii="Times New Roman" w:hAnsi="Times New Roman" w:cs="Times New Roman"/>
          <w:sz w:val="24"/>
          <w:szCs w:val="24"/>
        </w:rPr>
      </w:pPr>
      <w:r w:rsidRPr="00810AF2">
        <w:rPr>
          <w:rFonts w:ascii="Times New Roman" w:hAnsi="Times New Roman" w:cs="Times New Roman"/>
          <w:sz w:val="24"/>
          <w:szCs w:val="24"/>
        </w:rPr>
        <w:t xml:space="preserve">Zákazka realizovaná podľa Usmernenia Pôdohospodárskej platobnej agentúry č. 8/2017 k obstarávaniu tovarov, stavebných prác a služieb financovaných </w:t>
      </w:r>
    </w:p>
    <w:p w:rsidR="00C342E6" w:rsidRPr="00810AF2" w:rsidRDefault="00C342E6" w:rsidP="00C342E6">
      <w:pPr>
        <w:shd w:val="clear" w:color="auto" w:fill="D9D9D9" w:themeFill="background1" w:themeFillShade="D9"/>
        <w:spacing w:after="0"/>
        <w:jc w:val="center"/>
        <w:rPr>
          <w:rFonts w:ascii="Times New Roman" w:hAnsi="Times New Roman" w:cs="Times New Roman"/>
          <w:sz w:val="24"/>
          <w:szCs w:val="24"/>
        </w:rPr>
      </w:pPr>
      <w:r w:rsidRPr="00810AF2">
        <w:rPr>
          <w:rFonts w:ascii="Times New Roman" w:hAnsi="Times New Roman" w:cs="Times New Roman"/>
          <w:sz w:val="24"/>
          <w:szCs w:val="24"/>
        </w:rPr>
        <w:t>z PRV S</w:t>
      </w:r>
      <w:r w:rsidR="00751E70" w:rsidRPr="00810AF2">
        <w:rPr>
          <w:rFonts w:ascii="Times New Roman" w:hAnsi="Times New Roman" w:cs="Times New Roman"/>
          <w:sz w:val="24"/>
          <w:szCs w:val="24"/>
        </w:rPr>
        <w:t>R 2014 – 2020, aktualizácia č. 5</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B557A7" w:rsidRDefault="00B557A7" w:rsidP="00B557A7">
      <w:pPr>
        <w:spacing w:after="0"/>
        <w:jc w:val="center"/>
        <w:rPr>
          <w:rFonts w:ascii="Times New Roman" w:hAnsi="Times New Roman" w:cs="Times New Roman"/>
          <w:b/>
          <w:sz w:val="28"/>
          <w:szCs w:val="28"/>
        </w:rPr>
      </w:pPr>
      <w:r w:rsidRPr="00B557A7">
        <w:rPr>
          <w:rFonts w:ascii="Times New Roman" w:hAnsi="Times New Roman" w:cs="Times New Roman"/>
          <w:b/>
          <w:sz w:val="28"/>
          <w:szCs w:val="28"/>
        </w:rPr>
        <w:t>PREDMET ZÁKAZKY</w:t>
      </w:r>
    </w:p>
    <w:p w:rsidR="00846E49" w:rsidRPr="00B557A7" w:rsidRDefault="00B557A7" w:rsidP="00B557A7">
      <w:pPr>
        <w:spacing w:after="0"/>
        <w:jc w:val="center"/>
        <w:rPr>
          <w:rFonts w:ascii="Times New Roman" w:hAnsi="Times New Roman" w:cs="Times New Roman"/>
          <w:sz w:val="24"/>
          <w:szCs w:val="24"/>
        </w:rPr>
      </w:pPr>
      <w:r w:rsidRPr="00B557A7">
        <w:rPr>
          <w:rFonts w:ascii="Times New Roman" w:hAnsi="Times New Roman" w:cs="Times New Roman"/>
          <w:bCs/>
          <w:sz w:val="24"/>
          <w:szCs w:val="24"/>
        </w:rPr>
        <w:t>Prestavba objektov - farma Ľuboreč</w:t>
      </w:r>
    </w:p>
    <w:p w:rsidR="00846E49" w:rsidRPr="00810AF2" w:rsidRDefault="00B557A7" w:rsidP="00B557A7">
      <w:pPr>
        <w:spacing w:after="0"/>
        <w:jc w:val="center"/>
        <w:rPr>
          <w:rFonts w:ascii="Times New Roman" w:hAnsi="Times New Roman" w:cs="Times New Roman"/>
          <w:sz w:val="24"/>
          <w:szCs w:val="24"/>
        </w:rPr>
      </w:pPr>
      <w:r>
        <w:rPr>
          <w:rFonts w:ascii="Times New Roman" w:hAnsi="Times New Roman" w:cs="Times New Roman"/>
          <w:sz w:val="24"/>
          <w:szCs w:val="24"/>
        </w:rPr>
        <w:t>(stavebné práce)</w:t>
      </w:r>
    </w:p>
    <w:p w:rsidR="00846E49" w:rsidRPr="00810AF2" w:rsidRDefault="00846E49" w:rsidP="00C342E6">
      <w:pPr>
        <w:spacing w:after="0"/>
        <w:jc w:val="both"/>
        <w:rPr>
          <w:rFonts w:ascii="Times New Roman" w:hAnsi="Times New Roman" w:cs="Times New Roman"/>
          <w:sz w:val="24"/>
          <w:szCs w:val="24"/>
        </w:rPr>
      </w:pPr>
    </w:p>
    <w:p w:rsidR="00846E49" w:rsidRPr="00810AF2" w:rsidRDefault="000C2ED3" w:rsidP="000C2ED3">
      <w:pPr>
        <w:spacing w:after="0"/>
        <w:jc w:val="center"/>
        <w:rPr>
          <w:rFonts w:ascii="Times New Roman" w:hAnsi="Times New Roman" w:cs="Times New Roman"/>
          <w:sz w:val="24"/>
          <w:szCs w:val="24"/>
        </w:rPr>
      </w:pPr>
      <w:r w:rsidRPr="000C2ED3">
        <w:rPr>
          <w:rFonts w:ascii="Times New Roman" w:hAnsi="Times New Roman" w:cs="Times New Roman"/>
          <w:sz w:val="24"/>
          <w:szCs w:val="24"/>
          <w:highlight w:val="yellow"/>
        </w:rPr>
        <w:t>DOPLNENIE</w:t>
      </w:r>
    </w:p>
    <w:p w:rsidR="00846E49" w:rsidRPr="00810AF2" w:rsidRDefault="00846E49" w:rsidP="00C342E6">
      <w:pPr>
        <w:spacing w:after="0"/>
        <w:jc w:val="both"/>
        <w:rPr>
          <w:rFonts w:ascii="Times New Roman" w:hAnsi="Times New Roman" w:cs="Times New Roman"/>
          <w:sz w:val="24"/>
          <w:szCs w:val="24"/>
        </w:rPr>
      </w:pPr>
    </w:p>
    <w:p w:rsidR="00846E49" w:rsidRDefault="00846E49"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Pr="00810AF2" w:rsidRDefault="00B557A7" w:rsidP="00846E49">
      <w:pPr>
        <w:spacing w:after="0" w:line="240" w:lineRule="auto"/>
        <w:jc w:val="both"/>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Za prijímateľa:</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p>
    <w:p w:rsidR="00846E49" w:rsidRPr="00810AF2" w:rsidRDefault="00846E49" w:rsidP="00846E49">
      <w:pPr>
        <w:spacing w:after="0" w:line="240" w:lineRule="auto"/>
        <w:rPr>
          <w:rFonts w:ascii="Times New Roman" w:hAnsi="Times New Roman" w:cs="Times New Roman"/>
          <w:sz w:val="24"/>
          <w:szCs w:val="24"/>
        </w:rPr>
      </w:pPr>
      <w:r w:rsidRPr="00810AF2">
        <w:rPr>
          <w:rFonts w:ascii="Times New Roman" w:hAnsi="Times New Roman" w:cs="Times New Roman"/>
          <w:sz w:val="24"/>
          <w:szCs w:val="24"/>
        </w:rPr>
        <w:t xml:space="preserve">    </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 xml:space="preserve">  </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 xml:space="preserve">   ______________________________</w:t>
      </w:r>
    </w:p>
    <w:p w:rsidR="00846E49" w:rsidRPr="00810AF2" w:rsidRDefault="00846E49" w:rsidP="00846E49">
      <w:pPr>
        <w:spacing w:after="0" w:line="240" w:lineRule="auto"/>
        <w:rPr>
          <w:rFonts w:ascii="Times New Roman" w:hAnsi="Times New Roman" w:cs="Times New Roman"/>
          <w:bCs/>
          <w:color w:val="000000"/>
          <w:sz w:val="24"/>
          <w:szCs w:val="24"/>
        </w:rPr>
      </w:pP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t xml:space="preserve">        </w:t>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t xml:space="preserve">   </w:t>
      </w:r>
      <w:r w:rsidR="00810AF2">
        <w:rPr>
          <w:rFonts w:ascii="Times New Roman" w:hAnsi="Times New Roman" w:cs="Times New Roman"/>
          <w:bCs/>
          <w:color w:val="000000"/>
          <w:sz w:val="24"/>
          <w:szCs w:val="24"/>
        </w:rPr>
        <w:t xml:space="preserve">          </w:t>
      </w:r>
      <w:r w:rsidRPr="00810AF2">
        <w:rPr>
          <w:rFonts w:ascii="Times New Roman" w:hAnsi="Times New Roman" w:cs="Times New Roman"/>
          <w:bCs/>
          <w:color w:val="000000"/>
          <w:sz w:val="24"/>
          <w:szCs w:val="24"/>
        </w:rPr>
        <w:t xml:space="preserve">Ing. </w:t>
      </w:r>
      <w:r w:rsidR="00751E70" w:rsidRPr="00810AF2">
        <w:rPr>
          <w:rFonts w:ascii="Times New Roman" w:hAnsi="Times New Roman" w:cs="Times New Roman"/>
          <w:bCs/>
          <w:color w:val="000000"/>
          <w:sz w:val="24"/>
          <w:szCs w:val="24"/>
        </w:rPr>
        <w:t>Peter Vozár</w:t>
      </w:r>
      <w:r w:rsidRPr="00810AF2">
        <w:rPr>
          <w:rFonts w:ascii="Times New Roman" w:hAnsi="Times New Roman" w:cs="Times New Roman"/>
          <w:bCs/>
          <w:color w:val="000000"/>
          <w:sz w:val="24"/>
          <w:szCs w:val="24"/>
        </w:rPr>
        <w:t xml:space="preserve">, </w:t>
      </w:r>
      <w:r w:rsidR="00751E70" w:rsidRPr="00810AF2">
        <w:rPr>
          <w:rFonts w:ascii="Times New Roman" w:hAnsi="Times New Roman" w:cs="Times New Roman"/>
          <w:bCs/>
          <w:color w:val="000000"/>
          <w:sz w:val="24"/>
          <w:szCs w:val="24"/>
        </w:rPr>
        <w:t>konateľ</w:t>
      </w:r>
    </w:p>
    <w:p w:rsidR="00846E49" w:rsidRPr="00810AF2" w:rsidRDefault="00846E49" w:rsidP="00846E49">
      <w:pPr>
        <w:pStyle w:val="Zkladntext3"/>
        <w:spacing w:after="0" w:line="240" w:lineRule="auto"/>
        <w:ind w:left="4956" w:right="-45" w:firstLine="708"/>
        <w:rPr>
          <w:rFonts w:ascii="Times New Roman" w:hAnsi="Times New Roman" w:cs="Times New Roman"/>
          <w:sz w:val="24"/>
          <w:szCs w:val="24"/>
        </w:rPr>
      </w:pPr>
      <w:r w:rsidRPr="00810AF2">
        <w:rPr>
          <w:rFonts w:ascii="Times New Roman" w:hAnsi="Times New Roman" w:cs="Times New Roman"/>
          <w:sz w:val="24"/>
          <w:szCs w:val="24"/>
        </w:rPr>
        <w:tab/>
      </w:r>
    </w:p>
    <w:p w:rsidR="00846E49" w:rsidRPr="00810AF2" w:rsidRDefault="00846E49" w:rsidP="00751E70">
      <w:pPr>
        <w:spacing w:after="0" w:line="240" w:lineRule="auto"/>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Osoba zabezpečujúca proces zadávania zákazky</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________________________________</w:t>
      </w:r>
    </w:p>
    <w:p w:rsidR="00846E49" w:rsidRPr="00810AF2"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 xml:space="preserve">                                                                                                     Viera </w:t>
      </w:r>
      <w:proofErr w:type="spellStart"/>
      <w:r w:rsidRPr="00810AF2">
        <w:rPr>
          <w:rFonts w:ascii="Times New Roman" w:hAnsi="Times New Roman" w:cs="Times New Roman"/>
          <w:sz w:val="24"/>
          <w:szCs w:val="24"/>
        </w:rPr>
        <w:t>Sotníková</w:t>
      </w:r>
      <w:proofErr w:type="spellEnd"/>
    </w:p>
    <w:p w:rsidR="00846E49" w:rsidRPr="00810AF2"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ab/>
        <w:t xml:space="preserve">               </w:t>
      </w:r>
    </w:p>
    <w:p w:rsidR="00846E49" w:rsidRPr="00810AF2" w:rsidRDefault="00846E49" w:rsidP="00846E49">
      <w:pPr>
        <w:spacing w:after="0" w:line="240" w:lineRule="auto"/>
        <w:jc w:val="both"/>
        <w:rPr>
          <w:rFonts w:ascii="Times New Roman" w:hAnsi="Times New Roman" w:cs="Times New Roman"/>
          <w:sz w:val="24"/>
          <w:szCs w:val="24"/>
        </w:rPr>
      </w:pPr>
    </w:p>
    <w:p w:rsidR="00846E49" w:rsidRPr="00810AF2" w:rsidRDefault="00846E49" w:rsidP="00846E49">
      <w:pPr>
        <w:spacing w:after="0" w:line="240" w:lineRule="auto"/>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751E70" w:rsidP="00846E49">
      <w:pPr>
        <w:spacing w:after="0"/>
        <w:jc w:val="center"/>
        <w:rPr>
          <w:rFonts w:ascii="Times New Roman" w:hAnsi="Times New Roman" w:cs="Times New Roman"/>
          <w:sz w:val="24"/>
          <w:szCs w:val="24"/>
        </w:rPr>
      </w:pPr>
      <w:r w:rsidRPr="00810AF2">
        <w:rPr>
          <w:rFonts w:ascii="Times New Roman" w:hAnsi="Times New Roman" w:cs="Times New Roman"/>
          <w:sz w:val="24"/>
          <w:szCs w:val="24"/>
        </w:rPr>
        <w:t>december 2023</w:t>
      </w: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pPr>
        <w:rPr>
          <w:rFonts w:ascii="Times New Roman" w:hAnsi="Times New Roman" w:cs="Times New Roman"/>
          <w:sz w:val="24"/>
          <w:szCs w:val="24"/>
        </w:rPr>
      </w:pPr>
      <w:r w:rsidRPr="00810AF2">
        <w:rPr>
          <w:rFonts w:ascii="Times New Roman" w:hAnsi="Times New Roman" w:cs="Times New Roman"/>
          <w:sz w:val="24"/>
          <w:szCs w:val="24"/>
        </w:rPr>
        <w:br w:type="page"/>
      </w:r>
    </w:p>
    <w:p w:rsidR="00846E49" w:rsidRPr="00810AF2" w:rsidRDefault="00846E49" w:rsidP="00C342E6">
      <w:pPr>
        <w:spacing w:after="0"/>
        <w:jc w:val="both"/>
        <w:rPr>
          <w:rFonts w:ascii="Times New Roman" w:hAnsi="Times New Roman" w:cs="Times New Roman"/>
          <w:sz w:val="24"/>
          <w:szCs w:val="24"/>
        </w:rPr>
      </w:pPr>
    </w:p>
    <w:p w:rsidR="00846E49" w:rsidRPr="001108EF" w:rsidRDefault="00846E49"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Identifikácia prijímateľa:</w:t>
      </w:r>
    </w:p>
    <w:p w:rsidR="00C342E6" w:rsidRPr="00810AF2" w:rsidRDefault="00C342E6" w:rsidP="00C342E6">
      <w:pPr>
        <w:spacing w:after="0"/>
        <w:rPr>
          <w:rFonts w:ascii="Times New Roman" w:hAnsi="Times New Roman" w:cs="Times New Roman"/>
          <w:b/>
          <w:sz w:val="24"/>
          <w:szCs w:val="24"/>
        </w:rPr>
      </w:pPr>
      <w:r w:rsidRPr="00810AF2">
        <w:rPr>
          <w:rFonts w:ascii="Times New Roman" w:hAnsi="Times New Roman" w:cs="Times New Roman"/>
          <w:b/>
          <w:sz w:val="24"/>
          <w:szCs w:val="24"/>
        </w:rPr>
        <w:t>Názov organizácie:</w:t>
      </w:r>
      <w:r w:rsidRPr="00810AF2">
        <w:rPr>
          <w:rFonts w:ascii="Times New Roman" w:hAnsi="Times New Roman" w:cs="Times New Roman"/>
          <w:b/>
          <w:sz w:val="24"/>
          <w:szCs w:val="24"/>
        </w:rPr>
        <w:tab/>
      </w:r>
      <w:r w:rsidR="00751E70" w:rsidRPr="00810AF2">
        <w:rPr>
          <w:rStyle w:val="Siln"/>
          <w:rFonts w:ascii="Times New Roman" w:hAnsi="Times New Roman"/>
          <w:b w:val="0"/>
          <w:sz w:val="24"/>
          <w:szCs w:val="24"/>
        </w:rPr>
        <w:t>ADOSFARM, s.r.o.</w:t>
      </w: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Adresa organizácie: </w:t>
      </w:r>
      <w:r w:rsidRPr="00810AF2">
        <w:rPr>
          <w:rFonts w:ascii="Times New Roman" w:hAnsi="Times New Roman" w:cs="Times New Roman"/>
          <w:b/>
          <w:sz w:val="24"/>
          <w:szCs w:val="24"/>
        </w:rPr>
        <w:tab/>
      </w:r>
      <w:r w:rsidR="00751E70" w:rsidRPr="00810AF2">
        <w:rPr>
          <w:rStyle w:val="Siln"/>
          <w:rFonts w:ascii="Times New Roman" w:hAnsi="Times New Roman"/>
          <w:b w:val="0"/>
          <w:sz w:val="24"/>
          <w:szCs w:val="24"/>
        </w:rPr>
        <w:t>Timravy 12, 974 01 Banská Bystrica</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b/>
          <w:sz w:val="24"/>
          <w:szCs w:val="24"/>
        </w:rPr>
        <w:t>IČO:</w:t>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00751E70" w:rsidRPr="00810AF2">
        <w:rPr>
          <w:rFonts w:ascii="Times New Roman" w:hAnsi="Times New Roman" w:cs="Times New Roman"/>
          <w:sz w:val="24"/>
          <w:szCs w:val="24"/>
        </w:rPr>
        <w:t>36057061</w:t>
      </w:r>
      <w:r w:rsidRPr="00810AF2">
        <w:rPr>
          <w:rFonts w:ascii="Times New Roman" w:hAnsi="Times New Roman" w:cs="Times New Roman"/>
          <w:sz w:val="24"/>
          <w:szCs w:val="24"/>
        </w:rPr>
        <w:t xml:space="preserve"> </w:t>
      </w:r>
    </w:p>
    <w:p w:rsidR="00C342E6" w:rsidRPr="00810AF2" w:rsidRDefault="00C342E6" w:rsidP="00C342E6">
      <w:pPr>
        <w:spacing w:after="0"/>
        <w:jc w:val="both"/>
        <w:rPr>
          <w:rStyle w:val="Siln"/>
          <w:rFonts w:ascii="Times New Roman" w:hAnsi="Times New Roman"/>
          <w:b w:val="0"/>
          <w:sz w:val="24"/>
          <w:szCs w:val="24"/>
        </w:rPr>
      </w:pPr>
      <w:r w:rsidRPr="00810AF2">
        <w:rPr>
          <w:rStyle w:val="ra"/>
          <w:b/>
          <w:sz w:val="24"/>
          <w:szCs w:val="24"/>
        </w:rPr>
        <w:t>Štatutárny orgán:</w:t>
      </w:r>
      <w:r w:rsidRPr="00810AF2">
        <w:rPr>
          <w:rStyle w:val="ra"/>
          <w:b/>
          <w:sz w:val="24"/>
          <w:szCs w:val="24"/>
        </w:rPr>
        <w:tab/>
      </w:r>
      <w:r w:rsidRPr="00810AF2">
        <w:rPr>
          <w:rStyle w:val="Siln"/>
          <w:rFonts w:ascii="Times New Roman" w:hAnsi="Times New Roman"/>
          <w:b w:val="0"/>
          <w:sz w:val="24"/>
          <w:szCs w:val="24"/>
        </w:rPr>
        <w:t xml:space="preserve">Ing. </w:t>
      </w:r>
      <w:r w:rsidR="00751E70" w:rsidRPr="00810AF2">
        <w:rPr>
          <w:rStyle w:val="Siln"/>
          <w:rFonts w:ascii="Times New Roman" w:hAnsi="Times New Roman"/>
          <w:b w:val="0"/>
          <w:sz w:val="24"/>
          <w:szCs w:val="24"/>
        </w:rPr>
        <w:t>Peter Vozár, konateľ</w:t>
      </w:r>
    </w:p>
    <w:p w:rsidR="00C342E6" w:rsidRPr="00810AF2" w:rsidRDefault="00751E70" w:rsidP="00C342E6">
      <w:pPr>
        <w:spacing w:after="0"/>
        <w:jc w:val="both"/>
        <w:rPr>
          <w:rFonts w:ascii="Times New Roman" w:hAnsi="Times New Roman" w:cs="Times New Roman"/>
          <w:b/>
          <w:sz w:val="24"/>
          <w:szCs w:val="24"/>
        </w:rPr>
      </w:pPr>
      <w:r w:rsidRPr="00810AF2">
        <w:rPr>
          <w:rStyle w:val="Siln"/>
          <w:rFonts w:ascii="Times New Roman" w:hAnsi="Times New Roman"/>
          <w:b w:val="0"/>
          <w:sz w:val="24"/>
          <w:szCs w:val="24"/>
        </w:rPr>
        <w:tab/>
      </w: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Krajina:  </w:t>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Pr="00810AF2">
        <w:rPr>
          <w:rStyle w:val="Siln"/>
          <w:rFonts w:ascii="Times New Roman" w:hAnsi="Times New Roman"/>
          <w:b w:val="0"/>
          <w:sz w:val="24"/>
          <w:szCs w:val="24"/>
        </w:rPr>
        <w:t>Slovenská republika</w:t>
      </w:r>
    </w:p>
    <w:p w:rsidR="00751E70" w:rsidRPr="00810AF2" w:rsidRDefault="00751E70" w:rsidP="00C342E6">
      <w:pPr>
        <w:tabs>
          <w:tab w:val="left" w:pos="2835"/>
          <w:tab w:val="right" w:leader="dot" w:pos="10080"/>
        </w:tabs>
        <w:spacing w:after="0"/>
        <w:jc w:val="both"/>
        <w:rPr>
          <w:rFonts w:ascii="Times New Roman" w:hAnsi="Times New Roman" w:cs="Times New Roman"/>
          <w:b/>
          <w:sz w:val="24"/>
          <w:szCs w:val="24"/>
        </w:rPr>
      </w:pPr>
      <w:bookmarkStart w:id="0" w:name="kontakt_meno"/>
      <w:bookmarkEnd w:id="0"/>
    </w:p>
    <w:p w:rsidR="00C342E6" w:rsidRPr="00810AF2" w:rsidRDefault="00810AF2" w:rsidP="00810AF2">
      <w:pPr>
        <w:spacing w:after="0"/>
        <w:jc w:val="both"/>
        <w:rPr>
          <w:rFonts w:ascii="Times New Roman" w:hAnsi="Times New Roman" w:cs="Times New Roman"/>
          <w:sz w:val="24"/>
          <w:szCs w:val="24"/>
        </w:rPr>
      </w:pPr>
      <w:r>
        <w:rPr>
          <w:rFonts w:ascii="Times New Roman" w:hAnsi="Times New Roman" w:cs="Times New Roman"/>
          <w:b/>
          <w:sz w:val="24"/>
          <w:szCs w:val="24"/>
        </w:rPr>
        <w:t xml:space="preserve">Kontaktná osoba: </w:t>
      </w:r>
      <w:r>
        <w:rPr>
          <w:rFonts w:ascii="Times New Roman" w:hAnsi="Times New Roman" w:cs="Times New Roman"/>
          <w:b/>
          <w:sz w:val="24"/>
          <w:szCs w:val="24"/>
        </w:rPr>
        <w:tab/>
      </w:r>
      <w:r w:rsidR="00C342E6" w:rsidRPr="00810AF2">
        <w:rPr>
          <w:rFonts w:ascii="Times New Roman" w:hAnsi="Times New Roman" w:cs="Times New Roman"/>
          <w:sz w:val="24"/>
          <w:szCs w:val="24"/>
        </w:rPr>
        <w:t xml:space="preserve">Viera </w:t>
      </w:r>
      <w:proofErr w:type="spellStart"/>
      <w:r w:rsidR="00C342E6" w:rsidRPr="00810AF2">
        <w:rPr>
          <w:rFonts w:ascii="Times New Roman" w:hAnsi="Times New Roman" w:cs="Times New Roman"/>
          <w:sz w:val="24"/>
          <w:szCs w:val="24"/>
        </w:rPr>
        <w:t>Sotníková</w:t>
      </w:r>
      <w:proofErr w:type="spellEnd"/>
      <w:r w:rsidR="00C342E6" w:rsidRPr="00810AF2">
        <w:rPr>
          <w:rFonts w:ascii="Times New Roman" w:hAnsi="Times New Roman" w:cs="Times New Roman"/>
          <w:sz w:val="24"/>
          <w:szCs w:val="24"/>
        </w:rPr>
        <w:t xml:space="preserve"> </w:t>
      </w:r>
    </w:p>
    <w:p w:rsidR="00C342E6" w:rsidRPr="00810AF2" w:rsidRDefault="00C342E6" w:rsidP="00810AF2">
      <w:pPr>
        <w:spacing w:after="0"/>
        <w:jc w:val="both"/>
        <w:rPr>
          <w:rStyle w:val="Siln"/>
          <w:rFonts w:ascii="Times New Roman" w:hAnsi="Times New Roman"/>
          <w:sz w:val="24"/>
          <w:szCs w:val="24"/>
        </w:rPr>
      </w:pPr>
      <w:r w:rsidRPr="00810AF2">
        <w:rPr>
          <w:rFonts w:ascii="Times New Roman" w:hAnsi="Times New Roman" w:cs="Times New Roman"/>
          <w:b/>
          <w:sz w:val="24"/>
          <w:szCs w:val="24"/>
        </w:rPr>
        <w:t>Tel.:</w:t>
      </w:r>
      <w:r w:rsidRPr="00810AF2">
        <w:rPr>
          <w:rFonts w:ascii="Times New Roman" w:hAnsi="Times New Roman" w:cs="Times New Roman"/>
          <w:b/>
          <w:sz w:val="24"/>
          <w:szCs w:val="24"/>
        </w:rPr>
        <w:tab/>
      </w:r>
      <w:r w:rsidR="00810AF2">
        <w:rPr>
          <w:rFonts w:ascii="Times New Roman" w:hAnsi="Times New Roman" w:cs="Times New Roman"/>
          <w:b/>
          <w:sz w:val="24"/>
          <w:szCs w:val="24"/>
        </w:rPr>
        <w:tab/>
      </w:r>
      <w:r w:rsidR="00810AF2">
        <w:rPr>
          <w:rFonts w:ascii="Times New Roman" w:hAnsi="Times New Roman" w:cs="Times New Roman"/>
          <w:b/>
          <w:sz w:val="24"/>
          <w:szCs w:val="24"/>
        </w:rPr>
        <w:tab/>
      </w:r>
      <w:r w:rsidRPr="00810AF2">
        <w:rPr>
          <w:rStyle w:val="Siln"/>
          <w:rFonts w:ascii="Times New Roman" w:hAnsi="Times New Roman"/>
          <w:b w:val="0"/>
          <w:sz w:val="24"/>
          <w:szCs w:val="24"/>
        </w:rPr>
        <w:t>+421 905317598</w:t>
      </w:r>
    </w:p>
    <w:p w:rsidR="00C342E6" w:rsidRPr="00810AF2" w:rsidRDefault="00C342E6" w:rsidP="00810AF2">
      <w:pPr>
        <w:spacing w:after="0"/>
        <w:jc w:val="both"/>
        <w:rPr>
          <w:rFonts w:ascii="Times New Roman" w:hAnsi="Times New Roman" w:cs="Times New Roman"/>
          <w:b/>
          <w:sz w:val="24"/>
          <w:szCs w:val="24"/>
        </w:rPr>
      </w:pPr>
      <w:r w:rsidRPr="00810AF2">
        <w:rPr>
          <w:rFonts w:ascii="Times New Roman" w:hAnsi="Times New Roman" w:cs="Times New Roman"/>
          <w:b/>
          <w:sz w:val="24"/>
          <w:szCs w:val="24"/>
        </w:rPr>
        <w:t>E-mail:</w:t>
      </w:r>
      <w:r w:rsidRPr="00810AF2">
        <w:rPr>
          <w:rFonts w:ascii="Times New Roman" w:hAnsi="Times New Roman" w:cs="Times New Roman"/>
          <w:sz w:val="24"/>
          <w:szCs w:val="24"/>
        </w:rPr>
        <w:tab/>
      </w:r>
      <w:r w:rsidR="00810AF2">
        <w:rPr>
          <w:rFonts w:ascii="Times New Roman" w:hAnsi="Times New Roman" w:cs="Times New Roman"/>
          <w:sz w:val="24"/>
          <w:szCs w:val="24"/>
        </w:rPr>
        <w:tab/>
      </w:r>
      <w:hyperlink r:id="rId9" w:history="1">
        <w:r w:rsidRPr="00810AF2">
          <w:rPr>
            <w:rStyle w:val="Hypertextovprepojenie"/>
            <w:rFonts w:ascii="Times New Roman" w:hAnsi="Times New Roman" w:cs="Times New Roman"/>
            <w:sz w:val="24"/>
            <w:szCs w:val="24"/>
          </w:rPr>
          <w:t>sotnikova.viera@gmail.com</w:t>
        </w:r>
      </w:hyperlink>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Názov predmetu zákazky: </w:t>
      </w:r>
    </w:p>
    <w:p w:rsidR="00C342E6" w:rsidRPr="00810AF2" w:rsidRDefault="00751E70" w:rsidP="00C342E6">
      <w:pPr>
        <w:spacing w:after="0"/>
        <w:jc w:val="both"/>
        <w:rPr>
          <w:rFonts w:ascii="Times New Roman" w:hAnsi="Times New Roman" w:cs="Times New Roman"/>
          <w:sz w:val="24"/>
          <w:szCs w:val="24"/>
        </w:rPr>
      </w:pPr>
      <w:r w:rsidRPr="00810AF2">
        <w:rPr>
          <w:rFonts w:ascii="Times New Roman" w:hAnsi="Times New Roman" w:cs="Times New Roman"/>
          <w:b/>
          <w:bCs/>
          <w:sz w:val="24"/>
          <w:szCs w:val="24"/>
        </w:rPr>
        <w:t>Prestavba objektov - farma Ľuboreč</w:t>
      </w:r>
    </w:p>
    <w:p w:rsidR="00846E49" w:rsidRPr="00810AF2" w:rsidRDefault="00846E49"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Opis predmetu zákazky:</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Predmetom zákazky je prestavba objektov na farme Ľuboreč. Hlavnou zásadou stavebných úprav je jednoduchosť prevá</w:t>
      </w:r>
      <w:r w:rsidR="00810AF2">
        <w:rPr>
          <w:rFonts w:ascii="Times New Roman" w:hAnsi="Times New Roman" w:cs="Times New Roman"/>
          <w:bCs/>
          <w:sz w:val="24"/>
          <w:szCs w:val="24"/>
        </w:rPr>
        <w:t>dzky a ich finančná nenáročnosť</w:t>
      </w:r>
      <w:r w:rsidRPr="00810AF2">
        <w:rPr>
          <w:rFonts w:ascii="Times New Roman" w:hAnsi="Times New Roman" w:cs="Times New Roman"/>
          <w:bCs/>
          <w:sz w:val="24"/>
          <w:szCs w:val="24"/>
        </w:rPr>
        <w:t>, s ohľadom na pohodu zvierat.</w:t>
      </w:r>
    </w:p>
    <w:p w:rsidR="00751E70" w:rsidRPr="00810AF2" w:rsidRDefault="00751E70" w:rsidP="00751E70">
      <w:pPr>
        <w:spacing w:after="0" w:line="240" w:lineRule="auto"/>
        <w:jc w:val="both"/>
        <w:rPr>
          <w:rFonts w:ascii="Times New Roman" w:hAnsi="Times New Roman" w:cs="Times New Roman"/>
          <w:bCs/>
          <w:sz w:val="24"/>
          <w:szCs w:val="24"/>
        </w:rPr>
      </w:pPr>
    </w:p>
    <w:p w:rsidR="00751E70" w:rsidRPr="009E3B60" w:rsidRDefault="00751E70" w:rsidP="00751E70">
      <w:pPr>
        <w:spacing w:after="0" w:line="240" w:lineRule="auto"/>
        <w:jc w:val="both"/>
        <w:rPr>
          <w:rFonts w:ascii="Times New Roman" w:hAnsi="Times New Roman" w:cs="Times New Roman"/>
          <w:bCs/>
          <w:sz w:val="24"/>
          <w:szCs w:val="24"/>
          <w:u w:val="single"/>
        </w:rPr>
      </w:pPr>
      <w:r w:rsidRPr="001108EF">
        <w:rPr>
          <w:rFonts w:ascii="Times New Roman" w:hAnsi="Times New Roman" w:cs="Times New Roman"/>
          <w:bCs/>
          <w:sz w:val="24"/>
          <w:szCs w:val="24"/>
          <w:u w:val="single"/>
        </w:rPr>
        <w:t>Predmetom zákazky je len Stavebný objekt SO-02</w:t>
      </w:r>
      <w:r w:rsidR="009E3B60">
        <w:rPr>
          <w:rFonts w:ascii="Times New Roman" w:hAnsi="Times New Roman" w:cs="Times New Roman"/>
          <w:bCs/>
          <w:sz w:val="24"/>
          <w:szCs w:val="24"/>
          <w:u w:val="single"/>
        </w:rPr>
        <w:t xml:space="preserve">- </w:t>
      </w:r>
      <w:r w:rsidR="009E3B60" w:rsidRPr="009E3B60">
        <w:rPr>
          <w:rFonts w:ascii="Times New Roman" w:eastAsia="Arial" w:hAnsi="Times New Roman" w:cs="Times New Roman"/>
          <w:sz w:val="24"/>
          <w:szCs w:val="24"/>
          <w:u w:val="single"/>
        </w:rPr>
        <w:t xml:space="preserve">Prestavba </w:t>
      </w:r>
      <w:proofErr w:type="spellStart"/>
      <w:r w:rsidR="009E3B60" w:rsidRPr="009E3B60">
        <w:rPr>
          <w:rFonts w:ascii="Times New Roman" w:eastAsia="Arial" w:hAnsi="Times New Roman" w:cs="Times New Roman"/>
          <w:sz w:val="24"/>
          <w:szCs w:val="24"/>
          <w:u w:val="single"/>
        </w:rPr>
        <w:t>ovčína</w:t>
      </w:r>
      <w:proofErr w:type="spellEnd"/>
      <w:r w:rsidR="009E3B60" w:rsidRPr="009E3B60">
        <w:rPr>
          <w:rFonts w:ascii="Times New Roman" w:eastAsia="Arial" w:hAnsi="Times New Roman" w:cs="Times New Roman"/>
          <w:sz w:val="24"/>
          <w:szCs w:val="24"/>
          <w:u w:val="single"/>
        </w:rPr>
        <w:t xml:space="preserve"> na OMD v </w:t>
      </w:r>
      <w:proofErr w:type="spellStart"/>
      <w:r w:rsidR="009E3B60" w:rsidRPr="009E3B60">
        <w:rPr>
          <w:rFonts w:ascii="Times New Roman" w:eastAsia="Arial" w:hAnsi="Times New Roman" w:cs="Times New Roman"/>
          <w:sz w:val="24"/>
          <w:szCs w:val="24"/>
          <w:u w:val="single"/>
        </w:rPr>
        <w:t>k.ú</w:t>
      </w:r>
      <w:proofErr w:type="spellEnd"/>
      <w:r w:rsidR="009E3B60" w:rsidRPr="009E3B60">
        <w:rPr>
          <w:rFonts w:ascii="Times New Roman" w:eastAsia="Arial" w:hAnsi="Times New Roman" w:cs="Times New Roman"/>
          <w:sz w:val="24"/>
          <w:szCs w:val="24"/>
          <w:u w:val="single"/>
        </w:rPr>
        <w:t>. Ľuboreč v zmysle vypracovanej PD: „Prestavba objektov – farma Ľuboreč</w:t>
      </w:r>
      <w:r w:rsidRPr="009E3B60">
        <w:rPr>
          <w:rFonts w:ascii="Times New Roman" w:hAnsi="Times New Roman" w:cs="Times New Roman"/>
          <w:bCs/>
          <w:sz w:val="24"/>
          <w:szCs w:val="24"/>
          <w:u w:val="single"/>
        </w:rPr>
        <w:t>:</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Vnútorné odkopy pod  konštrukciu podlahy</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xml:space="preserve">- Zhotovenie  </w:t>
      </w:r>
      <w:proofErr w:type="spellStart"/>
      <w:r w:rsidRPr="00810AF2">
        <w:rPr>
          <w:rFonts w:ascii="Times New Roman" w:hAnsi="Times New Roman" w:cs="Times New Roman"/>
          <w:bCs/>
          <w:sz w:val="24"/>
          <w:szCs w:val="24"/>
        </w:rPr>
        <w:t>podkladnej</w:t>
      </w:r>
      <w:proofErr w:type="spellEnd"/>
      <w:r w:rsidRPr="00810AF2">
        <w:rPr>
          <w:rFonts w:ascii="Times New Roman" w:hAnsi="Times New Roman" w:cs="Times New Roman"/>
          <w:bCs/>
          <w:sz w:val="24"/>
          <w:szCs w:val="24"/>
        </w:rPr>
        <w:t xml:space="preserve"> vrstvy zo zhutnenej </w:t>
      </w:r>
      <w:proofErr w:type="spellStart"/>
      <w:r w:rsidRPr="00810AF2">
        <w:rPr>
          <w:rFonts w:ascii="Times New Roman" w:hAnsi="Times New Roman" w:cs="Times New Roman"/>
          <w:bCs/>
          <w:sz w:val="24"/>
          <w:szCs w:val="24"/>
        </w:rPr>
        <w:t>štrkodrvy</w:t>
      </w:r>
      <w:proofErr w:type="spellEnd"/>
      <w:r w:rsidRPr="00810AF2">
        <w:rPr>
          <w:rFonts w:ascii="Times New Roman" w:hAnsi="Times New Roman" w:cs="Times New Roman"/>
          <w:bCs/>
          <w:sz w:val="24"/>
          <w:szCs w:val="24"/>
        </w:rPr>
        <w:t xml:space="preserve"> hr. 300 mm</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xml:space="preserve">- Zhotovenie betónovej podlahy  z </w:t>
      </w:r>
      <w:proofErr w:type="spellStart"/>
      <w:r w:rsidRPr="00810AF2">
        <w:rPr>
          <w:rFonts w:ascii="Times New Roman" w:hAnsi="Times New Roman" w:cs="Times New Roman"/>
          <w:bCs/>
          <w:sz w:val="24"/>
          <w:szCs w:val="24"/>
        </w:rPr>
        <w:t>vodostavebného</w:t>
      </w:r>
      <w:proofErr w:type="spellEnd"/>
      <w:r w:rsidRPr="00810AF2">
        <w:rPr>
          <w:rFonts w:ascii="Times New Roman" w:hAnsi="Times New Roman" w:cs="Times New Roman"/>
          <w:bCs/>
          <w:sz w:val="24"/>
          <w:szCs w:val="24"/>
        </w:rPr>
        <w:t xml:space="preserve"> betónu C30/37  hr.160 mm, s výstužou z rohoží KARI 150/150/6 mm.</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oprava fasády budovy otlčením časti omietok, ich doplnením a nástrekom farbou.</w:t>
      </w:r>
    </w:p>
    <w:p w:rsidR="00751E70" w:rsidRDefault="00751E70" w:rsidP="00751E70">
      <w:pPr>
        <w:spacing w:after="0" w:line="240" w:lineRule="auto"/>
        <w:jc w:val="both"/>
        <w:rPr>
          <w:rFonts w:ascii="Times New Roman" w:hAnsi="Times New Roman" w:cs="Times New Roman"/>
          <w:bCs/>
          <w:sz w:val="24"/>
          <w:szCs w:val="24"/>
        </w:rPr>
      </w:pPr>
    </w:p>
    <w:p w:rsidR="000C2ED3" w:rsidRDefault="000C2ED3" w:rsidP="000C2ED3">
      <w:pPr>
        <w:jc w:val="both"/>
        <w:rPr>
          <w:rFonts w:ascii="Times New Roman" w:hAnsi="Times New Roman" w:cs="Times New Roman"/>
        </w:rPr>
      </w:pPr>
      <w:r w:rsidRPr="006B0108">
        <w:rPr>
          <w:rFonts w:ascii="Times New Roman" w:hAnsi="Times New Roman" w:cs="Times New Roman"/>
        </w:rPr>
        <w:t xml:space="preserve">V prípade, že bude projektová dokumentácia, </w:t>
      </w:r>
      <w:proofErr w:type="spellStart"/>
      <w:r w:rsidRPr="006B0108">
        <w:rPr>
          <w:rFonts w:ascii="Times New Roman" w:hAnsi="Times New Roman" w:cs="Times New Roman"/>
        </w:rPr>
        <w:t>výkaz-výmer</w:t>
      </w:r>
      <w:proofErr w:type="spellEnd"/>
      <w:r w:rsidRPr="006B0108">
        <w:rPr>
          <w:rFonts w:ascii="Times New Roman" w:hAnsi="Times New Roman" w:cs="Times New Roman"/>
        </w:rPr>
        <w:t xml:space="preserve">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p>
    <w:p w:rsidR="000C2ED3" w:rsidRDefault="000C2ED3" w:rsidP="000C2ED3">
      <w:pPr>
        <w:jc w:val="both"/>
        <w:rPr>
          <w:rFonts w:ascii="Times New Roman" w:hAnsi="Times New Roman" w:cs="Times New Roman"/>
        </w:rPr>
      </w:pPr>
      <w:r w:rsidRPr="006B0108">
        <w:rPr>
          <w:rFonts w:ascii="Times New Roman" w:hAnsi="Times New Roman" w:cs="Times New Roman"/>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Pri návrhu na použitie iných ekvivalentných materiálov/výrobkov ako sú uvedené v projektovej dokumentácií je dôkazné bremeno o vhodnosti navrhnutého materiálu/výrobku na strane uchádzača. </w:t>
      </w:r>
    </w:p>
    <w:p w:rsidR="000C2ED3" w:rsidRPr="006B0108" w:rsidRDefault="000C2ED3" w:rsidP="000C2ED3">
      <w:pPr>
        <w:jc w:val="both"/>
        <w:rPr>
          <w:rFonts w:ascii="Times New Roman" w:hAnsi="Times New Roman" w:cs="Times New Roman"/>
        </w:rPr>
      </w:pPr>
      <w:r w:rsidRPr="006B0108">
        <w:rPr>
          <w:rFonts w:ascii="Times New Roman" w:hAnsi="Times New Roman" w:cs="Times New Roman"/>
        </w:rPr>
        <w:t xml:space="preserve">V prípade nepreukázania lepších parametrov uchádzačom si verejný obstarávateľ vyhradzuje právo neakceptovať takýto ekvivalentný výrobok. V takomto prípade bude ponuka alebo jej časť považovaná za nesplnenie požiadaviek na predmet zákazky. Pri navrhovaní ekvivalentných výrobkov musí </w:t>
      </w:r>
      <w:r w:rsidRPr="006B0108">
        <w:rPr>
          <w:rFonts w:ascii="Times New Roman" w:hAnsi="Times New Roman" w:cs="Times New Roman"/>
        </w:rPr>
        <w:lastRenderedPageBreak/>
        <w:t>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rsidR="000C2ED3" w:rsidRPr="00810AF2" w:rsidRDefault="000C2ED3" w:rsidP="00751E70">
      <w:pPr>
        <w:spacing w:after="0" w:line="240" w:lineRule="auto"/>
        <w:jc w:val="both"/>
        <w:rPr>
          <w:rFonts w:ascii="Times New Roman" w:hAnsi="Times New Roman" w:cs="Times New Roman"/>
          <w:bCs/>
          <w:sz w:val="24"/>
          <w:szCs w:val="24"/>
        </w:rPr>
      </w:pPr>
    </w:p>
    <w:p w:rsidR="00C342E6" w:rsidRPr="00810AF2" w:rsidRDefault="00751E70" w:rsidP="00751E70">
      <w:pPr>
        <w:spacing w:after="0" w:line="240" w:lineRule="auto"/>
        <w:jc w:val="both"/>
        <w:rPr>
          <w:rFonts w:ascii="Times New Roman" w:hAnsi="Times New Roman" w:cs="Times New Roman"/>
          <w:sz w:val="24"/>
          <w:szCs w:val="24"/>
        </w:rPr>
      </w:pPr>
      <w:r w:rsidRPr="00810AF2">
        <w:rPr>
          <w:rFonts w:ascii="Times New Roman" w:hAnsi="Times New Roman" w:cs="Times New Roman"/>
          <w:bCs/>
          <w:sz w:val="24"/>
          <w:szCs w:val="24"/>
        </w:rPr>
        <w:t>Podrobnosti sú uvedené v projektovej dokumentácii a vo výkaze výmer (v zadaní), ktoré tvoria samostatnú časť súťažných podkladov.</w:t>
      </w:r>
    </w:p>
    <w:p w:rsidR="00751E70" w:rsidRPr="00810AF2" w:rsidRDefault="00751E70" w:rsidP="00C342E6">
      <w:pPr>
        <w:spacing w:after="0"/>
        <w:jc w:val="both"/>
        <w:rPr>
          <w:rFonts w:ascii="Times New Roman" w:hAnsi="Times New Roman" w:cs="Times New Roman"/>
          <w:b/>
          <w:sz w:val="24"/>
          <w:szCs w:val="24"/>
        </w:rPr>
      </w:pPr>
    </w:p>
    <w:p w:rsidR="00526417" w:rsidRPr="00810AF2" w:rsidRDefault="00526417"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Predpokladaná hodnota zákazky:  </w:t>
      </w:r>
      <w:r w:rsidR="00751E70" w:rsidRPr="00810AF2">
        <w:rPr>
          <w:rFonts w:ascii="Times New Roman" w:hAnsi="Times New Roman" w:cs="Times New Roman"/>
          <w:sz w:val="24"/>
          <w:szCs w:val="24"/>
        </w:rPr>
        <w:t xml:space="preserve">51 000,28 </w:t>
      </w:r>
      <w:r w:rsidRPr="00810AF2">
        <w:rPr>
          <w:rFonts w:ascii="Times New Roman" w:hAnsi="Times New Roman" w:cs="Times New Roman"/>
          <w:sz w:val="24"/>
          <w:szCs w:val="24"/>
        </w:rPr>
        <w:t>eur bez DPH</w:t>
      </w:r>
    </w:p>
    <w:p w:rsidR="00526417" w:rsidRPr="00810AF2" w:rsidRDefault="00526417" w:rsidP="00C342E6">
      <w:pPr>
        <w:spacing w:after="0"/>
        <w:jc w:val="both"/>
        <w:rPr>
          <w:rFonts w:ascii="Times New Roman" w:hAnsi="Times New Roman" w:cs="Times New Roman"/>
          <w:sz w:val="24"/>
          <w:szCs w:val="24"/>
        </w:rPr>
      </w:pPr>
    </w:p>
    <w:p w:rsidR="00380D8B" w:rsidRPr="001108EF" w:rsidRDefault="00380D8B"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Zdroj financovania:</w:t>
      </w:r>
    </w:p>
    <w:p w:rsidR="00380D8B" w:rsidRPr="00810AF2" w:rsidRDefault="00B41313"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Predmet zákazky je spolufinancovaný v rámci podpory z Programu rozvoj vidieka SR 2014-2022.</w:t>
      </w:r>
    </w:p>
    <w:p w:rsidR="00846E49" w:rsidRPr="00810AF2" w:rsidRDefault="00846E49" w:rsidP="00C342E6">
      <w:pPr>
        <w:spacing w:after="0"/>
        <w:jc w:val="both"/>
        <w:rPr>
          <w:rFonts w:ascii="Times New Roman" w:hAnsi="Times New Roman" w:cs="Times New Roman"/>
          <w:sz w:val="24"/>
          <w:szCs w:val="24"/>
        </w:rPr>
      </w:pPr>
    </w:p>
    <w:p w:rsidR="00C342E6" w:rsidRPr="001108EF" w:rsidRDefault="00AA1AF8"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K</w:t>
      </w:r>
      <w:r w:rsidR="00C342E6" w:rsidRPr="001108EF">
        <w:rPr>
          <w:rFonts w:ascii="Times New Roman" w:hAnsi="Times New Roman" w:cs="Times New Roman"/>
          <w:b/>
          <w:sz w:val="28"/>
          <w:szCs w:val="28"/>
        </w:rPr>
        <w:t>omunikácia:</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Komunikácia s </w:t>
      </w:r>
      <w:r w:rsidR="00E33685" w:rsidRPr="00810AF2">
        <w:rPr>
          <w:rFonts w:ascii="Times New Roman" w:hAnsi="Times New Roman" w:cs="Times New Roman"/>
          <w:sz w:val="24"/>
          <w:szCs w:val="24"/>
        </w:rPr>
        <w:t>dodávateľmi</w:t>
      </w:r>
      <w:r w:rsidRPr="00810AF2">
        <w:rPr>
          <w:rFonts w:ascii="Times New Roman" w:hAnsi="Times New Roman" w:cs="Times New Roman"/>
          <w:sz w:val="24"/>
          <w:szCs w:val="24"/>
        </w:rPr>
        <w:t xml:space="preserve"> prebieha prostredníctvom elektronického systému JOSEPHINE. </w:t>
      </w: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810AF2">
        <w:rPr>
          <w:rFonts w:ascii="Times New Roman" w:hAnsi="Times New Roman" w:cs="Times New Roman"/>
          <w:sz w:val="24"/>
          <w:szCs w:val="24"/>
        </w:rPr>
        <w:t xml:space="preserve">JOSEPHINE je na účely tohto prieskumu trhu softvér na elektronizáciu zadávania prieskumov trhu. JOSEPHINE je webová aplikácia na doméne </w:t>
      </w:r>
      <w:hyperlink r:id="rId10" w:history="1">
        <w:r w:rsidRPr="00810AF2">
          <w:rPr>
            <w:rStyle w:val="Hypertextovprepojenie"/>
            <w:rFonts w:ascii="Times New Roman" w:hAnsi="Times New Roman" w:cs="Times New Roman"/>
            <w:sz w:val="24"/>
            <w:szCs w:val="24"/>
          </w:rPr>
          <w:t>https://josephine.proebiz.com</w:t>
        </w:r>
      </w:hyperlink>
      <w:r w:rsidRPr="00810AF2">
        <w:rPr>
          <w:rFonts w:ascii="Times New Roman" w:hAnsi="Times New Roman" w:cs="Times New Roman"/>
          <w:sz w:val="24"/>
          <w:szCs w:val="24"/>
        </w:rPr>
        <w:t>.</w:t>
      </w: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810AF2">
        <w:rPr>
          <w:rFonts w:ascii="Times New Roman" w:hAnsi="Times New Roman" w:cs="Times New Roman"/>
          <w:sz w:val="24"/>
          <w:szCs w:val="24"/>
        </w:rPr>
        <w:t>Na bezproblémové používanie systému JOSEPHINE je nutné používať jeden z podporovaných internetových prehliadačov:</w:t>
      </w:r>
    </w:p>
    <w:p w:rsidR="00C342E6" w:rsidRPr="00810AF2" w:rsidRDefault="00C342E6" w:rsidP="00C342E6">
      <w:pPr>
        <w:pStyle w:val="Odsekzoznamu"/>
        <w:autoSpaceDE w:val="0"/>
        <w:autoSpaceDN w:val="0"/>
        <w:adjustRightInd w:val="0"/>
        <w:ind w:left="576"/>
        <w:jc w:val="both"/>
        <w:rPr>
          <w:rFonts w:ascii="Times New Roman" w:hAnsi="Times New Roman" w:cs="Times New Roman"/>
          <w:color w:val="000000"/>
          <w:sz w:val="24"/>
          <w:szCs w:val="24"/>
        </w:rPr>
      </w:pPr>
      <w:r w:rsidRPr="00810AF2">
        <w:rPr>
          <w:rFonts w:ascii="Times New Roman" w:hAnsi="Times New Roman" w:cs="Times New Roman"/>
          <w:color w:val="000000"/>
          <w:sz w:val="24"/>
          <w:szCs w:val="24"/>
        </w:rPr>
        <w:t xml:space="preserve">- Microsoft </w:t>
      </w:r>
      <w:proofErr w:type="spellStart"/>
      <w:r w:rsidRPr="00810AF2">
        <w:rPr>
          <w:rFonts w:ascii="Times New Roman" w:hAnsi="Times New Roman" w:cs="Times New Roman"/>
          <w:color w:val="000000"/>
          <w:sz w:val="24"/>
          <w:szCs w:val="24"/>
        </w:rPr>
        <w:t>Edge</w:t>
      </w:r>
      <w:proofErr w:type="spellEnd"/>
      <w:r w:rsidRPr="00810AF2">
        <w:rPr>
          <w:rFonts w:ascii="Times New Roman" w:hAnsi="Times New Roman" w:cs="Times New Roman"/>
          <w:color w:val="000000"/>
          <w:sz w:val="24"/>
          <w:szCs w:val="24"/>
        </w:rPr>
        <w:t>,</w:t>
      </w:r>
    </w:p>
    <w:p w:rsidR="00C342E6" w:rsidRPr="00810AF2" w:rsidRDefault="00C342E6" w:rsidP="00C342E6">
      <w:pPr>
        <w:pStyle w:val="Odsekzoznamu"/>
        <w:tabs>
          <w:tab w:val="num" w:pos="284"/>
        </w:tabs>
        <w:ind w:left="576"/>
        <w:jc w:val="both"/>
        <w:rPr>
          <w:rFonts w:ascii="Times New Roman" w:hAnsi="Times New Roman" w:cs="Times New Roman"/>
          <w:sz w:val="24"/>
          <w:szCs w:val="24"/>
        </w:rPr>
      </w:pPr>
      <w:r w:rsidRPr="00810AF2">
        <w:rPr>
          <w:rFonts w:ascii="Times New Roman" w:hAnsi="Times New Roman" w:cs="Times New Roman"/>
          <w:sz w:val="24"/>
          <w:szCs w:val="24"/>
        </w:rPr>
        <w:t>- Microsoft Internet Explorer verzia 11.0 a vyššia,</w:t>
      </w:r>
    </w:p>
    <w:p w:rsidR="00C342E6" w:rsidRPr="00810AF2" w:rsidRDefault="00C342E6" w:rsidP="00C342E6">
      <w:pPr>
        <w:pStyle w:val="Odsekzoznamu"/>
        <w:tabs>
          <w:tab w:val="num" w:pos="284"/>
        </w:tabs>
        <w:ind w:left="576"/>
        <w:jc w:val="both"/>
        <w:rPr>
          <w:rFonts w:ascii="Times New Roman" w:hAnsi="Times New Roman" w:cs="Times New Roman"/>
          <w:sz w:val="24"/>
          <w:szCs w:val="24"/>
        </w:rPr>
      </w:pPr>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Mozilla</w:t>
      </w:r>
      <w:proofErr w:type="spellEnd"/>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Firefox</w:t>
      </w:r>
      <w:proofErr w:type="spellEnd"/>
      <w:r w:rsidRPr="00810AF2">
        <w:rPr>
          <w:rFonts w:ascii="Times New Roman" w:hAnsi="Times New Roman" w:cs="Times New Roman"/>
          <w:sz w:val="24"/>
          <w:szCs w:val="24"/>
        </w:rPr>
        <w:t xml:space="preserve"> verzia 13.0 a vyššia alebo</w:t>
      </w:r>
    </w:p>
    <w:p w:rsidR="00C342E6" w:rsidRPr="00810AF2" w:rsidRDefault="00C342E6" w:rsidP="00C342E6">
      <w:pPr>
        <w:pStyle w:val="Odsekzoznamu"/>
        <w:tabs>
          <w:tab w:val="num" w:pos="284"/>
          <w:tab w:val="left" w:pos="567"/>
        </w:tabs>
        <w:autoSpaceDE w:val="0"/>
        <w:autoSpaceDN w:val="0"/>
        <w:adjustRightInd w:val="0"/>
        <w:ind w:left="576"/>
        <w:jc w:val="both"/>
        <w:rPr>
          <w:rFonts w:ascii="Times New Roman" w:hAnsi="Times New Roman" w:cs="Times New Roman"/>
          <w:sz w:val="24"/>
          <w:szCs w:val="24"/>
        </w:rPr>
      </w:pPr>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Google</w:t>
      </w:r>
      <w:proofErr w:type="spellEnd"/>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Chrome</w:t>
      </w:r>
      <w:proofErr w:type="spellEnd"/>
      <w:r w:rsidRPr="00810AF2">
        <w:rPr>
          <w:rFonts w:ascii="Times New Roman" w:hAnsi="Times New Roman" w:cs="Times New Roman"/>
          <w:sz w:val="24"/>
          <w:szCs w:val="24"/>
        </w:rPr>
        <w:t>.</w:t>
      </w:r>
    </w:p>
    <w:p w:rsidR="00F35660" w:rsidRPr="00F35660" w:rsidRDefault="00F35660" w:rsidP="00F35660">
      <w:pPr>
        <w:spacing w:after="0"/>
        <w:jc w:val="both"/>
        <w:rPr>
          <w:rFonts w:ascii="Times New Roman" w:hAnsi="Times New Roman" w:cs="Times New Roman"/>
          <w:b/>
          <w:sz w:val="28"/>
          <w:szCs w:val="28"/>
        </w:rPr>
      </w:pPr>
      <w:r w:rsidRPr="00F35660">
        <w:rPr>
          <w:rFonts w:ascii="Times New Roman" w:hAnsi="Times New Roman" w:cs="Times New Roman"/>
          <w:b/>
          <w:sz w:val="28"/>
          <w:szCs w:val="28"/>
        </w:rPr>
        <w:t>Podmienky účasti:</w:t>
      </w:r>
    </w:p>
    <w:p w:rsidR="00F35660" w:rsidRPr="00F35660" w:rsidRDefault="00F35660" w:rsidP="00F35660">
      <w:pPr>
        <w:autoSpaceDE w:val="0"/>
        <w:autoSpaceDN w:val="0"/>
        <w:adjustRightInd w:val="0"/>
        <w:spacing w:after="0"/>
        <w:jc w:val="both"/>
        <w:rPr>
          <w:rFonts w:ascii="Times New Roman" w:hAnsi="Times New Roman" w:cs="Times New Roman"/>
          <w:sz w:val="24"/>
          <w:szCs w:val="24"/>
          <w:u w:val="single"/>
        </w:rPr>
      </w:pPr>
      <w:r w:rsidRPr="00F35660">
        <w:rPr>
          <w:rFonts w:ascii="Times New Roman" w:hAnsi="Times New Roman" w:cs="Times New Roman"/>
          <w:sz w:val="24"/>
          <w:szCs w:val="24"/>
          <w:u w:val="single"/>
        </w:rPr>
        <w:t>Podmienky účasti týkajúce sa osobného postavenia:</w:t>
      </w:r>
    </w:p>
    <w:p w:rsidR="00F35660" w:rsidRPr="00F35660" w:rsidRDefault="00F35660" w:rsidP="00F35660">
      <w:pPr>
        <w:pStyle w:val="Odsekzoznamu"/>
        <w:numPr>
          <w:ilvl w:val="0"/>
          <w:numId w:val="26"/>
        </w:numPr>
        <w:autoSpaceDE w:val="0"/>
        <w:autoSpaceDN w:val="0"/>
        <w:adjustRightInd w:val="0"/>
        <w:spacing w:after="0"/>
        <w:jc w:val="both"/>
        <w:rPr>
          <w:rFonts w:ascii="Times New Roman" w:hAnsi="Times New Roman" w:cs="Times New Roman"/>
          <w:sz w:val="24"/>
          <w:szCs w:val="24"/>
          <w:shd w:val="clear" w:color="auto" w:fill="FFFFFF"/>
        </w:rPr>
      </w:pPr>
      <w:r w:rsidRPr="00F35660">
        <w:rPr>
          <w:rFonts w:ascii="Times New Roman" w:hAnsi="Times New Roman" w:cs="Times New Roman"/>
          <w:sz w:val="24"/>
          <w:szCs w:val="24"/>
          <w:shd w:val="clear" w:color="auto" w:fill="FFFFFF"/>
        </w:rPr>
        <w:t xml:space="preserve">Potenciálny dodávateľ musí byť oprávnený uskutočňovať stavebné práce </w:t>
      </w:r>
      <w:r w:rsidRPr="00F35660">
        <w:rPr>
          <w:rFonts w:ascii="Times New Roman" w:hAnsi="Times New Roman" w:cs="Times New Roman"/>
          <w:sz w:val="24"/>
          <w:szCs w:val="24"/>
        </w:rPr>
        <w:t>v rozsahu, ktorý zodpovedá predmetu  zákazky</w:t>
      </w:r>
      <w:r w:rsidRPr="00F35660">
        <w:rPr>
          <w:rFonts w:ascii="Times New Roman" w:hAnsi="Times New Roman" w:cs="Times New Roman"/>
          <w:sz w:val="24"/>
          <w:szCs w:val="24"/>
          <w:shd w:val="clear" w:color="auto" w:fill="FFFFFF"/>
        </w:rPr>
        <w:t xml:space="preserve"> </w:t>
      </w:r>
    </w:p>
    <w:p w:rsidR="00F35660" w:rsidRPr="00F35660" w:rsidRDefault="00F35660" w:rsidP="00F35660">
      <w:pPr>
        <w:pStyle w:val="Odsekzoznamu"/>
        <w:numPr>
          <w:ilvl w:val="0"/>
          <w:numId w:val="27"/>
        </w:numPr>
        <w:autoSpaceDE w:val="0"/>
        <w:autoSpaceDN w:val="0"/>
        <w:adjustRightInd w:val="0"/>
        <w:spacing w:after="0"/>
        <w:jc w:val="both"/>
        <w:rPr>
          <w:rFonts w:ascii="Times New Roman" w:hAnsi="Times New Roman" w:cs="Times New Roman"/>
          <w:sz w:val="24"/>
          <w:szCs w:val="24"/>
          <w:shd w:val="clear" w:color="auto" w:fill="FFFFFF"/>
        </w:rPr>
      </w:pPr>
      <w:r w:rsidRPr="00F35660">
        <w:rPr>
          <w:rFonts w:ascii="Times New Roman" w:hAnsi="Times New Roman" w:cs="Times New Roman"/>
          <w:sz w:val="24"/>
          <w:szCs w:val="24"/>
          <w:shd w:val="clear" w:color="auto" w:fill="FFFFFF"/>
        </w:rPr>
        <w:t xml:space="preserve">Splnenie podmienky účasti preukazuje potenciálny dodávateľ doloženým dokladom o oprávnení uskutočňovať stavebné práce </w:t>
      </w:r>
      <w:r w:rsidRPr="00F35660">
        <w:rPr>
          <w:rFonts w:ascii="Times New Roman" w:hAnsi="Times New Roman" w:cs="Times New Roman"/>
          <w:sz w:val="24"/>
          <w:szCs w:val="24"/>
        </w:rPr>
        <w:t>v roz</w:t>
      </w:r>
      <w:r>
        <w:rPr>
          <w:rFonts w:ascii="Times New Roman" w:hAnsi="Times New Roman" w:cs="Times New Roman"/>
          <w:sz w:val="24"/>
          <w:szCs w:val="24"/>
        </w:rPr>
        <w:t xml:space="preserve">sahu, ktorý zodpovedá predmetu </w:t>
      </w:r>
      <w:r w:rsidRPr="00F35660">
        <w:rPr>
          <w:rFonts w:ascii="Times New Roman" w:hAnsi="Times New Roman" w:cs="Times New Roman"/>
          <w:sz w:val="24"/>
          <w:szCs w:val="24"/>
        </w:rPr>
        <w:t>zákazky</w:t>
      </w:r>
      <w:r w:rsidRPr="00F35660">
        <w:rPr>
          <w:rFonts w:ascii="Times New Roman" w:hAnsi="Times New Roman" w:cs="Times New Roman"/>
          <w:sz w:val="24"/>
          <w:szCs w:val="24"/>
          <w:shd w:val="clear" w:color="auto" w:fill="FFFFFF"/>
        </w:rPr>
        <w:t>.</w:t>
      </w:r>
    </w:p>
    <w:p w:rsidR="00F35660" w:rsidRPr="00F35660" w:rsidRDefault="00F35660" w:rsidP="00F35660">
      <w:pPr>
        <w:pStyle w:val="Odsekzoznamu"/>
        <w:autoSpaceDE w:val="0"/>
        <w:autoSpaceDN w:val="0"/>
        <w:adjustRightInd w:val="0"/>
        <w:spacing w:after="0"/>
        <w:jc w:val="both"/>
        <w:rPr>
          <w:rFonts w:ascii="Times New Roman" w:hAnsi="Times New Roman" w:cs="Times New Roman"/>
          <w:sz w:val="24"/>
          <w:szCs w:val="24"/>
          <w:u w:val="single"/>
        </w:rPr>
      </w:pPr>
    </w:p>
    <w:p w:rsidR="00F35660" w:rsidRPr="00F35660" w:rsidRDefault="00F35660" w:rsidP="00F35660">
      <w:pPr>
        <w:pStyle w:val="Odsekzoznamu"/>
        <w:numPr>
          <w:ilvl w:val="0"/>
          <w:numId w:val="26"/>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Potenciálny dodávateľ</w:t>
      </w:r>
      <w:r w:rsidRPr="00F35660">
        <w:rPr>
          <w:rFonts w:ascii="Times New Roman" w:hAnsi="Times New Roman" w:cs="Times New Roman"/>
          <w:sz w:val="24"/>
          <w:szCs w:val="24"/>
          <w:shd w:val="clear" w:color="auto" w:fill="FFFFFF"/>
        </w:rPr>
        <w:t xml:space="preserve"> nemá uložený zákaz účasti vo verejnom obstarávaní potvrdený konečným rozhodnutím v Slovenskej republike a v štáte sídla, miesta podnikania alebo obvyklého pobytu.</w:t>
      </w:r>
    </w:p>
    <w:p w:rsidR="00F35660" w:rsidRPr="00F35660" w:rsidRDefault="00F35660" w:rsidP="00F35660">
      <w:pPr>
        <w:pStyle w:val="Odsekzoznamu"/>
        <w:numPr>
          <w:ilvl w:val="0"/>
          <w:numId w:val="27"/>
        </w:numPr>
        <w:autoSpaceDE w:val="0"/>
        <w:autoSpaceDN w:val="0"/>
        <w:adjustRightInd w:val="0"/>
        <w:spacing w:after="0"/>
        <w:jc w:val="both"/>
        <w:rPr>
          <w:rFonts w:ascii="Times New Roman" w:hAnsi="Times New Roman" w:cs="Times New Roman"/>
          <w:sz w:val="24"/>
          <w:szCs w:val="24"/>
        </w:rPr>
      </w:pPr>
      <w:r w:rsidRPr="00F35660">
        <w:rPr>
          <w:rFonts w:ascii="Times New Roman" w:hAnsi="Times New Roman" w:cs="Times New Roman"/>
          <w:sz w:val="24"/>
          <w:szCs w:val="24"/>
        </w:rPr>
        <w:t>Splnenie podmienky účasti preukazuje potenciálny dodávateľ doloženým čestným vyhlásením, že nemá uložený zákaz účasti vo verejnom obstarávaní potvrdený konečným rozhodnutím v Slovenskej republike a v štáte sídla, miesta podnikania alebo obvyklého pobytu</w:t>
      </w:r>
      <w:r>
        <w:rPr>
          <w:rFonts w:ascii="Times New Roman" w:hAnsi="Times New Roman" w:cs="Times New Roman"/>
          <w:sz w:val="24"/>
          <w:szCs w:val="24"/>
        </w:rPr>
        <w:t>.</w:t>
      </w:r>
    </w:p>
    <w:p w:rsidR="00F35660" w:rsidRPr="00810AF2" w:rsidRDefault="00F35660" w:rsidP="00C342E6">
      <w:pPr>
        <w:spacing w:after="0"/>
        <w:jc w:val="both"/>
        <w:rPr>
          <w:rFonts w:ascii="Times New Roman" w:hAnsi="Times New Roman" w:cs="Times New Roman"/>
          <w:sz w:val="24"/>
          <w:szCs w:val="24"/>
        </w:rPr>
      </w:pPr>
    </w:p>
    <w:p w:rsidR="00C342E6" w:rsidRPr="001108EF" w:rsidRDefault="00C342E6" w:rsidP="00810AF2">
      <w:pPr>
        <w:spacing w:after="0"/>
        <w:jc w:val="both"/>
        <w:rPr>
          <w:rFonts w:ascii="Times New Roman" w:hAnsi="Times New Roman" w:cs="Times New Roman"/>
          <w:b/>
          <w:sz w:val="28"/>
          <w:szCs w:val="28"/>
        </w:rPr>
      </w:pPr>
      <w:r w:rsidRPr="001108EF">
        <w:rPr>
          <w:rFonts w:ascii="Times New Roman" w:hAnsi="Times New Roman" w:cs="Times New Roman"/>
          <w:b/>
          <w:sz w:val="28"/>
          <w:szCs w:val="28"/>
        </w:rPr>
        <w:t>Obsa</w:t>
      </w:r>
      <w:r w:rsidR="00846E49" w:rsidRPr="001108EF">
        <w:rPr>
          <w:rFonts w:ascii="Times New Roman" w:hAnsi="Times New Roman" w:cs="Times New Roman"/>
          <w:b/>
          <w:sz w:val="28"/>
          <w:szCs w:val="28"/>
        </w:rPr>
        <w:t>h ponuky:</w:t>
      </w:r>
    </w:p>
    <w:p w:rsidR="00C342E6" w:rsidRDefault="00C342E6" w:rsidP="00810AF2">
      <w:pPr>
        <w:spacing w:after="0"/>
        <w:jc w:val="both"/>
        <w:rPr>
          <w:rFonts w:ascii="Times New Roman" w:hAnsi="Times New Roman" w:cs="Times New Roman"/>
          <w:sz w:val="24"/>
          <w:szCs w:val="24"/>
        </w:rPr>
      </w:pPr>
      <w:r w:rsidRPr="00810AF2">
        <w:rPr>
          <w:rFonts w:ascii="Times New Roman" w:hAnsi="Times New Roman" w:cs="Times New Roman"/>
          <w:sz w:val="24"/>
          <w:szCs w:val="24"/>
        </w:rPr>
        <w:t>Ponuka musí obsahovať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vloží </w:t>
      </w:r>
      <w:r w:rsidR="00526417" w:rsidRPr="00810AF2">
        <w:rPr>
          <w:rFonts w:ascii="Times New Roman" w:hAnsi="Times New Roman" w:cs="Times New Roman"/>
          <w:sz w:val="24"/>
          <w:szCs w:val="24"/>
        </w:rPr>
        <w:t xml:space="preserve">doklady </w:t>
      </w:r>
      <w:r w:rsidRPr="00810AF2">
        <w:rPr>
          <w:rFonts w:ascii="Times New Roman" w:hAnsi="Times New Roman" w:cs="Times New Roman"/>
          <w:sz w:val="24"/>
          <w:szCs w:val="24"/>
        </w:rPr>
        <w:t>do systému</w:t>
      </w:r>
      <w:r w:rsidR="00B41313" w:rsidRPr="00810AF2">
        <w:rPr>
          <w:rFonts w:ascii="Times New Roman" w:hAnsi="Times New Roman" w:cs="Times New Roman"/>
          <w:sz w:val="24"/>
          <w:szCs w:val="24"/>
        </w:rPr>
        <w:t xml:space="preserve"> JOSEPHINE</w:t>
      </w:r>
      <w:r w:rsidRPr="00810AF2">
        <w:rPr>
          <w:rFonts w:ascii="Times New Roman" w:hAnsi="Times New Roman" w:cs="Times New Roman"/>
          <w:sz w:val="24"/>
          <w:szCs w:val="24"/>
        </w:rPr>
        <w:t xml:space="preserve">): </w:t>
      </w:r>
    </w:p>
    <w:p w:rsidR="001F2B7C" w:rsidRPr="00810AF2" w:rsidRDefault="001F2B7C" w:rsidP="00810AF2">
      <w:pPr>
        <w:spacing w:after="0"/>
        <w:jc w:val="both"/>
        <w:rPr>
          <w:rFonts w:ascii="Times New Roman" w:hAnsi="Times New Roman" w:cs="Times New Roman"/>
          <w:sz w:val="24"/>
          <w:szCs w:val="24"/>
        </w:rPr>
      </w:pPr>
    </w:p>
    <w:p w:rsidR="00751E70" w:rsidRPr="00810AF2" w:rsidRDefault="00C342E6"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1.</w:t>
      </w:r>
      <w:r w:rsidRPr="00810AF2">
        <w:rPr>
          <w:rFonts w:ascii="Times New Roman" w:hAnsi="Times New Roman" w:cs="Times New Roman"/>
          <w:sz w:val="24"/>
          <w:szCs w:val="24"/>
        </w:rPr>
        <w:t xml:space="preserve"> </w:t>
      </w:r>
      <w:r w:rsidR="001F319C" w:rsidRPr="00810AF2">
        <w:rPr>
          <w:rFonts w:ascii="Times New Roman" w:hAnsi="Times New Roman" w:cs="Times New Roman"/>
          <w:b/>
          <w:sz w:val="24"/>
          <w:szCs w:val="24"/>
        </w:rPr>
        <w:t xml:space="preserve">Návrh na plnenie kritérií </w:t>
      </w:r>
      <w:r w:rsidR="00810AF2" w:rsidRPr="00810AF2">
        <w:rPr>
          <w:rFonts w:ascii="Times New Roman" w:hAnsi="Times New Roman" w:cs="Times New Roman"/>
          <w:b/>
          <w:sz w:val="24"/>
          <w:szCs w:val="24"/>
        </w:rPr>
        <w:t>–</w:t>
      </w:r>
      <w:r w:rsidR="00751E70" w:rsidRPr="00810AF2">
        <w:rPr>
          <w:rFonts w:ascii="Times New Roman" w:hAnsi="Times New Roman" w:cs="Times New Roman"/>
          <w:b/>
          <w:sz w:val="24"/>
          <w:szCs w:val="24"/>
        </w:rPr>
        <w:t xml:space="preserve"> </w:t>
      </w:r>
      <w:r w:rsidR="00810AF2" w:rsidRPr="00810AF2">
        <w:rPr>
          <w:rFonts w:ascii="Times New Roman" w:hAnsi="Times New Roman" w:cs="Times New Roman"/>
          <w:sz w:val="24"/>
          <w:szCs w:val="24"/>
        </w:rPr>
        <w:t xml:space="preserve">(podľa prílohy č. </w:t>
      </w:r>
      <w:r w:rsidR="00810AF2">
        <w:rPr>
          <w:rFonts w:ascii="Times New Roman" w:hAnsi="Times New Roman" w:cs="Times New Roman"/>
          <w:sz w:val="24"/>
          <w:szCs w:val="24"/>
        </w:rPr>
        <w:t>1</w:t>
      </w:r>
      <w:r w:rsidR="00810AF2" w:rsidRPr="00810AF2">
        <w:rPr>
          <w:rFonts w:ascii="Times New Roman" w:hAnsi="Times New Roman" w:cs="Times New Roman"/>
          <w:sz w:val="24"/>
          <w:szCs w:val="24"/>
        </w:rPr>
        <w:t xml:space="preserve"> k SP)</w:t>
      </w:r>
      <w:r w:rsidRPr="00810AF2">
        <w:rPr>
          <w:rFonts w:ascii="Times New Roman" w:hAnsi="Times New Roman" w:cs="Times New Roman"/>
          <w:sz w:val="24"/>
          <w:szCs w:val="24"/>
        </w:rPr>
        <w:t xml:space="preserve">. </w:t>
      </w:r>
      <w:r w:rsidR="00751E70" w:rsidRPr="00810AF2">
        <w:rPr>
          <w:rFonts w:ascii="Times New Roman" w:hAnsi="Times New Roman" w:cs="Times New Roman"/>
          <w:sz w:val="24"/>
          <w:szCs w:val="24"/>
        </w:rPr>
        <w:t>Potenciálny dodávateľ ho predloží v needitovateľnej forme vo formáte napr. „</w:t>
      </w:r>
      <w:proofErr w:type="spellStart"/>
      <w:r w:rsidR="00751E70" w:rsidRPr="00810AF2">
        <w:rPr>
          <w:rFonts w:ascii="Times New Roman" w:hAnsi="Times New Roman" w:cs="Times New Roman"/>
          <w:sz w:val="24"/>
          <w:szCs w:val="24"/>
        </w:rPr>
        <w:t>pdf</w:t>
      </w:r>
      <w:proofErr w:type="spellEnd"/>
      <w:r w:rsidR="00751E70" w:rsidRPr="00810AF2">
        <w:rPr>
          <w:rFonts w:ascii="Times New Roman" w:hAnsi="Times New Roman" w:cs="Times New Roman"/>
          <w:sz w:val="24"/>
          <w:szCs w:val="24"/>
        </w:rPr>
        <w:t>“</w:t>
      </w:r>
      <w:r w:rsidR="001F2B7C">
        <w:rPr>
          <w:rFonts w:ascii="Times New Roman" w:hAnsi="Times New Roman" w:cs="Times New Roman"/>
          <w:sz w:val="24"/>
          <w:szCs w:val="24"/>
        </w:rPr>
        <w:t>.</w:t>
      </w:r>
    </w:p>
    <w:p w:rsidR="00751E70" w:rsidRPr="00810AF2" w:rsidRDefault="00751E70" w:rsidP="00810AF2">
      <w:pPr>
        <w:spacing w:after="0"/>
        <w:jc w:val="both"/>
        <w:rPr>
          <w:rFonts w:ascii="Times New Roman" w:hAnsi="Times New Roman" w:cs="Times New Roman"/>
          <w:sz w:val="24"/>
          <w:szCs w:val="24"/>
        </w:rPr>
      </w:pPr>
    </w:p>
    <w:p w:rsidR="00751E70" w:rsidRPr="00810AF2" w:rsidRDefault="00751E70"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2.</w:t>
      </w:r>
      <w:r w:rsidRPr="00810AF2">
        <w:rPr>
          <w:rFonts w:ascii="Times New Roman" w:hAnsi="Times New Roman" w:cs="Times New Roman"/>
          <w:sz w:val="24"/>
          <w:szCs w:val="24"/>
        </w:rPr>
        <w:t xml:space="preserve"> </w:t>
      </w:r>
      <w:r w:rsidRPr="00810AF2">
        <w:rPr>
          <w:rFonts w:ascii="Times New Roman" w:hAnsi="Times New Roman" w:cs="Times New Roman"/>
          <w:b/>
          <w:sz w:val="24"/>
          <w:szCs w:val="24"/>
        </w:rPr>
        <w:t>Ocenený výkaz výmer</w:t>
      </w:r>
      <w:r w:rsidRPr="00810AF2">
        <w:rPr>
          <w:rFonts w:ascii="Times New Roman" w:hAnsi="Times New Roman" w:cs="Times New Roman"/>
          <w:sz w:val="24"/>
          <w:szCs w:val="24"/>
        </w:rPr>
        <w:t xml:space="preserve">, t.j. rozpočet </w:t>
      </w:r>
      <w:r w:rsidR="00810AF2">
        <w:rPr>
          <w:rFonts w:ascii="Times New Roman" w:hAnsi="Times New Roman" w:cs="Times New Roman"/>
          <w:sz w:val="24"/>
          <w:szCs w:val="24"/>
        </w:rPr>
        <w:t>potenciálneho dodávateľa</w:t>
      </w:r>
      <w:r w:rsidR="001F2B7C">
        <w:rPr>
          <w:rFonts w:ascii="Times New Roman" w:hAnsi="Times New Roman" w:cs="Times New Roman"/>
          <w:sz w:val="24"/>
          <w:szCs w:val="24"/>
        </w:rPr>
        <w:t xml:space="preserve"> (podľa p</w:t>
      </w:r>
      <w:r w:rsidRPr="00810AF2">
        <w:rPr>
          <w:rFonts w:ascii="Times New Roman" w:hAnsi="Times New Roman" w:cs="Times New Roman"/>
          <w:sz w:val="24"/>
          <w:szCs w:val="24"/>
        </w:rPr>
        <w:t>ríloh</w:t>
      </w:r>
      <w:r w:rsidR="00810AF2">
        <w:rPr>
          <w:rFonts w:ascii="Times New Roman" w:hAnsi="Times New Roman" w:cs="Times New Roman"/>
          <w:sz w:val="24"/>
          <w:szCs w:val="24"/>
        </w:rPr>
        <w:t>y č. 2</w:t>
      </w:r>
      <w:r w:rsidRPr="00810AF2">
        <w:rPr>
          <w:rFonts w:ascii="Times New Roman" w:hAnsi="Times New Roman" w:cs="Times New Roman"/>
          <w:sz w:val="24"/>
          <w:szCs w:val="24"/>
        </w:rPr>
        <w:t xml:space="preserve"> k SP). </w:t>
      </w:r>
      <w:r w:rsidR="001F2B7C">
        <w:rPr>
          <w:rFonts w:ascii="Times New Roman" w:hAnsi="Times New Roman" w:cs="Times New Roman"/>
          <w:sz w:val="24"/>
          <w:szCs w:val="24"/>
        </w:rPr>
        <w:t xml:space="preserve">Potenciálny dodávateľ ho predloží </w:t>
      </w:r>
      <w:r w:rsidRPr="00810AF2">
        <w:rPr>
          <w:rFonts w:ascii="Times New Roman" w:hAnsi="Times New Roman" w:cs="Times New Roman"/>
          <w:sz w:val="24"/>
          <w:szCs w:val="24"/>
        </w:rPr>
        <w:t>v needitovateľnej forme vo formáte napr. „</w:t>
      </w:r>
      <w:proofErr w:type="spellStart"/>
      <w:r w:rsidRPr="00810AF2">
        <w:rPr>
          <w:rFonts w:ascii="Times New Roman" w:hAnsi="Times New Roman" w:cs="Times New Roman"/>
          <w:sz w:val="24"/>
          <w:szCs w:val="24"/>
        </w:rPr>
        <w:t>pdf</w:t>
      </w:r>
      <w:proofErr w:type="spellEnd"/>
      <w:r w:rsidRPr="00810AF2">
        <w:rPr>
          <w:rFonts w:ascii="Times New Roman" w:hAnsi="Times New Roman" w:cs="Times New Roman"/>
          <w:sz w:val="24"/>
          <w:szCs w:val="24"/>
        </w:rPr>
        <w:t>“</w:t>
      </w:r>
      <w:r w:rsidR="00810AF2">
        <w:rPr>
          <w:rFonts w:ascii="Times New Roman" w:hAnsi="Times New Roman" w:cs="Times New Roman"/>
          <w:sz w:val="24"/>
          <w:szCs w:val="24"/>
        </w:rPr>
        <w:t xml:space="preserve">, </w:t>
      </w:r>
      <w:r w:rsidR="00810AF2" w:rsidRPr="00810AF2">
        <w:rPr>
          <w:rFonts w:ascii="Times New Roman" w:hAnsi="Times New Roman" w:cs="Times New Roman"/>
          <w:sz w:val="24"/>
          <w:szCs w:val="24"/>
        </w:rPr>
        <w:t>podpísaný potenciálnym dodávateľom alebo osobou oprávnenou konať za potenciálneho dodávateľa</w:t>
      </w:r>
      <w:r w:rsidRPr="00810AF2">
        <w:rPr>
          <w:rFonts w:ascii="Times New Roman" w:hAnsi="Times New Roman" w:cs="Times New Roman"/>
          <w:sz w:val="24"/>
          <w:szCs w:val="24"/>
        </w:rPr>
        <w:t xml:space="preserve"> a zároveň </w:t>
      </w:r>
      <w:r w:rsidR="00810AF2">
        <w:rPr>
          <w:rFonts w:ascii="Times New Roman" w:hAnsi="Times New Roman" w:cs="Times New Roman"/>
          <w:sz w:val="24"/>
          <w:szCs w:val="24"/>
        </w:rPr>
        <w:t xml:space="preserve">v elektronickej podobe </w:t>
      </w:r>
      <w:r w:rsidRPr="00810AF2">
        <w:rPr>
          <w:rFonts w:ascii="Times New Roman" w:hAnsi="Times New Roman" w:cs="Times New Roman"/>
          <w:sz w:val="24"/>
          <w:szCs w:val="24"/>
        </w:rPr>
        <w:t>vo formáte MS Exce</w:t>
      </w:r>
      <w:r w:rsidR="00810AF2">
        <w:rPr>
          <w:rFonts w:ascii="Times New Roman" w:hAnsi="Times New Roman" w:cs="Times New Roman"/>
          <w:sz w:val="24"/>
          <w:szCs w:val="24"/>
        </w:rPr>
        <w:t>l, chránený proti vymazaniu.</w:t>
      </w:r>
    </w:p>
    <w:p w:rsidR="00751E70" w:rsidRPr="00810AF2" w:rsidRDefault="00751E70" w:rsidP="00810AF2">
      <w:pPr>
        <w:spacing w:after="0"/>
        <w:jc w:val="both"/>
        <w:rPr>
          <w:rFonts w:ascii="Times New Roman" w:hAnsi="Times New Roman" w:cs="Times New Roman"/>
          <w:sz w:val="24"/>
          <w:szCs w:val="24"/>
        </w:rPr>
      </w:pPr>
    </w:p>
    <w:p w:rsidR="00810AF2" w:rsidRPr="00810AF2" w:rsidRDefault="001108EF"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3</w:t>
      </w:r>
      <w:r w:rsidR="00C342E6" w:rsidRPr="001108EF">
        <w:rPr>
          <w:rFonts w:ascii="Times New Roman" w:hAnsi="Times New Roman" w:cs="Times New Roman"/>
          <w:b/>
          <w:sz w:val="24"/>
          <w:szCs w:val="24"/>
        </w:rPr>
        <w:t>.</w:t>
      </w:r>
      <w:r w:rsidR="00C342E6" w:rsidRPr="00810AF2">
        <w:rPr>
          <w:rFonts w:ascii="Times New Roman" w:hAnsi="Times New Roman" w:cs="Times New Roman"/>
          <w:sz w:val="24"/>
          <w:szCs w:val="24"/>
        </w:rPr>
        <w:t xml:space="preserve"> </w:t>
      </w:r>
      <w:r w:rsidR="00C342E6" w:rsidRPr="00810AF2">
        <w:rPr>
          <w:rFonts w:ascii="Times New Roman" w:hAnsi="Times New Roman" w:cs="Times New Roman"/>
          <w:b/>
          <w:sz w:val="24"/>
          <w:szCs w:val="24"/>
        </w:rPr>
        <w:t xml:space="preserve">Návrh </w:t>
      </w:r>
      <w:r w:rsidR="00810AF2">
        <w:rPr>
          <w:rFonts w:ascii="Times New Roman" w:hAnsi="Times New Roman" w:cs="Times New Roman"/>
          <w:b/>
          <w:sz w:val="24"/>
          <w:szCs w:val="24"/>
        </w:rPr>
        <w:t>zmluvy o dielo</w:t>
      </w:r>
      <w:r w:rsidR="00C342E6" w:rsidRPr="00810AF2">
        <w:rPr>
          <w:rFonts w:ascii="Times New Roman" w:hAnsi="Times New Roman" w:cs="Times New Roman"/>
          <w:sz w:val="24"/>
          <w:szCs w:val="24"/>
        </w:rPr>
        <w:t xml:space="preserve"> - s uvedením zmluvnej ceny. Návrh zmluvy (prílohy zmluvy predkladá až úspešný </w:t>
      </w:r>
      <w:r w:rsidR="00E33685" w:rsidRPr="00810AF2">
        <w:rPr>
          <w:rFonts w:ascii="Times New Roman" w:hAnsi="Times New Roman" w:cs="Times New Roman"/>
          <w:sz w:val="24"/>
          <w:szCs w:val="24"/>
        </w:rPr>
        <w:t>dodávateľ</w:t>
      </w:r>
      <w:r w:rsidR="00C342E6" w:rsidRPr="00810AF2">
        <w:rPr>
          <w:rFonts w:ascii="Times New Roman" w:hAnsi="Times New Roman" w:cs="Times New Roman"/>
          <w:sz w:val="24"/>
          <w:szCs w:val="24"/>
        </w:rPr>
        <w:t xml:space="preserve">) musí byť doplnený o identifikačné údaje </w:t>
      </w:r>
      <w:r w:rsidR="00E33685" w:rsidRPr="00810AF2">
        <w:rPr>
          <w:rFonts w:ascii="Times New Roman" w:hAnsi="Times New Roman" w:cs="Times New Roman"/>
          <w:sz w:val="24"/>
          <w:szCs w:val="24"/>
        </w:rPr>
        <w:t>potenciálneho dodávateľa</w:t>
      </w:r>
      <w:r w:rsidR="00C342E6" w:rsidRPr="00810AF2">
        <w:rPr>
          <w:rFonts w:ascii="Times New Roman" w:hAnsi="Times New Roman" w:cs="Times New Roman"/>
          <w:sz w:val="24"/>
          <w:szCs w:val="24"/>
        </w:rPr>
        <w:t xml:space="preserve">, o údaje týkajúce sa </w:t>
      </w:r>
      <w:r w:rsidR="00E33685" w:rsidRPr="00810AF2">
        <w:rPr>
          <w:rFonts w:ascii="Times New Roman" w:hAnsi="Times New Roman" w:cs="Times New Roman"/>
          <w:sz w:val="24"/>
          <w:szCs w:val="24"/>
        </w:rPr>
        <w:t>potenciálneho dodávateľa</w:t>
      </w:r>
      <w:r w:rsidR="00526417" w:rsidRPr="00810AF2">
        <w:rPr>
          <w:rFonts w:ascii="Times New Roman" w:hAnsi="Times New Roman" w:cs="Times New Roman"/>
          <w:sz w:val="24"/>
          <w:szCs w:val="24"/>
        </w:rPr>
        <w:t xml:space="preserve"> a podpísaný potenciálnym dodávateľom</w:t>
      </w:r>
      <w:r w:rsidR="00C342E6" w:rsidRPr="00810AF2">
        <w:rPr>
          <w:rFonts w:ascii="Times New Roman" w:hAnsi="Times New Roman" w:cs="Times New Roman"/>
          <w:sz w:val="24"/>
          <w:szCs w:val="24"/>
        </w:rPr>
        <w:t xml:space="preserve"> alebo osobou oprávnenou konať za </w:t>
      </w:r>
      <w:r w:rsidR="00E33685" w:rsidRPr="00810AF2">
        <w:rPr>
          <w:rFonts w:ascii="Times New Roman" w:hAnsi="Times New Roman" w:cs="Times New Roman"/>
          <w:sz w:val="24"/>
          <w:szCs w:val="24"/>
        </w:rPr>
        <w:t>potenciálneho dodávateľa</w:t>
      </w:r>
      <w:r w:rsidR="00C342E6" w:rsidRPr="00810AF2">
        <w:rPr>
          <w:rFonts w:ascii="Times New Roman" w:hAnsi="Times New Roman" w:cs="Times New Roman"/>
          <w:sz w:val="24"/>
          <w:szCs w:val="24"/>
        </w:rPr>
        <w:t>.</w:t>
      </w:r>
      <w:r w:rsidR="00810AF2">
        <w:rPr>
          <w:rFonts w:ascii="Times New Roman" w:hAnsi="Times New Roman" w:cs="Times New Roman"/>
          <w:sz w:val="24"/>
          <w:szCs w:val="24"/>
        </w:rPr>
        <w:t xml:space="preserve"> </w:t>
      </w:r>
      <w:r w:rsidR="00810AF2" w:rsidRPr="00810AF2">
        <w:rPr>
          <w:rFonts w:ascii="Times New Roman" w:hAnsi="Times New Roman" w:cs="Times New Roman"/>
          <w:sz w:val="24"/>
          <w:szCs w:val="24"/>
        </w:rPr>
        <w:t>Potenciálny dodávateľ ho predloží v needitovateľnej forme vo formáte napr. „</w:t>
      </w:r>
      <w:proofErr w:type="spellStart"/>
      <w:r w:rsidR="00810AF2" w:rsidRPr="00810AF2">
        <w:rPr>
          <w:rFonts w:ascii="Times New Roman" w:hAnsi="Times New Roman" w:cs="Times New Roman"/>
          <w:sz w:val="24"/>
          <w:szCs w:val="24"/>
        </w:rPr>
        <w:t>pdf</w:t>
      </w:r>
      <w:proofErr w:type="spellEnd"/>
      <w:r w:rsidR="00810AF2" w:rsidRPr="00810AF2">
        <w:rPr>
          <w:rFonts w:ascii="Times New Roman" w:hAnsi="Times New Roman" w:cs="Times New Roman"/>
          <w:sz w:val="24"/>
          <w:szCs w:val="24"/>
        </w:rPr>
        <w:t>“</w:t>
      </w:r>
      <w:r w:rsidR="00F35660">
        <w:rPr>
          <w:rFonts w:ascii="Times New Roman" w:hAnsi="Times New Roman" w:cs="Times New Roman"/>
          <w:sz w:val="24"/>
          <w:szCs w:val="24"/>
        </w:rPr>
        <w:t>.</w:t>
      </w:r>
    </w:p>
    <w:p w:rsidR="00340CC3" w:rsidRPr="00810AF2" w:rsidRDefault="00340CC3" w:rsidP="00736C29">
      <w:pPr>
        <w:spacing w:after="0"/>
        <w:jc w:val="both"/>
        <w:rPr>
          <w:rFonts w:ascii="Times New Roman" w:hAnsi="Times New Roman" w:cs="Times New Roman"/>
          <w:sz w:val="24"/>
          <w:szCs w:val="24"/>
        </w:rPr>
      </w:pPr>
    </w:p>
    <w:p w:rsidR="00C342E6" w:rsidRPr="00810AF2" w:rsidRDefault="001108EF" w:rsidP="00736C29">
      <w:pPr>
        <w:spacing w:after="0"/>
        <w:jc w:val="both"/>
        <w:rPr>
          <w:rFonts w:ascii="Times New Roman" w:hAnsi="Times New Roman" w:cs="Times New Roman"/>
          <w:sz w:val="24"/>
          <w:szCs w:val="24"/>
        </w:rPr>
      </w:pPr>
      <w:r w:rsidRPr="001108EF">
        <w:rPr>
          <w:rFonts w:ascii="Times New Roman" w:hAnsi="Times New Roman" w:cs="Times New Roman"/>
          <w:b/>
          <w:sz w:val="24"/>
          <w:szCs w:val="24"/>
        </w:rPr>
        <w:t>4</w:t>
      </w:r>
      <w:r w:rsidR="00C342E6" w:rsidRPr="001108EF">
        <w:rPr>
          <w:rFonts w:ascii="Times New Roman" w:hAnsi="Times New Roman" w:cs="Times New Roman"/>
          <w:b/>
          <w:sz w:val="24"/>
          <w:szCs w:val="24"/>
        </w:rPr>
        <w:t>.</w:t>
      </w:r>
      <w:r w:rsidR="00C342E6" w:rsidRPr="00810AF2">
        <w:rPr>
          <w:rFonts w:ascii="Times New Roman" w:hAnsi="Times New Roman" w:cs="Times New Roman"/>
          <w:sz w:val="24"/>
          <w:szCs w:val="24"/>
        </w:rPr>
        <w:t xml:space="preserve"> </w:t>
      </w:r>
      <w:r w:rsidR="00C342E6" w:rsidRPr="00810AF2">
        <w:rPr>
          <w:rFonts w:ascii="Times New Roman" w:hAnsi="Times New Roman" w:cs="Times New Roman"/>
          <w:b/>
          <w:sz w:val="24"/>
          <w:szCs w:val="24"/>
        </w:rPr>
        <w:t>Doklad</w:t>
      </w:r>
      <w:r w:rsidR="008F1CF4" w:rsidRPr="00810AF2">
        <w:rPr>
          <w:rFonts w:ascii="Times New Roman" w:hAnsi="Times New Roman" w:cs="Times New Roman"/>
          <w:sz w:val="24"/>
          <w:szCs w:val="24"/>
        </w:rPr>
        <w:t>, že</w:t>
      </w:r>
      <w:r w:rsidR="00C342E6" w:rsidRPr="00810AF2">
        <w:rPr>
          <w:rFonts w:ascii="Times New Roman" w:hAnsi="Times New Roman" w:cs="Times New Roman"/>
          <w:sz w:val="24"/>
          <w:szCs w:val="24"/>
        </w:rPr>
        <w:t xml:space="preserve"> </w:t>
      </w:r>
      <w:r w:rsidR="008F1CF4" w:rsidRPr="00810AF2">
        <w:rPr>
          <w:rFonts w:ascii="Times New Roman" w:hAnsi="Times New Roman" w:cs="Times New Roman"/>
          <w:sz w:val="24"/>
          <w:szCs w:val="24"/>
        </w:rPr>
        <w:t>je oprávnený uskutočňovať stavebné práce v roz</w:t>
      </w:r>
      <w:r w:rsidR="00F35660">
        <w:rPr>
          <w:rFonts w:ascii="Times New Roman" w:hAnsi="Times New Roman" w:cs="Times New Roman"/>
          <w:sz w:val="24"/>
          <w:szCs w:val="24"/>
        </w:rPr>
        <w:t xml:space="preserve">sahu, ktorý zodpovedá predmetu </w:t>
      </w:r>
      <w:r w:rsidR="008F1CF4" w:rsidRPr="00810AF2">
        <w:rPr>
          <w:rFonts w:ascii="Times New Roman" w:hAnsi="Times New Roman" w:cs="Times New Roman"/>
          <w:sz w:val="24"/>
          <w:szCs w:val="24"/>
        </w:rPr>
        <w:t>zákazky</w:t>
      </w:r>
      <w:r w:rsidR="00C342E6" w:rsidRPr="00810AF2">
        <w:rPr>
          <w:rFonts w:ascii="Times New Roman" w:hAnsi="Times New Roman" w:cs="Times New Roman"/>
          <w:sz w:val="24"/>
          <w:szCs w:val="24"/>
        </w:rPr>
        <w:t xml:space="preserve">. </w:t>
      </w:r>
    </w:p>
    <w:p w:rsidR="00C342E6" w:rsidRDefault="00C342E6" w:rsidP="00C342E6">
      <w:pPr>
        <w:spacing w:after="0"/>
        <w:jc w:val="both"/>
        <w:rPr>
          <w:rFonts w:ascii="Times New Roman" w:hAnsi="Times New Roman" w:cs="Times New Roman"/>
          <w:sz w:val="24"/>
          <w:szCs w:val="24"/>
        </w:rPr>
      </w:pPr>
    </w:p>
    <w:p w:rsidR="00470116"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b/>
          <w:sz w:val="24"/>
          <w:szCs w:val="24"/>
        </w:rPr>
        <w:t>5</w:t>
      </w:r>
      <w:r w:rsidR="00470116" w:rsidRPr="001108EF">
        <w:rPr>
          <w:rFonts w:ascii="Times New Roman" w:hAnsi="Times New Roman" w:cs="Times New Roman"/>
          <w:b/>
          <w:sz w:val="24"/>
          <w:szCs w:val="24"/>
        </w:rPr>
        <w:t>.</w:t>
      </w:r>
      <w:r w:rsidR="00470116" w:rsidRPr="001108EF">
        <w:rPr>
          <w:rFonts w:ascii="Times New Roman" w:hAnsi="Times New Roman" w:cs="Times New Roman"/>
          <w:sz w:val="24"/>
          <w:szCs w:val="24"/>
        </w:rPr>
        <w:t xml:space="preserve"> </w:t>
      </w:r>
      <w:r w:rsidR="00470116" w:rsidRPr="001108EF">
        <w:rPr>
          <w:rFonts w:ascii="Times New Roman" w:hAnsi="Times New Roman" w:cs="Times New Roman"/>
          <w:b/>
          <w:sz w:val="24"/>
          <w:szCs w:val="24"/>
        </w:rPr>
        <w:t>Doklad</w:t>
      </w:r>
      <w:r w:rsidR="00470116" w:rsidRPr="001108EF">
        <w:rPr>
          <w:rFonts w:ascii="Times New Roman" w:hAnsi="Times New Roman" w:cs="Times New Roman"/>
          <w:sz w:val="24"/>
          <w:szCs w:val="24"/>
        </w:rPr>
        <w:t>, že nemá uložený zákaz účasti vo verejnom obstarávaní potvrdený konečným rozhodnutím v Slovenskej republike a v štáte sídla, miesta podnikania alebo obvyklého pobytu.</w:t>
      </w:r>
    </w:p>
    <w:p w:rsidR="00470116" w:rsidRPr="00810AF2" w:rsidRDefault="00470116" w:rsidP="00C342E6">
      <w:pPr>
        <w:spacing w:after="0"/>
        <w:jc w:val="both"/>
        <w:rPr>
          <w:rFonts w:ascii="Times New Roman" w:hAnsi="Times New Roman" w:cs="Times New Roman"/>
          <w:sz w:val="24"/>
          <w:szCs w:val="24"/>
        </w:rPr>
      </w:pPr>
    </w:p>
    <w:p w:rsidR="00F35660" w:rsidRPr="00810AF2" w:rsidRDefault="00F35660" w:rsidP="00C342E6">
      <w:pPr>
        <w:spacing w:after="0"/>
        <w:jc w:val="both"/>
        <w:rPr>
          <w:rFonts w:ascii="Times New Roman" w:hAnsi="Times New Roman" w:cs="Times New Roman"/>
          <w:b/>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Náležitosti ponuky: </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musí byť k termínu predloženia platná a aktuálna a nesmie byť staršia ako 3 mesiace od vyhlásenia Výzvy na predkladanie ponúk.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sa predkladá vo forme </w:t>
      </w:r>
      <w:proofErr w:type="spellStart"/>
      <w:r w:rsidRPr="00810AF2">
        <w:rPr>
          <w:rFonts w:ascii="Times New Roman" w:hAnsi="Times New Roman" w:cs="Times New Roman"/>
          <w:sz w:val="24"/>
          <w:szCs w:val="24"/>
        </w:rPr>
        <w:t>skenov</w:t>
      </w:r>
      <w:proofErr w:type="spellEnd"/>
      <w:r w:rsidR="00380D8B" w:rsidRPr="00810AF2">
        <w:rPr>
          <w:rFonts w:ascii="Times New Roman" w:hAnsi="Times New Roman" w:cs="Times New Roman"/>
          <w:sz w:val="24"/>
          <w:szCs w:val="24"/>
        </w:rPr>
        <w:t xml:space="preserve"> originálu dokladov</w:t>
      </w:r>
      <w:r w:rsidRPr="00810AF2">
        <w:rPr>
          <w:rFonts w:ascii="Times New Roman" w:hAnsi="Times New Roman" w:cs="Times New Roman"/>
          <w:sz w:val="24"/>
          <w:szCs w:val="24"/>
        </w:rPr>
        <w:t xml:space="preserve">. Elektronicky predložená cenová ponuka musí umožniť vyhľadávanie a spracovávanie údajov.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Cenová ponuka musí byť potvrdená podpisom oprávneného zástupcu </w:t>
      </w:r>
      <w:r w:rsidR="00E33685" w:rsidRPr="00810AF2">
        <w:rPr>
          <w:rFonts w:ascii="Times New Roman" w:hAnsi="Times New Roman" w:cs="Times New Roman"/>
          <w:sz w:val="24"/>
          <w:szCs w:val="24"/>
        </w:rPr>
        <w:t>potenciálneho dodávateľa</w:t>
      </w:r>
      <w:r w:rsidR="001F2B7C">
        <w:rPr>
          <w:rFonts w:ascii="Times New Roman" w:hAnsi="Times New Roman" w:cs="Times New Roman"/>
          <w:sz w:val="24"/>
          <w:szCs w:val="24"/>
        </w:rPr>
        <w:t xml:space="preserve"> </w:t>
      </w:r>
      <w:r w:rsidRPr="00810AF2">
        <w:rPr>
          <w:rFonts w:ascii="Times New Roman" w:hAnsi="Times New Roman" w:cs="Times New Roman"/>
          <w:sz w:val="24"/>
          <w:szCs w:val="24"/>
        </w:rPr>
        <w:t xml:space="preserve">(štatutárnym orgánom alebo inou oprávnenou osobou), musí byť potvrdená pečiatkou, ak je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povinný pečiatku používať, musí obsahovať dátum vyhotovenia, musí obsahovať povinné prílohy</w:t>
      </w:r>
      <w:r w:rsidR="00E33685" w:rsidRPr="00810AF2">
        <w:rPr>
          <w:rFonts w:ascii="Times New Roman" w:hAnsi="Times New Roman" w:cs="Times New Roman"/>
          <w:sz w:val="24"/>
          <w:szCs w:val="24"/>
        </w:rPr>
        <w:t xml:space="preserve"> (ak relevantné)</w:t>
      </w:r>
      <w:r w:rsidRPr="00810AF2">
        <w:rPr>
          <w:rFonts w:ascii="Times New Roman" w:hAnsi="Times New Roman" w:cs="Times New Roman"/>
          <w:sz w:val="24"/>
          <w:szCs w:val="24"/>
        </w:rPr>
        <w:t xml:space="preserve">. </w:t>
      </w:r>
    </w:p>
    <w:p w:rsidR="00C342E6" w:rsidRPr="00810AF2" w:rsidRDefault="00C342E6" w:rsidP="00C342E6">
      <w:pPr>
        <w:spacing w:after="0"/>
        <w:jc w:val="both"/>
        <w:rPr>
          <w:rFonts w:ascii="Times New Roman" w:hAnsi="Times New Roman" w:cs="Times New Roman"/>
          <w:sz w:val="24"/>
          <w:szCs w:val="24"/>
        </w:rPr>
      </w:pPr>
    </w:p>
    <w:p w:rsidR="00810AF2" w:rsidRPr="00810AF2" w:rsidRDefault="00810AF2" w:rsidP="00810AF2">
      <w:pPr>
        <w:pStyle w:val="Odsekzoznamu"/>
        <w:spacing w:before="120" w:after="120"/>
        <w:ind w:left="0"/>
        <w:jc w:val="both"/>
        <w:rPr>
          <w:rFonts w:ascii="Times New Roman" w:hAnsi="Times New Roman" w:cs="Times New Roman"/>
          <w:strike/>
          <w:sz w:val="24"/>
          <w:szCs w:val="24"/>
        </w:rPr>
      </w:pPr>
      <w:r w:rsidRPr="00810AF2">
        <w:rPr>
          <w:rFonts w:ascii="Times New Roman" w:hAnsi="Times New Roman" w:cs="Times New Roman"/>
          <w:sz w:val="24"/>
          <w:szCs w:val="24"/>
        </w:rPr>
        <w:t xml:space="preserve">Celá </w:t>
      </w:r>
      <w:r w:rsidRPr="00810AF2">
        <w:rPr>
          <w:rFonts w:ascii="Times New Roman" w:hAnsi="Times New Roman" w:cs="Times New Roman"/>
          <w:bCs/>
          <w:iCs/>
          <w:sz w:val="24"/>
          <w:szCs w:val="24"/>
        </w:rPr>
        <w:t>ponuka</w:t>
      </w:r>
      <w:r w:rsidRPr="00810AF2">
        <w:rPr>
          <w:rFonts w:ascii="Times New Roman" w:hAnsi="Times New Roman" w:cs="Times New Roman"/>
          <w:sz w:val="24"/>
          <w:szCs w:val="24"/>
        </w:rPr>
        <w:t xml:space="preserve"> potenciálneho dodávateľa, ako aj doklady a dokumenty k nej predložené, musia byť </w:t>
      </w:r>
      <w:r w:rsidRPr="00810AF2">
        <w:rPr>
          <w:rFonts w:ascii="Times New Roman" w:hAnsi="Times New Roman" w:cs="Times New Roman"/>
          <w:bCs/>
          <w:iCs/>
          <w:sz w:val="24"/>
          <w:szCs w:val="24"/>
        </w:rPr>
        <w:t>vyhotovené v štátnom jazyku</w:t>
      </w:r>
      <w:r w:rsidRPr="00810AF2">
        <w:rPr>
          <w:rFonts w:ascii="Times New Roman" w:hAnsi="Times New Roman" w:cs="Times New Roman"/>
          <w:sz w:val="24"/>
          <w:szCs w:val="24"/>
        </w:rPr>
        <w:t xml:space="preserve">. Akýkoľvek doklad alebo dokument predložený v cudzom jazyku </w:t>
      </w:r>
      <w:r w:rsidRPr="00810AF2">
        <w:rPr>
          <w:rFonts w:ascii="Times New Roman" w:hAnsi="Times New Roman" w:cs="Times New Roman"/>
          <w:bCs/>
          <w:iCs/>
          <w:sz w:val="24"/>
          <w:szCs w:val="24"/>
        </w:rPr>
        <w:t>musí byť doložený úradným prekladom do štátneho jazyka</w:t>
      </w:r>
      <w:r w:rsidRPr="00810AF2">
        <w:rPr>
          <w:rFonts w:ascii="Times New Roman" w:hAnsi="Times New Roman" w:cs="Times New Roman"/>
          <w:sz w:val="24"/>
          <w:szCs w:val="24"/>
        </w:rPr>
        <w:t xml:space="preserve"> (okrem dokladov v českom jazyku).</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Ponuku je potrebné predložiť kompletne na celý predmet zákazky.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V prípade, že sú doklady, ktorými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preukazuje splnenie podmienok účasti vydávané orgánom verejnej správy (alebo inou inštitúciou podľa osobitného predpisu) priamo v digitálnej podobe,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vloží do systému tento digitálny doklad (vrátane jeho úradného prekladu, ak si to povaha dokumentu vyžaduje). </w:t>
      </w:r>
    </w:p>
    <w:p w:rsidR="00846E49" w:rsidRPr="00810AF2" w:rsidRDefault="00846E49"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Doručenie ponuky: </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musí byť doručená v lehote na </w:t>
      </w:r>
      <w:r w:rsidR="00E33685" w:rsidRPr="00810AF2">
        <w:rPr>
          <w:rFonts w:ascii="Times New Roman" w:hAnsi="Times New Roman" w:cs="Times New Roman"/>
          <w:sz w:val="24"/>
          <w:szCs w:val="24"/>
        </w:rPr>
        <w:t>predkladanie ponúk</w:t>
      </w:r>
      <w:r w:rsidRPr="00810AF2">
        <w:rPr>
          <w:rFonts w:ascii="Times New Roman" w:hAnsi="Times New Roman" w:cs="Times New Roman"/>
          <w:sz w:val="24"/>
          <w:szCs w:val="24"/>
        </w:rPr>
        <w:t xml:space="preserve">, ktorá je uvedená vo výzve </w:t>
      </w:r>
      <w:r w:rsidR="00E33685" w:rsidRPr="00810AF2">
        <w:rPr>
          <w:rFonts w:ascii="Times New Roman" w:hAnsi="Times New Roman" w:cs="Times New Roman"/>
          <w:sz w:val="24"/>
          <w:szCs w:val="24"/>
        </w:rPr>
        <w:t xml:space="preserve">na predkladanie ponúk a v týchto súťažných podkladoch </w:t>
      </w:r>
      <w:r w:rsidRPr="00810AF2">
        <w:rPr>
          <w:rFonts w:ascii="Times New Roman" w:hAnsi="Times New Roman" w:cs="Times New Roman"/>
          <w:sz w:val="24"/>
          <w:szCs w:val="24"/>
        </w:rPr>
        <w:t xml:space="preserve">a musí byť doručená cez elektronický obstarávací systém JOSEPHINE. </w:t>
      </w:r>
    </w:p>
    <w:p w:rsidR="00C342E6" w:rsidRPr="00810AF2" w:rsidRDefault="00C342E6"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r w:rsidRPr="00810AF2">
        <w:rPr>
          <w:rFonts w:ascii="Times New Roman" w:hAnsi="Times New Roman" w:cs="Times New Roman"/>
          <w:b/>
          <w:sz w:val="24"/>
          <w:szCs w:val="24"/>
        </w:rPr>
        <w:t>Lehota na predkladanie ponúk:</w:t>
      </w:r>
      <w:r w:rsidR="00476CF4" w:rsidRPr="00810AF2">
        <w:rPr>
          <w:rFonts w:ascii="Times New Roman" w:hAnsi="Times New Roman" w:cs="Times New Roman"/>
          <w:b/>
          <w:sz w:val="24"/>
          <w:szCs w:val="24"/>
        </w:rPr>
        <w:t xml:space="preserve"> </w:t>
      </w:r>
      <w:r w:rsidR="00EF2FB0">
        <w:rPr>
          <w:rFonts w:ascii="Times New Roman" w:hAnsi="Times New Roman" w:cs="Times New Roman"/>
          <w:sz w:val="24"/>
          <w:szCs w:val="24"/>
        </w:rPr>
        <w:t>do 04</w:t>
      </w:r>
      <w:r w:rsidR="00F35660">
        <w:rPr>
          <w:rFonts w:ascii="Times New Roman" w:hAnsi="Times New Roman" w:cs="Times New Roman"/>
          <w:sz w:val="24"/>
          <w:szCs w:val="24"/>
        </w:rPr>
        <w:t>.01.2024 do 16</w:t>
      </w:r>
      <w:r w:rsidR="00476CF4" w:rsidRPr="00810AF2">
        <w:rPr>
          <w:rFonts w:ascii="Times New Roman" w:hAnsi="Times New Roman" w:cs="Times New Roman"/>
          <w:sz w:val="24"/>
          <w:szCs w:val="24"/>
        </w:rPr>
        <w:t>:00 hod.</w:t>
      </w:r>
    </w:p>
    <w:p w:rsidR="003D7664" w:rsidRPr="00810AF2" w:rsidRDefault="003D7664" w:rsidP="00C342E6">
      <w:pPr>
        <w:spacing w:after="0"/>
        <w:jc w:val="both"/>
        <w:rPr>
          <w:rFonts w:ascii="Times New Roman" w:hAnsi="Times New Roman" w:cs="Times New Roman"/>
          <w:sz w:val="24"/>
          <w:szCs w:val="24"/>
        </w:rPr>
      </w:pPr>
    </w:p>
    <w:p w:rsidR="00846E49" w:rsidRPr="00810AF2" w:rsidRDefault="00B41313"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Otváranie ponúk:</w:t>
      </w:r>
    </w:p>
    <w:p w:rsidR="00B41313" w:rsidRPr="00810AF2" w:rsidRDefault="00B41313"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Otváranie ponúk je neverejné.</w:t>
      </w:r>
    </w:p>
    <w:p w:rsidR="00EF2FB0" w:rsidRDefault="00EF2FB0" w:rsidP="00C342E6">
      <w:pPr>
        <w:spacing w:after="0"/>
        <w:jc w:val="both"/>
        <w:rPr>
          <w:rFonts w:ascii="Times New Roman" w:hAnsi="Times New Roman" w:cs="Times New Roman"/>
          <w:sz w:val="24"/>
          <w:szCs w:val="24"/>
        </w:rPr>
      </w:pPr>
    </w:p>
    <w:p w:rsidR="00B455FD" w:rsidRPr="00B455FD" w:rsidRDefault="00B455FD" w:rsidP="00B455FD">
      <w:pPr>
        <w:spacing w:after="0"/>
        <w:jc w:val="both"/>
        <w:rPr>
          <w:rFonts w:ascii="Times New Roman" w:hAnsi="Times New Roman" w:cs="Times New Roman"/>
          <w:b/>
          <w:sz w:val="28"/>
          <w:szCs w:val="28"/>
        </w:rPr>
      </w:pPr>
      <w:r w:rsidRPr="00B455FD">
        <w:rPr>
          <w:rFonts w:ascii="Times New Roman" w:hAnsi="Times New Roman" w:cs="Times New Roman"/>
          <w:b/>
          <w:sz w:val="28"/>
          <w:szCs w:val="28"/>
        </w:rPr>
        <w:t>Lehota a miesto dodania predmetu zákazky:</w:t>
      </w:r>
    </w:p>
    <w:p w:rsidR="00B455FD" w:rsidRPr="00B455FD" w:rsidRDefault="00B455FD" w:rsidP="00B455FD">
      <w:pPr>
        <w:spacing w:after="0"/>
        <w:jc w:val="both"/>
        <w:rPr>
          <w:rFonts w:ascii="Times New Roman" w:hAnsi="Times New Roman" w:cs="Times New Roman"/>
          <w:b/>
          <w:sz w:val="24"/>
          <w:szCs w:val="24"/>
        </w:rPr>
      </w:pPr>
      <w:r w:rsidRPr="00B455FD">
        <w:rPr>
          <w:rFonts w:ascii="Times New Roman" w:hAnsi="Times New Roman" w:cs="Times New Roman"/>
          <w:b/>
          <w:sz w:val="24"/>
          <w:szCs w:val="24"/>
        </w:rPr>
        <w:t xml:space="preserve">Lehota dodania: </w:t>
      </w:r>
      <w:r w:rsidRPr="00B455FD">
        <w:rPr>
          <w:rFonts w:ascii="Times New Roman" w:eastAsia="Arial" w:hAnsi="Times New Roman" w:cs="Times New Roman"/>
          <w:sz w:val="24"/>
          <w:szCs w:val="24"/>
        </w:rPr>
        <w:t>v lehote do 60 dní od odovzdania objektu Zhotoviteľovi/Prijímateľovi</w:t>
      </w:r>
    </w:p>
    <w:p w:rsidR="00B455FD" w:rsidRPr="00B455FD" w:rsidRDefault="00B455FD" w:rsidP="00C342E6">
      <w:pPr>
        <w:spacing w:after="0"/>
        <w:jc w:val="both"/>
        <w:rPr>
          <w:rFonts w:ascii="Times New Roman" w:hAnsi="Times New Roman" w:cs="Times New Roman"/>
          <w:sz w:val="24"/>
          <w:szCs w:val="24"/>
        </w:rPr>
      </w:pPr>
      <w:r w:rsidRPr="00B455FD">
        <w:rPr>
          <w:rFonts w:ascii="Times New Roman" w:hAnsi="Times New Roman" w:cs="Times New Roman"/>
          <w:b/>
          <w:sz w:val="24"/>
          <w:szCs w:val="24"/>
        </w:rPr>
        <w:t>Miesto dodania:</w:t>
      </w:r>
      <w:r>
        <w:rPr>
          <w:rFonts w:ascii="Times New Roman" w:hAnsi="Times New Roman" w:cs="Times New Roman"/>
          <w:sz w:val="24"/>
          <w:szCs w:val="24"/>
        </w:rPr>
        <w:t xml:space="preserve">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Ľuboreč</w:t>
      </w:r>
    </w:p>
    <w:p w:rsidR="00B455FD" w:rsidRPr="00810AF2" w:rsidRDefault="00B455FD" w:rsidP="00C342E6">
      <w:pPr>
        <w:spacing w:after="0"/>
        <w:jc w:val="both"/>
        <w:rPr>
          <w:rFonts w:ascii="Times New Roman" w:hAnsi="Times New Roman" w:cs="Times New Roman"/>
          <w:sz w:val="24"/>
          <w:szCs w:val="24"/>
        </w:rPr>
      </w:pPr>
    </w:p>
    <w:p w:rsidR="001F2B7C"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Vyhodnotenie </w:t>
      </w:r>
      <w:r w:rsidR="00736C29" w:rsidRPr="001108EF">
        <w:rPr>
          <w:rFonts w:ascii="Times New Roman" w:hAnsi="Times New Roman" w:cs="Times New Roman"/>
          <w:b/>
          <w:sz w:val="28"/>
          <w:szCs w:val="28"/>
        </w:rPr>
        <w:t>ponúk</w:t>
      </w:r>
      <w:r w:rsidRPr="001108EF">
        <w:rPr>
          <w:rFonts w:ascii="Times New Roman" w:hAnsi="Times New Roman" w:cs="Times New Roman"/>
          <w:b/>
          <w:sz w:val="28"/>
          <w:szCs w:val="28"/>
        </w:rPr>
        <w:t>:</w:t>
      </w:r>
    </w:p>
    <w:p w:rsidR="001F2B7C" w:rsidRPr="001F2B7C" w:rsidRDefault="001F2B7C" w:rsidP="001F2B7C">
      <w:pPr>
        <w:spacing w:after="0"/>
        <w:jc w:val="both"/>
        <w:rPr>
          <w:rFonts w:ascii="Times New Roman" w:hAnsi="Times New Roman" w:cs="Times New Roman"/>
          <w:iCs/>
          <w:sz w:val="24"/>
          <w:szCs w:val="24"/>
        </w:rPr>
      </w:pPr>
      <w:r w:rsidRPr="001F2B7C">
        <w:rPr>
          <w:rFonts w:ascii="Times New Roman" w:hAnsi="Times New Roman" w:cs="Times New Roman"/>
          <w:iCs/>
          <w:sz w:val="24"/>
          <w:szCs w:val="24"/>
        </w:rPr>
        <w:t xml:space="preserve">Ak prijímateľovi na základe vyhláseného obstarávania boli predložené aspoň tri rôzne cenové ponuky, </w:t>
      </w:r>
      <w:r w:rsidRPr="001F2B7C">
        <w:rPr>
          <w:rFonts w:ascii="Times New Roman" w:hAnsi="Times New Roman" w:cs="Times New Roman"/>
          <w:sz w:val="24"/>
          <w:szCs w:val="24"/>
        </w:rPr>
        <w:t>prijímateľ vyhodnocuje splnenie požiadaviek na predmet zákazky a splnenie podmienok účasti (ak relevantné) po vyhodnotení ponúk na základe kritériá/kritérií na vyhodnotenie ponúk, a to iba v prípade potenciálneho dodávateľa, ktorý sa umiestnil na prvom mieste v poradí. Uvedené pravidlá nevylučujú, aby obstarávateľ vyhodnotil splnenie požiadaviek na predmet zákazky a splnenie podmienok účasti v prípade všetkých potenciálnych dodávateľov, ktorí predložili cenovú ponuku.</w:t>
      </w:r>
    </w:p>
    <w:p w:rsidR="001F2B7C" w:rsidRDefault="001F2B7C" w:rsidP="001F2B7C">
      <w:pPr>
        <w:pStyle w:val="Odsekzoznamu"/>
        <w:spacing w:before="120" w:after="120"/>
        <w:ind w:left="0"/>
        <w:jc w:val="both"/>
        <w:rPr>
          <w:rFonts w:ascii="Times New Roman" w:hAnsi="Times New Roman" w:cs="Times New Roman"/>
          <w:sz w:val="24"/>
          <w:szCs w:val="24"/>
        </w:rPr>
      </w:pPr>
      <w:r w:rsidRPr="001F2B7C">
        <w:rPr>
          <w:rFonts w:ascii="Times New Roman" w:hAnsi="Times New Roman" w:cs="Times New Roman"/>
          <w:sz w:val="24"/>
          <w:szCs w:val="24"/>
        </w:rPr>
        <w:t xml:space="preserve">Ak z predložených dokladov potenciálneho dodávateľa nemožno posúdiť ich platnosť, splnenie podmienok účasti alebo splnenie požiadaviek na predmet zákazky, obstarávateľ písomne požiada potenciálneho dodávateľa o vysvetlenie alebo doplnenie dokladov v lehote </w:t>
      </w:r>
      <w:r w:rsidRPr="00F35660">
        <w:rPr>
          <w:rFonts w:ascii="Times New Roman" w:hAnsi="Times New Roman" w:cs="Times New Roman"/>
          <w:iCs/>
          <w:sz w:val="24"/>
          <w:szCs w:val="24"/>
        </w:rPr>
        <w:t>minimálne 5 pracovných dní</w:t>
      </w:r>
      <w:r w:rsidRPr="00F35660">
        <w:rPr>
          <w:rFonts w:ascii="Times New Roman" w:hAnsi="Times New Roman" w:cs="Times New Roman"/>
          <w:sz w:val="24"/>
          <w:szCs w:val="24"/>
        </w:rPr>
        <w:t>.</w:t>
      </w:r>
      <w:r w:rsidRPr="001F2B7C">
        <w:rPr>
          <w:rFonts w:ascii="Times New Roman" w:hAnsi="Times New Roman" w:cs="Times New Roman"/>
          <w:sz w:val="24"/>
          <w:szCs w:val="24"/>
        </w:rPr>
        <w:t xml:space="preserve"> Ak vysvetlenie/doplnenie požiadaný potenciálny dodávateľ v stanovenej lehote nedoručí alebo, ak aj napriek predloženému vysvetleniu ponuky podľa záverov obstarávateľa naďalej nespĺňa podmienky účasti alebo požiadavky na predmet zákazky, obstarávateľ jeho ponuku vylúči a vyhodnotí splnenie podmienok účasti a požiadaviek na predmet zákazky u ďalšieho potenciálneho dodávateľa v poradí.</w:t>
      </w:r>
    </w:p>
    <w:p w:rsidR="001F2B7C" w:rsidRDefault="001F2B7C" w:rsidP="001F2B7C">
      <w:pPr>
        <w:pStyle w:val="Odsekzoznamu"/>
        <w:spacing w:before="120" w:after="120"/>
        <w:ind w:left="0"/>
        <w:jc w:val="both"/>
        <w:rPr>
          <w:rFonts w:ascii="Times New Roman" w:hAnsi="Times New Roman" w:cs="Times New Roman"/>
          <w:sz w:val="24"/>
          <w:szCs w:val="24"/>
        </w:rPr>
      </w:pPr>
    </w:p>
    <w:p w:rsidR="001F2B7C" w:rsidRDefault="001F2B7C" w:rsidP="001F2B7C">
      <w:pPr>
        <w:pStyle w:val="Odsekzoznamu"/>
        <w:spacing w:before="120" w:after="120"/>
        <w:ind w:left="0"/>
        <w:jc w:val="both"/>
        <w:rPr>
          <w:rFonts w:ascii="Times New Roman" w:hAnsi="Times New Roman" w:cs="Times New Roman"/>
          <w:sz w:val="24"/>
          <w:szCs w:val="24"/>
        </w:rPr>
      </w:pPr>
      <w:r w:rsidRPr="001F2B7C">
        <w:rPr>
          <w:rFonts w:ascii="Times New Roman" w:hAnsi="Times New Roman" w:cs="Times New Roman"/>
          <w:sz w:val="24"/>
          <w:szCs w:val="24"/>
        </w:rPr>
        <w:t>Výber úspešného potenciálneho dodávateľa prebieha na základe vyhodnotenia informácií a dokumentácie predloženej potenciálnymi dodávateľmi v rámci cenovej ponuky, pričom obstarávateľ je povinný vyhodnotiť cenové ponuky v súlade s podmienkami, požiadavkami a kritériami na vyhodnotenie ponúk, ktoré si pre tento účel určil vo Výzve na predkladanie ponúk.</w:t>
      </w:r>
    </w:p>
    <w:p w:rsidR="001F2B7C" w:rsidRDefault="001F2B7C" w:rsidP="001F2B7C">
      <w:pPr>
        <w:pStyle w:val="Odsekzoznamu"/>
        <w:spacing w:before="120" w:after="120"/>
        <w:ind w:left="0"/>
        <w:jc w:val="both"/>
        <w:rPr>
          <w:rFonts w:ascii="Times New Roman" w:hAnsi="Times New Roman" w:cs="Times New Roman"/>
          <w:sz w:val="24"/>
          <w:szCs w:val="24"/>
        </w:rPr>
      </w:pPr>
    </w:p>
    <w:p w:rsidR="001F2B7C" w:rsidRPr="001F2B7C" w:rsidRDefault="001F2B7C" w:rsidP="001F2B7C">
      <w:pPr>
        <w:pStyle w:val="Odsekzoznamu"/>
        <w:spacing w:before="120" w:after="120"/>
        <w:ind w:left="0"/>
        <w:jc w:val="both"/>
        <w:rPr>
          <w:rFonts w:ascii="Times New Roman" w:hAnsi="Times New Roman" w:cs="Times New Roman"/>
          <w:b/>
          <w:sz w:val="24"/>
          <w:szCs w:val="24"/>
        </w:rPr>
      </w:pPr>
      <w:r w:rsidRPr="001F2B7C">
        <w:rPr>
          <w:rFonts w:ascii="Times New Roman" w:hAnsi="Times New Roman" w:cs="Times New Roman"/>
          <w:sz w:val="24"/>
          <w:szCs w:val="24"/>
        </w:rPr>
        <w:t xml:space="preserve">V prípade, ak víťazný potenciálny dodávateľ realizuje zákazku alebo časť zákazky prostredníctvom subdodávateľa/lov, </w:t>
      </w:r>
      <w:r w:rsidRPr="002025FF">
        <w:rPr>
          <w:rFonts w:ascii="Times New Roman" w:hAnsi="Times New Roman" w:cs="Times New Roman"/>
          <w:sz w:val="24"/>
          <w:szCs w:val="24"/>
          <w:u w:val="single"/>
        </w:rPr>
        <w:t>je povinný túto skutočnosť oznámiť v predloženej cenovej ponuke</w:t>
      </w:r>
      <w:r w:rsidRPr="001F2B7C">
        <w:rPr>
          <w:rFonts w:ascii="Times New Roman" w:hAnsi="Times New Roman" w:cs="Times New Roman"/>
          <w:sz w:val="24"/>
          <w:szCs w:val="24"/>
        </w:rPr>
        <w:t>. Obstarávateľ je povinný informovať Poskytovateľa o každej zmene subdodávateľa. Každý subdodávateľ je predmetom preskúmania Poskytovateľa v zmysle Usmernenia PPA č. 10/2017 k posudzovaniu konfliktu záujmov v procese verejného obstarávania/obstarávania tovarov, stavebných prác a služieb financovaných z PRV SR 2014 – 2020.</w:t>
      </w:r>
    </w:p>
    <w:p w:rsidR="00E33685" w:rsidRDefault="00E33685" w:rsidP="00846E49">
      <w:pPr>
        <w:spacing w:after="0"/>
        <w:jc w:val="both"/>
        <w:rPr>
          <w:rFonts w:ascii="Times New Roman" w:hAnsi="Times New Roman" w:cs="Times New Roman"/>
          <w:sz w:val="24"/>
          <w:szCs w:val="24"/>
        </w:rPr>
      </w:pPr>
    </w:p>
    <w:p w:rsidR="00EF2FB0" w:rsidRDefault="00EF2FB0" w:rsidP="00EF2FB0">
      <w:pPr>
        <w:spacing w:after="0"/>
        <w:jc w:val="both"/>
        <w:rPr>
          <w:rFonts w:ascii="Times New Roman" w:hAnsi="Times New Roman" w:cs="Times New Roman"/>
          <w:sz w:val="24"/>
          <w:szCs w:val="24"/>
        </w:rPr>
      </w:pPr>
      <w:r>
        <w:rPr>
          <w:rFonts w:ascii="Times New Roman" w:hAnsi="Times New Roman" w:cs="Times New Roman"/>
          <w:sz w:val="24"/>
          <w:szCs w:val="24"/>
        </w:rPr>
        <w:t>Dátum vyhodnotenia ponúk: 11.01.2024</w:t>
      </w:r>
    </w:p>
    <w:p w:rsidR="00EF2FB0" w:rsidRDefault="00EF2FB0" w:rsidP="00846E49">
      <w:pPr>
        <w:spacing w:after="0"/>
        <w:jc w:val="both"/>
        <w:rPr>
          <w:rFonts w:ascii="Times New Roman" w:hAnsi="Times New Roman" w:cs="Times New Roman"/>
          <w:sz w:val="24"/>
          <w:szCs w:val="24"/>
        </w:rPr>
      </w:pPr>
    </w:p>
    <w:p w:rsidR="001108EF" w:rsidRDefault="001108EF" w:rsidP="001108EF">
      <w:pPr>
        <w:spacing w:after="0"/>
        <w:jc w:val="both"/>
        <w:rPr>
          <w:rFonts w:ascii="Times New Roman" w:hAnsi="Times New Roman" w:cs="Times New Roman"/>
          <w:b/>
          <w:sz w:val="28"/>
          <w:szCs w:val="28"/>
        </w:rPr>
      </w:pPr>
      <w:r>
        <w:rPr>
          <w:rFonts w:ascii="Times New Roman" w:hAnsi="Times New Roman" w:cs="Times New Roman"/>
          <w:b/>
          <w:sz w:val="28"/>
          <w:szCs w:val="28"/>
        </w:rPr>
        <w:t>Obhliadka miesta:</w:t>
      </w: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Verejný obstarávateľ umožní záujemcom obhliadku miesta, ktoré sa týka predmetu zákazky v termíne dohodnutom medzi záujemcom a verejným obstarávateľom.</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Obhliadka miesta dodania predmetu zákazky je dobrovoľná.</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 xml:space="preserve">Záujemcovia, ktorí prejavia záujem o vykonanie obhliadky miesta realizácie a dodania predmetu zákazky, sa prihlásia písomne prostredníctvom </w:t>
      </w:r>
      <w:r w:rsidRPr="001108EF">
        <w:rPr>
          <w:rFonts w:ascii="Times New Roman" w:hAnsi="Times New Roman" w:cs="Times New Roman"/>
          <w:color w:val="000000"/>
          <w:sz w:val="24"/>
          <w:szCs w:val="24"/>
          <w:lang w:eastAsia="sk-SK"/>
        </w:rPr>
        <w:t>informačného systému JOSEPHINE</w:t>
      </w:r>
      <w:r w:rsidRPr="001108EF">
        <w:rPr>
          <w:rFonts w:ascii="Times New Roman" w:hAnsi="Times New Roman" w:cs="Times New Roman"/>
          <w:sz w:val="24"/>
          <w:szCs w:val="24"/>
        </w:rPr>
        <w:t>.</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b/>
          <w:sz w:val="24"/>
          <w:szCs w:val="24"/>
        </w:rPr>
      </w:pPr>
      <w:r w:rsidRPr="001108EF">
        <w:rPr>
          <w:rFonts w:ascii="Times New Roman" w:hAnsi="Times New Roman" w:cs="Times New Roman"/>
          <w:sz w:val="24"/>
          <w:szCs w:val="24"/>
        </w:rPr>
        <w:t xml:space="preserve">Jednotlivým záujemcom bude presný termín obhliadky </w:t>
      </w:r>
      <w:proofErr w:type="spellStart"/>
      <w:r w:rsidRPr="001108EF">
        <w:rPr>
          <w:rFonts w:ascii="Times New Roman" w:hAnsi="Times New Roman" w:cs="Times New Roman"/>
          <w:sz w:val="24"/>
          <w:szCs w:val="24"/>
        </w:rPr>
        <w:t>upresnený</w:t>
      </w:r>
      <w:proofErr w:type="spellEnd"/>
      <w:r w:rsidRPr="001108EF">
        <w:rPr>
          <w:rFonts w:ascii="Times New Roman" w:hAnsi="Times New Roman" w:cs="Times New Roman"/>
          <w:sz w:val="24"/>
          <w:szCs w:val="24"/>
        </w:rPr>
        <w:t xml:space="preserve"> zodpovednou osobou: Ing. Vierou </w:t>
      </w:r>
      <w:proofErr w:type="spellStart"/>
      <w:r w:rsidRPr="001108EF">
        <w:rPr>
          <w:rFonts w:ascii="Times New Roman" w:hAnsi="Times New Roman" w:cs="Times New Roman"/>
          <w:sz w:val="24"/>
          <w:szCs w:val="24"/>
        </w:rPr>
        <w:t>Sotníkovou</w:t>
      </w:r>
      <w:proofErr w:type="spellEnd"/>
      <w:r w:rsidRPr="001108EF">
        <w:rPr>
          <w:rFonts w:ascii="Times New Roman" w:hAnsi="Times New Roman" w:cs="Times New Roman"/>
          <w:sz w:val="24"/>
          <w:szCs w:val="24"/>
        </w:rPr>
        <w:t xml:space="preserve"> prostredníctvom </w:t>
      </w:r>
      <w:r w:rsidRPr="001108EF">
        <w:rPr>
          <w:rFonts w:ascii="Times New Roman" w:hAnsi="Times New Roman" w:cs="Times New Roman"/>
          <w:color w:val="000000"/>
          <w:sz w:val="24"/>
          <w:szCs w:val="24"/>
          <w:lang w:eastAsia="sk-SK"/>
        </w:rPr>
        <w:t>infor</w:t>
      </w:r>
      <w:r w:rsidR="00042432">
        <w:rPr>
          <w:rFonts w:ascii="Times New Roman" w:hAnsi="Times New Roman" w:cs="Times New Roman"/>
          <w:color w:val="000000"/>
          <w:sz w:val="24"/>
          <w:szCs w:val="24"/>
          <w:lang w:eastAsia="sk-SK"/>
        </w:rPr>
        <w:t>m</w:t>
      </w:r>
      <w:r w:rsidRPr="001108EF">
        <w:rPr>
          <w:rFonts w:ascii="Times New Roman" w:hAnsi="Times New Roman" w:cs="Times New Roman"/>
          <w:color w:val="000000"/>
          <w:sz w:val="24"/>
          <w:szCs w:val="24"/>
          <w:lang w:eastAsia="sk-SK"/>
        </w:rPr>
        <w:t>ačného systému JOSEPHINE.</w:t>
      </w:r>
    </w:p>
    <w:p w:rsidR="001108EF" w:rsidRPr="00810AF2" w:rsidRDefault="001108EF" w:rsidP="00846E49">
      <w:pPr>
        <w:spacing w:after="0"/>
        <w:jc w:val="both"/>
        <w:rPr>
          <w:rFonts w:ascii="Times New Roman" w:hAnsi="Times New Roman" w:cs="Times New Roman"/>
          <w:sz w:val="24"/>
          <w:szCs w:val="24"/>
        </w:rPr>
      </w:pPr>
    </w:p>
    <w:p w:rsidR="001F319C" w:rsidRPr="001108EF" w:rsidRDefault="001F319C" w:rsidP="001F319C">
      <w:pPr>
        <w:spacing w:after="0"/>
        <w:rPr>
          <w:rFonts w:ascii="Times New Roman" w:hAnsi="Times New Roman" w:cs="Times New Roman"/>
          <w:b/>
          <w:sz w:val="28"/>
          <w:szCs w:val="28"/>
        </w:rPr>
      </w:pPr>
      <w:r w:rsidRPr="001108EF">
        <w:rPr>
          <w:rFonts w:ascii="Times New Roman" w:hAnsi="Times New Roman" w:cs="Times New Roman"/>
          <w:b/>
          <w:sz w:val="28"/>
          <w:szCs w:val="28"/>
        </w:rPr>
        <w:t>Vyhodnocovanie návrhov na plnenie kritérií:</w:t>
      </w:r>
    </w:p>
    <w:p w:rsidR="001F319C" w:rsidRPr="00810AF2" w:rsidRDefault="001F319C" w:rsidP="001F319C">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Kritérium na vyhodnotenie ponúk: Jediným kritériom na vyhodnotenie ponúk </w:t>
      </w:r>
      <w:r w:rsidRPr="00810AF2">
        <w:rPr>
          <w:rFonts w:ascii="Times New Roman" w:hAnsi="Times New Roman" w:cs="Times New Roman"/>
          <w:b/>
          <w:bCs/>
          <w:sz w:val="24"/>
          <w:szCs w:val="24"/>
        </w:rPr>
        <w:t>je najnižšia celková zmluvná cena požadovaného predmetu zákazky (celková zmluvná cena za predmet zákazky v EUR bez DPH)</w:t>
      </w:r>
      <w:r w:rsidRPr="00810AF2">
        <w:rPr>
          <w:rFonts w:ascii="Times New Roman" w:hAnsi="Times New Roman" w:cs="Times New Roman"/>
          <w:sz w:val="24"/>
          <w:szCs w:val="24"/>
        </w:rPr>
        <w:t xml:space="preserve">, uvedená v ponuke </w:t>
      </w:r>
      <w:r w:rsidR="00E33685" w:rsidRPr="00810AF2">
        <w:rPr>
          <w:rFonts w:ascii="Times New Roman" w:hAnsi="Times New Roman" w:cs="Times New Roman"/>
          <w:sz w:val="24"/>
          <w:szCs w:val="24"/>
        </w:rPr>
        <w:t>potenciálneho dodávateľa</w:t>
      </w:r>
      <w:r w:rsidRPr="00810AF2">
        <w:rPr>
          <w:rFonts w:ascii="Times New Roman" w:hAnsi="Times New Roman" w:cs="Times New Roman"/>
          <w:sz w:val="24"/>
          <w:szCs w:val="24"/>
        </w:rPr>
        <w:t xml:space="preserve"> a v návrhu zmluvy, ktorá je vyjadrená </w:t>
      </w:r>
      <w:r w:rsidRPr="00810AF2">
        <w:rPr>
          <w:rFonts w:ascii="Times New Roman" w:hAnsi="Times New Roman" w:cs="Times New Roman"/>
          <w:b/>
          <w:bCs/>
          <w:sz w:val="24"/>
          <w:szCs w:val="24"/>
        </w:rPr>
        <w:t>v eurách bez DPH.</w:t>
      </w:r>
    </w:p>
    <w:p w:rsidR="001108EF" w:rsidRPr="00810AF2" w:rsidRDefault="001108EF" w:rsidP="00C342E6">
      <w:pPr>
        <w:spacing w:after="0"/>
        <w:jc w:val="both"/>
        <w:rPr>
          <w:rFonts w:ascii="Times New Roman" w:hAnsi="Times New Roman" w:cs="Times New Roman"/>
          <w:b/>
          <w:sz w:val="24"/>
          <w:szCs w:val="24"/>
        </w:rPr>
      </w:pPr>
    </w:p>
    <w:p w:rsidR="001F319C" w:rsidRPr="001108EF" w:rsidRDefault="001F319C" w:rsidP="001F319C">
      <w:pPr>
        <w:spacing w:after="0"/>
        <w:rPr>
          <w:rFonts w:ascii="Times New Roman" w:hAnsi="Times New Roman" w:cs="Times New Roman"/>
          <w:b/>
          <w:sz w:val="28"/>
          <w:szCs w:val="28"/>
        </w:rPr>
      </w:pPr>
      <w:r w:rsidRPr="001108EF">
        <w:rPr>
          <w:rFonts w:ascii="Times New Roman" w:hAnsi="Times New Roman" w:cs="Times New Roman"/>
          <w:b/>
          <w:sz w:val="28"/>
          <w:szCs w:val="28"/>
        </w:rPr>
        <w:t>Mena a ceny uvádzané v ponuke, mena finančného plnenia:</w:t>
      </w:r>
    </w:p>
    <w:p w:rsidR="001F319C" w:rsidRPr="00810AF2"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Potenciálnym dodávateľom</w:t>
      </w:r>
      <w:r w:rsidR="001F319C" w:rsidRPr="00810AF2">
        <w:rPr>
          <w:rFonts w:ascii="Times New Roman" w:hAnsi="Times New Roman" w:cs="Times New Roman"/>
          <w:color w:val="000000"/>
          <w:sz w:val="24"/>
          <w:szCs w:val="24"/>
          <w:lang w:eastAsia="sk-SK"/>
        </w:rPr>
        <w:t xml:space="preserve"> navrhovaná zmluvná cena za dodanie p</w:t>
      </w:r>
      <w:r w:rsidRPr="00810AF2">
        <w:rPr>
          <w:rFonts w:ascii="Times New Roman" w:hAnsi="Times New Roman" w:cs="Times New Roman"/>
          <w:color w:val="000000"/>
          <w:sz w:val="24"/>
          <w:szCs w:val="24"/>
          <w:lang w:eastAsia="sk-SK"/>
        </w:rPr>
        <w:t xml:space="preserve">ožadovaného predmetu zákazky, </w:t>
      </w:r>
      <w:r w:rsidR="001F319C" w:rsidRPr="00810AF2">
        <w:rPr>
          <w:rFonts w:ascii="Times New Roman" w:hAnsi="Times New Roman" w:cs="Times New Roman"/>
          <w:color w:val="000000"/>
          <w:sz w:val="24"/>
          <w:szCs w:val="24"/>
          <w:lang w:eastAsia="sk-SK"/>
        </w:rPr>
        <w:t xml:space="preserve">uvedená v ponuke </w:t>
      </w:r>
      <w:r w:rsidRPr="00810AF2">
        <w:rPr>
          <w:rFonts w:ascii="Times New Roman" w:hAnsi="Times New Roman" w:cs="Times New Roman"/>
          <w:color w:val="000000"/>
          <w:sz w:val="24"/>
          <w:szCs w:val="24"/>
          <w:lang w:eastAsia="sk-SK"/>
        </w:rPr>
        <w:t>potenciálneho dodávateľa</w:t>
      </w:r>
      <w:r w:rsidR="001F319C" w:rsidRPr="00810AF2">
        <w:rPr>
          <w:rFonts w:ascii="Times New Roman" w:hAnsi="Times New Roman" w:cs="Times New Roman"/>
          <w:color w:val="000000"/>
          <w:sz w:val="24"/>
          <w:szCs w:val="24"/>
          <w:lang w:eastAsia="sk-SK"/>
        </w:rPr>
        <w:t xml:space="preserve"> a v návrhu zml</w:t>
      </w:r>
      <w:r w:rsidR="00476CF4" w:rsidRPr="00810AF2">
        <w:rPr>
          <w:rFonts w:ascii="Times New Roman" w:hAnsi="Times New Roman" w:cs="Times New Roman"/>
          <w:color w:val="000000"/>
          <w:sz w:val="24"/>
          <w:szCs w:val="24"/>
          <w:lang w:eastAsia="sk-SK"/>
        </w:rPr>
        <w:t>uvy, bude vyjadrená v mene EUR</w:t>
      </w:r>
      <w:r w:rsidR="001F319C" w:rsidRPr="00810AF2">
        <w:rPr>
          <w:rFonts w:ascii="Times New Roman" w:hAnsi="Times New Roman" w:cs="Times New Roman"/>
          <w:color w:val="000000"/>
          <w:sz w:val="24"/>
          <w:szCs w:val="24"/>
          <w:lang w:eastAsia="sk-SK"/>
        </w:rPr>
        <w:t>, so zaokrúhlením na dve desatinné miesta za predmet zákazky.</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Podkladom pre určenie ceny je opis predmetu zákazky a jeho špecifikácia uvedená </w:t>
      </w:r>
      <w:r w:rsidR="00846E49" w:rsidRPr="00810AF2">
        <w:rPr>
          <w:rFonts w:ascii="Times New Roman" w:hAnsi="Times New Roman" w:cs="Times New Roman"/>
          <w:color w:val="000000"/>
          <w:sz w:val="24"/>
          <w:szCs w:val="24"/>
          <w:lang w:eastAsia="sk-SK"/>
        </w:rPr>
        <w:t>v</w:t>
      </w:r>
      <w:r w:rsidR="001F2B7C">
        <w:rPr>
          <w:rFonts w:ascii="Times New Roman" w:hAnsi="Times New Roman" w:cs="Times New Roman"/>
          <w:color w:val="000000"/>
          <w:sz w:val="24"/>
          <w:szCs w:val="24"/>
          <w:lang w:eastAsia="sk-SK"/>
        </w:rPr>
        <w:t> týchto súťažných podkladoch</w:t>
      </w:r>
      <w:r w:rsidR="001108EF">
        <w:rPr>
          <w:rFonts w:ascii="Times New Roman" w:hAnsi="Times New Roman" w:cs="Times New Roman"/>
          <w:color w:val="000000"/>
          <w:sz w:val="24"/>
          <w:szCs w:val="24"/>
          <w:lang w:eastAsia="sk-SK"/>
        </w:rPr>
        <w:t xml:space="preserve">, </w:t>
      </w:r>
      <w:r w:rsidRPr="001108EF">
        <w:rPr>
          <w:rFonts w:ascii="Times New Roman" w:hAnsi="Times New Roman" w:cs="Times New Roman"/>
          <w:color w:val="000000"/>
          <w:sz w:val="24"/>
          <w:szCs w:val="24"/>
          <w:lang w:eastAsia="sk-SK"/>
        </w:rPr>
        <w:t>v </w:t>
      </w:r>
      <w:r w:rsidR="001108EF" w:rsidRPr="001108EF">
        <w:rPr>
          <w:rFonts w:ascii="Times New Roman" w:hAnsi="Times New Roman" w:cs="Times New Roman"/>
          <w:color w:val="000000"/>
          <w:sz w:val="24"/>
          <w:szCs w:val="24"/>
          <w:u w:val="single"/>
          <w:lang w:eastAsia="sk-SK"/>
        </w:rPr>
        <w:t>prílohe č. 2 a 3</w:t>
      </w:r>
      <w:r w:rsidRPr="00810AF2">
        <w:rPr>
          <w:rFonts w:ascii="Times New Roman" w:hAnsi="Times New Roman" w:cs="Times New Roman"/>
          <w:color w:val="000000"/>
          <w:sz w:val="24"/>
          <w:szCs w:val="24"/>
          <w:lang w:eastAsia="sk-SK"/>
        </w:rPr>
        <w:t xml:space="preserve"> týchto súťažných podkladov. </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Potenciálny dodávateľ</w:t>
      </w:r>
      <w:r w:rsidR="001F319C" w:rsidRPr="00810AF2">
        <w:rPr>
          <w:rFonts w:ascii="Times New Roman" w:hAnsi="Times New Roman" w:cs="Times New Roman"/>
          <w:color w:val="000000"/>
          <w:sz w:val="24"/>
          <w:szCs w:val="24"/>
          <w:lang w:eastAsia="sk-SK"/>
        </w:rPr>
        <w:t xml:space="preserve"> stanoví zmluvnú cenu za obstarávaný predmet zákazky na základe vlastných výpočtov, činností, výdavkov a príjmov podľa platných právnych predpisov. Záujemca je pred predložením svojej ponuky povinný vziať do úvahy všetko, čo je nevyhnutné na úplné a riadne plnenie zmluvy, pričom do svojich zmluvných cien zahrnie všetky náklady spojené s plnením predmetu zákazky. </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Ak je </w:t>
      </w:r>
      <w:r w:rsidR="00E33685" w:rsidRPr="00810AF2">
        <w:rPr>
          <w:rFonts w:ascii="Times New Roman" w:hAnsi="Times New Roman" w:cs="Times New Roman"/>
          <w:color w:val="000000"/>
          <w:sz w:val="24"/>
          <w:szCs w:val="24"/>
          <w:lang w:eastAsia="sk-SK"/>
        </w:rPr>
        <w:t>potenciálny dodávateľ</w:t>
      </w:r>
      <w:r w:rsidRPr="00810AF2">
        <w:rPr>
          <w:rFonts w:ascii="Times New Roman" w:hAnsi="Times New Roman" w:cs="Times New Roman"/>
          <w:color w:val="000000"/>
          <w:sz w:val="24"/>
          <w:szCs w:val="24"/>
          <w:lang w:eastAsia="sk-SK"/>
        </w:rPr>
        <w:t xml:space="preserve"> zdaniteľnou osobou pre DPH v zmysle príslušných predpisov (ďalej len „zdaniteľná osoba“), navrhovanú zmluvnú cenu uvedie v zložení: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navrhovaná zmluvná cena v EUR bez dane z pridanej hodnoty (ďalej len „DPH“),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sadzba DPH v %,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výška DPH v EUR,</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navrhovaná zmluvná cena v EUR vrátane DPH</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sz w:val="24"/>
          <w:szCs w:val="24"/>
        </w:rPr>
      </w:pPr>
      <w:r w:rsidRPr="00810AF2">
        <w:rPr>
          <w:rFonts w:ascii="Times New Roman" w:hAnsi="Times New Roman" w:cs="Times New Roman"/>
          <w:color w:val="000000"/>
          <w:sz w:val="24"/>
          <w:szCs w:val="24"/>
          <w:lang w:eastAsia="sk-SK"/>
        </w:rPr>
        <w:t xml:space="preserve">Ak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nie je platcom DPH, uvedie navrhovanú zmluvnú cenu celkom. Na skutočnosť, že nie je platcom DPH upozorní v ponuke.</w:t>
      </w:r>
    </w:p>
    <w:p w:rsidR="001F319C" w:rsidRPr="00810AF2" w:rsidRDefault="001F319C" w:rsidP="001F319C">
      <w:pPr>
        <w:autoSpaceDE w:val="0"/>
        <w:autoSpaceDN w:val="0"/>
        <w:adjustRightInd w:val="0"/>
        <w:spacing w:after="0"/>
        <w:jc w:val="both"/>
        <w:rPr>
          <w:rFonts w:ascii="Times New Roman" w:hAnsi="Times New Roman" w:cs="Times New Roman"/>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sz w:val="24"/>
          <w:szCs w:val="24"/>
          <w:lang w:eastAsia="sk-SK"/>
        </w:rPr>
      </w:pPr>
      <w:r w:rsidRPr="00810AF2">
        <w:rPr>
          <w:rFonts w:ascii="Times New Roman" w:hAnsi="Times New Roman" w:cs="Times New Roman"/>
          <w:sz w:val="24"/>
          <w:szCs w:val="24"/>
          <w:lang w:eastAsia="sk-SK"/>
        </w:rPr>
        <w:t xml:space="preserve">Zmluvná </w:t>
      </w:r>
      <w:r w:rsidRPr="00810AF2">
        <w:rPr>
          <w:rFonts w:ascii="Times New Roman" w:hAnsi="Times New Roman" w:cs="Times New Roman"/>
          <w:sz w:val="24"/>
          <w:szCs w:val="24"/>
        </w:rPr>
        <w:t>cena v súlade so zákonom o cenách bude maximálna, ktorú nie je možné prekročiť.</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V prípade, </w:t>
      </w:r>
      <w:r w:rsidRPr="00810AF2">
        <w:rPr>
          <w:rFonts w:ascii="Times New Roman" w:hAnsi="Times New Roman" w:cs="Times New Roman"/>
          <w:sz w:val="24"/>
          <w:szCs w:val="24"/>
        </w:rPr>
        <w:t xml:space="preserve">ak sa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ktorý nie je platiteľom DPH počas plnenia zmluvy stane platiteľom DPH, táto skutočnosť nie je dôvodom na zmenu dohodnutej ceny za predmet zákazky/zmluvy a cena sa nezvyšuje o príslušnú sadzbu DPH.</w:t>
      </w:r>
    </w:p>
    <w:p w:rsidR="00364690" w:rsidRPr="00810AF2" w:rsidRDefault="00364690" w:rsidP="001F319C">
      <w:pPr>
        <w:spacing w:after="0"/>
        <w:jc w:val="both"/>
        <w:rPr>
          <w:rFonts w:ascii="Times New Roman" w:hAnsi="Times New Roman" w:cs="Times New Roman"/>
          <w:color w:val="000000"/>
          <w:sz w:val="24"/>
          <w:szCs w:val="24"/>
          <w:lang w:eastAsia="sk-SK"/>
        </w:rPr>
      </w:pPr>
    </w:p>
    <w:p w:rsidR="001108EF" w:rsidRPr="001108EF" w:rsidRDefault="001108EF" w:rsidP="001108EF">
      <w:pPr>
        <w:spacing w:after="0"/>
        <w:jc w:val="both"/>
        <w:rPr>
          <w:rFonts w:ascii="Times New Roman" w:hAnsi="Times New Roman" w:cs="Times New Roman"/>
          <w:b/>
          <w:sz w:val="28"/>
          <w:szCs w:val="28"/>
        </w:rPr>
      </w:pPr>
      <w:r w:rsidRPr="001108EF">
        <w:rPr>
          <w:rFonts w:ascii="Times New Roman" w:hAnsi="Times New Roman" w:cs="Times New Roman"/>
          <w:b/>
          <w:sz w:val="28"/>
          <w:szCs w:val="28"/>
        </w:rPr>
        <w:t>Zrušenie použitého postupu zadávania zákazky:</w:t>
      </w:r>
    </w:p>
    <w:p w:rsidR="001108EF" w:rsidRPr="001F2B7C" w:rsidRDefault="001108EF" w:rsidP="001108EF">
      <w:pPr>
        <w:spacing w:after="0"/>
        <w:jc w:val="both"/>
        <w:rPr>
          <w:rFonts w:ascii="Times New Roman" w:hAnsi="Times New Roman" w:cs="Times New Roman"/>
          <w:sz w:val="24"/>
          <w:szCs w:val="24"/>
        </w:rPr>
      </w:pPr>
      <w:r w:rsidRPr="001F2B7C">
        <w:rPr>
          <w:rFonts w:ascii="Times New Roman" w:hAnsi="Times New Roman" w:cs="Times New Roman"/>
          <w:sz w:val="24"/>
          <w:szCs w:val="24"/>
        </w:rPr>
        <w:t>Prijímateľ môže zrušiť použitý postup zadávania zákazky, a to najneskôr do uzavretia zmluvy s dodávateľom,  a vyhlásiť nové obstarávanie</w:t>
      </w:r>
      <w:r w:rsidRPr="001F2B7C">
        <w:rPr>
          <w:rStyle w:val="Odkaznapoznmkupodiarou"/>
          <w:rFonts w:ascii="Times New Roman" w:hAnsi="Times New Roman" w:cs="Times New Roman"/>
          <w:sz w:val="24"/>
          <w:szCs w:val="24"/>
        </w:rPr>
        <w:footnoteReference w:id="1"/>
      </w:r>
      <w:r w:rsidRPr="001F2B7C">
        <w:rPr>
          <w:rFonts w:ascii="Times New Roman" w:hAnsi="Times New Roman" w:cs="Times New Roman"/>
          <w:sz w:val="24"/>
          <w:szCs w:val="24"/>
        </w:rPr>
        <w:t xml:space="preserve"> na ten istý predmet zákazky, ak:</w:t>
      </w:r>
    </w:p>
    <w:p w:rsidR="001108EF" w:rsidRPr="001F2B7C" w:rsidRDefault="001108EF" w:rsidP="001108EF">
      <w:pPr>
        <w:spacing w:after="0"/>
        <w:jc w:val="both"/>
        <w:rPr>
          <w:rFonts w:ascii="Times New Roman" w:hAnsi="Times New Roman" w:cs="Times New Roman"/>
          <w:sz w:val="24"/>
          <w:szCs w:val="24"/>
        </w:rPr>
      </w:pPr>
      <w:r w:rsidRPr="001F2B7C">
        <w:rPr>
          <w:rFonts w:ascii="Times New Roman" w:hAnsi="Times New Roman" w:cs="Times New Roman"/>
          <w:sz w:val="24"/>
          <w:szCs w:val="24"/>
        </w:rPr>
        <w:t xml:space="preserve">sa zmenili okolnosti, za ktorých sa vyhlásilo obstarávanie a ktoré vznikli z dôvodu zásahu tzv. „vis </w:t>
      </w:r>
      <w:proofErr w:type="spellStart"/>
      <w:r w:rsidRPr="001F2B7C">
        <w:rPr>
          <w:rFonts w:ascii="Times New Roman" w:hAnsi="Times New Roman" w:cs="Times New Roman"/>
          <w:sz w:val="24"/>
          <w:szCs w:val="24"/>
        </w:rPr>
        <w:t>maior</w:t>
      </w:r>
      <w:proofErr w:type="spellEnd"/>
      <w:r w:rsidRPr="001F2B7C">
        <w:rPr>
          <w:rFonts w:ascii="Times New Roman" w:hAnsi="Times New Roman" w:cs="Times New Roman"/>
          <w:sz w:val="24"/>
          <w:szCs w:val="24"/>
        </w:rPr>
        <w:t xml:space="preserve">“ (tieto okolnosti je </w:t>
      </w:r>
      <w:r>
        <w:rPr>
          <w:rFonts w:ascii="Times New Roman" w:hAnsi="Times New Roman" w:cs="Times New Roman"/>
          <w:sz w:val="24"/>
          <w:szCs w:val="24"/>
        </w:rPr>
        <w:t>prijímateľ</w:t>
      </w:r>
      <w:r w:rsidRPr="001F2B7C">
        <w:rPr>
          <w:rFonts w:ascii="Times New Roman" w:hAnsi="Times New Roman" w:cs="Times New Roman"/>
          <w:sz w:val="24"/>
          <w:szCs w:val="24"/>
        </w:rPr>
        <w:t xml:space="preserve"> povinný uviesť a odôvodniť zrušenie postupu zadávania zákazky). Medzi tieto okolnosti patrí aj situácia, ak cena víťazného potenciálneho dodávateľa uchádzača presiahne maximálne finančné zdroje </w:t>
      </w:r>
      <w:r>
        <w:rPr>
          <w:rFonts w:ascii="Times New Roman" w:hAnsi="Times New Roman" w:cs="Times New Roman"/>
          <w:sz w:val="24"/>
          <w:szCs w:val="24"/>
        </w:rPr>
        <w:t>prijímateľa</w:t>
      </w:r>
      <w:r w:rsidRPr="001F2B7C">
        <w:rPr>
          <w:rFonts w:ascii="Times New Roman" w:hAnsi="Times New Roman" w:cs="Times New Roman"/>
          <w:sz w:val="24"/>
          <w:szCs w:val="24"/>
        </w:rPr>
        <w:t>).</w:t>
      </w:r>
    </w:p>
    <w:p w:rsidR="00846E49" w:rsidRPr="00810AF2" w:rsidRDefault="00846E49" w:rsidP="001F319C">
      <w:pPr>
        <w:spacing w:after="0"/>
        <w:jc w:val="both"/>
        <w:rPr>
          <w:rFonts w:ascii="Times New Roman" w:hAnsi="Times New Roman" w:cs="Times New Roman"/>
          <w:color w:val="000000"/>
          <w:sz w:val="24"/>
          <w:szCs w:val="24"/>
          <w:lang w:eastAsia="sk-SK"/>
        </w:rPr>
      </w:pPr>
    </w:p>
    <w:p w:rsidR="00470116" w:rsidRPr="001108EF" w:rsidRDefault="00846E49" w:rsidP="0047011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Doplňujúce informácie:</w:t>
      </w:r>
    </w:p>
    <w:p w:rsidR="00470116" w:rsidRDefault="00470116" w:rsidP="00470116">
      <w:pPr>
        <w:spacing w:after="0"/>
        <w:jc w:val="both"/>
        <w:rPr>
          <w:rFonts w:ascii="Times New Roman" w:hAnsi="Times New Roman" w:cs="Times New Roman"/>
          <w:sz w:val="24"/>
          <w:szCs w:val="24"/>
        </w:rPr>
      </w:pPr>
      <w:r w:rsidRPr="00470116">
        <w:rPr>
          <w:rFonts w:ascii="Times New Roman" w:hAnsi="Times New Roman" w:cs="Times New Roman"/>
          <w:sz w:val="24"/>
          <w:szCs w:val="24"/>
        </w:rPr>
        <w:t xml:space="preserve">Prijímateľ </w:t>
      </w:r>
      <w:r w:rsidRPr="001108EF">
        <w:rPr>
          <w:rFonts w:ascii="Times New Roman" w:hAnsi="Times New Roman" w:cs="Times New Roman"/>
          <w:sz w:val="24"/>
          <w:szCs w:val="24"/>
        </w:rPr>
        <w:t>nesmie</w:t>
      </w:r>
      <w:r w:rsidRPr="00470116">
        <w:rPr>
          <w:rFonts w:ascii="Times New Roman" w:hAnsi="Times New Roman" w:cs="Times New Roman"/>
          <w:sz w:val="24"/>
          <w:szCs w:val="24"/>
        </w:rPr>
        <w:t xml:space="preserve"> uzavrieť zmluvu s dodávateľom, ktorý má povinnosť zapisovať sa do registra partnerov verejného sektora podľa zákona č. 315/2016 Z. z. o registri partnerov verejného sektora a o zmene a doplnení niektorých zákonov v znení neskorších predpisov (ďalej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 </w:t>
      </w:r>
    </w:p>
    <w:p w:rsidR="00470116" w:rsidRDefault="00470116" w:rsidP="00470116">
      <w:pPr>
        <w:spacing w:after="0"/>
        <w:jc w:val="both"/>
        <w:rPr>
          <w:rFonts w:ascii="Times New Roman" w:hAnsi="Times New Roman" w:cs="Times New Roman"/>
          <w:sz w:val="24"/>
          <w:szCs w:val="24"/>
        </w:rPr>
      </w:pPr>
    </w:p>
    <w:p w:rsidR="00C342E6" w:rsidRPr="00810AF2" w:rsidRDefault="00470116" w:rsidP="00470116">
      <w:pPr>
        <w:jc w:val="both"/>
        <w:rPr>
          <w:rFonts w:ascii="Times New Roman" w:hAnsi="Times New Roman" w:cs="Times New Roman"/>
          <w:sz w:val="24"/>
          <w:szCs w:val="24"/>
        </w:rPr>
      </w:pPr>
      <w:r w:rsidRPr="00470116">
        <w:rPr>
          <w:rFonts w:ascii="Times New Roman" w:hAnsi="Times New Roman" w:cs="Times New Roman"/>
          <w:sz w:val="24"/>
          <w:szCs w:val="24"/>
        </w:rPr>
        <w:t>Víťazný potenciálny dodávateľ nie je povinný uzavrieť zmluvu s prijímateľom. V takomto prípade prijímateľ uzavrie zmluvu s ďalším potenciálnym dodávateľom v poradí; ak taký nie je, prijímateľ vykoná nové obstarávanie a zruší vyhlásené obstarávanie podľa čl. 14 ods. 1 písm. d) Usmernenia Pôdohospodárskej platobnej agentúry č. 8/2017 k obstarávaniu tovarov, stavebných prác a služieb financovaných z PRV SR 2014 – 2020, aktualizácia č. 5.</w:t>
      </w:r>
    </w:p>
    <w:p w:rsidR="00C342E6" w:rsidRPr="00470116" w:rsidRDefault="00C342E6" w:rsidP="00C342E6">
      <w:pPr>
        <w:spacing w:after="0"/>
        <w:jc w:val="both"/>
        <w:rPr>
          <w:rFonts w:ascii="Times New Roman" w:hAnsi="Times New Roman" w:cs="Times New Roman"/>
          <w:sz w:val="24"/>
          <w:szCs w:val="24"/>
        </w:rPr>
      </w:pPr>
      <w:r w:rsidRPr="00470116">
        <w:rPr>
          <w:rFonts w:ascii="Times New Roman" w:hAnsi="Times New Roman" w:cs="Times New Roman"/>
          <w:sz w:val="24"/>
          <w:szCs w:val="24"/>
        </w:rPr>
        <w:t xml:space="preserve">Úspešný </w:t>
      </w:r>
      <w:r w:rsidR="00664FF3" w:rsidRPr="00470116">
        <w:rPr>
          <w:rFonts w:ascii="Times New Roman" w:hAnsi="Times New Roman" w:cs="Times New Roman"/>
          <w:sz w:val="24"/>
          <w:szCs w:val="24"/>
        </w:rPr>
        <w:t>dodávateľ</w:t>
      </w:r>
      <w:r w:rsidRPr="00470116">
        <w:rPr>
          <w:rFonts w:ascii="Times New Roman" w:hAnsi="Times New Roman" w:cs="Times New Roman"/>
          <w:sz w:val="24"/>
          <w:szCs w:val="24"/>
        </w:rPr>
        <w:t xml:space="preserve"> je povinný najneskôr v čase uzavretia zmluvy o plnení zákazky uviesť údaje o všetkých známych subdodávateľoch; údaje o osobe oprávnenej konať za subdodávateľa v rozsahu meno a priezvisko, adresa pobytu, dátum narodenia, ak ide o subdodávateľa, ktorý má povinnosť zápisu do registra partnerov verejného sektora. </w:t>
      </w:r>
    </w:p>
    <w:p w:rsidR="00C342E6" w:rsidRPr="00470116"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Prílohy </w:t>
      </w:r>
    </w:p>
    <w:p w:rsidR="00470116"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Príloha č. 1 </w:t>
      </w:r>
      <w:r w:rsidR="001F319C" w:rsidRPr="00810AF2">
        <w:rPr>
          <w:rFonts w:ascii="Times New Roman" w:hAnsi="Times New Roman" w:cs="Times New Roman"/>
          <w:sz w:val="24"/>
          <w:szCs w:val="24"/>
        </w:rPr>
        <w:t>–</w:t>
      </w:r>
      <w:r w:rsidRPr="00810AF2">
        <w:rPr>
          <w:rFonts w:ascii="Times New Roman" w:hAnsi="Times New Roman" w:cs="Times New Roman"/>
          <w:sz w:val="24"/>
          <w:szCs w:val="24"/>
        </w:rPr>
        <w:t xml:space="preserve"> </w:t>
      </w:r>
      <w:r w:rsidR="00470116">
        <w:rPr>
          <w:rFonts w:ascii="Times New Roman" w:hAnsi="Times New Roman" w:cs="Times New Roman"/>
          <w:sz w:val="24"/>
          <w:szCs w:val="24"/>
        </w:rPr>
        <w:t>Návrh na plnenie kritérií</w:t>
      </w:r>
    </w:p>
    <w:p w:rsidR="00470116"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Príloha č. 2 </w:t>
      </w:r>
      <w:r w:rsidR="00470116">
        <w:rPr>
          <w:rFonts w:ascii="Times New Roman" w:hAnsi="Times New Roman" w:cs="Times New Roman"/>
          <w:sz w:val="24"/>
          <w:szCs w:val="24"/>
        </w:rPr>
        <w:t>–</w:t>
      </w:r>
      <w:r w:rsidRPr="00810AF2">
        <w:rPr>
          <w:rFonts w:ascii="Times New Roman" w:hAnsi="Times New Roman" w:cs="Times New Roman"/>
          <w:sz w:val="24"/>
          <w:szCs w:val="24"/>
        </w:rPr>
        <w:t xml:space="preserve"> </w:t>
      </w:r>
      <w:r w:rsidR="00470116">
        <w:rPr>
          <w:rFonts w:ascii="Times New Roman" w:hAnsi="Times New Roman" w:cs="Times New Roman"/>
          <w:sz w:val="24"/>
          <w:szCs w:val="24"/>
        </w:rPr>
        <w:t>Výkaz výmer/zadanie</w:t>
      </w:r>
    </w:p>
    <w:p w:rsidR="00470116" w:rsidRDefault="00470116" w:rsidP="00C342E6">
      <w:pPr>
        <w:spacing w:after="0"/>
        <w:jc w:val="both"/>
        <w:rPr>
          <w:rFonts w:ascii="Times New Roman" w:hAnsi="Times New Roman" w:cs="Times New Roman"/>
          <w:sz w:val="24"/>
          <w:szCs w:val="24"/>
        </w:rPr>
      </w:pPr>
      <w:r>
        <w:rPr>
          <w:rFonts w:ascii="Times New Roman" w:hAnsi="Times New Roman" w:cs="Times New Roman"/>
          <w:sz w:val="24"/>
          <w:szCs w:val="24"/>
        </w:rPr>
        <w:t>Príloha č. 3 –</w:t>
      </w:r>
      <w:r w:rsidR="001108EF">
        <w:rPr>
          <w:rFonts w:ascii="Times New Roman" w:hAnsi="Times New Roman" w:cs="Times New Roman"/>
          <w:sz w:val="24"/>
          <w:szCs w:val="24"/>
        </w:rPr>
        <w:t xml:space="preserve"> P</w:t>
      </w:r>
      <w:r>
        <w:rPr>
          <w:rFonts w:ascii="Times New Roman" w:hAnsi="Times New Roman" w:cs="Times New Roman"/>
          <w:sz w:val="24"/>
          <w:szCs w:val="24"/>
        </w:rPr>
        <w:t>rojektová dokumentácia</w:t>
      </w:r>
    </w:p>
    <w:p w:rsidR="00C342E6" w:rsidRPr="00810AF2" w:rsidRDefault="00470116" w:rsidP="00C342E6">
      <w:pPr>
        <w:spacing w:after="0"/>
        <w:jc w:val="both"/>
        <w:rPr>
          <w:rFonts w:ascii="Times New Roman" w:hAnsi="Times New Roman" w:cs="Times New Roman"/>
          <w:sz w:val="24"/>
          <w:szCs w:val="24"/>
        </w:rPr>
      </w:pPr>
      <w:r>
        <w:rPr>
          <w:rFonts w:ascii="Times New Roman" w:hAnsi="Times New Roman" w:cs="Times New Roman"/>
          <w:sz w:val="24"/>
          <w:szCs w:val="24"/>
        </w:rPr>
        <w:t>Príloha č. 4</w:t>
      </w:r>
      <w:r w:rsidR="00C342E6" w:rsidRPr="00810AF2">
        <w:rPr>
          <w:rFonts w:ascii="Times New Roman" w:hAnsi="Times New Roman" w:cs="Times New Roman"/>
          <w:sz w:val="24"/>
          <w:szCs w:val="24"/>
        </w:rPr>
        <w:t xml:space="preserve"> – Návrh </w:t>
      </w:r>
      <w:r>
        <w:rPr>
          <w:rFonts w:ascii="Times New Roman" w:hAnsi="Times New Roman" w:cs="Times New Roman"/>
          <w:sz w:val="24"/>
          <w:szCs w:val="24"/>
        </w:rPr>
        <w:t>zmluvy o dielo</w:t>
      </w:r>
    </w:p>
    <w:p w:rsidR="001F319C" w:rsidRPr="00810AF2" w:rsidRDefault="001F319C" w:rsidP="00C342E6">
      <w:pPr>
        <w:spacing w:after="0"/>
        <w:jc w:val="both"/>
        <w:rPr>
          <w:rFonts w:ascii="Times New Roman" w:hAnsi="Times New Roman" w:cs="Times New Roman"/>
          <w:sz w:val="24"/>
          <w:szCs w:val="24"/>
        </w:rPr>
      </w:pPr>
    </w:p>
    <w:p w:rsidR="00846E49" w:rsidRPr="00810AF2" w:rsidRDefault="00846E49">
      <w:pPr>
        <w:rPr>
          <w:rFonts w:ascii="Times New Roman" w:hAnsi="Times New Roman" w:cs="Times New Roman"/>
          <w:sz w:val="24"/>
          <w:szCs w:val="24"/>
        </w:rPr>
      </w:pPr>
      <w:r w:rsidRPr="00810AF2">
        <w:rPr>
          <w:rFonts w:ascii="Times New Roman" w:hAnsi="Times New Roman" w:cs="Times New Roman"/>
          <w:sz w:val="24"/>
          <w:szCs w:val="24"/>
        </w:rPr>
        <w:br w:type="page"/>
      </w:r>
    </w:p>
    <w:p w:rsidR="001F319C" w:rsidRPr="00810AF2" w:rsidRDefault="001F319C" w:rsidP="00C342E6">
      <w:pPr>
        <w:spacing w:after="0"/>
        <w:jc w:val="both"/>
        <w:rPr>
          <w:rFonts w:ascii="Times New Roman" w:hAnsi="Times New Roman" w:cs="Times New Roman"/>
          <w:sz w:val="24"/>
          <w:szCs w:val="24"/>
        </w:rPr>
      </w:pPr>
    </w:p>
    <w:p w:rsidR="001F319C" w:rsidRPr="00810AF2" w:rsidRDefault="001F319C" w:rsidP="001F319C">
      <w:pPr>
        <w:spacing w:after="0"/>
        <w:jc w:val="right"/>
        <w:rPr>
          <w:rFonts w:ascii="Times New Roman" w:hAnsi="Times New Roman" w:cs="Times New Roman"/>
          <w:sz w:val="24"/>
          <w:szCs w:val="24"/>
        </w:rPr>
      </w:pPr>
      <w:r w:rsidRPr="00810AF2">
        <w:rPr>
          <w:rFonts w:ascii="Times New Roman" w:hAnsi="Times New Roman" w:cs="Times New Roman"/>
          <w:sz w:val="24"/>
          <w:szCs w:val="24"/>
        </w:rPr>
        <w:t>Príloha č. 1</w:t>
      </w:r>
    </w:p>
    <w:p w:rsidR="001F319C" w:rsidRPr="00810AF2" w:rsidRDefault="001F319C" w:rsidP="001F319C">
      <w:pPr>
        <w:spacing w:after="0"/>
        <w:jc w:val="right"/>
        <w:rPr>
          <w:rFonts w:ascii="Times New Roman" w:hAnsi="Times New Roman" w:cs="Times New Roman"/>
          <w:sz w:val="24"/>
          <w:szCs w:val="24"/>
        </w:rPr>
      </w:pPr>
    </w:p>
    <w:p w:rsidR="00B557A7" w:rsidRPr="00B557A7" w:rsidRDefault="00B557A7" w:rsidP="00B557A7">
      <w:pPr>
        <w:tabs>
          <w:tab w:val="num" w:pos="1080"/>
          <w:tab w:val="left" w:leader="dot" w:pos="10034"/>
        </w:tabs>
        <w:spacing w:after="0"/>
        <w:jc w:val="center"/>
        <w:rPr>
          <w:rFonts w:ascii="Times New Roman" w:hAnsi="Times New Roman" w:cs="Times New Roman"/>
          <w:b/>
          <w:bCs/>
          <w:caps/>
          <w:sz w:val="24"/>
          <w:szCs w:val="24"/>
        </w:rPr>
      </w:pPr>
      <w:r w:rsidRPr="00B557A7">
        <w:rPr>
          <w:rFonts w:ascii="Times New Roman" w:hAnsi="Times New Roman" w:cs="Times New Roman"/>
          <w:b/>
          <w:bCs/>
          <w:caps/>
          <w:sz w:val="24"/>
          <w:szCs w:val="24"/>
        </w:rPr>
        <w:t>Návrh na plnenie kritérií</w:t>
      </w:r>
    </w:p>
    <w:p w:rsidR="00B557A7" w:rsidRPr="00B557A7" w:rsidRDefault="00B557A7" w:rsidP="00B557A7">
      <w:pPr>
        <w:tabs>
          <w:tab w:val="num" w:pos="1080"/>
          <w:tab w:val="left" w:leader="dot" w:pos="10034"/>
        </w:tabs>
        <w:spacing w:after="0"/>
        <w:jc w:val="center"/>
        <w:rPr>
          <w:rFonts w:ascii="Times New Roman" w:hAnsi="Times New Roman" w:cs="Times New Roman"/>
          <w:b/>
          <w:bCs/>
          <w:caps/>
          <w:sz w:val="24"/>
          <w:szCs w:val="24"/>
        </w:rPr>
      </w:pPr>
    </w:p>
    <w:p w:rsidR="00B557A7" w:rsidRPr="00B557A7" w:rsidRDefault="00B557A7" w:rsidP="00B557A7">
      <w:pPr>
        <w:pStyle w:val="Odsekzoznamu"/>
        <w:numPr>
          <w:ilvl w:val="0"/>
          <w:numId w:val="28"/>
        </w:numPr>
        <w:tabs>
          <w:tab w:val="left" w:pos="3720"/>
          <w:tab w:val="left" w:pos="4500"/>
        </w:tabs>
        <w:autoSpaceDE w:val="0"/>
        <w:autoSpaceDN w:val="0"/>
        <w:adjustRightInd w:val="0"/>
        <w:spacing w:after="0"/>
        <w:contextualSpacing w:val="0"/>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Základné údaje:</w:t>
      </w:r>
    </w:p>
    <w:p w:rsidR="00B557A7" w:rsidRPr="00B557A7" w:rsidRDefault="00B557A7" w:rsidP="00B557A7">
      <w:pPr>
        <w:pStyle w:val="Odsekzoznamu"/>
        <w:tabs>
          <w:tab w:val="left" w:pos="3720"/>
        </w:tabs>
        <w:autoSpaceDE w:val="0"/>
        <w:autoSpaceDN w:val="0"/>
        <w:adjustRightInd w:val="0"/>
        <w:spacing w:after="0"/>
        <w:ind w:left="644"/>
        <w:rPr>
          <w:rFonts w:ascii="Times New Roman" w:hAnsi="Times New Roman" w:cs="Times New Roman"/>
          <w:b/>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Názov, obchodné meno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Sídlo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IČO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numPr>
          <w:ilvl w:val="0"/>
          <w:numId w:val="28"/>
        </w:numPr>
        <w:autoSpaceDE w:val="0"/>
        <w:autoSpaceDN w:val="0"/>
        <w:adjustRightInd w:val="0"/>
        <w:spacing w:after="0"/>
        <w:contextualSpacing w:val="0"/>
        <w:jc w:val="both"/>
        <w:rPr>
          <w:rFonts w:ascii="Times New Roman" w:hAnsi="Times New Roman" w:cs="Times New Roman"/>
          <w:sz w:val="24"/>
          <w:szCs w:val="24"/>
          <w:lang w:eastAsia="sk-SK"/>
        </w:rPr>
      </w:pPr>
      <w:r w:rsidRPr="00B557A7">
        <w:rPr>
          <w:rFonts w:ascii="Times New Roman" w:hAnsi="Times New Roman" w:cs="Times New Roman"/>
          <w:b/>
          <w:iCs/>
          <w:sz w:val="24"/>
          <w:szCs w:val="24"/>
        </w:rPr>
        <w:t xml:space="preserve">Predmet zákazky: </w:t>
      </w:r>
      <w:r w:rsidRPr="00B557A7">
        <w:rPr>
          <w:rFonts w:ascii="Times New Roman" w:hAnsi="Times New Roman" w:cs="Times New Roman"/>
          <w:sz w:val="24"/>
          <w:szCs w:val="24"/>
          <w:shd w:val="clear" w:color="auto" w:fill="FFFFFF"/>
        </w:rPr>
        <w:t>Prestavba objektov – farma Ľuboreč</w:t>
      </w:r>
    </w:p>
    <w:p w:rsidR="00B557A7" w:rsidRPr="00B557A7" w:rsidRDefault="00B557A7" w:rsidP="00B557A7">
      <w:pPr>
        <w:pStyle w:val="Odsekzoznamu"/>
        <w:autoSpaceDE w:val="0"/>
        <w:autoSpaceDN w:val="0"/>
        <w:adjustRightInd w:val="0"/>
        <w:spacing w:after="0"/>
        <w:ind w:left="644"/>
        <w:jc w:val="both"/>
        <w:rPr>
          <w:rFonts w:ascii="Tahoma" w:hAnsi="Tahoma" w:cs="Tahoma"/>
          <w:sz w:val="24"/>
          <w:szCs w:val="24"/>
          <w:lang w:eastAsia="sk-SK"/>
        </w:rPr>
      </w:pPr>
    </w:p>
    <w:p w:rsidR="00B557A7" w:rsidRPr="00B557A7" w:rsidRDefault="00B557A7" w:rsidP="00B557A7">
      <w:pPr>
        <w:pStyle w:val="Odsekzoznamu"/>
        <w:numPr>
          <w:ilvl w:val="0"/>
          <w:numId w:val="28"/>
        </w:numPr>
        <w:tabs>
          <w:tab w:val="left" w:pos="3720"/>
          <w:tab w:val="left" w:pos="4500"/>
        </w:tabs>
        <w:autoSpaceDE w:val="0"/>
        <w:autoSpaceDN w:val="0"/>
        <w:adjustRightInd w:val="0"/>
        <w:spacing w:after="0"/>
        <w:contextualSpacing w:val="0"/>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Kritérium na vyhodnotenie ponúk:</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Celková (zmluvná) cena bez DPH</w:t>
      </w:r>
    </w:p>
    <w:p w:rsidR="00B557A7" w:rsidRPr="00AB7BD1" w:rsidRDefault="00B557A7" w:rsidP="00B557A7">
      <w:pPr>
        <w:tabs>
          <w:tab w:val="left" w:pos="3720"/>
        </w:tabs>
        <w:autoSpaceDE w:val="0"/>
        <w:autoSpaceDN w:val="0"/>
        <w:adjustRightInd w:val="0"/>
        <w:rPr>
          <w:rFonts w:ascii="Times New Roman" w:hAnsi="Times New Roman" w:cs="Times New Roman"/>
          <w:b/>
          <w:noProof/>
          <w:lang w:eastAsia="sk-SK"/>
        </w:rPr>
      </w:pPr>
    </w:p>
    <w:p w:rsidR="00B557A7" w:rsidRPr="00B557A7" w:rsidRDefault="00B557A7" w:rsidP="00B557A7">
      <w:pPr>
        <w:pStyle w:val="Odsekzoznamu"/>
        <w:tabs>
          <w:tab w:val="left" w:pos="3720"/>
        </w:tabs>
        <w:autoSpaceDE w:val="0"/>
        <w:autoSpaceDN w:val="0"/>
        <w:adjustRightInd w:val="0"/>
        <w:jc w:val="center"/>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NAJNIŽŠIA CENA</w:t>
      </w:r>
    </w:p>
    <w:p w:rsidR="00B557A7" w:rsidRPr="00B557A7" w:rsidRDefault="00B557A7" w:rsidP="00B557A7">
      <w:pPr>
        <w:pStyle w:val="Odsekzoznamu"/>
        <w:tabs>
          <w:tab w:val="left" w:pos="3720"/>
        </w:tabs>
        <w:autoSpaceDE w:val="0"/>
        <w:autoSpaceDN w:val="0"/>
        <w:adjustRightInd w:val="0"/>
        <w:rPr>
          <w:rFonts w:ascii="Times New Roman" w:hAnsi="Times New Roman" w:cs="Times New Roman"/>
          <w:noProof/>
          <w:sz w:val="24"/>
          <w:szCs w:val="24"/>
          <w:lang w:eastAsia="sk-SK"/>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245"/>
        <w:gridCol w:w="4179"/>
      </w:tblGrid>
      <w:tr w:rsidR="00B557A7" w:rsidRPr="00B557A7" w:rsidTr="00051321">
        <w:tc>
          <w:tcPr>
            <w:tcW w:w="5245" w:type="dxa"/>
            <w:shd w:val="clear" w:color="auto" w:fill="D9D9D9"/>
            <w:vAlign w:val="center"/>
          </w:tcPr>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tc>
        <w:tc>
          <w:tcPr>
            <w:tcW w:w="4179" w:type="dxa"/>
            <w:shd w:val="clear" w:color="auto" w:fill="D9D9D9"/>
            <w:vAlign w:val="center"/>
          </w:tcPr>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r w:rsidRPr="00B557A7">
              <w:rPr>
                <w:rFonts w:ascii="Times New Roman" w:hAnsi="Times New Roman" w:cs="Times New Roman"/>
                <w:b/>
                <w:bCs/>
                <w:noProof/>
                <w:sz w:val="24"/>
                <w:szCs w:val="24"/>
                <w:lang w:eastAsia="sk-SK"/>
              </w:rPr>
              <w:t>Plnenie</w:t>
            </w:r>
          </w:p>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tc>
      </w:tr>
      <w:tr w:rsidR="00B557A7" w:rsidRPr="00B557A7" w:rsidTr="00051321">
        <w:trPr>
          <w:trHeight w:val="516"/>
        </w:trPr>
        <w:tc>
          <w:tcPr>
            <w:tcW w:w="5245" w:type="dxa"/>
            <w:shd w:val="clear" w:color="auto" w:fill="F2F2F2" w:themeFill="background1" w:themeFillShade="F2"/>
            <w:vAlign w:val="center"/>
          </w:tcPr>
          <w:p w:rsidR="00B557A7" w:rsidRPr="00B557A7" w:rsidRDefault="00B557A7" w:rsidP="00B557A7">
            <w:pPr>
              <w:rPr>
                <w:rFonts w:ascii="Times New Roman" w:hAnsi="Times New Roman" w:cs="Times New Roman"/>
                <w:sz w:val="24"/>
                <w:szCs w:val="24"/>
              </w:rPr>
            </w:pPr>
            <w:r w:rsidRPr="00B557A7">
              <w:rPr>
                <w:rFonts w:ascii="Times New Roman" w:hAnsi="Times New Roman" w:cs="Times New Roman"/>
                <w:sz w:val="24"/>
                <w:szCs w:val="24"/>
              </w:rPr>
              <w:t xml:space="preserve">Celková (zmluvná) cena </w:t>
            </w:r>
            <w:r>
              <w:rPr>
                <w:rFonts w:ascii="Times New Roman" w:hAnsi="Times New Roman" w:cs="Times New Roman"/>
                <w:sz w:val="24"/>
                <w:szCs w:val="24"/>
              </w:rPr>
              <w:t>bez</w:t>
            </w:r>
            <w:r w:rsidRPr="00B557A7">
              <w:rPr>
                <w:rFonts w:ascii="Times New Roman" w:hAnsi="Times New Roman" w:cs="Times New Roman"/>
                <w:sz w:val="24"/>
                <w:szCs w:val="24"/>
              </w:rPr>
              <w:t xml:space="preserve"> DPH</w:t>
            </w:r>
          </w:p>
        </w:tc>
        <w:tc>
          <w:tcPr>
            <w:tcW w:w="4179" w:type="dxa"/>
            <w:shd w:val="clear" w:color="auto" w:fill="F2F2F2" w:themeFill="background1" w:themeFillShade="F2"/>
          </w:tcPr>
          <w:p w:rsidR="00B557A7" w:rsidRPr="00B557A7" w:rsidRDefault="00B557A7" w:rsidP="00051321">
            <w:pPr>
              <w:tabs>
                <w:tab w:val="left" w:pos="708"/>
              </w:tabs>
              <w:autoSpaceDN w:val="0"/>
              <w:jc w:val="center"/>
              <w:rPr>
                <w:rFonts w:ascii="Times New Roman" w:hAnsi="Times New Roman" w:cs="Times New Roman"/>
                <w:noProof/>
                <w:sz w:val="24"/>
                <w:szCs w:val="24"/>
                <w:lang w:eastAsia="sk-SK"/>
              </w:rPr>
            </w:pPr>
          </w:p>
        </w:tc>
      </w:tr>
    </w:tbl>
    <w:p w:rsidR="00B557A7" w:rsidRPr="00B557A7" w:rsidRDefault="00B557A7" w:rsidP="00B557A7">
      <w:pPr>
        <w:jc w:val="both"/>
        <w:rPr>
          <w:rFonts w:ascii="Times New Roman" w:hAnsi="Times New Roman" w:cs="Times New Roman"/>
          <w:i/>
          <w:iCs/>
          <w:noProof/>
          <w:sz w:val="24"/>
          <w:szCs w:val="24"/>
          <w:lang w:eastAsia="sk-SK"/>
        </w:rPr>
      </w:pPr>
    </w:p>
    <w:p w:rsidR="00B557A7" w:rsidRPr="00B557A7" w:rsidRDefault="00B557A7" w:rsidP="00B557A7">
      <w:pPr>
        <w:spacing w:after="0"/>
        <w:jc w:val="both"/>
        <w:rPr>
          <w:rFonts w:ascii="Times New Roman" w:hAnsi="Times New Roman" w:cs="Times New Roman"/>
          <w:iCs/>
          <w:noProof/>
          <w:sz w:val="24"/>
          <w:szCs w:val="24"/>
          <w:lang w:eastAsia="sk-SK"/>
        </w:rPr>
      </w:pPr>
      <w:r w:rsidRPr="00B557A7">
        <w:rPr>
          <w:rFonts w:ascii="Times New Roman" w:hAnsi="Times New Roman" w:cs="Times New Roman"/>
          <w:iCs/>
          <w:noProof/>
          <w:sz w:val="24"/>
          <w:szCs w:val="24"/>
          <w:lang w:eastAsia="sk-SK"/>
        </w:rPr>
        <w:t>Platca DPH: áno – nie</w:t>
      </w:r>
    </w:p>
    <w:p w:rsidR="00B557A7" w:rsidRPr="00B557A7" w:rsidRDefault="00B557A7" w:rsidP="00B557A7">
      <w:pPr>
        <w:spacing w:after="0"/>
        <w:jc w:val="both"/>
        <w:rPr>
          <w:rFonts w:ascii="Times New Roman" w:hAnsi="Times New Roman" w:cs="Times New Roman"/>
          <w:iCs/>
          <w:noProof/>
          <w:sz w:val="24"/>
          <w:szCs w:val="24"/>
          <w:lang w:eastAsia="sk-SK"/>
        </w:rPr>
      </w:pPr>
      <w:r w:rsidRPr="00B557A7">
        <w:rPr>
          <w:rFonts w:ascii="Times New Roman" w:hAnsi="Times New Roman" w:cs="Times New Roman"/>
          <w:iCs/>
          <w:noProof/>
          <w:sz w:val="24"/>
          <w:szCs w:val="24"/>
          <w:lang w:eastAsia="sk-SK"/>
        </w:rPr>
        <w:t>(ak uchádzač nie je platcom DPH, uvedie túto skutočnosť ako súčasť tohto návrhu)</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V ........................................., dňa ................................................</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meno, priezvisko a podpis</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w:t>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štatutárneho zástupcu uchádzača</w:t>
      </w:r>
    </w:p>
    <w:p w:rsidR="00B557A7" w:rsidRDefault="00B557A7" w:rsidP="001F319C">
      <w:pPr>
        <w:spacing w:after="0"/>
        <w:jc w:val="right"/>
        <w:rPr>
          <w:rFonts w:ascii="Times New Roman" w:hAnsi="Times New Roman" w:cs="Times New Roman"/>
          <w:sz w:val="24"/>
          <w:szCs w:val="24"/>
        </w:rPr>
      </w:pP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1F319C" w:rsidRPr="00810AF2" w:rsidRDefault="001F319C" w:rsidP="001F319C">
      <w:pPr>
        <w:spacing w:after="0"/>
        <w:jc w:val="right"/>
        <w:rPr>
          <w:rFonts w:ascii="Times New Roman" w:hAnsi="Times New Roman" w:cs="Times New Roman"/>
          <w:sz w:val="24"/>
          <w:szCs w:val="24"/>
        </w:rPr>
      </w:pPr>
      <w:r w:rsidRPr="00810AF2">
        <w:rPr>
          <w:rFonts w:ascii="Times New Roman" w:hAnsi="Times New Roman" w:cs="Times New Roman"/>
          <w:sz w:val="24"/>
          <w:szCs w:val="24"/>
        </w:rPr>
        <w:t>Príloha č. 2</w:t>
      </w:r>
    </w:p>
    <w:p w:rsidR="001F319C" w:rsidRDefault="001F319C" w:rsidP="001F319C">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sidRPr="00B557A7">
        <w:rPr>
          <w:rFonts w:ascii="Times New Roman" w:hAnsi="Times New Roman" w:cs="Times New Roman"/>
          <w:i/>
          <w:sz w:val="24"/>
          <w:szCs w:val="24"/>
          <w:u w:val="single"/>
        </w:rPr>
        <w:t xml:space="preserve">Príloha č. 2 </w:t>
      </w:r>
      <w:r>
        <w:rPr>
          <w:rFonts w:ascii="Times New Roman" w:hAnsi="Times New Roman" w:cs="Times New Roman"/>
          <w:i/>
          <w:sz w:val="24"/>
          <w:szCs w:val="24"/>
          <w:u w:val="single"/>
        </w:rPr>
        <w:t xml:space="preserve">Výkaz výmer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B557A7" w:rsidRDefault="00B557A7" w:rsidP="001F319C">
      <w:pPr>
        <w:spacing w:after="0"/>
        <w:jc w:val="right"/>
        <w:rPr>
          <w:rFonts w:ascii="Times New Roman" w:hAnsi="Times New Roman" w:cs="Times New Roman"/>
          <w:sz w:val="24"/>
          <w:szCs w:val="24"/>
        </w:rPr>
      </w:pPr>
      <w:r>
        <w:rPr>
          <w:rFonts w:ascii="Times New Roman" w:hAnsi="Times New Roman" w:cs="Times New Roman"/>
          <w:sz w:val="24"/>
          <w:szCs w:val="24"/>
        </w:rPr>
        <w:t>Príloha č. 3</w:t>
      </w:r>
    </w:p>
    <w:p w:rsidR="00B557A7" w:rsidRDefault="00B557A7" w:rsidP="00B557A7">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Príloha č. 3</w:t>
      </w:r>
      <w:r w:rsidRPr="00B557A7">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Projektová dokumentácia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B557A7" w:rsidRDefault="00B557A7" w:rsidP="00B557A7">
      <w:pPr>
        <w:spacing w:after="0"/>
        <w:jc w:val="right"/>
        <w:rPr>
          <w:rFonts w:ascii="Times New Roman" w:hAnsi="Times New Roman" w:cs="Times New Roman"/>
          <w:sz w:val="24"/>
          <w:szCs w:val="24"/>
        </w:rPr>
      </w:pPr>
      <w:r>
        <w:rPr>
          <w:rFonts w:ascii="Times New Roman" w:hAnsi="Times New Roman" w:cs="Times New Roman"/>
          <w:sz w:val="24"/>
          <w:szCs w:val="24"/>
        </w:rPr>
        <w:t>Príloha č. 4</w:t>
      </w:r>
    </w:p>
    <w:p w:rsidR="00B557A7" w:rsidRDefault="00B557A7" w:rsidP="00B557A7">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Príloha č. 4</w:t>
      </w:r>
      <w:r w:rsidRPr="00B557A7">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Návrh zmluvy o dielo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bookmarkStart w:id="1" w:name="_GoBack"/>
      <w:bookmarkEnd w:id="1"/>
    </w:p>
    <w:sectPr w:rsidR="00B557A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E6" w:rsidRDefault="00C342E6" w:rsidP="00C342E6">
      <w:pPr>
        <w:spacing w:after="0" w:line="240" w:lineRule="auto"/>
      </w:pPr>
      <w:r>
        <w:separator/>
      </w:r>
    </w:p>
  </w:endnote>
  <w:endnote w:type="continuationSeparator" w:id="0">
    <w:p w:rsidR="00C342E6" w:rsidRDefault="00C342E6" w:rsidP="00C3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E6" w:rsidRDefault="00C342E6" w:rsidP="00C342E6">
      <w:pPr>
        <w:spacing w:after="0" w:line="240" w:lineRule="auto"/>
      </w:pPr>
      <w:r>
        <w:separator/>
      </w:r>
    </w:p>
  </w:footnote>
  <w:footnote w:type="continuationSeparator" w:id="0">
    <w:p w:rsidR="00C342E6" w:rsidRDefault="00C342E6" w:rsidP="00C342E6">
      <w:pPr>
        <w:spacing w:after="0" w:line="240" w:lineRule="auto"/>
      </w:pPr>
      <w:r>
        <w:continuationSeparator/>
      </w:r>
    </w:p>
  </w:footnote>
  <w:footnote w:id="1">
    <w:p w:rsidR="001108EF" w:rsidRPr="006227A7" w:rsidRDefault="001108EF" w:rsidP="001108EF">
      <w:pPr>
        <w:pStyle w:val="Textpoznmkypodiarou"/>
        <w:jc w:val="both"/>
        <w:rPr>
          <w:sz w:val="18"/>
          <w:szCs w:val="18"/>
        </w:rPr>
      </w:pPr>
      <w:r>
        <w:rPr>
          <w:rStyle w:val="Odkaznapoznmkupodiarou"/>
        </w:rPr>
        <w:footnoteRef/>
      </w:r>
      <w:r>
        <w:t xml:space="preserve"> </w:t>
      </w:r>
      <w:r w:rsidRPr="006227A7">
        <w:rPr>
          <w:sz w:val="18"/>
          <w:szCs w:val="18"/>
        </w:rPr>
        <w:t xml:space="preserve">Predchádzajúci súhlas PPA s vyhlásením nového obstarávania je potrebný len v prípade, ak zo strany obstarávateľa už bola dokumentácia z obstarávania predložená PPA podľa čl. 18 tohto Usmernenia.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6" w:rsidRPr="00C342E6" w:rsidRDefault="00751E70" w:rsidP="00C342E6">
    <w:pPr>
      <w:pStyle w:val="Hlavika"/>
      <w:jc w:val="center"/>
      <w:rPr>
        <w:rFonts w:ascii="Times New Roman" w:hAnsi="Times New Roman" w:cs="Times New Roman"/>
        <w:sz w:val="32"/>
        <w:szCs w:val="32"/>
      </w:rPr>
    </w:pPr>
    <w:r>
      <w:rPr>
        <w:rStyle w:val="Siln"/>
        <w:rFonts w:ascii="Times New Roman" w:hAnsi="Times New Roman"/>
        <w:sz w:val="32"/>
        <w:szCs w:val="32"/>
      </w:rPr>
      <w:t>ADOSFARM, s.r.o.</w:t>
    </w:r>
  </w:p>
  <w:p w:rsidR="00C342E6" w:rsidRDefault="00C342E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9C20C6A"/>
    <w:name w:val="WW8Num4"/>
    <w:lvl w:ilvl="0">
      <w:start w:val="1"/>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1B663CE"/>
    <w:multiLevelType w:val="hybridMultilevel"/>
    <w:tmpl w:val="0F604462"/>
    <w:lvl w:ilvl="0" w:tplc="AF9EBE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nsid w:val="060C2B13"/>
    <w:multiLevelType w:val="hybridMultilevel"/>
    <w:tmpl w:val="E8B0292A"/>
    <w:lvl w:ilvl="0" w:tplc="669E50A2">
      <w:start w:val="1"/>
      <w:numFmt w:val="decimal"/>
      <w:lvlText w:val="%1."/>
      <w:lvlJc w:val="left"/>
      <w:pPr>
        <w:tabs>
          <w:tab w:val="num" w:pos="1080"/>
        </w:tabs>
        <w:ind w:left="1080" w:hanging="72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068A1E8E"/>
    <w:multiLevelType w:val="hybridMultilevel"/>
    <w:tmpl w:val="B68819DC"/>
    <w:lvl w:ilvl="0" w:tplc="8FDEC214">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22557"/>
    <w:multiLevelType w:val="hybridMultilevel"/>
    <w:tmpl w:val="8B0EFC50"/>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7">
    <w:nsid w:val="08C64020"/>
    <w:multiLevelType w:val="hybridMultilevel"/>
    <w:tmpl w:val="D00AB5EE"/>
    <w:lvl w:ilvl="0" w:tplc="E1783DD2">
      <w:start w:val="1"/>
      <w:numFmt w:val="lowerLetter"/>
      <w:lvlText w:val="%1)"/>
      <w:lvlJc w:val="left"/>
      <w:pPr>
        <w:ind w:left="899" w:hanging="360"/>
      </w:pPr>
      <w:rPr>
        <w:rFonts w:hint="default"/>
        <w:i w:val="0"/>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8">
    <w:nsid w:val="0A3F4943"/>
    <w:multiLevelType w:val="hybridMultilevel"/>
    <w:tmpl w:val="9C5A91D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0C4267B5"/>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4DA03A1"/>
    <w:multiLevelType w:val="hybridMultilevel"/>
    <w:tmpl w:val="3EDA86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CF1F52"/>
    <w:multiLevelType w:val="hybridMultilevel"/>
    <w:tmpl w:val="62D29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F927AA0"/>
    <w:multiLevelType w:val="hybridMultilevel"/>
    <w:tmpl w:val="7874651C"/>
    <w:lvl w:ilvl="0" w:tplc="38ACAF1C">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69914B6"/>
    <w:multiLevelType w:val="hybridMultilevel"/>
    <w:tmpl w:val="CEF2BCB4"/>
    <w:lvl w:ilvl="0" w:tplc="C25859B4">
      <w:start w:val="14"/>
      <w:numFmt w:val="bullet"/>
      <w:lvlText w:val="-"/>
      <w:lvlJc w:val="left"/>
      <w:pPr>
        <w:ind w:left="720" w:hanging="360"/>
      </w:pPr>
      <w:rPr>
        <w:rFonts w:ascii="Segoe UI" w:eastAsia="Times New Roman" w:hAnsi="Segoe UI" w:cs="Segoe U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13B08CC"/>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3B210C9"/>
    <w:multiLevelType w:val="hybridMultilevel"/>
    <w:tmpl w:val="5E0EA804"/>
    <w:lvl w:ilvl="0" w:tplc="7312DEA8">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C06891"/>
    <w:multiLevelType w:val="hybridMultilevel"/>
    <w:tmpl w:val="8468F52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nsid w:val="57743EE0"/>
    <w:multiLevelType w:val="hybridMultilevel"/>
    <w:tmpl w:val="927653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5B28566A"/>
    <w:multiLevelType w:val="hybridMultilevel"/>
    <w:tmpl w:val="D2524356"/>
    <w:lvl w:ilvl="0" w:tplc="007E2C0E">
      <w:start w:val="831"/>
      <w:numFmt w:val="bullet"/>
      <w:lvlText w:val="-"/>
      <w:lvlJc w:val="right"/>
      <w:pPr>
        <w:ind w:left="1425" w:hanging="360"/>
      </w:pPr>
      <w:rPr>
        <w:rFonts w:ascii="Segoe UI" w:hAnsi="Segoe U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2">
    <w:nsid w:val="5F0D39DC"/>
    <w:multiLevelType w:val="multilevel"/>
    <w:tmpl w:val="F8C4327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2E0784"/>
    <w:multiLevelType w:val="multilevel"/>
    <w:tmpl w:val="7874651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F36B93"/>
    <w:multiLevelType w:val="multilevel"/>
    <w:tmpl w:val="40205FBC"/>
    <w:lvl w:ilvl="0">
      <w:start w:val="1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D7D149A"/>
    <w:multiLevelType w:val="hybridMultilevel"/>
    <w:tmpl w:val="C7A21ECE"/>
    <w:lvl w:ilvl="0" w:tplc="1BC80FB6">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883F71"/>
    <w:multiLevelType w:val="hybridMultilevel"/>
    <w:tmpl w:val="74C2A4A6"/>
    <w:lvl w:ilvl="0" w:tplc="3946AD4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6"/>
  </w:num>
  <w:num w:numId="5">
    <w:abstractNumId w:val="28"/>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7"/>
  </w:num>
  <w:num w:numId="12">
    <w:abstractNumId w:val="12"/>
  </w:num>
  <w:num w:numId="13">
    <w:abstractNumId w:val="17"/>
  </w:num>
  <w:num w:numId="14">
    <w:abstractNumId w:val="18"/>
  </w:num>
  <w:num w:numId="15">
    <w:abstractNumId w:val="14"/>
  </w:num>
  <w:num w:numId="16">
    <w:abstractNumId w:val="23"/>
  </w:num>
  <w:num w:numId="17">
    <w:abstractNumId w:val="25"/>
  </w:num>
  <w:num w:numId="18">
    <w:abstractNumId w:val="7"/>
  </w:num>
  <w:num w:numId="19">
    <w:abstractNumId w:val="26"/>
  </w:num>
  <w:num w:numId="20">
    <w:abstractNumId w:val="11"/>
  </w:num>
  <w:num w:numId="21">
    <w:abstractNumId w:val="16"/>
  </w:num>
  <w:num w:numId="22">
    <w:abstractNumId w:val="9"/>
  </w:num>
  <w:num w:numId="23">
    <w:abstractNumId w:val="24"/>
  </w:num>
  <w:num w:numId="24">
    <w:abstractNumId w:val="15"/>
  </w:num>
  <w:num w:numId="25">
    <w:abstractNumId w:val="8"/>
  </w:num>
  <w:num w:numId="26">
    <w:abstractNumId w:val="2"/>
  </w:num>
  <w:num w:numId="27">
    <w:abstractNumId w:val="21"/>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E6"/>
    <w:rsid w:val="00042432"/>
    <w:rsid w:val="000C2ED3"/>
    <w:rsid w:val="001108EF"/>
    <w:rsid w:val="001721FD"/>
    <w:rsid w:val="001F2B7C"/>
    <w:rsid w:val="001F319C"/>
    <w:rsid w:val="002025FF"/>
    <w:rsid w:val="00340CC3"/>
    <w:rsid w:val="00364690"/>
    <w:rsid w:val="00380D8B"/>
    <w:rsid w:val="003D7664"/>
    <w:rsid w:val="004402AA"/>
    <w:rsid w:val="00470116"/>
    <w:rsid w:val="00476CF4"/>
    <w:rsid w:val="00526417"/>
    <w:rsid w:val="00664FF3"/>
    <w:rsid w:val="00736C29"/>
    <w:rsid w:val="00751E70"/>
    <w:rsid w:val="00810AF2"/>
    <w:rsid w:val="00846E49"/>
    <w:rsid w:val="008F1CF4"/>
    <w:rsid w:val="009B5DD1"/>
    <w:rsid w:val="009E3B60"/>
    <w:rsid w:val="00AA1AF8"/>
    <w:rsid w:val="00AA2CD6"/>
    <w:rsid w:val="00B41313"/>
    <w:rsid w:val="00B455FD"/>
    <w:rsid w:val="00B53BE4"/>
    <w:rsid w:val="00B557A7"/>
    <w:rsid w:val="00C342E6"/>
    <w:rsid w:val="00C41138"/>
    <w:rsid w:val="00CD1442"/>
    <w:rsid w:val="00E33685"/>
    <w:rsid w:val="00E43166"/>
    <w:rsid w:val="00EF2FB0"/>
    <w:rsid w:val="00F35660"/>
    <w:rsid w:val="00F367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 w:type="paragraph" w:customStyle="1" w:styleId="ListParagraph2">
    <w:name w:val="List Paragraph2"/>
    <w:basedOn w:val="Normlny"/>
    <w:rsid w:val="00751E70"/>
    <w:pPr>
      <w:spacing w:after="0" w:line="360" w:lineRule="auto"/>
      <w:ind w:left="720" w:right="-57"/>
    </w:pPr>
    <w:rPr>
      <w:rFonts w:ascii="Cambria" w:eastAsia="Calibri" w:hAnsi="Cambria" w:cs="Cambria"/>
    </w:rPr>
  </w:style>
  <w:style w:type="paragraph" w:customStyle="1" w:styleId="Default">
    <w:name w:val="Default"/>
    <w:qFormat/>
    <w:rsid w:val="001F2B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 w:type="paragraph" w:customStyle="1" w:styleId="ListParagraph2">
    <w:name w:val="List Paragraph2"/>
    <w:basedOn w:val="Normlny"/>
    <w:rsid w:val="00751E70"/>
    <w:pPr>
      <w:spacing w:after="0" w:line="360" w:lineRule="auto"/>
      <w:ind w:left="720" w:right="-57"/>
    </w:pPr>
    <w:rPr>
      <w:rFonts w:ascii="Cambria" w:eastAsia="Calibri" w:hAnsi="Cambria" w:cs="Cambria"/>
    </w:rPr>
  </w:style>
  <w:style w:type="paragraph" w:customStyle="1" w:styleId="Default">
    <w:name w:val="Default"/>
    <w:qFormat/>
    <w:rsid w:val="001F2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mailto:sotnikova.vier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91D0-1485-4D98-821B-69CD82D1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2415</Words>
  <Characters>13769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5</cp:revision>
  <dcterms:created xsi:type="dcterms:W3CDTF">2023-12-15T09:49:00Z</dcterms:created>
  <dcterms:modified xsi:type="dcterms:W3CDTF">2023-12-17T20:45:00Z</dcterms:modified>
</cp:coreProperties>
</file>