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0B6D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72F73853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1138BF4B" w14:textId="77777777" w:rsidR="000E0BD4" w:rsidRPr="00553FF7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8"/>
          <w:szCs w:val="28"/>
        </w:rPr>
      </w:pPr>
    </w:p>
    <w:p w14:paraId="15F80C72" w14:textId="07153D8D" w:rsidR="00553FF7" w:rsidRPr="00553FF7" w:rsidRDefault="00553FF7" w:rsidP="00553FF7">
      <w:pPr>
        <w:autoSpaceDE w:val="0"/>
        <w:spacing w:line="276" w:lineRule="auto"/>
        <w:ind w:left="360"/>
        <w:jc w:val="both"/>
        <w:rPr>
          <w:sz w:val="28"/>
          <w:szCs w:val="28"/>
          <w:lang w:eastAsia="zh-CN"/>
        </w:rPr>
      </w:pPr>
      <w:r w:rsidRPr="00553FF7">
        <w:rPr>
          <w:rFonts w:eastAsia="Batang"/>
          <w:b/>
          <w:i/>
          <w:sz w:val="28"/>
          <w:szCs w:val="28"/>
        </w:rPr>
        <w:t xml:space="preserve">            </w:t>
      </w:r>
      <w:r w:rsidR="000C3767" w:rsidRPr="00553FF7">
        <w:rPr>
          <w:rFonts w:eastAsia="Batang"/>
          <w:b/>
          <w:i/>
          <w:sz w:val="28"/>
          <w:szCs w:val="28"/>
        </w:rPr>
        <w:t>„</w:t>
      </w:r>
      <w:r w:rsidRPr="00553FF7">
        <w:rPr>
          <w:rFonts w:eastAsia="Batang"/>
          <w:b/>
          <w:i/>
          <w:sz w:val="28"/>
          <w:szCs w:val="28"/>
        </w:rPr>
        <w:t xml:space="preserve">Technologické zariadenia na spracovanie </w:t>
      </w:r>
      <w:proofErr w:type="spellStart"/>
      <w:r w:rsidRPr="00553FF7">
        <w:rPr>
          <w:rFonts w:eastAsia="Batang"/>
          <w:b/>
          <w:i/>
          <w:sz w:val="28"/>
          <w:szCs w:val="28"/>
        </w:rPr>
        <w:t>husokačiek</w:t>
      </w:r>
      <w:proofErr w:type="spellEnd"/>
      <w:r w:rsidRPr="00553FF7">
        <w:rPr>
          <w:b/>
          <w:bCs/>
          <w:sz w:val="28"/>
          <w:szCs w:val="28"/>
          <w:lang w:eastAsia="sk-SK"/>
        </w:rPr>
        <w:t>“</w:t>
      </w:r>
    </w:p>
    <w:p w14:paraId="490F4C87" w14:textId="5400ADC3" w:rsidR="000E0BD4" w:rsidRDefault="000E0BD4" w:rsidP="00553FF7">
      <w:pPr>
        <w:autoSpaceDE w:val="0"/>
        <w:autoSpaceDN w:val="0"/>
        <w:adjustRightInd w:val="0"/>
        <w:rPr>
          <w:rFonts w:eastAsia="Batang"/>
          <w:b/>
          <w:i/>
          <w:sz w:val="24"/>
          <w:szCs w:val="24"/>
        </w:rPr>
      </w:pPr>
    </w:p>
    <w:p w14:paraId="3D4C28A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DBF52D3" w14:textId="6A1F68AF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FD9342F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AB3A625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08F9C6B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11AB208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148215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77339A1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68CDC52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D0B891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E985F4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93ACB2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4ED1D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578E4D5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4E3BBFD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F90F70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762A408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D0F9B7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53B7B6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5F96E7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01F6B0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CC85C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3334800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872C19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058A12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732B8AA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9A6F27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7AB6F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1FCA298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6241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4AF6B7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8BB41B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1ACF03F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C3348D2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267D583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2896D5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D337A6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AEB307C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BAFDD16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0B528E8" w14:textId="0A7824A2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E2207A9" w14:textId="3A8CA9B3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4157008F" w14:textId="41BD4132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147AED70" w14:textId="4AF3A619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0037E0B5" w14:textId="7AB42823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6C74C33F" w14:textId="56732BC4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1B62DCFD" w14:textId="77777777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20EF3DF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5285BD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0909E0B7" w14:textId="77777777" w:rsidR="00692F80" w:rsidRDefault="00692F80" w:rsidP="00A110C6">
      <w:pPr>
        <w:rPr>
          <w:b/>
          <w:bCs/>
          <w:sz w:val="32"/>
          <w:szCs w:val="32"/>
          <w:lang w:eastAsia="sk-SK"/>
        </w:rPr>
      </w:pPr>
    </w:p>
    <w:p w14:paraId="298E8120" w14:textId="77777777" w:rsidR="00692F80" w:rsidRDefault="00692F80" w:rsidP="00175D02">
      <w:pPr>
        <w:rPr>
          <w:b/>
          <w:bCs/>
          <w:sz w:val="32"/>
          <w:szCs w:val="32"/>
          <w:lang w:eastAsia="sk-SK"/>
        </w:rPr>
      </w:pPr>
    </w:p>
    <w:p w14:paraId="2B634D39" w14:textId="7EC3688A" w:rsidR="00175D02" w:rsidRDefault="00175D02" w:rsidP="00175D02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lastRenderedPageBreak/>
        <w:t>Technická špecifikácia a jednotkové ceny:</w:t>
      </w:r>
    </w:p>
    <w:p w14:paraId="70003304" w14:textId="77777777" w:rsidR="00175D02" w:rsidRDefault="00175D02" w:rsidP="00175D02">
      <w:pPr>
        <w:rPr>
          <w:b/>
          <w:bCs/>
          <w:sz w:val="24"/>
          <w:szCs w:val="24"/>
          <w:lang w:eastAsia="sk-SK"/>
        </w:rPr>
      </w:pPr>
    </w:p>
    <w:p w14:paraId="52B20CB9" w14:textId="77777777" w:rsidR="00175D02" w:rsidRDefault="00175D02" w:rsidP="00175D02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1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>Horný prepravný pás</w:t>
      </w:r>
      <w:r w:rsidRPr="006E0C17">
        <w:rPr>
          <w:b/>
          <w:bCs/>
          <w:sz w:val="24"/>
          <w:szCs w:val="24"/>
          <w:lang w:eastAsia="sk-SK"/>
        </w:rPr>
        <w:t xml:space="preserve"> (1 ks)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963"/>
        <w:gridCol w:w="2808"/>
        <w:gridCol w:w="2693"/>
      </w:tblGrid>
      <w:tr w:rsidR="00175D02" w14:paraId="35DF5279" w14:textId="77777777" w:rsidTr="002132A6">
        <w:tc>
          <w:tcPr>
            <w:tcW w:w="3963" w:type="dxa"/>
            <w:shd w:val="clear" w:color="auto" w:fill="00B0F0"/>
            <w:vAlign w:val="center"/>
          </w:tcPr>
          <w:p w14:paraId="139F012F" w14:textId="77777777" w:rsidR="00175D02" w:rsidRPr="00BA5CAE" w:rsidRDefault="00175D02" w:rsidP="002132A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808" w:type="dxa"/>
            <w:shd w:val="clear" w:color="auto" w:fill="00B0F0"/>
            <w:vAlign w:val="center"/>
          </w:tcPr>
          <w:p w14:paraId="55FD11BC" w14:textId="77777777" w:rsidR="00175D02" w:rsidRPr="00BA5CAE" w:rsidRDefault="00175D02" w:rsidP="002132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693" w:type="dxa"/>
            <w:shd w:val="clear" w:color="auto" w:fill="00B0F0"/>
            <w:vAlign w:val="center"/>
          </w:tcPr>
          <w:p w14:paraId="689E32D6" w14:textId="77777777" w:rsidR="00175D02" w:rsidRPr="002922B7" w:rsidRDefault="00175D02" w:rsidP="002132A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181117E8" w14:textId="77777777" w:rsidR="00175D02" w:rsidRPr="002922B7" w:rsidRDefault="00175D02" w:rsidP="002132A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62CEE2CA" w14:textId="77777777" w:rsidR="00175D02" w:rsidRPr="00BA5CAE" w:rsidRDefault="00175D02" w:rsidP="002132A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175D02" w:rsidRPr="00BA5CAE" w14:paraId="40F37896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536BC5CC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Dopravný pás s T-koľajnicami</w:t>
            </w:r>
          </w:p>
        </w:tc>
        <w:tc>
          <w:tcPr>
            <w:tcW w:w="2808" w:type="dxa"/>
            <w:vAlign w:val="center"/>
          </w:tcPr>
          <w:p w14:paraId="688FF4C7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75AE760B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05D15B38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5765DE3E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Reťaz s priemerom </w:t>
            </w:r>
          </w:p>
        </w:tc>
        <w:tc>
          <w:tcPr>
            <w:tcW w:w="2808" w:type="dxa"/>
            <w:vAlign w:val="center"/>
          </w:tcPr>
          <w:p w14:paraId="7A0BE2DC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8 mm</w:t>
            </w:r>
          </w:p>
        </w:tc>
        <w:tc>
          <w:tcPr>
            <w:tcW w:w="2693" w:type="dxa"/>
            <w:vAlign w:val="center"/>
          </w:tcPr>
          <w:p w14:paraId="350B192B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Reťaz s priemerom </w:t>
            </w:r>
          </w:p>
        </w:tc>
      </w:tr>
      <w:tr w:rsidR="00175D02" w:rsidRPr="00BA5CAE" w14:paraId="27D8A535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BA52997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Valčeky s priemerom</w:t>
            </w:r>
          </w:p>
        </w:tc>
        <w:tc>
          <w:tcPr>
            <w:tcW w:w="2808" w:type="dxa"/>
            <w:vAlign w:val="center"/>
          </w:tcPr>
          <w:p w14:paraId="1A39732E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50 mm</w:t>
            </w:r>
          </w:p>
        </w:tc>
        <w:tc>
          <w:tcPr>
            <w:tcW w:w="2693" w:type="dxa"/>
            <w:vAlign w:val="center"/>
          </w:tcPr>
          <w:p w14:paraId="29045FB7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5D02" w:rsidRPr="00BA5CAE" w14:paraId="69BB28C9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3D469ECC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Rázvor (rozostup)</w:t>
            </w:r>
          </w:p>
        </w:tc>
        <w:tc>
          <w:tcPr>
            <w:tcW w:w="2808" w:type="dxa"/>
            <w:vAlign w:val="center"/>
          </w:tcPr>
          <w:p w14:paraId="5946C8F5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8“</w:t>
            </w:r>
          </w:p>
        </w:tc>
        <w:tc>
          <w:tcPr>
            <w:tcW w:w="2693" w:type="dxa"/>
            <w:vAlign w:val="center"/>
          </w:tcPr>
          <w:p w14:paraId="0B983879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5D02" w:rsidRPr="00BA5CAE" w14:paraId="73D7E670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C189504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Koľajnice: T INOX 50x50 (alebo ekvivalent)</w:t>
            </w:r>
          </w:p>
        </w:tc>
        <w:tc>
          <w:tcPr>
            <w:tcW w:w="2808" w:type="dxa"/>
            <w:vAlign w:val="center"/>
          </w:tcPr>
          <w:p w14:paraId="661986CE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7C556A31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22C211DD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3CB054A4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Vzdialenosť strmeňov </w:t>
            </w:r>
          </w:p>
        </w:tc>
        <w:tc>
          <w:tcPr>
            <w:tcW w:w="2808" w:type="dxa"/>
            <w:vAlign w:val="center"/>
          </w:tcPr>
          <w:p w14:paraId="53ABFE74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376 mm</w:t>
            </w:r>
          </w:p>
        </w:tc>
        <w:tc>
          <w:tcPr>
            <w:tcW w:w="2693" w:type="dxa"/>
            <w:vAlign w:val="center"/>
          </w:tcPr>
          <w:p w14:paraId="084D910B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5D02" w:rsidRPr="00BA5CAE" w14:paraId="64762692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0A340DFA" w14:textId="77777777" w:rsidR="00175D02" w:rsidRPr="002B7694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Pohonná skupina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Cyclo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(alebo ekvivalent) v zákrutách 180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o</w:t>
            </w:r>
            <w:r>
              <w:rPr>
                <w:rFonts w:cstheme="minorHAnsi"/>
                <w:sz w:val="18"/>
                <w:szCs w:val="18"/>
              </w:rPr>
              <w:t xml:space="preserve"> s priemerom 485 mm</w:t>
            </w:r>
          </w:p>
        </w:tc>
        <w:tc>
          <w:tcPr>
            <w:tcW w:w="2808" w:type="dxa"/>
            <w:vAlign w:val="center"/>
          </w:tcPr>
          <w:p w14:paraId="0A08D643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101082CA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5DC05FCA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23B288CE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Regulácia rýchlosti frekvenčným meničom</w:t>
            </w:r>
          </w:p>
        </w:tc>
        <w:tc>
          <w:tcPr>
            <w:tcW w:w="2808" w:type="dxa"/>
            <w:vAlign w:val="center"/>
          </w:tcPr>
          <w:p w14:paraId="1337118B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42A8B8A5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0E4329F1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3827BE05" w14:textId="77777777" w:rsidR="00175D02" w:rsidRPr="002B7694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o</w:t>
            </w:r>
            <w:r>
              <w:rPr>
                <w:rFonts w:cstheme="minorHAnsi"/>
                <w:sz w:val="18"/>
                <w:szCs w:val="18"/>
              </w:rPr>
              <w:t xml:space="preserve"> zákruta s priemerom 320 mm</w:t>
            </w:r>
          </w:p>
        </w:tc>
        <w:tc>
          <w:tcPr>
            <w:tcW w:w="2808" w:type="dxa"/>
            <w:vAlign w:val="center"/>
          </w:tcPr>
          <w:p w14:paraId="67B1A666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25497611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3577AD8E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1ACCC21" w14:textId="77777777" w:rsidR="00175D02" w:rsidRPr="002B7694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180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o</w:t>
            </w:r>
            <w:r>
              <w:rPr>
                <w:rFonts w:cstheme="minorHAnsi"/>
                <w:sz w:val="18"/>
                <w:szCs w:val="18"/>
              </w:rPr>
              <w:t xml:space="preserve"> zákruta s priemerom 485 mm</w:t>
            </w:r>
          </w:p>
        </w:tc>
        <w:tc>
          <w:tcPr>
            <w:tcW w:w="2808" w:type="dxa"/>
            <w:vAlign w:val="center"/>
          </w:tcPr>
          <w:p w14:paraId="1D1FF611" w14:textId="77777777" w:rsidR="00175D02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6E2FA91D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2E23D993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B49E957" w14:textId="77777777" w:rsidR="00175D02" w:rsidRPr="002B7694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Napínač reťaze v 180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o </w:t>
            </w:r>
            <w:r>
              <w:rPr>
                <w:rFonts w:cstheme="minorHAnsi"/>
                <w:sz w:val="18"/>
                <w:szCs w:val="18"/>
              </w:rPr>
              <w:t>zákrutách s priemerom 485 mm – automatické napínanie strún</w:t>
            </w:r>
          </w:p>
        </w:tc>
        <w:tc>
          <w:tcPr>
            <w:tcW w:w="2808" w:type="dxa"/>
            <w:vAlign w:val="center"/>
          </w:tcPr>
          <w:p w14:paraId="6D8996C1" w14:textId="77777777" w:rsidR="00175D02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52695662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33743040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305EAC6D" w14:textId="77777777" w:rsidR="00175D02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Možnosť zmeny úrovne koľaje (zvýšenie alebo zníženie)</w:t>
            </w:r>
          </w:p>
        </w:tc>
        <w:tc>
          <w:tcPr>
            <w:tcW w:w="2808" w:type="dxa"/>
            <w:vAlign w:val="center"/>
          </w:tcPr>
          <w:p w14:paraId="3B09AB23" w14:textId="77777777" w:rsidR="00175D02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7CF739E0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333915C5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0B6BD40E" w14:textId="77777777" w:rsidR="00175D02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Podporná konštrukcia strmeňov na závesných bodoch</w:t>
            </w:r>
          </w:p>
        </w:tc>
        <w:tc>
          <w:tcPr>
            <w:tcW w:w="2808" w:type="dxa"/>
            <w:vAlign w:val="center"/>
          </w:tcPr>
          <w:p w14:paraId="42B2D788" w14:textId="77777777" w:rsidR="00175D02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620349F5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4A1834AC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3004F145" w14:textId="254C994C" w:rsidR="00175D02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Pokojová doska hydiny na bode zavesenia a s prípravou na koľaji</w:t>
            </w:r>
          </w:p>
        </w:tc>
        <w:tc>
          <w:tcPr>
            <w:tcW w:w="2808" w:type="dxa"/>
            <w:vAlign w:val="center"/>
          </w:tcPr>
          <w:p w14:paraId="48A8C194" w14:textId="77777777" w:rsidR="00175D02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0D17189F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771ADB78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1DA98B12" w14:textId="77777777" w:rsidR="00175D02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Nosný trám na pripevnenie koľaje ku konštrukcií budovy</w:t>
            </w:r>
          </w:p>
        </w:tc>
        <w:tc>
          <w:tcPr>
            <w:tcW w:w="2808" w:type="dxa"/>
            <w:vAlign w:val="center"/>
          </w:tcPr>
          <w:p w14:paraId="0C48EA30" w14:textId="77777777" w:rsidR="00175D02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644CF333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</w:tbl>
    <w:tbl>
      <w:tblPr>
        <w:tblW w:w="528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3"/>
        <w:gridCol w:w="5653"/>
      </w:tblGrid>
      <w:tr w:rsidR="00175D02" w:rsidRPr="006E0C17" w14:paraId="7551D21F" w14:textId="77777777" w:rsidTr="00692F80">
        <w:trPr>
          <w:trHeight w:hRule="exact" w:val="414"/>
        </w:trPr>
        <w:tc>
          <w:tcPr>
            <w:tcW w:w="2033" w:type="pct"/>
            <w:shd w:val="clear" w:color="auto" w:fill="FFFF00"/>
            <w:vAlign w:val="center"/>
          </w:tcPr>
          <w:p w14:paraId="5C6272AB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47D5EF80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  <w:tr w:rsidR="00175D02" w:rsidRPr="006E0C17" w14:paraId="5B2FD33A" w14:textId="77777777" w:rsidTr="00692F80">
        <w:trPr>
          <w:trHeight w:hRule="exact" w:val="420"/>
        </w:trPr>
        <w:tc>
          <w:tcPr>
            <w:tcW w:w="2033" w:type="pct"/>
            <w:shd w:val="clear" w:color="auto" w:fill="FFFF00"/>
            <w:vAlign w:val="center"/>
          </w:tcPr>
          <w:p w14:paraId="5EF6DA2F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3F1D1EB5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  <w:tr w:rsidR="00175D02" w:rsidRPr="006E0C17" w14:paraId="4EE3A81D" w14:textId="77777777" w:rsidTr="002132A6">
        <w:trPr>
          <w:trHeight w:hRule="exact" w:val="434"/>
        </w:trPr>
        <w:tc>
          <w:tcPr>
            <w:tcW w:w="2033" w:type="pct"/>
            <w:shd w:val="clear" w:color="auto" w:fill="00B0F0"/>
            <w:vAlign w:val="center"/>
          </w:tcPr>
          <w:p w14:paraId="54C7513A" w14:textId="7E95741B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  <w:r w:rsidR="00692F80">
              <w:rPr>
                <w:b/>
              </w:rPr>
              <w:t xml:space="preserve"> za LC č. 1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7D841341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  <w:tr w:rsidR="00175D02" w:rsidRPr="006E0C17" w14:paraId="5D09EE7E" w14:textId="77777777" w:rsidTr="002132A6">
        <w:trPr>
          <w:trHeight w:hRule="exact" w:val="413"/>
        </w:trPr>
        <w:tc>
          <w:tcPr>
            <w:tcW w:w="2033" w:type="pct"/>
            <w:shd w:val="clear" w:color="auto" w:fill="00B0F0"/>
            <w:vAlign w:val="center"/>
          </w:tcPr>
          <w:p w14:paraId="0EB531FC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584B5508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  <w:tr w:rsidR="00175D02" w:rsidRPr="006E0C17" w14:paraId="72843A5B" w14:textId="77777777" w:rsidTr="00692F80">
        <w:trPr>
          <w:trHeight w:hRule="exact" w:val="438"/>
        </w:trPr>
        <w:tc>
          <w:tcPr>
            <w:tcW w:w="2033" w:type="pct"/>
            <w:shd w:val="clear" w:color="auto" w:fill="00B0F0"/>
            <w:vAlign w:val="center"/>
          </w:tcPr>
          <w:p w14:paraId="610F48C3" w14:textId="266097D1" w:rsidR="00175D02" w:rsidRPr="006E0C17" w:rsidRDefault="00692F80" w:rsidP="002132A6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  <w:bCs/>
                <w:lang w:eastAsia="sk-SK"/>
              </w:rPr>
              <w:t>C</w:t>
            </w:r>
            <w:r w:rsidR="00175D02" w:rsidRPr="006E0C17">
              <w:rPr>
                <w:b/>
                <w:bCs/>
                <w:lang w:eastAsia="sk-SK"/>
              </w:rPr>
              <w:t>ena spolu v EUR s</w:t>
            </w:r>
            <w:r>
              <w:rPr>
                <w:b/>
                <w:bCs/>
                <w:lang w:eastAsia="sk-SK"/>
              </w:rPr>
              <w:t> </w:t>
            </w:r>
            <w:r w:rsidR="00175D02" w:rsidRPr="006E0C17">
              <w:rPr>
                <w:b/>
                <w:bCs/>
                <w:lang w:eastAsia="sk-SK"/>
              </w:rPr>
              <w:t>DPH</w:t>
            </w:r>
            <w:r>
              <w:rPr>
                <w:b/>
                <w:bCs/>
                <w:lang w:eastAsia="sk-SK"/>
              </w:rPr>
              <w:t xml:space="preserve"> za LC č. 1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22675DBF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17A840A7" w14:textId="77777777" w:rsidR="00175D02" w:rsidRDefault="00175D02" w:rsidP="00175D02">
      <w:pPr>
        <w:rPr>
          <w:b/>
          <w:bCs/>
          <w:sz w:val="24"/>
          <w:szCs w:val="24"/>
          <w:lang w:eastAsia="sk-SK"/>
        </w:rPr>
      </w:pPr>
    </w:p>
    <w:p w14:paraId="5A03D150" w14:textId="77777777" w:rsidR="00175D02" w:rsidRPr="006E0C17" w:rsidRDefault="00175D02" w:rsidP="00175D02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2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 w:rsidRPr="00E52840">
        <w:rPr>
          <w:b/>
          <w:bCs/>
          <w:sz w:val="24"/>
          <w:szCs w:val="24"/>
          <w:lang w:eastAsia="sk-SK"/>
        </w:rPr>
        <w:t>Zariadenie na škrabanie peria</w:t>
      </w:r>
      <w:r w:rsidRPr="006E0C17">
        <w:rPr>
          <w:b/>
          <w:bCs/>
          <w:sz w:val="24"/>
          <w:szCs w:val="24"/>
          <w:lang w:eastAsia="sk-SK"/>
        </w:rPr>
        <w:t xml:space="preserve"> (1 ks)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963"/>
        <w:gridCol w:w="2808"/>
        <w:gridCol w:w="2693"/>
      </w:tblGrid>
      <w:tr w:rsidR="00175D02" w14:paraId="23EBEA14" w14:textId="77777777" w:rsidTr="002132A6">
        <w:tc>
          <w:tcPr>
            <w:tcW w:w="3963" w:type="dxa"/>
            <w:shd w:val="clear" w:color="auto" w:fill="00B0F0"/>
            <w:vAlign w:val="center"/>
          </w:tcPr>
          <w:p w14:paraId="5F81CA32" w14:textId="77777777" w:rsidR="00175D02" w:rsidRPr="00BA5CAE" w:rsidRDefault="00175D02" w:rsidP="002132A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808" w:type="dxa"/>
            <w:shd w:val="clear" w:color="auto" w:fill="00B0F0"/>
            <w:vAlign w:val="center"/>
          </w:tcPr>
          <w:p w14:paraId="1136BBBB" w14:textId="77777777" w:rsidR="00175D02" w:rsidRPr="00BA5CAE" w:rsidRDefault="00175D02" w:rsidP="002132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693" w:type="dxa"/>
            <w:shd w:val="clear" w:color="auto" w:fill="00B0F0"/>
            <w:vAlign w:val="center"/>
          </w:tcPr>
          <w:p w14:paraId="7BCCA70F" w14:textId="77777777" w:rsidR="00175D02" w:rsidRPr="002922B7" w:rsidRDefault="00175D02" w:rsidP="002132A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7531D824" w14:textId="77777777" w:rsidR="00175D02" w:rsidRPr="002922B7" w:rsidRDefault="00175D02" w:rsidP="002132A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143DDA49" w14:textId="77777777" w:rsidR="00175D02" w:rsidRPr="00BA5CAE" w:rsidRDefault="00175D02" w:rsidP="002132A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175D02" w:rsidRPr="00BA5CAE" w14:paraId="6EB913C5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2C7FC6A7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Kónická rampa</w:t>
            </w:r>
          </w:p>
        </w:tc>
        <w:tc>
          <w:tcPr>
            <w:tcW w:w="2808" w:type="dxa"/>
            <w:vAlign w:val="center"/>
          </w:tcPr>
          <w:p w14:paraId="3CF4AFC9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120897ED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265FE766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D386101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Protichodné bubny vybavené manžetami, ktoré oddeľujú perie hydiny</w:t>
            </w:r>
          </w:p>
        </w:tc>
        <w:tc>
          <w:tcPr>
            <w:tcW w:w="2808" w:type="dxa"/>
            <w:vAlign w:val="center"/>
          </w:tcPr>
          <w:p w14:paraId="06EE47B2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7E413374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797AA826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83CEA14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Priehradky, ktoré sú na stranách postupovej línie hydiny</w:t>
            </w:r>
          </w:p>
        </w:tc>
        <w:tc>
          <w:tcPr>
            <w:tcW w:w="2808" w:type="dxa"/>
            <w:vAlign w:val="center"/>
          </w:tcPr>
          <w:p w14:paraId="63ECD9AE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</w:t>
            </w:r>
          </w:p>
        </w:tc>
        <w:tc>
          <w:tcPr>
            <w:tcW w:w="2693" w:type="dxa"/>
            <w:vAlign w:val="center"/>
          </w:tcPr>
          <w:p w14:paraId="1067CEF1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5D02" w:rsidRPr="00BA5CAE" w14:paraId="04C064CA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191A746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Hydraulická regulácia priehradiek pre presné nastavenie</w:t>
            </w:r>
          </w:p>
        </w:tc>
        <w:tc>
          <w:tcPr>
            <w:tcW w:w="2808" w:type="dxa"/>
            <w:vAlign w:val="center"/>
          </w:tcPr>
          <w:p w14:paraId="7BCB10CD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385089BA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73180939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3E7400B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Stroj umožňujúci šklbanie hlavy a krku kačiek</w:t>
            </w:r>
          </w:p>
        </w:tc>
        <w:tc>
          <w:tcPr>
            <w:tcW w:w="2808" w:type="dxa"/>
            <w:vAlign w:val="center"/>
          </w:tcPr>
          <w:p w14:paraId="3990DBB6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0549964F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732BBD8B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C26B635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Šklbanie peria pomocou vodorovne sa krútiacich valcov</w:t>
            </w:r>
          </w:p>
        </w:tc>
        <w:tc>
          <w:tcPr>
            <w:tcW w:w="2808" w:type="dxa"/>
            <w:vAlign w:val="center"/>
          </w:tcPr>
          <w:p w14:paraId="7428FBAC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634BEF64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175D02" w:rsidRPr="00BA5CAE" w14:paraId="625E3FD2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013851D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 valcov na šklbanie</w:t>
            </w:r>
          </w:p>
        </w:tc>
        <w:tc>
          <w:tcPr>
            <w:tcW w:w="2808" w:type="dxa"/>
            <w:vAlign w:val="center"/>
          </w:tcPr>
          <w:p w14:paraId="37E6A10C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</w:t>
            </w:r>
          </w:p>
        </w:tc>
        <w:tc>
          <w:tcPr>
            <w:tcW w:w="2693" w:type="dxa"/>
            <w:vAlign w:val="center"/>
          </w:tcPr>
          <w:p w14:paraId="25BD1869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5D02" w:rsidRPr="00BA5CAE" w14:paraId="59735CB1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54C346A9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Rozmer valcov na šklbanie</w:t>
            </w:r>
          </w:p>
        </w:tc>
        <w:tc>
          <w:tcPr>
            <w:tcW w:w="2808" w:type="dxa"/>
            <w:vAlign w:val="center"/>
          </w:tcPr>
          <w:p w14:paraId="627AA665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300 mm</w:t>
            </w:r>
          </w:p>
        </w:tc>
        <w:tc>
          <w:tcPr>
            <w:tcW w:w="2693" w:type="dxa"/>
            <w:vAlign w:val="center"/>
          </w:tcPr>
          <w:p w14:paraId="164E6B34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5D02" w:rsidRPr="00BA5CAE" w14:paraId="012CC820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39B7D1FC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% odstránenia peria z hydiny</w:t>
            </w:r>
          </w:p>
        </w:tc>
        <w:tc>
          <w:tcPr>
            <w:tcW w:w="2808" w:type="dxa"/>
            <w:vAlign w:val="center"/>
          </w:tcPr>
          <w:p w14:paraId="5BFF88A9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90 %</w:t>
            </w:r>
          </w:p>
        </w:tc>
        <w:tc>
          <w:tcPr>
            <w:tcW w:w="2693" w:type="dxa"/>
            <w:vAlign w:val="center"/>
          </w:tcPr>
          <w:p w14:paraId="752AAC9C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5D02" w:rsidRPr="00BA5CAE" w14:paraId="0B1B94F5" w14:textId="77777777" w:rsidTr="002132A6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2E061305" w14:textId="77777777" w:rsidR="00175D02" w:rsidRPr="00BA5CAE" w:rsidRDefault="00175D02" w:rsidP="002132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Miešaná voda s teplotou</w:t>
            </w:r>
          </w:p>
        </w:tc>
        <w:tc>
          <w:tcPr>
            <w:tcW w:w="2808" w:type="dxa"/>
            <w:vAlign w:val="center"/>
          </w:tcPr>
          <w:p w14:paraId="3A1484C7" w14:textId="06A1B934" w:rsidR="00175D02" w:rsidRPr="00625FF7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53 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o </w:t>
            </w: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2693" w:type="dxa"/>
            <w:vAlign w:val="center"/>
          </w:tcPr>
          <w:p w14:paraId="4036A318" w14:textId="77777777" w:rsidR="00175D02" w:rsidRPr="00BA5CAE" w:rsidRDefault="00175D02" w:rsidP="002132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947"/>
        <w:gridCol w:w="5496"/>
      </w:tblGrid>
      <w:tr w:rsidR="00175D02" w:rsidRPr="006E0C17" w14:paraId="14121BA3" w14:textId="77777777" w:rsidTr="00692F80">
        <w:trPr>
          <w:trHeight w:hRule="exact" w:val="536"/>
        </w:trPr>
        <w:tc>
          <w:tcPr>
            <w:tcW w:w="2090" w:type="pct"/>
            <w:shd w:val="clear" w:color="auto" w:fill="FFFF00"/>
            <w:vAlign w:val="center"/>
          </w:tcPr>
          <w:p w14:paraId="3C2E2830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10" w:type="pct"/>
            <w:shd w:val="clear" w:color="auto" w:fill="FFFF00"/>
            <w:vAlign w:val="center"/>
          </w:tcPr>
          <w:p w14:paraId="51C88138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  <w:tr w:rsidR="00175D02" w:rsidRPr="006E0C17" w14:paraId="0F4B5CBD" w14:textId="77777777" w:rsidTr="00A50DFA">
        <w:trPr>
          <w:trHeight w:hRule="exact" w:val="608"/>
        </w:trPr>
        <w:tc>
          <w:tcPr>
            <w:tcW w:w="2090" w:type="pct"/>
            <w:shd w:val="clear" w:color="auto" w:fill="FFFF00"/>
            <w:vAlign w:val="center"/>
          </w:tcPr>
          <w:p w14:paraId="15BAEAF9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10" w:type="pct"/>
            <w:shd w:val="clear" w:color="auto" w:fill="FFFF00"/>
            <w:vAlign w:val="center"/>
          </w:tcPr>
          <w:p w14:paraId="3ED5131F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  <w:tr w:rsidR="00175D02" w:rsidRPr="006E0C17" w14:paraId="4D9560C3" w14:textId="77777777" w:rsidTr="00A50DFA">
        <w:trPr>
          <w:trHeight w:hRule="exact" w:val="501"/>
        </w:trPr>
        <w:tc>
          <w:tcPr>
            <w:tcW w:w="2090" w:type="pct"/>
            <w:shd w:val="clear" w:color="auto" w:fill="00B0F0"/>
            <w:vAlign w:val="center"/>
          </w:tcPr>
          <w:p w14:paraId="2B203840" w14:textId="6340B7A1" w:rsidR="00175D02" w:rsidRDefault="00175D02" w:rsidP="002132A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  <w:r w:rsidR="00692F80">
              <w:rPr>
                <w:b/>
              </w:rPr>
              <w:t xml:space="preserve"> za LC č. 2</w:t>
            </w:r>
          </w:p>
          <w:p w14:paraId="32AD1F88" w14:textId="77777777" w:rsidR="00692F80" w:rsidRPr="00692F80" w:rsidRDefault="00692F80" w:rsidP="00692F80"/>
          <w:p w14:paraId="1DE39DC5" w14:textId="77777777" w:rsidR="00692F80" w:rsidRPr="00692F80" w:rsidRDefault="00692F80" w:rsidP="00692F80"/>
          <w:p w14:paraId="59317548" w14:textId="77777777" w:rsidR="00692F80" w:rsidRPr="00692F80" w:rsidRDefault="00692F80" w:rsidP="00692F80"/>
        </w:tc>
        <w:tc>
          <w:tcPr>
            <w:tcW w:w="2910" w:type="pct"/>
            <w:shd w:val="clear" w:color="auto" w:fill="00B0F0"/>
            <w:vAlign w:val="center"/>
          </w:tcPr>
          <w:p w14:paraId="596D34F4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  <w:tr w:rsidR="00175D02" w:rsidRPr="006E0C17" w14:paraId="17854D8E" w14:textId="77777777" w:rsidTr="00A50DFA">
        <w:trPr>
          <w:trHeight w:hRule="exact" w:val="476"/>
        </w:trPr>
        <w:tc>
          <w:tcPr>
            <w:tcW w:w="2090" w:type="pct"/>
            <w:shd w:val="clear" w:color="auto" w:fill="00B0F0"/>
            <w:vAlign w:val="center"/>
          </w:tcPr>
          <w:p w14:paraId="76ADF6CC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lastRenderedPageBreak/>
              <w:t>DPH 20%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0AE1E7C6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  <w:tr w:rsidR="00175D02" w:rsidRPr="006E0C17" w14:paraId="2C261839" w14:textId="77777777" w:rsidTr="00A50DFA">
        <w:trPr>
          <w:trHeight w:hRule="exact" w:val="663"/>
        </w:trPr>
        <w:tc>
          <w:tcPr>
            <w:tcW w:w="2090" w:type="pct"/>
            <w:shd w:val="clear" w:color="auto" w:fill="00B0F0"/>
            <w:vAlign w:val="center"/>
          </w:tcPr>
          <w:p w14:paraId="6FFD0405" w14:textId="220DF111" w:rsidR="00175D02" w:rsidRPr="006E0C17" w:rsidRDefault="00692F80" w:rsidP="002132A6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  <w:bCs/>
                <w:lang w:eastAsia="sk-SK"/>
              </w:rPr>
              <w:t>C</w:t>
            </w:r>
            <w:r w:rsidR="00175D02" w:rsidRPr="006E0C17">
              <w:rPr>
                <w:b/>
                <w:bCs/>
                <w:lang w:eastAsia="sk-SK"/>
              </w:rPr>
              <w:t>ena spolu v EUR s</w:t>
            </w:r>
            <w:r>
              <w:rPr>
                <w:b/>
                <w:bCs/>
                <w:lang w:eastAsia="sk-SK"/>
              </w:rPr>
              <w:t> </w:t>
            </w:r>
            <w:r w:rsidR="00175D02" w:rsidRPr="006E0C17">
              <w:rPr>
                <w:b/>
                <w:bCs/>
                <w:lang w:eastAsia="sk-SK"/>
              </w:rPr>
              <w:t>DPH</w:t>
            </w:r>
            <w:r>
              <w:rPr>
                <w:b/>
                <w:bCs/>
                <w:lang w:eastAsia="sk-SK"/>
              </w:rPr>
              <w:t xml:space="preserve"> za LC č. 2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58901FF0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C7C1AF9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0239B3F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bookmarkStart w:id="0" w:name="_Hlk14951865"/>
    </w:p>
    <w:p w14:paraId="0107A319" w14:textId="77777777" w:rsidR="00175D02" w:rsidRPr="006E0C17" w:rsidRDefault="00175D02" w:rsidP="00175D02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3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>Vzduchotechnika</w:t>
      </w:r>
      <w:r w:rsidRPr="006E0C17">
        <w:rPr>
          <w:b/>
          <w:bCs/>
          <w:sz w:val="24"/>
          <w:szCs w:val="24"/>
          <w:lang w:eastAsia="sk-SK"/>
        </w:rPr>
        <w:t xml:space="preserve"> </w:t>
      </w:r>
    </w:p>
    <w:p w14:paraId="1D089614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D72463F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Špecifikácia tvorí samostatnú prílohu. V prípade ak sú v nej uvedené odvolávky na konkrétnu značku alebo výrobcu, môže sa použiť ekvivalent. </w:t>
      </w:r>
    </w:p>
    <w:p w14:paraId="53FDC114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tbl>
      <w:tblPr>
        <w:tblW w:w="51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3"/>
        <w:gridCol w:w="5392"/>
      </w:tblGrid>
      <w:tr w:rsidR="00175D02" w:rsidRPr="006E0C17" w14:paraId="00E7B4AE" w14:textId="77777777" w:rsidTr="002132A6">
        <w:trPr>
          <w:trHeight w:hRule="exact" w:val="434"/>
        </w:trPr>
        <w:tc>
          <w:tcPr>
            <w:tcW w:w="2090" w:type="pct"/>
            <w:shd w:val="clear" w:color="auto" w:fill="00B0F0"/>
            <w:vAlign w:val="center"/>
          </w:tcPr>
          <w:p w14:paraId="48E50AEF" w14:textId="11A9C0D6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  <w:r w:rsidR="00692F80">
              <w:rPr>
                <w:b/>
              </w:rPr>
              <w:t xml:space="preserve"> za LC č. 3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15E15788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  <w:tr w:rsidR="00175D02" w:rsidRPr="006E0C17" w14:paraId="3E765375" w14:textId="77777777" w:rsidTr="002132A6">
        <w:trPr>
          <w:trHeight w:hRule="exact" w:val="413"/>
        </w:trPr>
        <w:tc>
          <w:tcPr>
            <w:tcW w:w="2090" w:type="pct"/>
            <w:shd w:val="clear" w:color="auto" w:fill="00B0F0"/>
            <w:vAlign w:val="center"/>
          </w:tcPr>
          <w:p w14:paraId="540B3A7F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4DCFF852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  <w:tr w:rsidR="00175D02" w:rsidRPr="006E0C17" w14:paraId="3790CE3A" w14:textId="77777777" w:rsidTr="002132A6">
        <w:trPr>
          <w:trHeight w:hRule="exact" w:val="575"/>
        </w:trPr>
        <w:tc>
          <w:tcPr>
            <w:tcW w:w="2090" w:type="pct"/>
            <w:shd w:val="clear" w:color="auto" w:fill="00B0F0"/>
            <w:vAlign w:val="center"/>
          </w:tcPr>
          <w:p w14:paraId="5C6C7808" w14:textId="4D0429BF" w:rsidR="00175D02" w:rsidRPr="006E0C17" w:rsidRDefault="00692F80" w:rsidP="002132A6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  <w:bCs/>
                <w:lang w:eastAsia="sk-SK"/>
              </w:rPr>
              <w:t>C</w:t>
            </w:r>
            <w:r w:rsidR="00175D02" w:rsidRPr="006E0C17">
              <w:rPr>
                <w:b/>
                <w:bCs/>
                <w:lang w:eastAsia="sk-SK"/>
              </w:rPr>
              <w:t>ena spolu v EUR s</w:t>
            </w:r>
            <w:r>
              <w:rPr>
                <w:b/>
                <w:bCs/>
                <w:lang w:eastAsia="sk-SK"/>
              </w:rPr>
              <w:t> </w:t>
            </w:r>
            <w:r w:rsidR="00175D02" w:rsidRPr="006E0C17">
              <w:rPr>
                <w:b/>
                <w:bCs/>
                <w:lang w:eastAsia="sk-SK"/>
              </w:rPr>
              <w:t>DPH</w:t>
            </w:r>
            <w:r>
              <w:rPr>
                <w:b/>
                <w:bCs/>
                <w:lang w:eastAsia="sk-SK"/>
              </w:rPr>
              <w:t xml:space="preserve"> za LC č. 3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4845C484" w14:textId="77777777" w:rsidR="00175D02" w:rsidRPr="006E0C17" w:rsidRDefault="00175D02" w:rsidP="002132A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9444B7B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FC4D414" w14:textId="77777777" w:rsidR="00692F80" w:rsidRDefault="00692F80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DABC635" w14:textId="289820F1" w:rsidR="00692F80" w:rsidRDefault="00692F80" w:rsidP="00175D02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Zhrnutie ponuky </w:t>
      </w:r>
      <w:r>
        <w:rPr>
          <w:bCs/>
          <w:sz w:val="24"/>
        </w:rPr>
        <w:t>Cena za všetky logické celky spolu</w:t>
      </w:r>
      <w:r>
        <w:rPr>
          <w:b/>
          <w:sz w:val="24"/>
        </w:rPr>
        <w:t>:</w:t>
      </w:r>
    </w:p>
    <w:p w14:paraId="3D69F824" w14:textId="77777777" w:rsidR="00692F80" w:rsidRDefault="00692F80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tbl>
      <w:tblPr>
        <w:tblW w:w="51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3"/>
        <w:gridCol w:w="5392"/>
      </w:tblGrid>
      <w:tr w:rsidR="00692F80" w:rsidRPr="006E0C17" w14:paraId="2740C982" w14:textId="77777777" w:rsidTr="001F7FBE">
        <w:trPr>
          <w:trHeight w:hRule="exact" w:val="434"/>
        </w:trPr>
        <w:tc>
          <w:tcPr>
            <w:tcW w:w="2090" w:type="pct"/>
            <w:shd w:val="clear" w:color="auto" w:fill="00B0F0"/>
            <w:vAlign w:val="center"/>
          </w:tcPr>
          <w:p w14:paraId="59029047" w14:textId="0865A939" w:rsidR="00692F80" w:rsidRPr="006E0C17" w:rsidRDefault="00692F80" w:rsidP="001F7FBE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t>Celková c</w:t>
            </w:r>
            <w:r w:rsidRPr="006E0C17">
              <w:rPr>
                <w:b/>
              </w:rPr>
              <w:t>ena v EUR bez DPH</w:t>
            </w:r>
            <w:r>
              <w:rPr>
                <w:b/>
              </w:rPr>
              <w:t xml:space="preserve"> 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5265D247" w14:textId="77777777" w:rsidR="00692F80" w:rsidRPr="006E0C17" w:rsidRDefault="00692F80" w:rsidP="001F7FBE">
            <w:pPr>
              <w:spacing w:line="288" w:lineRule="auto"/>
              <w:ind w:right="64"/>
              <w:rPr>
                <w:b/>
              </w:rPr>
            </w:pPr>
          </w:p>
        </w:tc>
      </w:tr>
      <w:tr w:rsidR="00692F80" w:rsidRPr="006E0C17" w14:paraId="2B6186FC" w14:textId="77777777" w:rsidTr="001F7FBE">
        <w:trPr>
          <w:trHeight w:hRule="exact" w:val="413"/>
        </w:trPr>
        <w:tc>
          <w:tcPr>
            <w:tcW w:w="2090" w:type="pct"/>
            <w:shd w:val="clear" w:color="auto" w:fill="00B0F0"/>
            <w:vAlign w:val="center"/>
          </w:tcPr>
          <w:p w14:paraId="7B7F4049" w14:textId="77777777" w:rsidR="00692F80" w:rsidRPr="006E0C17" w:rsidRDefault="00692F80" w:rsidP="001F7FBE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5BD23C56" w14:textId="77777777" w:rsidR="00692F80" w:rsidRPr="006E0C17" w:rsidRDefault="00692F80" w:rsidP="001F7FBE">
            <w:pPr>
              <w:spacing w:line="288" w:lineRule="auto"/>
              <w:ind w:right="64"/>
              <w:rPr>
                <w:b/>
              </w:rPr>
            </w:pPr>
          </w:p>
        </w:tc>
      </w:tr>
      <w:tr w:rsidR="00692F80" w:rsidRPr="006E0C17" w14:paraId="7E238B54" w14:textId="77777777" w:rsidTr="001F7FBE">
        <w:trPr>
          <w:trHeight w:hRule="exact" w:val="575"/>
        </w:trPr>
        <w:tc>
          <w:tcPr>
            <w:tcW w:w="2090" w:type="pct"/>
            <w:shd w:val="clear" w:color="auto" w:fill="00B0F0"/>
            <w:vAlign w:val="center"/>
          </w:tcPr>
          <w:p w14:paraId="57843FEC" w14:textId="7DA1BCC9" w:rsidR="00692F80" w:rsidRPr="006E0C17" w:rsidRDefault="00692F80" w:rsidP="001F7FBE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  <w:bCs/>
                <w:lang w:eastAsia="sk-SK"/>
              </w:rPr>
              <w:t>Celková c</w:t>
            </w:r>
            <w:r w:rsidRPr="006E0C17">
              <w:rPr>
                <w:b/>
                <w:bCs/>
                <w:lang w:eastAsia="sk-SK"/>
              </w:rPr>
              <w:t>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  <w:r>
              <w:rPr>
                <w:b/>
                <w:bCs/>
                <w:lang w:eastAsia="sk-SK"/>
              </w:rPr>
              <w:t xml:space="preserve"> 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07951A6D" w14:textId="77777777" w:rsidR="00692F80" w:rsidRPr="006E0C17" w:rsidRDefault="00692F80" w:rsidP="001F7FBE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C8239C6" w14:textId="77777777" w:rsidR="00692F80" w:rsidRDefault="00692F80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61EAFB5" w14:textId="77777777" w:rsidR="00692F80" w:rsidRDefault="00692F80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A3A9F4F" w14:textId="77777777" w:rsidR="00692F80" w:rsidRDefault="00692F80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C10814D" w14:textId="62477404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76149063" w14:textId="73709F95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2A7190E" w14:textId="1F7906BA" w:rsidR="00B814B1" w:rsidRDefault="00B814B1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103E2D8" w14:textId="77777777" w:rsidR="00B814B1" w:rsidRDefault="00B814B1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DF417DC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84409FE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15404286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8954F2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E8C8FC5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17459D4" w14:textId="77777777" w:rsidR="00175D02" w:rsidRPr="00D44863" w:rsidRDefault="00175D02" w:rsidP="00175D02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7533C5ED" w14:textId="2B8965F4" w:rsidR="00623959" w:rsidRPr="007C5A89" w:rsidRDefault="00175D02" w:rsidP="007C5A89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 w:rsidR="00BB17B6">
        <w:rPr>
          <w:b/>
          <w:sz w:val="24"/>
        </w:rPr>
        <w:t>a</w:t>
      </w:r>
    </w:p>
    <w:sectPr w:rsidR="00623959" w:rsidRPr="007C5A89" w:rsidSect="00692F80">
      <w:headerReference w:type="default" r:id="rId7"/>
      <w:footerReference w:type="default" r:id="rId8"/>
      <w:pgSz w:w="11906" w:h="16838"/>
      <w:pgMar w:top="69" w:right="1440" w:bottom="993" w:left="1440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47B0" w14:textId="77777777" w:rsidR="000C6570" w:rsidRDefault="000C6570" w:rsidP="002D4C9B">
      <w:r>
        <w:separator/>
      </w:r>
    </w:p>
  </w:endnote>
  <w:endnote w:type="continuationSeparator" w:id="0">
    <w:p w14:paraId="0E49BCDE" w14:textId="77777777" w:rsidR="000C6570" w:rsidRDefault="000C6570" w:rsidP="002D4C9B">
      <w:r>
        <w:continuationSeparator/>
      </w:r>
    </w:p>
  </w:endnote>
  <w:endnote w:type="continuationNotice" w:id="1">
    <w:p w14:paraId="38ACF827" w14:textId="77777777" w:rsidR="000C6570" w:rsidRDefault="000C6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A5A3" w14:textId="77777777" w:rsidR="000C6570" w:rsidRDefault="000C6570" w:rsidP="002D4C9B">
      <w:r>
        <w:separator/>
      </w:r>
    </w:p>
  </w:footnote>
  <w:footnote w:type="continuationSeparator" w:id="0">
    <w:p w14:paraId="225BDE3C" w14:textId="77777777" w:rsidR="000C6570" w:rsidRDefault="000C6570" w:rsidP="002D4C9B">
      <w:r>
        <w:continuationSeparator/>
      </w:r>
    </w:p>
  </w:footnote>
  <w:footnote w:type="continuationNotice" w:id="1">
    <w:p w14:paraId="1A963AF9" w14:textId="77777777" w:rsidR="000C6570" w:rsidRDefault="000C6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1D3C" w14:textId="1534F436" w:rsidR="007C5A89" w:rsidRPr="007C5A89" w:rsidRDefault="007C5A89" w:rsidP="007C5A89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73146">
    <w:abstractNumId w:val="2"/>
  </w:num>
  <w:num w:numId="2" w16cid:durableId="674307759">
    <w:abstractNumId w:val="3"/>
  </w:num>
  <w:num w:numId="3" w16cid:durableId="51852949">
    <w:abstractNumId w:val="9"/>
  </w:num>
  <w:num w:numId="4" w16cid:durableId="333145207">
    <w:abstractNumId w:val="16"/>
  </w:num>
  <w:num w:numId="5" w16cid:durableId="1549368101">
    <w:abstractNumId w:val="12"/>
  </w:num>
  <w:num w:numId="6" w16cid:durableId="215044134">
    <w:abstractNumId w:val="23"/>
  </w:num>
  <w:num w:numId="7" w16cid:durableId="1854025396">
    <w:abstractNumId w:val="15"/>
  </w:num>
  <w:num w:numId="8" w16cid:durableId="2056810164">
    <w:abstractNumId w:val="8"/>
  </w:num>
  <w:num w:numId="9" w16cid:durableId="1210800217">
    <w:abstractNumId w:val="21"/>
  </w:num>
  <w:num w:numId="10" w16cid:durableId="1288048936">
    <w:abstractNumId w:val="13"/>
  </w:num>
  <w:num w:numId="11" w16cid:durableId="1690983764">
    <w:abstractNumId w:val="22"/>
  </w:num>
  <w:num w:numId="12" w16cid:durableId="681324009">
    <w:abstractNumId w:val="19"/>
  </w:num>
  <w:num w:numId="13" w16cid:durableId="1030035109">
    <w:abstractNumId w:val="18"/>
  </w:num>
  <w:num w:numId="14" w16cid:durableId="751970748">
    <w:abstractNumId w:val="1"/>
  </w:num>
  <w:num w:numId="15" w16cid:durableId="578055060">
    <w:abstractNumId w:val="20"/>
  </w:num>
  <w:num w:numId="16" w16cid:durableId="2094424928">
    <w:abstractNumId w:val="24"/>
  </w:num>
  <w:num w:numId="17" w16cid:durableId="154540383">
    <w:abstractNumId w:val="4"/>
  </w:num>
  <w:num w:numId="18" w16cid:durableId="79832262">
    <w:abstractNumId w:val="7"/>
  </w:num>
  <w:num w:numId="19" w16cid:durableId="437796868">
    <w:abstractNumId w:val="14"/>
  </w:num>
  <w:num w:numId="20" w16cid:durableId="891307269">
    <w:abstractNumId w:val="11"/>
  </w:num>
  <w:num w:numId="21" w16cid:durableId="346250023">
    <w:abstractNumId w:val="17"/>
  </w:num>
  <w:num w:numId="22" w16cid:durableId="429353313">
    <w:abstractNumId w:val="10"/>
  </w:num>
  <w:num w:numId="23" w16cid:durableId="1468015771">
    <w:abstractNumId w:val="5"/>
  </w:num>
  <w:num w:numId="24" w16cid:durableId="1552573822">
    <w:abstractNumId w:val="6"/>
  </w:num>
  <w:num w:numId="25" w16cid:durableId="76599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B0B3B"/>
    <w:rsid w:val="000C2331"/>
    <w:rsid w:val="000C3767"/>
    <w:rsid w:val="000C49C6"/>
    <w:rsid w:val="000C6570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75D02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85F27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3FF7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2F80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5A89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DFA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14B1"/>
    <w:rsid w:val="00B8707E"/>
    <w:rsid w:val="00B947D8"/>
    <w:rsid w:val="00B95D03"/>
    <w:rsid w:val="00B96A16"/>
    <w:rsid w:val="00B9753B"/>
    <w:rsid w:val="00BA5BE6"/>
    <w:rsid w:val="00BA6855"/>
    <w:rsid w:val="00BB17B6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58B4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0B04"/>
    <w:rsid w:val="00DC636B"/>
    <w:rsid w:val="00DD3A1F"/>
    <w:rsid w:val="00DD40E9"/>
    <w:rsid w:val="00DE1CC7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223F"/>
    <w:rsid w:val="00E83A30"/>
    <w:rsid w:val="00E84E4C"/>
    <w:rsid w:val="00E927C1"/>
    <w:rsid w:val="00EA7AFA"/>
    <w:rsid w:val="00EB5E26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0A94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</cp:revision>
  <cp:lastPrinted>2020-05-15T07:18:00Z</cp:lastPrinted>
  <dcterms:created xsi:type="dcterms:W3CDTF">2024-01-08T10:45:00Z</dcterms:created>
  <dcterms:modified xsi:type="dcterms:W3CDTF">2024-01-08T10:45:00Z</dcterms:modified>
</cp:coreProperties>
</file>