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528C2D0" w14:textId="0755D3DC" w:rsidR="005E331D" w:rsidRPr="001E6615" w:rsidRDefault="002F7A47" w:rsidP="00E10E74">
      <w:pPr>
        <w:rPr>
          <w:rFonts w:ascii="Arial Narrow" w:hAnsi="Arial Narrow" w:cs="Calibri"/>
          <w:b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E10E74" w:rsidRPr="00E10E74">
        <w:rPr>
          <w:rFonts w:ascii="Arial Narrow" w:hAnsi="Arial Narrow"/>
          <w:b/>
          <w:sz w:val="22"/>
          <w:szCs w:val="22"/>
        </w:rPr>
        <w:t>„Ostatný odpad Hurbanovo – Balážov dielik</w:t>
      </w:r>
      <w:r w:rsidR="00573DF6" w:rsidRPr="00E10E74">
        <w:rPr>
          <w:rFonts w:ascii="Arial Narrow" w:hAnsi="Arial Narrow"/>
          <w:b/>
          <w:sz w:val="22"/>
          <w:szCs w:val="22"/>
        </w:rPr>
        <w:t xml:space="preserve"> </w:t>
      </w:r>
      <w:r w:rsidR="005E331D" w:rsidRPr="00E10E7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5E331D" w:rsidRPr="00E10E74">
        <w:rPr>
          <w:rFonts w:ascii="Arial Narrow" w:hAnsi="Arial Narrow"/>
          <w:b/>
          <w:sz w:val="22"/>
          <w:szCs w:val="22"/>
        </w:rPr>
        <w:t>547</w:t>
      </w:r>
      <w:r w:rsidR="00E10E74" w:rsidRPr="00E10E74">
        <w:rPr>
          <w:rFonts w:ascii="Arial Narrow" w:hAnsi="Arial Narrow"/>
          <w:b/>
          <w:sz w:val="22"/>
          <w:szCs w:val="22"/>
        </w:rPr>
        <w:t>64</w:t>
      </w:r>
      <w:r w:rsidR="005E331D" w:rsidRPr="00E10E74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5E331D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.“</w:t>
      </w:r>
    </w:p>
    <w:p w14:paraId="139C3A24" w14:textId="54183B7E" w:rsidR="00E36325" w:rsidRPr="00CB1F1A" w:rsidRDefault="00E36325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AC6870F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E10E74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66974563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E10E74">
        <w:rPr>
          <w:rFonts w:ascii="Arial Narrow" w:hAnsi="Arial Narrow"/>
          <w:sz w:val="22"/>
          <w:szCs w:val="22"/>
          <w:lang w:val="sk-SK"/>
        </w:rPr>
        <w:t>3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5725FA08" w:rsidR="00C0669F" w:rsidRPr="00594446" w:rsidRDefault="00E10E74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katastrálne územie Hurbanovo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48F75B6" w:rsidR="00772863" w:rsidRPr="00772863" w:rsidRDefault="00772863" w:rsidP="008D57C7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 w:rsidR="008D57C7">
              <w:rPr>
                <w:rFonts w:ascii="Arial Narrow" w:hAnsi="Arial Narrow"/>
                <w:b/>
                <w:sz w:val="24"/>
                <w:szCs w:val="22"/>
              </w:rPr>
              <w:t>katastrálne územie Hurbanovo</w:t>
            </w:r>
            <w:bookmarkStart w:id="0" w:name="_GoBack"/>
            <w:bookmarkEnd w:id="0"/>
          </w:p>
        </w:tc>
      </w:tr>
      <w:tr w:rsidR="00772863" w14:paraId="1BFE061F" w14:textId="77777777" w:rsidTr="00670B35">
        <w:trPr>
          <w:trHeight w:val="1509"/>
        </w:trPr>
        <w:tc>
          <w:tcPr>
            <w:tcW w:w="2504" w:type="pct"/>
            <w:vAlign w:val="center"/>
          </w:tcPr>
          <w:p w14:paraId="22CB77A1" w14:textId="3E7BCA60" w:rsidR="00772863" w:rsidRPr="00772863" w:rsidRDefault="00F93BA8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="00772863"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35195C2" w14:textId="128FFBC9" w:rsidR="00E10E74" w:rsidRDefault="00E10E74" w:rsidP="00E10E7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02C81">
              <w:rPr>
                <w:rFonts w:ascii="Arial Narrow" w:hAnsi="Arial Narrow"/>
                <w:sz w:val="22"/>
                <w:szCs w:val="22"/>
              </w:rPr>
              <w:t xml:space="preserve"> - </w:t>
            </w:r>
            <w:r>
              <w:rPr>
                <w:rFonts w:ascii="Arial Narrow" w:hAnsi="Arial Narrow"/>
                <w:sz w:val="22"/>
                <w:szCs w:val="22"/>
              </w:rPr>
              <w:t>bitúmenové zmesi iné ako uvedené v 17 03 01,</w:t>
            </w:r>
          </w:p>
          <w:p w14:paraId="72B91448" w14:textId="7660F593" w:rsidR="00772863" w:rsidRPr="005E331D" w:rsidRDefault="00E10E74" w:rsidP="00E10E74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09 04 – zmiešané odpady zo stavieb a demolácií iné ako uvedené v 17 09 01, 17 09 02 a 17 09 03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E331D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70C82F0B" w:rsidR="00772863" w:rsidRPr="00544D97" w:rsidRDefault="004C1583" w:rsidP="004C158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E10E74">
              <w:rPr>
                <w:rFonts w:ascii="Arial Narrow" w:hAnsi="Arial Narrow"/>
                <w:sz w:val="22"/>
                <w:szCs w:val="22"/>
              </w:rPr>
              <w:t xml:space="preserve">20 </w:t>
            </w:r>
            <w:r w:rsidR="004A6896">
              <w:rPr>
                <w:rFonts w:ascii="Arial Narrow" w:hAnsi="Arial Narrow"/>
                <w:sz w:val="22"/>
                <w:szCs w:val="22"/>
              </w:rPr>
              <w:t>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244ABFBC" w:rsidR="00C40A74" w:rsidRPr="00F8494B" w:rsidRDefault="005E331D" w:rsidP="00473099">
      <w:pPr>
        <w:spacing w:line="276" w:lineRule="auto"/>
        <w:contextualSpacing/>
        <w:rPr>
          <w:rFonts w:ascii="Arial Narrow" w:eastAsia="Microsoft Sans Serif" w:hAnsi="Arial Narrow"/>
          <w:color w:val="000000" w:themeColor="text1"/>
          <w:sz w:val="22"/>
          <w:szCs w:val="22"/>
        </w:rPr>
      </w:pPr>
      <w:r w:rsidRPr="005E331D">
        <w:rPr>
          <w:rFonts w:ascii="Arial Narrow" w:hAnsi="Arial Narrow"/>
          <w:sz w:val="22"/>
          <w:szCs w:val="22"/>
        </w:rPr>
        <w:t>O</w:t>
      </w:r>
      <w:r w:rsidR="00E10E74">
        <w:rPr>
          <w:rFonts w:ascii="Arial Narrow" w:hAnsi="Arial Narrow"/>
          <w:sz w:val="22"/>
          <w:szCs w:val="22"/>
        </w:rPr>
        <w:t>statný odpad bol nezákonne umiestnený v katastrálnom území Hurbanovo, na pozemku parcelného čísla 948/1 (parcela registra E), GPS: 47</w:t>
      </w:r>
      <w:r w:rsidR="004C1583">
        <w:rPr>
          <w:rFonts w:ascii="Arial Narrow" w:hAnsi="Arial Narrow"/>
          <w:sz w:val="22"/>
          <w:szCs w:val="22"/>
        </w:rPr>
        <w:t>.</w:t>
      </w:r>
      <w:r w:rsidR="00E10E74">
        <w:rPr>
          <w:rFonts w:ascii="Arial Narrow" w:hAnsi="Arial Narrow"/>
          <w:sz w:val="22"/>
          <w:szCs w:val="22"/>
        </w:rPr>
        <w:t>84530353N, 18.1904448E</w:t>
      </w:r>
      <w:r w:rsidR="00F8494B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39F9D4A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D621D76" w14:textId="7B4C15CE" w:rsidR="00E10E74" w:rsidRDefault="00E10E7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0ED85F5" w14:textId="77777777" w:rsidR="00E10E74" w:rsidRDefault="00E10E7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2D04694A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D4800AB" w14:textId="74949FEF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C88AAA" w14:textId="37490AB8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82CF4FC" w14:textId="77777777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D3FD71" w14:textId="62774EF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353E405A" w14:textId="01872463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</w:p>
    <w:p w14:paraId="7223965F" w14:textId="77777777" w:rsidR="00885925" w:rsidRDefault="0088592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50A832" w14:textId="5A86AC76" w:rsidR="005B1D18" w:rsidRDefault="005B1D18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0289A71" w14:textId="71549F65" w:rsidR="00E31A44" w:rsidRDefault="003B4C51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5673C962" wp14:editId="22F3EF5C">
            <wp:extent cx="6151689" cy="5350212"/>
            <wp:effectExtent l="635" t="0" r="254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66163" cy="53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FFE61" w14:textId="056E2F7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F1FDF97" w14:textId="358ECAA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2018E09" w14:textId="4BBC1ADB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A5F18E8" w14:textId="05C460C2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9C0B89C" w14:textId="3A362825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AAEF06D" w14:textId="605BA4F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1E72E57E" w14:textId="407F7671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4EF93EE" w14:textId="38A3C0E6" w:rsidR="00F8494B" w:rsidRPr="005B1D18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sectPr w:rsidR="00F8494B" w:rsidRPr="005B1D18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4EA22" w14:textId="77777777" w:rsidR="009F6C2C" w:rsidRDefault="009F6C2C" w:rsidP="006E6235">
      <w:r>
        <w:separator/>
      </w:r>
    </w:p>
  </w:endnote>
  <w:endnote w:type="continuationSeparator" w:id="0">
    <w:p w14:paraId="539141C8" w14:textId="77777777" w:rsidR="009F6C2C" w:rsidRDefault="009F6C2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30504FA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7C7" w:rsidRPr="008D57C7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0D4D6" w14:textId="77777777" w:rsidR="009F6C2C" w:rsidRDefault="009F6C2C" w:rsidP="006E6235">
      <w:r>
        <w:separator/>
      </w:r>
    </w:p>
  </w:footnote>
  <w:footnote w:type="continuationSeparator" w:id="0">
    <w:p w14:paraId="4AF7F7C4" w14:textId="77777777" w:rsidR="009F6C2C" w:rsidRDefault="009F6C2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4206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2D5C"/>
    <w:rsid w:val="000935DC"/>
    <w:rsid w:val="00096247"/>
    <w:rsid w:val="000A1314"/>
    <w:rsid w:val="000A1B45"/>
    <w:rsid w:val="000A3AC3"/>
    <w:rsid w:val="000A644D"/>
    <w:rsid w:val="000B1B43"/>
    <w:rsid w:val="000B1D62"/>
    <w:rsid w:val="000B3A84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809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5DF0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B61E8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C51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2A13"/>
    <w:rsid w:val="004A3E44"/>
    <w:rsid w:val="004A497C"/>
    <w:rsid w:val="004A6896"/>
    <w:rsid w:val="004A7B26"/>
    <w:rsid w:val="004B7F5C"/>
    <w:rsid w:val="004C1583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3DF6"/>
    <w:rsid w:val="00577102"/>
    <w:rsid w:val="00582B65"/>
    <w:rsid w:val="00582DCF"/>
    <w:rsid w:val="00591E2C"/>
    <w:rsid w:val="00592949"/>
    <w:rsid w:val="00594446"/>
    <w:rsid w:val="005B0434"/>
    <w:rsid w:val="005B0B10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331D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0B35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5463"/>
    <w:rsid w:val="006E6235"/>
    <w:rsid w:val="006E757E"/>
    <w:rsid w:val="006F1081"/>
    <w:rsid w:val="006F18C9"/>
    <w:rsid w:val="006F1D8A"/>
    <w:rsid w:val="006F5816"/>
    <w:rsid w:val="00701D18"/>
    <w:rsid w:val="00702C81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47AA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1E54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2EC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57C7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01167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C2C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1F7C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0E74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494B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9A5E0-E0D6-42B6-B5AA-5C45F88B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Viera Melišeková</cp:lastModifiedBy>
  <cp:revision>9</cp:revision>
  <cp:lastPrinted>2022-06-24T06:53:00Z</cp:lastPrinted>
  <dcterms:created xsi:type="dcterms:W3CDTF">2024-03-27T14:19:00Z</dcterms:created>
  <dcterms:modified xsi:type="dcterms:W3CDTF">2024-05-03T10:59:00Z</dcterms:modified>
</cp:coreProperties>
</file>