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KRS/CEiDG)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55D37907" w14:textId="3536CB3D" w:rsidR="00620164" w:rsidRDefault="00C93C9A" w:rsidP="00376C40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>n</w:t>
      </w:r>
      <w:r w:rsidR="005D3551" w:rsidRPr="005D3551">
        <w:rPr>
          <w:rFonts w:cstheme="minorHAnsi"/>
        </w:rPr>
        <w:t xml:space="preserve">a potrzeby postępowania o udzielenie zamówienia publicznego dla zadania pn. </w:t>
      </w:r>
      <w:r w:rsidR="001A7D90">
        <w:rPr>
          <w:rFonts w:cstheme="minorHAnsi"/>
        </w:rPr>
        <w:t xml:space="preserve"> </w:t>
      </w:r>
    </w:p>
    <w:p w14:paraId="78145AB4" w14:textId="790EF029" w:rsidR="00376C40" w:rsidRPr="007B4931" w:rsidRDefault="007B4931" w:rsidP="007B4931">
      <w:pPr>
        <w:jc w:val="center"/>
        <w:rPr>
          <w:rFonts w:asciiTheme="minorHAnsi" w:eastAsiaTheme="minorHAnsi" w:hAnsiTheme="minorHAnsi" w:cs="Arial"/>
          <w:b/>
          <w:bCs/>
        </w:rPr>
      </w:pPr>
      <w:r>
        <w:rPr>
          <w:rFonts w:cstheme="minorHAnsi"/>
          <w:b/>
          <w:sz w:val="24"/>
          <w:szCs w:val="24"/>
        </w:rPr>
        <w:t>„Przebudowa dr</w:t>
      </w:r>
      <w:r w:rsidR="00C97B63">
        <w:rPr>
          <w:rFonts w:cstheme="minorHAnsi"/>
          <w:b/>
          <w:sz w:val="24"/>
          <w:szCs w:val="24"/>
        </w:rPr>
        <w:t>ogi leśnej Królewski Trakt</w:t>
      </w:r>
      <w:r>
        <w:rPr>
          <w:rFonts w:cstheme="minorHAnsi"/>
          <w:b/>
          <w:sz w:val="24"/>
          <w:szCs w:val="24"/>
        </w:rPr>
        <w:t>”</w:t>
      </w:r>
    </w:p>
    <w:p w14:paraId="45AA5B84" w14:textId="6B650DB6" w:rsidR="00946C60" w:rsidRPr="00376C40" w:rsidRDefault="00946C60" w:rsidP="00376C40">
      <w:pPr>
        <w:spacing w:after="0" w:line="360" w:lineRule="auto"/>
        <w:jc w:val="center"/>
        <w:rPr>
          <w:rFonts w:asciiTheme="minorHAnsi" w:eastAsiaTheme="minorHAnsi" w:hAnsiTheme="minorHAnsi" w:cs="Arial"/>
          <w:b/>
          <w:bCs/>
        </w:rPr>
      </w:pPr>
    </w:p>
    <w:p w14:paraId="27B8FC83" w14:textId="6715757F" w:rsidR="005D3551" w:rsidRDefault="005D3551" w:rsidP="005D3551">
      <w:pPr>
        <w:spacing w:after="0" w:line="240" w:lineRule="auto"/>
        <w:jc w:val="both"/>
        <w:rPr>
          <w:rFonts w:cstheme="minorHAnsi"/>
        </w:rPr>
      </w:pPr>
      <w:r w:rsidRPr="005D3551">
        <w:rPr>
          <w:rFonts w:cstheme="minorHAnsi"/>
        </w:rPr>
        <w:t>prowadzonego przez PGL LP Nadleśnictwo Kędzierzyn z siedzibą w Stara Kuźnia, ul. Brzozowa 48, 47 – 246 Kędzierzyn</w:t>
      </w:r>
      <w:r w:rsidR="00C93C9A">
        <w:rPr>
          <w:rFonts w:cstheme="minorHAnsi"/>
        </w:rPr>
        <w:t>: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7368082E" w:rsidR="00345C64" w:rsidRPr="00376C40" w:rsidRDefault="005D3551" w:rsidP="00376C4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cs="Arial"/>
          <w:bCs/>
          <w:sz w:val="24"/>
          <w:szCs w:val="24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0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0"/>
      <w:r w:rsidR="00376C40">
        <w:rPr>
          <w:rFonts w:asciiTheme="minorHAnsi" w:eastAsia="Times New Roman" w:hAnsiTheme="minorHAnsi" w:cstheme="minorHAnsi"/>
          <w:lang w:eastAsia="pl-PL"/>
        </w:rPr>
        <w:t xml:space="preserve"> oraz</w:t>
      </w:r>
      <w:r w:rsidR="00931BAB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376C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76C40" w:rsidRPr="00376C40">
        <w:rPr>
          <w:rFonts w:cs="Arial"/>
          <w:bCs/>
          <w:sz w:val="24"/>
          <w:szCs w:val="24"/>
        </w:rPr>
        <w:t>art. 7 ust</w:t>
      </w:r>
      <w:r w:rsidR="00931BAB">
        <w:rPr>
          <w:rFonts w:cs="Arial"/>
          <w:bCs/>
          <w:sz w:val="24"/>
          <w:szCs w:val="24"/>
        </w:rPr>
        <w:t xml:space="preserve">. </w:t>
      </w:r>
      <w:r w:rsidR="00376C40" w:rsidRPr="00376C40">
        <w:rPr>
          <w:rFonts w:cs="Arial"/>
          <w:bCs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z 2022 poz. 835)</w:t>
      </w:r>
      <w:r w:rsidR="00376C40">
        <w:rPr>
          <w:rFonts w:cs="Arial"/>
          <w:bCs/>
          <w:sz w:val="24"/>
          <w:szCs w:val="24"/>
        </w:rPr>
        <w:t xml:space="preserve"> </w:t>
      </w:r>
      <w:r w:rsidR="00345C64" w:rsidRPr="00376C40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376C40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Pr="008E1973" w:rsidRDefault="00F228EF" w:rsidP="00F228E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9126294" w14:textId="77777777" w:rsidR="00DF55BA" w:rsidRPr="008E1973" w:rsidRDefault="00DF55BA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1DA53" w14:textId="77777777" w:rsidR="007A279D" w:rsidRDefault="007A279D">
      <w:pPr>
        <w:spacing w:after="0" w:line="240" w:lineRule="auto"/>
      </w:pPr>
      <w:r>
        <w:separator/>
      </w:r>
    </w:p>
  </w:endnote>
  <w:endnote w:type="continuationSeparator" w:id="0">
    <w:p w14:paraId="7057D24B" w14:textId="77777777" w:rsidR="007A279D" w:rsidRDefault="007A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9133044"/>
      <w:docPartObj>
        <w:docPartGallery w:val="Page Numbers (Bottom of Page)"/>
        <w:docPartUnique/>
      </w:docPartObj>
    </w:sdtPr>
    <w:sdtEndPr/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83C">
          <w:rPr>
            <w:noProof/>
          </w:rP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B158B" w14:textId="77777777" w:rsidR="007A279D" w:rsidRDefault="007A279D">
      <w:pPr>
        <w:spacing w:after="0" w:line="240" w:lineRule="auto"/>
      </w:pPr>
      <w:r>
        <w:separator/>
      </w:r>
    </w:p>
  </w:footnote>
  <w:footnote w:type="continuationSeparator" w:id="0">
    <w:p w14:paraId="54FE3C67" w14:textId="77777777" w:rsidR="007A279D" w:rsidRDefault="007A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EC699" w14:textId="63CDC9FB" w:rsidR="008E1973" w:rsidRPr="00376C40" w:rsidRDefault="001C183C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Znak sprawy: S.270.</w:t>
    </w:r>
    <w:r w:rsidR="00C97B63">
      <w:rPr>
        <w:rFonts w:asciiTheme="minorHAnsi" w:hAnsiTheme="minorHAnsi" w:cstheme="minorHAnsi"/>
        <w:b/>
        <w:bCs/>
        <w:sz w:val="24"/>
        <w:szCs w:val="24"/>
      </w:rPr>
      <w:t>3</w:t>
    </w:r>
    <w:r>
      <w:rPr>
        <w:rFonts w:asciiTheme="minorHAnsi" w:hAnsiTheme="minorHAnsi" w:cstheme="minorHAnsi"/>
        <w:b/>
        <w:bCs/>
        <w:sz w:val="24"/>
        <w:szCs w:val="24"/>
      </w:rPr>
      <w:t>.202</w:t>
    </w:r>
    <w:r w:rsidR="007B4931">
      <w:rPr>
        <w:rFonts w:asciiTheme="minorHAnsi" w:hAnsiTheme="minorHAnsi" w:cstheme="minorHAnsi"/>
        <w:b/>
        <w:bCs/>
        <w:sz w:val="24"/>
        <w:szCs w:val="24"/>
      </w:rPr>
      <w:t>4</w:t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557043">
    <w:abstractNumId w:val="0"/>
  </w:num>
  <w:num w:numId="2" w16cid:durableId="56783755">
    <w:abstractNumId w:val="1"/>
  </w:num>
  <w:num w:numId="3" w16cid:durableId="274753639">
    <w:abstractNumId w:val="5"/>
  </w:num>
  <w:num w:numId="4" w16cid:durableId="2094889178">
    <w:abstractNumId w:val="2"/>
  </w:num>
  <w:num w:numId="5" w16cid:durableId="1037848262">
    <w:abstractNumId w:val="3"/>
  </w:num>
  <w:num w:numId="6" w16cid:durableId="1855729298">
    <w:abstractNumId w:val="4"/>
  </w:num>
  <w:num w:numId="7" w16cid:durableId="1721317809">
    <w:abstractNumId w:val="6"/>
  </w:num>
  <w:num w:numId="8" w16cid:durableId="1960263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A8"/>
    <w:rsid w:val="00000797"/>
    <w:rsid w:val="000913F4"/>
    <w:rsid w:val="000A6504"/>
    <w:rsid w:val="000B721F"/>
    <w:rsid w:val="00124121"/>
    <w:rsid w:val="00134496"/>
    <w:rsid w:val="00156A63"/>
    <w:rsid w:val="001A528E"/>
    <w:rsid w:val="001A7D90"/>
    <w:rsid w:val="001B2701"/>
    <w:rsid w:val="001C183C"/>
    <w:rsid w:val="002A65F0"/>
    <w:rsid w:val="002F1773"/>
    <w:rsid w:val="00315672"/>
    <w:rsid w:val="0032297A"/>
    <w:rsid w:val="00345C64"/>
    <w:rsid w:val="00376C40"/>
    <w:rsid w:val="00385405"/>
    <w:rsid w:val="003D0F1A"/>
    <w:rsid w:val="005D3551"/>
    <w:rsid w:val="00620164"/>
    <w:rsid w:val="006463C3"/>
    <w:rsid w:val="0067585D"/>
    <w:rsid w:val="00690882"/>
    <w:rsid w:val="00795024"/>
    <w:rsid w:val="007A279D"/>
    <w:rsid w:val="007B4931"/>
    <w:rsid w:val="007E2BC7"/>
    <w:rsid w:val="008078BC"/>
    <w:rsid w:val="00843F08"/>
    <w:rsid w:val="008E1973"/>
    <w:rsid w:val="00920779"/>
    <w:rsid w:val="00921EA8"/>
    <w:rsid w:val="00931BAB"/>
    <w:rsid w:val="00946C60"/>
    <w:rsid w:val="00A04FDC"/>
    <w:rsid w:val="00A14E25"/>
    <w:rsid w:val="00A5496A"/>
    <w:rsid w:val="00AB6BD0"/>
    <w:rsid w:val="00B7479B"/>
    <w:rsid w:val="00C350AA"/>
    <w:rsid w:val="00C90232"/>
    <w:rsid w:val="00C93C9A"/>
    <w:rsid w:val="00C97B63"/>
    <w:rsid w:val="00CD7E7A"/>
    <w:rsid w:val="00CF092E"/>
    <w:rsid w:val="00CF6500"/>
    <w:rsid w:val="00D80813"/>
    <w:rsid w:val="00DB1443"/>
    <w:rsid w:val="00DC0026"/>
    <w:rsid w:val="00DF35F6"/>
    <w:rsid w:val="00DF55BA"/>
    <w:rsid w:val="00E630D5"/>
    <w:rsid w:val="00E75ED9"/>
    <w:rsid w:val="00E95059"/>
    <w:rsid w:val="00F228EF"/>
    <w:rsid w:val="00F26BA8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Adam Tomaszewski</cp:lastModifiedBy>
  <cp:revision>10</cp:revision>
  <cp:lastPrinted>1899-12-31T23:00:00Z</cp:lastPrinted>
  <dcterms:created xsi:type="dcterms:W3CDTF">2022-04-26T05:12:00Z</dcterms:created>
  <dcterms:modified xsi:type="dcterms:W3CDTF">2024-05-07T09:39:00Z</dcterms:modified>
</cp:coreProperties>
</file>