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A5F918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F5F9E66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77777777" w:rsidR="00D762AB" w:rsidRDefault="00EC17FE">
      <w:pPr>
        <w:spacing w:after="241" w:line="248" w:lineRule="auto"/>
        <w:ind w:left="120"/>
        <w:jc w:val="left"/>
      </w:pP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79686B58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</w:t>
      </w:r>
      <w:r w:rsidR="001A7103">
        <w:rPr>
          <w:sz w:val="18"/>
        </w:rPr>
        <w:t xml:space="preserve">                               </w:t>
      </w:r>
      <w:r>
        <w:rPr>
          <w:sz w:val="18"/>
        </w:rPr>
        <w:t xml:space="preserve">Bratislava </w:t>
      </w:r>
    </w:p>
    <w:p w14:paraId="4778FCE4" w14:textId="3AED3EDA" w:rsidR="001A7103" w:rsidRDefault="001A7103" w:rsidP="001A7103">
      <w:pPr>
        <w:spacing w:after="0" w:line="248" w:lineRule="auto"/>
        <w:ind w:left="-5"/>
        <w:jc w:val="left"/>
        <w:rPr>
          <w:sz w:val="18"/>
        </w:rPr>
      </w:pPr>
      <w:r>
        <w:rPr>
          <w:sz w:val="18"/>
        </w:rPr>
        <w:t>Mgr. Helena Krajčíriková</w:t>
      </w:r>
      <w:r w:rsidR="00321549">
        <w:rPr>
          <w:sz w:val="18"/>
        </w:rPr>
        <w:t xml:space="preserve">  </w:t>
      </w:r>
      <w:r>
        <w:rPr>
          <w:sz w:val="18"/>
        </w:rPr>
        <w:t xml:space="preserve">                    </w:t>
      </w:r>
      <w:r w:rsidR="00B0287B">
        <w:rPr>
          <w:sz w:val="18"/>
        </w:rPr>
        <w:t>13.05.2024</w:t>
      </w:r>
    </w:p>
    <w:p w14:paraId="69137E37" w14:textId="106EAEE4" w:rsidR="00D762AB" w:rsidRDefault="001A7103" w:rsidP="001A7103">
      <w:pPr>
        <w:spacing w:after="0" w:line="248" w:lineRule="auto"/>
        <w:ind w:left="-5"/>
        <w:jc w:val="left"/>
      </w:pPr>
      <w:r>
        <w:rPr>
          <w:sz w:val="18"/>
        </w:rPr>
        <w:t>helena.krajcirikova@nczisk.sk</w:t>
      </w:r>
      <w:r w:rsidR="00321549">
        <w:rPr>
          <w:sz w:val="18"/>
        </w:rPr>
        <w:t xml:space="preserve">                       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7A234C7E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303645" w:rsidR="007E2365" w:rsidRDefault="00EC17FE" w:rsidP="00B0287B">
      <w:pPr>
        <w:spacing w:after="98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699EA1A6" w14:textId="77777777" w:rsidR="00B0287B" w:rsidRDefault="00B0287B" w:rsidP="00B0287B">
      <w:pPr>
        <w:spacing w:after="98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7F7EC923" w:rsidR="00D762AB" w:rsidRDefault="00EC17FE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>
        <w:rPr>
          <w:b/>
          <w:i/>
        </w:rPr>
        <w:t>"</w:t>
      </w:r>
      <w:r w:rsidR="00B0287B" w:rsidRPr="00B0287B">
        <w:rPr>
          <w:b/>
          <w:i/>
        </w:rPr>
        <w:t xml:space="preserve">Aktualizácia vývojového prostredia na novú verziu štandardného produktu </w:t>
      </w:r>
      <w:proofErr w:type="spellStart"/>
      <w:r w:rsidR="00B0287B" w:rsidRPr="00B0287B">
        <w:rPr>
          <w:b/>
          <w:i/>
        </w:rPr>
        <w:t>Faba</w:t>
      </w:r>
      <w:r w:rsidR="00E548D3">
        <w:rPr>
          <w:b/>
          <w:i/>
        </w:rPr>
        <w:t>soft</w:t>
      </w:r>
      <w:proofErr w:type="spellEnd"/>
      <w:r w:rsidR="00E548D3">
        <w:rPr>
          <w:b/>
          <w:i/>
        </w:rPr>
        <w:t xml:space="preserve"> </w:t>
      </w:r>
      <w:proofErr w:type="spellStart"/>
      <w:r w:rsidR="00E548D3">
        <w:rPr>
          <w:b/>
          <w:i/>
        </w:rPr>
        <w:t>eGovSuite</w:t>
      </w:r>
      <w:proofErr w:type="spellEnd"/>
      <w:r w:rsidR="00E548D3">
        <w:rPr>
          <w:b/>
          <w:i/>
        </w:rPr>
        <w:t xml:space="preserve"> 2016 </w:t>
      </w:r>
      <w:bookmarkStart w:id="0" w:name="_GoBack"/>
      <w:bookmarkEnd w:id="0"/>
      <w:r w:rsidR="00321549" w:rsidRPr="00321549">
        <w:rPr>
          <w:b/>
          <w:i/>
        </w:rPr>
        <w:t>(PHZ)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38D829F1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>v štruktúre uvedenej v p</w:t>
      </w:r>
      <w:r w:rsidR="00B0287B">
        <w:t xml:space="preserve">rílohe tejto výzvy najneskôr                   </w:t>
      </w:r>
      <w:r w:rsidR="00EC17FE" w:rsidRPr="00D279EA">
        <w:rPr>
          <w:b/>
        </w:rPr>
        <w:t xml:space="preserve"> </w:t>
      </w:r>
      <w:r w:rsidR="00EC17FE">
        <w:rPr>
          <w:b/>
        </w:rPr>
        <w:t>do</w:t>
      </w:r>
      <w:r w:rsidR="00B0287B">
        <w:rPr>
          <w:b/>
        </w:rPr>
        <w:t xml:space="preserve"> 23.05.2024 do</w:t>
      </w:r>
      <w:r w:rsidR="00EC17FE">
        <w:rPr>
          <w:b/>
        </w:rPr>
        <w:t xml:space="preserve"> 1</w:t>
      </w:r>
      <w:r w:rsidR="00D279EA">
        <w:rPr>
          <w:b/>
        </w:rPr>
        <w:t>0</w:t>
      </w:r>
      <w:r w:rsidR="00EC17FE">
        <w:rPr>
          <w:b/>
        </w:rPr>
        <w:t>.00 hod</w:t>
      </w:r>
      <w:r w:rsidR="00EC17FE">
        <w:t>. a to výlučne elektronickou formou pr</w:t>
      </w:r>
      <w:r w:rsidR="001A7103">
        <w:t xml:space="preserve">ostredníctvom systému </w:t>
      </w:r>
      <w:proofErr w:type="spellStart"/>
      <w:r w:rsidR="001A7103">
        <w:t>Josephine</w:t>
      </w:r>
      <w:proofErr w:type="spellEnd"/>
      <w:r w:rsidR="001A7103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7F9ED96B" w:rsidR="001A7103" w:rsidRDefault="001A7103">
      <w:pPr>
        <w:spacing w:after="160" w:line="259" w:lineRule="auto"/>
        <w:ind w:left="0" w:firstLine="0"/>
        <w:jc w:val="left"/>
      </w:pPr>
      <w:r>
        <w:br w:type="page"/>
      </w:r>
    </w:p>
    <w:p w14:paraId="0C07ED5D" w14:textId="77777777" w:rsidR="00D762AB" w:rsidRDefault="00D762AB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5B6D2D01" w14:textId="34344B14" w:rsidR="001A7103" w:rsidRDefault="006125C9">
      <w:pPr>
        <w:pStyle w:val="Nadpis2"/>
        <w:ind w:left="-5"/>
        <w:rPr>
          <w:sz w:val="22"/>
        </w:rPr>
      </w:pPr>
      <w:r w:rsidRPr="006125C9">
        <w:rPr>
          <w:sz w:val="22"/>
        </w:rPr>
        <w:t xml:space="preserve">"Aktualizácia vývojového prostredia na novú verziu štandardného produktu </w:t>
      </w:r>
      <w:proofErr w:type="spellStart"/>
      <w:r w:rsidRPr="006125C9">
        <w:rPr>
          <w:sz w:val="22"/>
        </w:rPr>
        <w:t>Faba</w:t>
      </w:r>
      <w:r w:rsidR="00E548D3">
        <w:rPr>
          <w:sz w:val="22"/>
        </w:rPr>
        <w:t>soft</w:t>
      </w:r>
      <w:proofErr w:type="spellEnd"/>
      <w:r w:rsidR="00E548D3">
        <w:rPr>
          <w:sz w:val="22"/>
        </w:rPr>
        <w:t xml:space="preserve"> </w:t>
      </w:r>
      <w:proofErr w:type="spellStart"/>
      <w:r w:rsidR="00E548D3">
        <w:rPr>
          <w:sz w:val="22"/>
        </w:rPr>
        <w:t>eGovSuite</w:t>
      </w:r>
      <w:proofErr w:type="spellEnd"/>
      <w:r w:rsidR="00E548D3">
        <w:rPr>
          <w:sz w:val="22"/>
        </w:rPr>
        <w:t xml:space="preserve"> 2016</w:t>
      </w:r>
      <w:r w:rsidRPr="006125C9">
        <w:rPr>
          <w:sz w:val="22"/>
        </w:rPr>
        <w:t xml:space="preserve"> (PHZ)"</w:t>
      </w:r>
    </w:p>
    <w:p w14:paraId="1869D5FB" w14:textId="77777777" w:rsidR="006125C9" w:rsidRPr="006125C9" w:rsidRDefault="006125C9" w:rsidP="006125C9"/>
    <w:p w14:paraId="15BC1D0B" w14:textId="60208A79" w:rsidR="00D762AB" w:rsidRDefault="00EC17FE">
      <w:pPr>
        <w:pStyle w:val="Nadpis2"/>
        <w:ind w:left="-5"/>
      </w:pPr>
      <w:r>
        <w:t xml:space="preserve">2. Druh zákazky </w:t>
      </w:r>
    </w:p>
    <w:p w14:paraId="6CB2F474" w14:textId="0C247732" w:rsidR="00D762AB" w:rsidRDefault="004569FC">
      <w:pPr>
        <w:spacing w:after="231"/>
        <w:ind w:left="-5"/>
      </w:pPr>
      <w:r>
        <w:t>služby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15839705" w:rsidR="00D762AB" w:rsidRDefault="001A7103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2D5750AF" w:rsidR="00D762AB" w:rsidRDefault="001A7103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Adresa zadávania zákazky /URL/ v systéme JOSEPHINE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744019C3" w:rsidR="00D762AB" w:rsidRPr="00D279EA" w:rsidRDefault="00D762AB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74458D79" w14:textId="77777777" w:rsidR="00E548D3" w:rsidRDefault="00EC17FE" w:rsidP="00D22201">
      <w:pPr>
        <w:ind w:left="-15" w:firstLine="357"/>
      </w:pPr>
      <w:r>
        <w:t>Predmetom prieskumu je získanie indikatívnych cenových ponúk od relevantných hos</w:t>
      </w:r>
      <w:r w:rsidR="004569FC">
        <w:t>p</w:t>
      </w:r>
      <w:r>
        <w:t xml:space="preserve">odárskych subjektov </w:t>
      </w:r>
      <w:r w:rsidR="004569FC">
        <w:t xml:space="preserve">na </w:t>
      </w:r>
      <w:r w:rsidR="004569FC" w:rsidRPr="004569FC">
        <w:t>predmet zákazky</w:t>
      </w:r>
      <w:r w:rsidR="004569FC">
        <w:t xml:space="preserve">, ktorým je </w:t>
      </w:r>
      <w:r w:rsidR="00D22201" w:rsidRPr="00D22201">
        <w:t xml:space="preserve">update existujúceho IS na správu registratúry na platforme </w:t>
      </w:r>
      <w:proofErr w:type="spellStart"/>
      <w:r w:rsidR="00D22201" w:rsidRPr="00D22201">
        <w:t>Fabasoft</w:t>
      </w:r>
      <w:proofErr w:type="spellEnd"/>
      <w:r w:rsidR="00D22201" w:rsidRPr="00D22201">
        <w:t xml:space="preserve"> </w:t>
      </w:r>
      <w:proofErr w:type="spellStart"/>
      <w:r w:rsidR="00D22201" w:rsidRPr="00D22201">
        <w:t>eGov</w:t>
      </w:r>
      <w:proofErr w:type="spellEnd"/>
      <w:r w:rsidR="00D22201" w:rsidRPr="00D22201">
        <w:t xml:space="preserve">-Suite 2016 na aktuálnu verziu, ktorou sa zabezpečia funkčné rozšírenia IS a integračného rozhrania na Ústredný portál verejnej správy, zefektívnenie, automatizácia schvaľovacieho procesu a obehu interných dokumentov NCZI, povinné úpravy vyplývajúce z legislatívneho prostredia na správu registratúry a štandardy pre IS v tejto oblasti. </w:t>
      </w:r>
    </w:p>
    <w:p w14:paraId="26EE5DE2" w14:textId="15F1B1FA" w:rsidR="00D762AB" w:rsidRDefault="00EC17FE" w:rsidP="00D22201">
      <w:pPr>
        <w:ind w:left="-15" w:firstLine="357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D762AB" w14:paraId="7CF3848C" w14:textId="77777777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09" w14:textId="52EE5386" w:rsidR="00D762AB" w:rsidRDefault="005B3E40">
            <w:pPr>
              <w:spacing w:after="0" w:line="259" w:lineRule="auto"/>
              <w:ind w:left="0" w:right="3" w:firstLine="0"/>
              <w:jc w:val="center"/>
            </w:pPr>
            <w:r w:rsidRPr="00A70F07">
              <w:t>72212782-4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627F1F61" w:rsidR="00D762AB" w:rsidRDefault="005B3E40">
            <w:pPr>
              <w:spacing w:after="0" w:line="259" w:lineRule="auto"/>
              <w:ind w:left="2" w:firstLine="0"/>
              <w:jc w:val="left"/>
            </w:pPr>
            <w:r w:rsidRPr="00A70F07">
              <w:t>Služby na vývoj softvéru na riadenie archivácie</w:t>
            </w:r>
          </w:p>
        </w:tc>
      </w:tr>
      <w:tr w:rsidR="00D762AB" w14:paraId="6297BD1E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BC4" w14:textId="52D98189" w:rsidR="00D762AB" w:rsidRDefault="00D762A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03F" w14:textId="329680D7" w:rsidR="00D762AB" w:rsidRDefault="00D762AB">
            <w:pPr>
              <w:spacing w:after="0" w:line="259" w:lineRule="auto"/>
              <w:ind w:left="2" w:firstLine="0"/>
              <w:jc w:val="left"/>
            </w:pPr>
          </w:p>
        </w:tc>
      </w:tr>
      <w:tr w:rsidR="00D762AB" w14:paraId="5D265E4D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07E1" w14:textId="4AB937D3" w:rsidR="00D762AB" w:rsidRDefault="00D762A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6B9" w14:textId="7D4B3EE8" w:rsidR="00D762AB" w:rsidRDefault="00D762AB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23FC9CFF" w14:textId="77777777" w:rsidR="00D762AB" w:rsidRDefault="00EC17FE">
      <w:pPr>
        <w:spacing w:after="235" w:line="259" w:lineRule="auto"/>
        <w:ind w:left="0" w:firstLine="0"/>
        <w:jc w:val="left"/>
      </w:pPr>
      <w:r>
        <w:t xml:space="preserve"> </w:t>
      </w:r>
    </w:p>
    <w:p w14:paraId="2D1FA121" w14:textId="77777777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31753533" w14:textId="079D6A6B" w:rsidR="00861D66" w:rsidRDefault="001A7103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u w:val="single"/>
        </w:rPr>
        <w:t>Národné centrum zdravotníckych inform</w:t>
      </w:r>
      <w:r w:rsidR="006125C9">
        <w:rPr>
          <w:u w:val="single"/>
        </w:rPr>
        <w:t xml:space="preserve">ácií, </w:t>
      </w:r>
      <w:proofErr w:type="spellStart"/>
      <w:r w:rsidR="006125C9">
        <w:rPr>
          <w:u w:val="single"/>
        </w:rPr>
        <w:t>Lazaretska</w:t>
      </w:r>
      <w:proofErr w:type="spellEnd"/>
      <w:r w:rsidR="006125C9">
        <w:rPr>
          <w:u w:val="single"/>
        </w:rPr>
        <w:t xml:space="preserve"> 26, Bratislava</w:t>
      </w:r>
      <w:r w:rsidR="00E105A5">
        <w:rPr>
          <w:u w:val="single"/>
        </w:rPr>
        <w:t xml:space="preserve">. </w:t>
      </w:r>
      <w:r w:rsidR="00D22201">
        <w:rPr>
          <w:u w:val="single"/>
        </w:rPr>
        <w:t>J</w:t>
      </w:r>
      <w:r w:rsidR="00E105A5">
        <w:rPr>
          <w:u w:val="single"/>
        </w:rPr>
        <w:t>edná sa o jednorazové dodanie aktivít v zmysle OPZ</w:t>
      </w:r>
      <w:r w:rsidR="00DE6ECE" w:rsidRPr="00DE6ECE">
        <w:rPr>
          <w:u w:val="single"/>
        </w:rPr>
        <w:t>.</w:t>
      </w:r>
    </w:p>
    <w:p w14:paraId="7886A091" w14:textId="77777777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lastRenderedPageBreak/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0C4831A6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E105A5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>formáte XLS a PDF pri zohľadnení opisu predmetu zá</w:t>
      </w:r>
      <w:r w:rsidR="002D6890">
        <w:rPr>
          <w:b/>
        </w:rPr>
        <w:t>kazky uve</w:t>
      </w:r>
      <w:r w:rsidR="00E105A5">
        <w:rPr>
          <w:b/>
        </w:rPr>
        <w:t>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1C8A37FC" w:rsidR="00D762AB" w:rsidRDefault="00EC17FE">
      <w:pPr>
        <w:ind w:left="-5"/>
      </w:pPr>
      <w:r>
        <w:t xml:space="preserve">Lehota na predkladanie indikatívnych cenových ponúk je do: </w:t>
      </w:r>
      <w:r w:rsidR="00B0287B">
        <w:rPr>
          <w:b/>
        </w:rPr>
        <w:t>23.05.2024</w:t>
      </w:r>
      <w:r w:rsidR="001A7103" w:rsidRPr="001A7103">
        <w:rPr>
          <w:b/>
        </w:rPr>
        <w:t xml:space="preserve"> do 10.00 hod.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77777777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12. Ďalšie súvisiace informácie: </w:t>
      </w:r>
    </w:p>
    <w:p w14:paraId="2065AF3C" w14:textId="24A58478" w:rsidR="00D762AB" w:rsidRDefault="00EC17FE" w:rsidP="001A7103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CBE4" w14:textId="77777777" w:rsidR="00FB0710" w:rsidRDefault="00FB0710">
      <w:pPr>
        <w:spacing w:after="0" w:line="240" w:lineRule="auto"/>
      </w:pPr>
      <w:r>
        <w:separator/>
      </w:r>
    </w:p>
  </w:endnote>
  <w:endnote w:type="continuationSeparator" w:id="0">
    <w:p w14:paraId="320B2085" w14:textId="77777777" w:rsidR="00FB0710" w:rsidRDefault="00FB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2FB2" w14:textId="77777777" w:rsidR="00FB0710" w:rsidRDefault="00FB0710">
      <w:pPr>
        <w:spacing w:after="0" w:line="240" w:lineRule="auto"/>
      </w:pPr>
      <w:r>
        <w:separator/>
      </w:r>
    </w:p>
  </w:footnote>
  <w:footnote w:type="continuationSeparator" w:id="0">
    <w:p w14:paraId="69ED8794" w14:textId="77777777" w:rsidR="00FB0710" w:rsidRDefault="00FB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83381"/>
    <w:rsid w:val="000E5434"/>
    <w:rsid w:val="00116348"/>
    <w:rsid w:val="001A7103"/>
    <w:rsid w:val="002D6890"/>
    <w:rsid w:val="00321549"/>
    <w:rsid w:val="004569FC"/>
    <w:rsid w:val="00476A70"/>
    <w:rsid w:val="004C24F3"/>
    <w:rsid w:val="0052296F"/>
    <w:rsid w:val="00582C58"/>
    <w:rsid w:val="00587303"/>
    <w:rsid w:val="005B3E40"/>
    <w:rsid w:val="006125C9"/>
    <w:rsid w:val="006137B3"/>
    <w:rsid w:val="007A3277"/>
    <w:rsid w:val="007B06BD"/>
    <w:rsid w:val="007E2365"/>
    <w:rsid w:val="008344EC"/>
    <w:rsid w:val="00861D66"/>
    <w:rsid w:val="008C31A9"/>
    <w:rsid w:val="0095577F"/>
    <w:rsid w:val="009A5B8D"/>
    <w:rsid w:val="009E00F5"/>
    <w:rsid w:val="00A037D9"/>
    <w:rsid w:val="00A22E25"/>
    <w:rsid w:val="00A6178E"/>
    <w:rsid w:val="00AA6078"/>
    <w:rsid w:val="00B0287B"/>
    <w:rsid w:val="00B25F64"/>
    <w:rsid w:val="00B40ADD"/>
    <w:rsid w:val="00C902D7"/>
    <w:rsid w:val="00D22201"/>
    <w:rsid w:val="00D279EA"/>
    <w:rsid w:val="00D762AB"/>
    <w:rsid w:val="00DB0EFA"/>
    <w:rsid w:val="00DE6ECE"/>
    <w:rsid w:val="00E105A5"/>
    <w:rsid w:val="00E343E9"/>
    <w:rsid w:val="00E44DD8"/>
    <w:rsid w:val="00E475B9"/>
    <w:rsid w:val="00E548D3"/>
    <w:rsid w:val="00E7634F"/>
    <w:rsid w:val="00EC17FE"/>
    <w:rsid w:val="00EF1A92"/>
    <w:rsid w:val="00F124EC"/>
    <w:rsid w:val="00F3538F"/>
    <w:rsid w:val="00FB0710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Krajčíriková Helena, Mgr.</cp:lastModifiedBy>
  <cp:revision>14</cp:revision>
  <dcterms:created xsi:type="dcterms:W3CDTF">2023-12-11T13:04:00Z</dcterms:created>
  <dcterms:modified xsi:type="dcterms:W3CDTF">2024-05-13T12:53:00Z</dcterms:modified>
</cp:coreProperties>
</file>