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CF0F8" w14:textId="61791EC5" w:rsidR="007A7B05" w:rsidRPr="0058044C" w:rsidRDefault="007A7B05" w:rsidP="007A7B05">
      <w:pPr>
        <w:spacing w:after="0" w:line="240" w:lineRule="auto"/>
        <w:jc w:val="center"/>
        <w:rPr>
          <w:rFonts w:ascii="Arial" w:eastAsia="Times New Roman" w:hAnsi="Arial" w:cs="Arial"/>
          <w:b/>
          <w:caps/>
          <w:noProof/>
          <w:lang w:eastAsia="sk-SK"/>
        </w:rPr>
      </w:pPr>
      <w:r w:rsidRPr="0058044C">
        <w:rPr>
          <w:rFonts w:ascii="Arial" w:eastAsia="Times New Roman" w:hAnsi="Arial" w:cs="Arial"/>
          <w:b/>
          <w:noProof/>
          <w:lang w:eastAsia="sk-SK"/>
        </w:rPr>
        <w:t>Zmluva o zabezpečení upratovacích a čistiacich služieb</w:t>
      </w:r>
    </w:p>
    <w:p w14:paraId="66D5489C" w14:textId="77777777" w:rsidR="007A7B05" w:rsidRPr="0058044C" w:rsidRDefault="007A7B05" w:rsidP="007A7B05">
      <w:pPr>
        <w:spacing w:after="0" w:line="240" w:lineRule="auto"/>
        <w:jc w:val="center"/>
        <w:rPr>
          <w:rFonts w:ascii="Arial" w:eastAsia="Times New Roman" w:hAnsi="Arial" w:cs="Times New Roman"/>
          <w:noProof/>
          <w:lang w:eastAsia="sk-SK"/>
        </w:rPr>
      </w:pPr>
      <w:r w:rsidRPr="0058044C">
        <w:rPr>
          <w:rFonts w:ascii="Arial" w:eastAsia="Times New Roman" w:hAnsi="Arial" w:cs="Times New Roman"/>
          <w:noProof/>
          <w:lang w:eastAsia="sk-SK"/>
        </w:rPr>
        <w:t>uzatvorená podľa § 269 ods. 2 a nasl. Obchodného zákonníka v znení neskorších predpisov</w:t>
      </w:r>
    </w:p>
    <w:p w14:paraId="1F4F85E1" w14:textId="77777777" w:rsidR="007A7B05" w:rsidRPr="0058044C" w:rsidRDefault="007A7B05" w:rsidP="007A7B05">
      <w:pPr>
        <w:spacing w:after="0" w:line="240" w:lineRule="auto"/>
        <w:jc w:val="center"/>
        <w:rPr>
          <w:rFonts w:ascii="Arial" w:eastAsia="Times New Roman" w:hAnsi="Arial" w:cs="Times New Roman"/>
          <w:b/>
          <w:caps/>
          <w:noProof/>
          <w:lang w:eastAsia="sk-SK"/>
        </w:rPr>
      </w:pPr>
    </w:p>
    <w:p w14:paraId="48CFD038" w14:textId="77777777" w:rsidR="0051384A" w:rsidRPr="0058044C" w:rsidRDefault="0051384A" w:rsidP="007A7B05">
      <w:pPr>
        <w:spacing w:after="0" w:line="240" w:lineRule="auto"/>
        <w:jc w:val="center"/>
        <w:rPr>
          <w:rFonts w:ascii="Arial" w:eastAsia="Times New Roman" w:hAnsi="Arial" w:cs="Arial"/>
          <w:b/>
          <w:noProof/>
          <w:lang w:eastAsia="sk-SK"/>
        </w:rPr>
      </w:pPr>
    </w:p>
    <w:p w14:paraId="6773D91F"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w:t>
      </w:r>
    </w:p>
    <w:p w14:paraId="625D5FDD"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Zmluvné strany </w:t>
      </w:r>
    </w:p>
    <w:p w14:paraId="333386D0" w14:textId="77777777" w:rsidR="007A7B05" w:rsidRPr="0058044C" w:rsidRDefault="007A7B05" w:rsidP="007A7B05">
      <w:pPr>
        <w:spacing w:after="0" w:line="240" w:lineRule="auto"/>
        <w:rPr>
          <w:rFonts w:ascii="Arial" w:eastAsia="Times New Roman" w:hAnsi="Arial" w:cs="Arial"/>
          <w:noProof/>
          <w:lang w:eastAsia="sk-SK"/>
        </w:rPr>
      </w:pPr>
    </w:p>
    <w:p w14:paraId="5AC7B81F" w14:textId="320FC0DD"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b/>
          <w:noProof/>
          <w:lang w:eastAsia="sk-SK"/>
        </w:rPr>
        <w:t>Objednávateľ:</w:t>
      </w:r>
      <w:r w:rsidR="0058044C">
        <w:rPr>
          <w:rFonts w:ascii="Arial" w:eastAsia="Times New Roman" w:hAnsi="Arial" w:cs="Arial"/>
          <w:noProof/>
          <w:lang w:eastAsia="sk-SK"/>
        </w:rPr>
        <w:tab/>
      </w:r>
      <w:r w:rsidR="0058044C">
        <w:rPr>
          <w:rFonts w:ascii="Arial" w:eastAsia="Times New Roman" w:hAnsi="Arial" w:cs="Arial"/>
          <w:noProof/>
          <w:lang w:eastAsia="sk-SK"/>
        </w:rPr>
        <w:tab/>
      </w:r>
      <w:r w:rsidRPr="0058044C">
        <w:rPr>
          <w:rFonts w:ascii="Arial" w:eastAsia="Times New Roman" w:hAnsi="Arial" w:cs="Arial"/>
          <w:b/>
          <w:noProof/>
          <w:lang w:eastAsia="sk-SK"/>
        </w:rPr>
        <w:t>Všeobecná zdravotná poisťovňa a.s.</w:t>
      </w:r>
    </w:p>
    <w:p w14:paraId="3AEF5FF1"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Sídlo:</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Panónska cesta 2, 851 04 Bratislava – mestská časť Petržalka </w:t>
      </w:r>
    </w:p>
    <w:p w14:paraId="0C4082DC"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Zapísaný v Obchodnom registri Okresného súdu Bratislava I, oddiel: Sa, vložka č. 3602/B</w:t>
      </w:r>
    </w:p>
    <w:p w14:paraId="0081370A" w14:textId="2E276213" w:rsidR="007A7B05" w:rsidRPr="0058044C" w:rsidRDefault="005015BE" w:rsidP="00EE2543">
      <w:pPr>
        <w:spacing w:after="0" w:line="240" w:lineRule="auto"/>
        <w:ind w:left="2832" w:hanging="2832"/>
        <w:rPr>
          <w:rFonts w:ascii="Arial" w:eastAsia="Times New Roman" w:hAnsi="Arial" w:cs="Arial"/>
          <w:noProof/>
          <w:lang w:eastAsia="sk-SK"/>
        </w:rPr>
      </w:pPr>
      <w:r w:rsidRPr="0058044C">
        <w:rPr>
          <w:rFonts w:ascii="Arial" w:eastAsia="Times New Roman" w:hAnsi="Arial" w:cs="Arial"/>
          <w:noProof/>
          <w:lang w:eastAsia="sk-SK"/>
        </w:rPr>
        <w:t>Zastúpený</w:t>
      </w:r>
      <w:r w:rsidR="00ED1CD8" w:rsidRPr="0058044C">
        <w:rPr>
          <w:rFonts w:ascii="Arial" w:eastAsia="Times New Roman" w:hAnsi="Arial" w:cs="Arial"/>
          <w:noProof/>
          <w:lang w:eastAsia="sk-SK"/>
        </w:rPr>
        <w:t>:</w:t>
      </w:r>
      <w:r w:rsidR="002C44D3" w:rsidRPr="0058044C">
        <w:rPr>
          <w:rFonts w:ascii="Arial" w:eastAsia="Times New Roman" w:hAnsi="Arial" w:cs="Arial"/>
          <w:noProof/>
          <w:lang w:eastAsia="sk-SK"/>
        </w:rPr>
        <w:tab/>
        <w:t>Ing. Richard Strapko, predseda predstavenstva</w:t>
      </w:r>
      <w:r w:rsidR="00ED1CD8" w:rsidRPr="0058044C">
        <w:rPr>
          <w:rFonts w:ascii="Arial" w:eastAsia="Times New Roman" w:hAnsi="Arial" w:cs="Arial"/>
          <w:noProof/>
          <w:lang w:eastAsia="sk-SK"/>
        </w:rPr>
        <w:tab/>
      </w:r>
    </w:p>
    <w:p w14:paraId="7C03B1B1" w14:textId="155DCAB9" w:rsidR="00EE2543" w:rsidRPr="0058044C" w:rsidRDefault="002C44D3" w:rsidP="00EE2543">
      <w:pPr>
        <w:spacing w:after="0" w:line="240" w:lineRule="auto"/>
        <w:ind w:left="2832" w:hanging="2832"/>
        <w:rPr>
          <w:rFonts w:ascii="Arial" w:eastAsia="Times New Roman" w:hAnsi="Arial" w:cs="Arial"/>
          <w:noProof/>
          <w:lang w:eastAsia="sk-SK"/>
        </w:rPr>
      </w:pPr>
      <w:r w:rsidRPr="0058044C">
        <w:rPr>
          <w:rFonts w:ascii="Arial" w:eastAsia="Times New Roman" w:hAnsi="Arial" w:cs="Arial"/>
          <w:noProof/>
          <w:lang w:eastAsia="sk-SK"/>
        </w:rPr>
        <w:tab/>
        <w:t>Ing. Ľubomír Kováčik, člen predstavenstva</w:t>
      </w:r>
    </w:p>
    <w:p w14:paraId="763D6893" w14:textId="77777777" w:rsidR="002C44D3"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Osob</w:t>
      </w:r>
      <w:r w:rsidR="000E45AF" w:rsidRPr="0058044C">
        <w:rPr>
          <w:rFonts w:ascii="Arial" w:eastAsia="Times New Roman" w:hAnsi="Arial" w:cs="Arial"/>
          <w:noProof/>
          <w:lang w:eastAsia="sk-SK"/>
        </w:rPr>
        <w:t xml:space="preserve">a </w:t>
      </w:r>
      <w:r w:rsidRPr="0058044C">
        <w:rPr>
          <w:rFonts w:ascii="Arial" w:eastAsia="Times New Roman" w:hAnsi="Arial" w:cs="Arial"/>
          <w:noProof/>
          <w:lang w:eastAsia="sk-SK"/>
        </w:rPr>
        <w:t>oprávnen</w:t>
      </w:r>
      <w:r w:rsidR="000E45AF" w:rsidRPr="0058044C">
        <w:rPr>
          <w:rFonts w:ascii="Arial" w:eastAsia="Times New Roman" w:hAnsi="Arial" w:cs="Arial"/>
          <w:noProof/>
          <w:lang w:eastAsia="sk-SK"/>
        </w:rPr>
        <w:t>á</w:t>
      </w:r>
      <w:r w:rsidRPr="0058044C">
        <w:rPr>
          <w:rFonts w:ascii="Arial" w:eastAsia="Times New Roman" w:hAnsi="Arial" w:cs="Arial"/>
          <w:noProof/>
          <w:lang w:eastAsia="sk-SK"/>
        </w:rPr>
        <w:t xml:space="preserve"> rokovať vo veciach zmluvy:</w:t>
      </w:r>
    </w:p>
    <w:p w14:paraId="6CD45FD0" w14:textId="77777777" w:rsidR="002C44D3"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Ing. Barbora Slováková, </w:t>
      </w:r>
      <w:hyperlink r:id="rId8" w:history="1">
        <w:r w:rsidRPr="0058044C">
          <w:rPr>
            <w:rStyle w:val="Hypertextovprepojenie"/>
            <w:rFonts w:ascii="Arial" w:eastAsia="Times New Roman" w:hAnsi="Arial" w:cs="Arial"/>
            <w:noProof/>
            <w:lang w:eastAsia="sk-SK"/>
          </w:rPr>
          <w:t>barbora.slovakova@vszp.sk</w:t>
        </w:r>
      </w:hyperlink>
      <w:r w:rsidRPr="0058044C">
        <w:rPr>
          <w:rFonts w:ascii="Arial" w:eastAsia="Times New Roman" w:hAnsi="Arial" w:cs="Arial"/>
          <w:noProof/>
          <w:lang w:eastAsia="sk-SK"/>
        </w:rPr>
        <w:t xml:space="preserve"> </w:t>
      </w:r>
      <w:r w:rsidR="007A7B05" w:rsidRPr="0058044C">
        <w:rPr>
          <w:rFonts w:ascii="Arial" w:eastAsia="Times New Roman" w:hAnsi="Arial" w:cs="Arial"/>
          <w:noProof/>
          <w:lang w:eastAsia="sk-SK"/>
        </w:rPr>
        <w:tab/>
      </w:r>
    </w:p>
    <w:p w14:paraId="180A478D" w14:textId="4D5C667B" w:rsidR="007A7B05" w:rsidRPr="0058044C" w:rsidRDefault="007A7B05"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Osob</w:t>
      </w:r>
      <w:r w:rsidR="000E45AF" w:rsidRPr="0058044C">
        <w:rPr>
          <w:rFonts w:ascii="Arial" w:eastAsia="Times New Roman" w:hAnsi="Arial" w:cs="Arial"/>
          <w:noProof/>
          <w:lang w:eastAsia="sk-SK"/>
        </w:rPr>
        <w:t>a</w:t>
      </w:r>
      <w:r w:rsidRPr="0058044C">
        <w:rPr>
          <w:rFonts w:ascii="Arial" w:eastAsia="Times New Roman" w:hAnsi="Arial" w:cs="Arial"/>
          <w:noProof/>
          <w:lang w:eastAsia="sk-SK"/>
        </w:rPr>
        <w:t xml:space="preserve"> oprávnen</w:t>
      </w:r>
      <w:r w:rsidR="000E45AF" w:rsidRPr="0058044C">
        <w:rPr>
          <w:rFonts w:ascii="Arial" w:eastAsia="Times New Roman" w:hAnsi="Arial" w:cs="Arial"/>
          <w:noProof/>
          <w:lang w:eastAsia="sk-SK"/>
        </w:rPr>
        <w:t>á</w:t>
      </w:r>
      <w:r w:rsidRPr="0058044C">
        <w:rPr>
          <w:rFonts w:ascii="Arial" w:eastAsia="Times New Roman" w:hAnsi="Arial" w:cs="Arial"/>
          <w:noProof/>
          <w:lang w:eastAsia="sk-SK"/>
        </w:rPr>
        <w:t xml:space="preserve"> rokovať vo veciach technických:</w:t>
      </w:r>
      <w:r w:rsidRPr="0058044C">
        <w:rPr>
          <w:rFonts w:ascii="Arial" w:eastAsia="Times New Roman" w:hAnsi="Arial" w:cs="Arial"/>
          <w:noProof/>
          <w:lang w:eastAsia="sk-SK"/>
        </w:rPr>
        <w:tab/>
      </w:r>
    </w:p>
    <w:p w14:paraId="6F461B14" w14:textId="53AEB60C" w:rsidR="007A7B05" w:rsidRPr="0058044C" w:rsidRDefault="00984FE3" w:rsidP="00493425">
      <w:pPr>
        <w:spacing w:after="0" w:line="240" w:lineRule="auto"/>
        <w:ind w:left="2124" w:firstLine="708"/>
        <w:rPr>
          <w:rFonts w:ascii="Arial" w:eastAsia="Times New Roman" w:hAnsi="Arial" w:cs="Arial"/>
          <w:noProof/>
          <w:color w:val="FF0000"/>
          <w:lang w:eastAsia="sk-SK"/>
        </w:rPr>
      </w:pPr>
      <w:r w:rsidRPr="0058044C">
        <w:rPr>
          <w:rFonts w:ascii="Arial" w:eastAsia="Times New Roman" w:hAnsi="Arial" w:cs="Arial"/>
          <w:noProof/>
          <w:lang w:eastAsia="sk-SK"/>
        </w:rPr>
        <w:t xml:space="preserve">Ing. Igor Guspan, </w:t>
      </w:r>
      <w:r w:rsidR="00493425" w:rsidRPr="0058044C">
        <w:rPr>
          <w:rFonts w:ascii="Arial" w:eastAsia="Times New Roman" w:hAnsi="Arial" w:cs="Arial"/>
          <w:noProof/>
          <w:lang w:eastAsia="sk-SK"/>
        </w:rPr>
        <w:t xml:space="preserve">MBA, </w:t>
      </w:r>
      <w:hyperlink r:id="rId9" w:history="1">
        <w:r w:rsidR="00493425" w:rsidRPr="0058044C">
          <w:rPr>
            <w:rStyle w:val="Hypertextovprepojenie"/>
            <w:rFonts w:ascii="Arial" w:eastAsia="Times New Roman" w:hAnsi="Arial" w:cs="Arial"/>
            <w:noProof/>
            <w:lang w:eastAsia="sk-SK"/>
          </w:rPr>
          <w:t>igor.guspan@vszp.sk</w:t>
        </w:r>
      </w:hyperlink>
      <w:r w:rsidR="00493425" w:rsidRPr="0058044C">
        <w:rPr>
          <w:rFonts w:ascii="Arial" w:eastAsia="Times New Roman" w:hAnsi="Arial" w:cs="Arial"/>
          <w:noProof/>
          <w:lang w:eastAsia="sk-SK"/>
        </w:rPr>
        <w:t>, 02/20824170</w:t>
      </w:r>
    </w:p>
    <w:p w14:paraId="6F89CBB1"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IČO:</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35 937 874</w:t>
      </w:r>
    </w:p>
    <w:p w14:paraId="14584834"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DIČ:</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2022027040</w:t>
      </w:r>
    </w:p>
    <w:p w14:paraId="19D6B2F5" w14:textId="441DFE6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IČ DPH: </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SK2022027040</w:t>
      </w:r>
    </w:p>
    <w:p w14:paraId="5C9C2018"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Bankové spojenie: </w:t>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Štátna pokladnica </w:t>
      </w:r>
    </w:p>
    <w:p w14:paraId="6C88104F"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IBAN:</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SK47 8180 0000 0070 0018 2424</w:t>
      </w:r>
    </w:p>
    <w:p w14:paraId="3AE68D80"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(ďalej len „objednávateľ“)</w:t>
      </w:r>
    </w:p>
    <w:p w14:paraId="39CF496F" w14:textId="77777777" w:rsidR="007A7B05" w:rsidRPr="0058044C" w:rsidRDefault="007A7B05" w:rsidP="007A7B05">
      <w:pPr>
        <w:spacing w:after="0" w:line="240" w:lineRule="auto"/>
        <w:rPr>
          <w:rFonts w:ascii="Arial" w:eastAsia="Times New Roman" w:hAnsi="Arial" w:cs="Arial"/>
          <w:noProof/>
          <w:lang w:eastAsia="sk-SK"/>
        </w:rPr>
      </w:pPr>
    </w:p>
    <w:p w14:paraId="6040EA4F"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a</w:t>
      </w:r>
    </w:p>
    <w:p w14:paraId="3569C160" w14:textId="77777777" w:rsidR="007A7B05" w:rsidRPr="0058044C" w:rsidRDefault="007A7B05" w:rsidP="007A7B05">
      <w:pPr>
        <w:spacing w:after="0" w:line="240" w:lineRule="auto"/>
        <w:rPr>
          <w:rFonts w:ascii="Arial" w:eastAsia="Times New Roman" w:hAnsi="Arial" w:cs="Arial"/>
          <w:b/>
          <w:noProof/>
          <w:u w:val="single"/>
          <w:lang w:eastAsia="sk-SK"/>
        </w:rPr>
      </w:pPr>
    </w:p>
    <w:p w14:paraId="352C5033"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b/>
          <w:noProof/>
          <w:lang w:eastAsia="sk-SK"/>
        </w:rPr>
        <w:t>Poskytovateľ:</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p>
    <w:p w14:paraId="000D8395"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Times New Roman"/>
          <w:lang w:eastAsia="cs-CZ"/>
        </w:rPr>
        <w:t xml:space="preserve">Sídlo: </w:t>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t>........................................................</w:t>
      </w:r>
    </w:p>
    <w:p w14:paraId="217D9072" w14:textId="77777777" w:rsidR="007A7B05" w:rsidRPr="0058044C" w:rsidRDefault="007A7B05" w:rsidP="007A7B05">
      <w:pPr>
        <w:tabs>
          <w:tab w:val="left" w:pos="2694"/>
        </w:tabs>
        <w:spacing w:after="0" w:line="240" w:lineRule="auto"/>
        <w:jc w:val="both"/>
        <w:rPr>
          <w:rFonts w:ascii="Times New Roman" w:eastAsia="Times New Roman" w:hAnsi="Times New Roman" w:cs="Times New Roman"/>
          <w:lang w:eastAsia="cs-CZ"/>
        </w:rPr>
      </w:pPr>
      <w:r w:rsidRPr="0058044C">
        <w:rPr>
          <w:rFonts w:ascii="Arial" w:eastAsia="Times New Roman" w:hAnsi="Arial" w:cs="Times New Roman"/>
          <w:lang w:eastAsia="cs-CZ"/>
        </w:rPr>
        <w:t>Zapísaný v Obchodnom registri Okresného súdu ...................., odd.: ........., vložka č. .............</w:t>
      </w:r>
      <w:r w:rsidRPr="0058044C">
        <w:rPr>
          <w:rFonts w:ascii="Times New Roman" w:eastAsia="Times New Roman" w:hAnsi="Times New Roman" w:cs="Times New Roman"/>
          <w:lang w:eastAsia="cs-CZ"/>
        </w:rPr>
        <w:t xml:space="preserve"> </w:t>
      </w:r>
    </w:p>
    <w:p w14:paraId="691B2A6C" w14:textId="77777777" w:rsidR="007A7B05" w:rsidRPr="0058044C" w:rsidRDefault="007A7B05" w:rsidP="007A7B05">
      <w:pPr>
        <w:spacing w:after="0" w:line="240" w:lineRule="auto"/>
        <w:rPr>
          <w:rFonts w:ascii="Arial" w:eastAsia="Times New Roman" w:hAnsi="Arial" w:cs="Times New Roman"/>
          <w:i/>
          <w:lang w:eastAsia="cs-CZ"/>
        </w:rPr>
      </w:pPr>
      <w:r w:rsidRPr="0058044C">
        <w:rPr>
          <w:rFonts w:ascii="Arial" w:eastAsia="Times New Roman" w:hAnsi="Arial" w:cs="Times New Roman"/>
          <w:i/>
          <w:lang w:eastAsia="cs-CZ"/>
        </w:rPr>
        <w:t xml:space="preserve">(príp. v Živnostenskom registri Okresného úradu v ....................pod č...................) </w:t>
      </w:r>
    </w:p>
    <w:p w14:paraId="523763E0" w14:textId="77777777" w:rsidR="007A7B05" w:rsidRPr="0058044C" w:rsidRDefault="007A7B05" w:rsidP="007A7B05">
      <w:pPr>
        <w:spacing w:after="0" w:line="240" w:lineRule="auto"/>
        <w:rPr>
          <w:rFonts w:ascii="Arial" w:eastAsia="Times New Roman" w:hAnsi="Arial" w:cs="Times New Roman"/>
          <w:lang w:eastAsia="cs-CZ"/>
        </w:rPr>
      </w:pPr>
      <w:r w:rsidRPr="0058044C">
        <w:rPr>
          <w:rFonts w:ascii="Arial" w:eastAsia="Times New Roman" w:hAnsi="Arial" w:cs="Times New Roman"/>
          <w:lang w:eastAsia="cs-CZ"/>
        </w:rPr>
        <w:t>Zastúpený:</w:t>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Arial"/>
          <w:lang w:eastAsia="cs-CZ"/>
        </w:rPr>
        <w:t>..............................</w:t>
      </w:r>
    </w:p>
    <w:p w14:paraId="31FF5EC5"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Osoby oprávnené  rokovať vo veciach zmluvy:</w:t>
      </w:r>
    </w:p>
    <w:p w14:paraId="2CE36F9A" w14:textId="77777777" w:rsidR="007A7B05" w:rsidRPr="0058044C" w:rsidRDefault="007A7B05" w:rsidP="007A7B05">
      <w:pPr>
        <w:spacing w:after="0" w:line="240" w:lineRule="auto"/>
        <w:jc w:val="both"/>
        <w:rPr>
          <w:rFonts w:ascii="Arial" w:eastAsia="Times New Roman" w:hAnsi="Arial" w:cs="Times New Roman"/>
          <w:i/>
          <w:lang w:eastAsia="cs-CZ"/>
        </w:rPr>
      </w:pP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i/>
          <w:lang w:eastAsia="cs-CZ"/>
        </w:rPr>
        <w:t>(meno, priezvisko, e-mail)</w:t>
      </w:r>
    </w:p>
    <w:p w14:paraId="2C3D3E17"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Osoby oprávnené rokovať vo veciach technických:</w:t>
      </w:r>
    </w:p>
    <w:p w14:paraId="4483B559" w14:textId="77777777" w:rsidR="007A7B05" w:rsidRPr="0058044C" w:rsidRDefault="007A7B05" w:rsidP="007A7B05">
      <w:pPr>
        <w:spacing w:after="0" w:line="240" w:lineRule="auto"/>
        <w:jc w:val="both"/>
        <w:rPr>
          <w:rFonts w:ascii="Arial" w:eastAsia="Times New Roman" w:hAnsi="Arial" w:cs="Times New Roman"/>
          <w:i/>
          <w:lang w:eastAsia="cs-CZ"/>
        </w:rPr>
      </w:pP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i/>
          <w:lang w:eastAsia="cs-CZ"/>
        </w:rPr>
        <w:t>(meno, priezvisko, e-mail)</w:t>
      </w:r>
    </w:p>
    <w:p w14:paraId="0BD0EBA1"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IČO:</w:t>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p>
    <w:p w14:paraId="68EC4039"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DIČ:</w:t>
      </w:r>
    </w:p>
    <w:p w14:paraId="4A68C883"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IČ DPH:</w:t>
      </w:r>
    </w:p>
    <w:p w14:paraId="30E12275"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Bankové spojenie:</w:t>
      </w:r>
    </w:p>
    <w:p w14:paraId="47F3A650"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IBAN:</w:t>
      </w:r>
    </w:p>
    <w:p w14:paraId="694033A9" w14:textId="77777777" w:rsidR="007A7B05" w:rsidRPr="0058044C" w:rsidRDefault="007A7B05" w:rsidP="007A7B05">
      <w:pPr>
        <w:tabs>
          <w:tab w:val="left" w:pos="2694"/>
        </w:tabs>
        <w:spacing w:after="0" w:line="240" w:lineRule="auto"/>
        <w:jc w:val="both"/>
        <w:rPr>
          <w:rFonts w:ascii="Arial" w:eastAsia="Times New Roman" w:hAnsi="Arial" w:cs="Arial"/>
          <w:lang w:eastAsia="cs-CZ"/>
        </w:rPr>
      </w:pPr>
      <w:r w:rsidRPr="0058044C">
        <w:rPr>
          <w:rFonts w:ascii="Arial" w:eastAsia="Times New Roman" w:hAnsi="Arial" w:cs="Arial"/>
          <w:lang w:eastAsia="cs-CZ"/>
        </w:rPr>
        <w:t>(ďalej len „poskytovateľ“)</w:t>
      </w:r>
    </w:p>
    <w:p w14:paraId="5F0ACA1C" w14:textId="77777777" w:rsidR="007A7B05" w:rsidRPr="0058044C" w:rsidRDefault="007A7B05" w:rsidP="007A7B05">
      <w:pPr>
        <w:tabs>
          <w:tab w:val="left" w:pos="2694"/>
        </w:tabs>
        <w:spacing w:after="0" w:line="240" w:lineRule="auto"/>
        <w:jc w:val="both"/>
        <w:rPr>
          <w:rFonts w:ascii="Arial" w:eastAsia="Times New Roman" w:hAnsi="Arial" w:cs="Arial"/>
          <w:b/>
          <w:lang w:eastAsia="cs-CZ"/>
        </w:rPr>
      </w:pPr>
    </w:p>
    <w:p w14:paraId="3BF88DB5" w14:textId="62B40AD7" w:rsidR="007A7B05" w:rsidRPr="0058044C" w:rsidRDefault="007A7B05" w:rsidP="007A7B05">
      <w:pPr>
        <w:spacing w:after="0" w:line="240" w:lineRule="auto"/>
        <w:jc w:val="both"/>
        <w:rPr>
          <w:rFonts w:ascii="Arial" w:eastAsia="Times New Roman" w:hAnsi="Arial" w:cs="Arial"/>
          <w:lang w:eastAsia="cs-CZ"/>
        </w:rPr>
      </w:pPr>
      <w:r w:rsidRPr="0058044C">
        <w:rPr>
          <w:rFonts w:ascii="Arial" w:eastAsia="Times New Roman" w:hAnsi="Arial" w:cs="Arial"/>
          <w:lang w:eastAsia="cs-CZ"/>
        </w:rPr>
        <w:t xml:space="preserve">uzatvárajú túto Zmluvu o zabezpečení upratovacích a čistiacich služieb (ďalej len „zmluva“) ako výsledok verejného obstarávania podľa ustanovení zákona </w:t>
      </w:r>
      <w:r w:rsidRPr="0058044C">
        <w:rPr>
          <w:rFonts w:ascii="Arial" w:eastAsia="Times New Roman" w:hAnsi="Arial" w:cs="Times New Roman"/>
          <w:noProof/>
          <w:lang w:eastAsia="sk-SK"/>
        </w:rPr>
        <w:t xml:space="preserve">č. 343/2015 Z. z. o verejnom obstarávaní a o zmene a doplnení niektorých zákonov v znení neskorších predpisov </w:t>
      </w:r>
      <w:r w:rsidRPr="0058044C">
        <w:rPr>
          <w:rFonts w:ascii="Arial" w:eastAsia="Times New Roman" w:hAnsi="Arial" w:cs="Arial"/>
          <w:lang w:eastAsia="sk-SK"/>
        </w:rPr>
        <w:t>(ďalej len „zákon o verejnom obstarávaní“)</w:t>
      </w:r>
      <w:r w:rsidR="00EA1C9A" w:rsidRPr="0058044C">
        <w:rPr>
          <w:rFonts w:ascii="Arial" w:eastAsia="Times New Roman" w:hAnsi="Arial" w:cs="Arial"/>
          <w:lang w:eastAsia="sk-SK"/>
        </w:rPr>
        <w:t>.</w:t>
      </w:r>
    </w:p>
    <w:p w14:paraId="2EB11BFB" w14:textId="77777777" w:rsidR="0051384A" w:rsidRPr="0058044C" w:rsidRDefault="0051384A" w:rsidP="007A7B05">
      <w:pPr>
        <w:spacing w:after="0" w:line="240" w:lineRule="auto"/>
        <w:jc w:val="center"/>
        <w:rPr>
          <w:rFonts w:ascii="Arial" w:eastAsia="Times New Roman" w:hAnsi="Arial" w:cs="Arial"/>
          <w:b/>
          <w:noProof/>
          <w:lang w:eastAsia="sk-SK"/>
        </w:rPr>
      </w:pPr>
    </w:p>
    <w:p w14:paraId="5B8B3F6D"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II</w:t>
      </w:r>
    </w:p>
    <w:p w14:paraId="080D313C"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Predmet zmluvy</w:t>
      </w:r>
    </w:p>
    <w:p w14:paraId="7D268F34" w14:textId="77777777" w:rsidR="007A7B05" w:rsidRPr="0058044C" w:rsidRDefault="007A7B05" w:rsidP="007A7B05">
      <w:pPr>
        <w:spacing w:after="0" w:line="240" w:lineRule="auto"/>
        <w:rPr>
          <w:rFonts w:ascii="Arial" w:eastAsia="Times New Roman" w:hAnsi="Arial" w:cs="Arial"/>
          <w:noProof/>
          <w:lang w:eastAsia="sk-SK"/>
        </w:rPr>
      </w:pPr>
    </w:p>
    <w:p w14:paraId="4B50B7E0" w14:textId="578D51D0" w:rsidR="007A7B05" w:rsidRPr="0058044C" w:rsidRDefault="007A7B05"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Predmetom plnenia tejto zmluvy je výkon upratovacích a čistiacich služieb</w:t>
      </w:r>
      <w:r w:rsidR="00031EEA" w:rsidRPr="0058044C">
        <w:rPr>
          <w:rFonts w:ascii="Arial" w:eastAsia="Times New Roman" w:hAnsi="Arial" w:cs="Arial"/>
          <w:noProof/>
          <w:lang w:eastAsia="sk-SK"/>
        </w:rPr>
        <w:t xml:space="preserve"> (ďalej aj ako „služby“) </w:t>
      </w:r>
      <w:r w:rsidRPr="0058044C">
        <w:rPr>
          <w:rFonts w:ascii="Arial" w:eastAsia="Times New Roman" w:hAnsi="Arial" w:cs="Arial"/>
          <w:noProof/>
          <w:lang w:eastAsia="sk-SK"/>
        </w:rPr>
        <w:t>poskytovateľom pre objednávateľa v priestoroch objektov objednávateľa, špecifikovaných v prílohe č. 1 tejto zmluvy</w:t>
      </w:r>
      <w:r w:rsidR="00402FE7">
        <w:rPr>
          <w:rFonts w:ascii="Arial" w:eastAsia="Times New Roman" w:hAnsi="Arial" w:cs="Arial"/>
          <w:noProof/>
          <w:lang w:eastAsia="sk-SK"/>
        </w:rPr>
        <w:t xml:space="preserve"> – Zoznam objektov objednávateľa</w:t>
      </w:r>
      <w:r w:rsidRPr="0058044C">
        <w:rPr>
          <w:rFonts w:ascii="Arial" w:eastAsia="Times New Roman" w:hAnsi="Arial" w:cs="Arial"/>
          <w:noProof/>
          <w:lang w:eastAsia="sk-SK"/>
        </w:rPr>
        <w:t>, vrátane údržby a starostlivosti o exteriérové plochy prináležiace k týmto objektom</w:t>
      </w:r>
      <w:r w:rsidR="002362CD" w:rsidRPr="0058044C">
        <w:rPr>
          <w:rFonts w:ascii="Arial" w:eastAsia="Times New Roman" w:hAnsi="Arial" w:cs="Arial"/>
          <w:noProof/>
          <w:lang w:eastAsia="sk-SK"/>
        </w:rPr>
        <w:t xml:space="preserve"> (záhradnícke práce v rozsahu špecifikovanom v tejto zmluve)</w:t>
      </w:r>
      <w:r w:rsidRPr="0058044C">
        <w:rPr>
          <w:rFonts w:ascii="Arial" w:eastAsia="Times New Roman" w:hAnsi="Arial" w:cs="Arial"/>
          <w:noProof/>
          <w:lang w:eastAsia="sk-SK"/>
        </w:rPr>
        <w:t xml:space="preserve">. </w:t>
      </w:r>
      <w:r w:rsidR="00F53C46" w:rsidRPr="0058044C">
        <w:rPr>
          <w:rFonts w:ascii="Arial" w:eastAsia="Times New Roman" w:hAnsi="Arial" w:cs="Arial"/>
          <w:noProof/>
          <w:lang w:eastAsia="sk-SK"/>
        </w:rPr>
        <w:t>Špecifikácia poskytovaných služieb je uvedená v prílohe č. 2 tejto zmluvy – Rozsah poskytovaných služieb.</w:t>
      </w:r>
    </w:p>
    <w:p w14:paraId="72AADB1F" w14:textId="4826D2B9" w:rsidR="007A7B05" w:rsidRPr="00381991" w:rsidRDefault="007A7B05"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381991">
        <w:rPr>
          <w:rFonts w:ascii="Arial" w:eastAsia="Times New Roman" w:hAnsi="Arial" w:cs="Arial"/>
          <w:noProof/>
          <w:lang w:eastAsia="sk-SK"/>
        </w:rPr>
        <w:lastRenderedPageBreak/>
        <w:t>Poskytovateľ je oprávnený vykonávať služby tvoriace predmet zmluvy na základe zapísaného predmetu podnikateľskej činnosti.</w:t>
      </w:r>
    </w:p>
    <w:p w14:paraId="54747A83" w14:textId="0B7DAB20" w:rsidR="00F53C46" w:rsidRPr="0058044C" w:rsidRDefault="00F53C46"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sa zaväzuje uhrádzať poskytovateľovi za riadne plnenie služieb podľa tejto zmluvy dohodnutú cenu</w:t>
      </w:r>
      <w:r w:rsidR="0069043B" w:rsidRPr="0058044C">
        <w:rPr>
          <w:rFonts w:ascii="Arial" w:eastAsia="Times New Roman" w:hAnsi="Arial" w:cs="Arial"/>
          <w:noProof/>
          <w:lang w:eastAsia="sk-SK"/>
        </w:rPr>
        <w:t xml:space="preserve"> podľa čl. IV tejto zmluvy</w:t>
      </w:r>
      <w:r w:rsidRPr="0058044C">
        <w:rPr>
          <w:rFonts w:ascii="Arial" w:eastAsia="Times New Roman" w:hAnsi="Arial" w:cs="Arial"/>
          <w:noProof/>
          <w:lang w:eastAsia="sk-SK"/>
        </w:rPr>
        <w:t>.</w:t>
      </w:r>
    </w:p>
    <w:p w14:paraId="1F4DB164" w14:textId="77777777" w:rsidR="007A7B05" w:rsidRPr="0058044C" w:rsidRDefault="007A7B05" w:rsidP="007A7B05">
      <w:pPr>
        <w:spacing w:after="0" w:line="240" w:lineRule="auto"/>
        <w:jc w:val="center"/>
        <w:rPr>
          <w:rFonts w:ascii="Arial" w:eastAsia="Times New Roman" w:hAnsi="Arial" w:cs="Arial"/>
          <w:b/>
          <w:noProof/>
          <w:lang w:eastAsia="sk-SK"/>
        </w:rPr>
      </w:pPr>
    </w:p>
    <w:p w14:paraId="029B1469" w14:textId="317A05C0"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III</w:t>
      </w:r>
    </w:p>
    <w:p w14:paraId="126AB3C6" w14:textId="2BBF5F08" w:rsidR="007A7B05" w:rsidRPr="0058044C" w:rsidRDefault="00EE2543"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Miesto, </w:t>
      </w:r>
      <w:r w:rsidR="00392E50" w:rsidRPr="0058044C">
        <w:rPr>
          <w:rFonts w:ascii="Arial" w:eastAsia="Times New Roman" w:hAnsi="Arial" w:cs="Arial"/>
          <w:b/>
          <w:noProof/>
          <w:lang w:eastAsia="sk-SK"/>
        </w:rPr>
        <w:t xml:space="preserve">termíny </w:t>
      </w:r>
      <w:r w:rsidR="008D2D17" w:rsidRPr="0058044C">
        <w:rPr>
          <w:rFonts w:ascii="Arial" w:eastAsia="Times New Roman" w:hAnsi="Arial" w:cs="Arial"/>
          <w:b/>
          <w:noProof/>
          <w:lang w:eastAsia="sk-SK"/>
        </w:rPr>
        <w:t>a </w:t>
      </w:r>
      <w:r w:rsidRPr="0058044C">
        <w:rPr>
          <w:rFonts w:ascii="Arial" w:eastAsia="Times New Roman" w:hAnsi="Arial" w:cs="Arial"/>
          <w:b/>
          <w:noProof/>
          <w:lang w:eastAsia="sk-SK"/>
        </w:rPr>
        <w:t>r</w:t>
      </w:r>
      <w:r w:rsidR="007A7B05" w:rsidRPr="0058044C">
        <w:rPr>
          <w:rFonts w:ascii="Arial" w:eastAsia="Times New Roman" w:hAnsi="Arial" w:cs="Arial"/>
          <w:b/>
          <w:noProof/>
          <w:lang w:eastAsia="sk-SK"/>
        </w:rPr>
        <w:t>ozsah plnenia</w:t>
      </w:r>
    </w:p>
    <w:p w14:paraId="227F6C2E" w14:textId="77777777" w:rsidR="007A7B05" w:rsidRPr="0058044C" w:rsidRDefault="007A7B05" w:rsidP="007A7B05">
      <w:pPr>
        <w:spacing w:after="0" w:line="240" w:lineRule="auto"/>
        <w:rPr>
          <w:rFonts w:ascii="Arial" w:eastAsia="Times New Roman" w:hAnsi="Arial" w:cs="Arial"/>
          <w:noProof/>
          <w:lang w:eastAsia="sk-SK"/>
        </w:rPr>
      </w:pPr>
    </w:p>
    <w:p w14:paraId="28928AE9" w14:textId="687C8A04" w:rsidR="00EE2543" w:rsidRPr="0058044C" w:rsidRDefault="00EE2543"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Miestom poskytova</w:t>
      </w:r>
      <w:r w:rsidR="00B130BB" w:rsidRPr="0058044C">
        <w:rPr>
          <w:rFonts w:ascii="Arial" w:eastAsia="Times New Roman" w:hAnsi="Arial" w:cs="Arial"/>
          <w:noProof/>
          <w:sz w:val="22"/>
          <w:szCs w:val="22"/>
          <w:lang w:eastAsia="sk-SK"/>
        </w:rPr>
        <w:t>n</w:t>
      </w:r>
      <w:r w:rsidRPr="0058044C">
        <w:rPr>
          <w:rFonts w:ascii="Arial" w:eastAsia="Times New Roman" w:hAnsi="Arial" w:cs="Arial"/>
          <w:noProof/>
          <w:sz w:val="22"/>
          <w:szCs w:val="22"/>
          <w:lang w:eastAsia="sk-SK"/>
        </w:rPr>
        <w:t>ia služieb</w:t>
      </w:r>
      <w:r w:rsidR="00B130BB" w:rsidRPr="0058044C">
        <w:rPr>
          <w:rFonts w:ascii="Arial" w:eastAsia="Times New Roman" w:hAnsi="Arial" w:cs="Arial"/>
          <w:noProof/>
          <w:sz w:val="22"/>
          <w:szCs w:val="22"/>
          <w:lang w:eastAsia="sk-SK"/>
        </w:rPr>
        <w:t>, vykonávaných v rozsahu podľa prílohy č. 2 zmluvy,</w:t>
      </w:r>
      <w:r w:rsidRPr="0058044C">
        <w:rPr>
          <w:rFonts w:ascii="Arial" w:eastAsia="Times New Roman" w:hAnsi="Arial" w:cs="Arial"/>
          <w:noProof/>
          <w:sz w:val="22"/>
          <w:szCs w:val="22"/>
          <w:lang w:eastAsia="sk-SK"/>
        </w:rPr>
        <w:t xml:space="preserve"> budú jednotlivé objekty </w:t>
      </w:r>
      <w:r w:rsidR="008545D5" w:rsidRPr="0058044C">
        <w:rPr>
          <w:rFonts w:ascii="Arial" w:eastAsia="Times New Roman" w:hAnsi="Arial" w:cs="Arial"/>
          <w:noProof/>
          <w:sz w:val="22"/>
          <w:szCs w:val="22"/>
          <w:lang w:eastAsia="sk-SK"/>
        </w:rPr>
        <w:t>o</w:t>
      </w:r>
      <w:r w:rsidRPr="0058044C">
        <w:rPr>
          <w:rFonts w:ascii="Arial" w:eastAsia="Times New Roman" w:hAnsi="Arial" w:cs="Arial"/>
          <w:noProof/>
          <w:sz w:val="22"/>
          <w:szCs w:val="22"/>
          <w:lang w:eastAsia="sk-SK"/>
        </w:rPr>
        <w:t>bjednávateľa</w:t>
      </w:r>
      <w:r w:rsidR="008545D5"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uvedené v </w:t>
      </w:r>
      <w:r w:rsidR="008545D5" w:rsidRPr="0058044C">
        <w:rPr>
          <w:rFonts w:ascii="Arial" w:eastAsia="Times New Roman" w:hAnsi="Arial" w:cs="Arial"/>
          <w:noProof/>
          <w:sz w:val="22"/>
          <w:szCs w:val="22"/>
          <w:lang w:eastAsia="sk-SK"/>
        </w:rPr>
        <w:t>p</w:t>
      </w:r>
      <w:r w:rsidRPr="0058044C">
        <w:rPr>
          <w:rFonts w:ascii="Arial" w:eastAsia="Times New Roman" w:hAnsi="Arial" w:cs="Arial"/>
          <w:noProof/>
          <w:sz w:val="22"/>
          <w:szCs w:val="22"/>
          <w:lang w:eastAsia="sk-SK"/>
        </w:rPr>
        <w:t>rílohe č.</w:t>
      </w:r>
      <w:r w:rsidR="008545D5"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 xml:space="preserve">1 </w:t>
      </w:r>
      <w:r w:rsidR="008545D5" w:rsidRPr="0058044C">
        <w:rPr>
          <w:rFonts w:ascii="Arial" w:eastAsia="Times New Roman" w:hAnsi="Arial" w:cs="Arial"/>
          <w:noProof/>
          <w:sz w:val="22"/>
          <w:szCs w:val="22"/>
          <w:lang w:eastAsia="sk-SK"/>
        </w:rPr>
        <w:t>zmluvy</w:t>
      </w:r>
      <w:r w:rsidR="00B130BB" w:rsidRPr="0058044C">
        <w:rPr>
          <w:rFonts w:ascii="Arial" w:eastAsia="Times New Roman" w:hAnsi="Arial" w:cs="Arial"/>
          <w:noProof/>
          <w:sz w:val="22"/>
          <w:szCs w:val="22"/>
          <w:lang w:eastAsia="sk-SK"/>
        </w:rPr>
        <w:t xml:space="preserve">. </w:t>
      </w:r>
    </w:p>
    <w:p w14:paraId="1AEC7A7E" w14:textId="6B194ADD" w:rsidR="008545D5" w:rsidRPr="0058044C" w:rsidRDefault="008545D5"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Vykonávanie nepravidelných upratovacích a čistiacich služieb, uveden</w:t>
      </w:r>
      <w:r w:rsidR="0058044C">
        <w:rPr>
          <w:rFonts w:ascii="Arial" w:eastAsia="Times New Roman" w:hAnsi="Arial" w:cs="Arial"/>
          <w:noProof/>
          <w:sz w:val="22"/>
          <w:szCs w:val="22"/>
          <w:lang w:eastAsia="sk-SK"/>
        </w:rPr>
        <w:t xml:space="preserve">ých </w:t>
      </w:r>
      <w:r w:rsidR="00F32B27">
        <w:rPr>
          <w:rFonts w:ascii="Arial" w:eastAsia="Times New Roman" w:hAnsi="Arial" w:cs="Arial"/>
          <w:noProof/>
          <w:sz w:val="22"/>
          <w:szCs w:val="22"/>
          <w:lang w:eastAsia="sk-SK"/>
        </w:rPr>
        <w:t>v</w:t>
      </w:r>
      <w:r w:rsidR="00455BBA">
        <w:rPr>
          <w:rFonts w:ascii="Arial" w:eastAsia="Times New Roman" w:hAnsi="Arial" w:cs="Arial"/>
          <w:noProof/>
          <w:sz w:val="22"/>
          <w:szCs w:val="22"/>
          <w:lang w:eastAsia="sk-SK"/>
        </w:rPr>
        <w:t> časti II. prílohy</w:t>
      </w:r>
      <w:r w:rsidR="00455BBA"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č. 2 zmluvy, bude realizované na základe osobitných objednávok</w:t>
      </w:r>
      <w:r w:rsidR="002C44D3" w:rsidRPr="0058044C">
        <w:rPr>
          <w:rFonts w:ascii="Arial" w:eastAsia="Times New Roman" w:hAnsi="Arial" w:cs="Arial"/>
          <w:noProof/>
          <w:sz w:val="22"/>
          <w:szCs w:val="22"/>
          <w:lang w:eastAsia="sk-SK"/>
        </w:rPr>
        <w:t xml:space="preserve"> v závislosti od podmienok, potrieb a rozhodnutí objednávateľa, s uvedením rozsahu požadovaných služieb, miesta plnenia a požadovaného termínu poskytnutia služieb. Je len na rozhodnutí objednávateľa, koľko služieb podľa tohto ustanovenia si počas platnosti zmluvy od poskytovateľa objedná. </w:t>
      </w:r>
      <w:r w:rsidRPr="0058044C">
        <w:rPr>
          <w:rFonts w:ascii="Arial" w:eastAsia="Times New Roman" w:hAnsi="Arial" w:cs="Arial"/>
          <w:noProof/>
          <w:sz w:val="22"/>
          <w:szCs w:val="22"/>
          <w:lang w:eastAsia="sk-SK"/>
        </w:rPr>
        <w:t xml:space="preserve"> </w:t>
      </w:r>
    </w:p>
    <w:p w14:paraId="5B1FB0B9" w14:textId="0AF4D384" w:rsidR="00B25DA8" w:rsidRPr="00381991" w:rsidRDefault="00A91314" w:rsidP="0069043B">
      <w:pPr>
        <w:pStyle w:val="Odsekzoznamu"/>
        <w:widowControl w:val="0"/>
        <w:numPr>
          <w:ilvl w:val="0"/>
          <w:numId w:val="44"/>
        </w:numPr>
        <w:tabs>
          <w:tab w:val="left" w:pos="851"/>
        </w:tabs>
        <w:suppressAutoHyphens/>
        <w:autoSpaceDE w:val="0"/>
        <w:ind w:left="426" w:hanging="426"/>
        <w:jc w:val="both"/>
        <w:rPr>
          <w:rFonts w:ascii="Arial" w:eastAsia="Times New Roman" w:hAnsi="Arial" w:cs="Arial"/>
          <w:bCs/>
          <w:noProof/>
          <w:sz w:val="22"/>
          <w:szCs w:val="22"/>
          <w:lang w:eastAsia="sk-SK"/>
        </w:rPr>
      </w:pPr>
      <w:r w:rsidRPr="00381991">
        <w:rPr>
          <w:rFonts w:ascii="Arial" w:eastAsia="Times New Roman" w:hAnsi="Arial" w:cs="Arial"/>
          <w:bCs/>
          <w:noProof/>
          <w:sz w:val="22"/>
          <w:szCs w:val="22"/>
          <w:lang w:eastAsia="sk-SK"/>
        </w:rPr>
        <w:t>Zmluvné</w:t>
      </w:r>
      <w:r w:rsidR="00B25DA8" w:rsidRPr="00381991">
        <w:rPr>
          <w:rFonts w:ascii="Arial" w:eastAsia="Times New Roman" w:hAnsi="Arial" w:cs="Arial"/>
          <w:sz w:val="22"/>
          <w:szCs w:val="22"/>
          <w:lang w:eastAsia="cs-CZ"/>
        </w:rPr>
        <w:t xml:space="preserve"> strany sa dohodli, že v prípade </w:t>
      </w:r>
      <w:r w:rsidR="00392E50" w:rsidRPr="00381991">
        <w:rPr>
          <w:rFonts w:ascii="Arial" w:eastAsia="Times New Roman" w:hAnsi="Arial" w:cs="Arial"/>
          <w:sz w:val="22"/>
          <w:szCs w:val="22"/>
          <w:lang w:eastAsia="cs-CZ"/>
        </w:rPr>
        <w:t>akejkoľvek zmeny, týkajúcej sa miesta plnenia (presťahovanie pracoviska, zmena výmer upratovaných a čistených plôch, zrušenie pracoviska), je objednávateľ povinný túto zmenu oznámiť poskytovateľovi bez zbytočného odkladu na e-mailovú adresu kontaktnej osoby poskytovateľa, uvedenej v čl. V bod 1</w:t>
      </w:r>
      <w:r w:rsidR="00016C96">
        <w:rPr>
          <w:rFonts w:ascii="Arial" w:eastAsia="Times New Roman" w:hAnsi="Arial" w:cs="Arial"/>
          <w:sz w:val="22"/>
          <w:szCs w:val="22"/>
          <w:lang w:eastAsia="cs-CZ"/>
        </w:rPr>
        <w:t>8</w:t>
      </w:r>
      <w:r w:rsidR="00392E50" w:rsidRPr="00381991">
        <w:rPr>
          <w:rFonts w:ascii="Arial" w:eastAsia="Times New Roman" w:hAnsi="Arial" w:cs="Arial"/>
          <w:sz w:val="22"/>
          <w:szCs w:val="22"/>
          <w:lang w:eastAsia="cs-CZ"/>
        </w:rPr>
        <w:t>. zmluvy, s uvedením dá</w:t>
      </w:r>
      <w:r w:rsidRPr="00381991">
        <w:rPr>
          <w:rFonts w:ascii="Arial" w:eastAsia="Times New Roman" w:hAnsi="Arial" w:cs="Arial"/>
          <w:sz w:val="22"/>
          <w:szCs w:val="22"/>
          <w:lang w:eastAsia="cs-CZ"/>
        </w:rPr>
        <w:t xml:space="preserve">tumu vzniku novej skutočnosti, </w:t>
      </w:r>
      <w:r w:rsidR="00392E50" w:rsidRPr="00381991">
        <w:rPr>
          <w:rFonts w:ascii="Arial" w:eastAsia="Times New Roman" w:hAnsi="Arial" w:cs="Arial"/>
          <w:sz w:val="22"/>
          <w:szCs w:val="22"/>
          <w:lang w:eastAsia="cs-CZ"/>
        </w:rPr>
        <w:t xml:space="preserve">dátumu požadovaného začatia poskytovania služieb v zmysle tejto skutočnosti a aktuálnych plôch na poskytovanie služieb, tvoriacich predmet zmluvy. Na základe uvedeného oznámenia zároveň zmluvné strany uzatvoria o tejto skutočnosti dodatok k zmluve tak, aby tento nadobudol účinnosť najneskôr do dátumu najbližšej fakturácie za poskytované služby a poskytovateľ mohol objednávateľovi fakturovať skutočne poskytnuté služby podľa tejto zmluvy v zmysle dodatku, pričom cena za poskytovanie služieb bude </w:t>
      </w:r>
      <w:r w:rsidR="00DD2E8E" w:rsidRPr="00381991">
        <w:rPr>
          <w:rFonts w:ascii="Arial" w:eastAsia="Times New Roman" w:hAnsi="Arial" w:cs="Arial"/>
          <w:sz w:val="22"/>
          <w:szCs w:val="22"/>
          <w:lang w:eastAsia="cs-CZ"/>
        </w:rPr>
        <w:t>upravená prepočtom aktuálnej výmery upratovaných a čistených plôch a jednotkovej ceny za upratovanie v danom mieste plnenia.</w:t>
      </w:r>
      <w:r w:rsidR="00392E50" w:rsidRPr="00381991">
        <w:rPr>
          <w:rFonts w:ascii="Arial" w:eastAsia="Times New Roman" w:hAnsi="Arial" w:cs="Arial"/>
          <w:sz w:val="22"/>
          <w:szCs w:val="22"/>
          <w:lang w:eastAsia="cs-CZ"/>
        </w:rPr>
        <w:t xml:space="preserve"> </w:t>
      </w:r>
    </w:p>
    <w:p w14:paraId="3C8DC9D9" w14:textId="0FB57489" w:rsidR="008D2D17" w:rsidRPr="0058044C" w:rsidRDefault="00B25DA8"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Požadovaný čas </w:t>
      </w:r>
      <w:r w:rsidR="008D2D17" w:rsidRPr="0058044C">
        <w:rPr>
          <w:rFonts w:ascii="Arial" w:eastAsia="Times New Roman" w:hAnsi="Arial" w:cs="Arial"/>
          <w:noProof/>
          <w:sz w:val="22"/>
          <w:szCs w:val="22"/>
          <w:lang w:eastAsia="sk-SK"/>
        </w:rPr>
        <w:t>plnenia predmetu zmluvy je uvedený v </w:t>
      </w:r>
      <w:r w:rsidRPr="0058044C">
        <w:rPr>
          <w:rFonts w:ascii="Arial" w:eastAsia="Times New Roman" w:hAnsi="Arial" w:cs="Arial"/>
          <w:noProof/>
          <w:sz w:val="22"/>
          <w:szCs w:val="22"/>
          <w:lang w:eastAsia="sk-SK"/>
        </w:rPr>
        <w:t>p</w:t>
      </w:r>
      <w:r w:rsidR="008D2D17" w:rsidRPr="0058044C">
        <w:rPr>
          <w:rFonts w:ascii="Arial" w:eastAsia="Times New Roman" w:hAnsi="Arial" w:cs="Arial"/>
          <w:noProof/>
          <w:sz w:val="22"/>
          <w:szCs w:val="22"/>
          <w:lang w:eastAsia="sk-SK"/>
        </w:rPr>
        <w:t>rílohe č.</w:t>
      </w:r>
      <w:r w:rsidRPr="0058044C">
        <w:rPr>
          <w:rFonts w:ascii="Arial" w:eastAsia="Times New Roman" w:hAnsi="Arial" w:cs="Arial"/>
          <w:noProof/>
          <w:sz w:val="22"/>
          <w:szCs w:val="22"/>
          <w:lang w:eastAsia="sk-SK"/>
        </w:rPr>
        <w:t xml:space="preserve"> 3 zmluvy – </w:t>
      </w:r>
      <w:r w:rsidR="002C44D3" w:rsidRPr="0058044C">
        <w:rPr>
          <w:rFonts w:ascii="Arial" w:eastAsia="Times New Roman" w:hAnsi="Arial" w:cs="Arial"/>
          <w:noProof/>
          <w:sz w:val="22"/>
          <w:szCs w:val="22"/>
          <w:lang w:eastAsia="sk-SK"/>
        </w:rPr>
        <w:t>Termíny</w:t>
      </w:r>
      <w:r w:rsidRPr="0058044C">
        <w:rPr>
          <w:rFonts w:ascii="Arial" w:eastAsia="Times New Roman" w:hAnsi="Arial" w:cs="Arial"/>
          <w:noProof/>
          <w:sz w:val="22"/>
          <w:szCs w:val="22"/>
          <w:lang w:eastAsia="sk-SK"/>
        </w:rPr>
        <w:t xml:space="preserve"> poskytovania služieb.</w:t>
      </w:r>
    </w:p>
    <w:p w14:paraId="53ABE902" w14:textId="5F9C3D35" w:rsidR="00F1388C" w:rsidRPr="0058044C" w:rsidRDefault="00F1388C" w:rsidP="00FE705F">
      <w:pPr>
        <w:spacing w:after="0"/>
        <w:jc w:val="center"/>
        <w:rPr>
          <w:rFonts w:ascii="Arial" w:eastAsia="Times New Roman" w:hAnsi="Arial"/>
          <w:b/>
          <w:bCs/>
          <w:noProof/>
          <w:lang w:eastAsia="sk-SK"/>
        </w:rPr>
      </w:pPr>
    </w:p>
    <w:p w14:paraId="4D7F9D68" w14:textId="34BE5DA0" w:rsidR="00FE705F" w:rsidRPr="0058044C" w:rsidRDefault="00FE705F"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Čl. IV</w:t>
      </w:r>
    </w:p>
    <w:p w14:paraId="061A897D" w14:textId="2DA7F659" w:rsidR="0069043B" w:rsidRPr="0058044C" w:rsidRDefault="0069043B"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Cena a platobné podmienky</w:t>
      </w:r>
    </w:p>
    <w:p w14:paraId="1FA28E66" w14:textId="51226E8C" w:rsidR="0069043B" w:rsidRPr="0058044C" w:rsidRDefault="0069043B" w:rsidP="00FE705F">
      <w:pPr>
        <w:spacing w:after="0"/>
        <w:jc w:val="center"/>
        <w:rPr>
          <w:rFonts w:ascii="Arial" w:eastAsia="Times New Roman" w:hAnsi="Arial"/>
          <w:b/>
          <w:bCs/>
          <w:noProof/>
          <w:lang w:eastAsia="sk-SK"/>
        </w:rPr>
      </w:pPr>
    </w:p>
    <w:p w14:paraId="069BCDB9" w14:textId="2C39562A"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b/>
          <w:i/>
          <w:noProof/>
          <w:lang w:eastAsia="sk-SK"/>
        </w:rPr>
      </w:pPr>
      <w:r w:rsidRPr="0058044C">
        <w:rPr>
          <w:rFonts w:ascii="Arial" w:eastAsia="Times New Roman" w:hAnsi="Arial" w:cs="Arial"/>
          <w:noProof/>
          <w:lang w:eastAsia="sk-SK"/>
        </w:rPr>
        <w:t xml:space="preserve">Zmluvné strany sa dohodli na cene za poskytovanie pravidelných upratovacích a čistiacich služieb v zmysle zákona č. 18/1996 Z. z. o cenách v znení neskorších predpisov,  tak ako je uvedená v položkovom členení v prílohe č. 4 tejto zmluvy – Cena pravidelných upratovacích a čistiacich služieb. </w:t>
      </w:r>
    </w:p>
    <w:p w14:paraId="222FE5C3" w14:textId="4D1CAD18"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b/>
          <w:i/>
          <w:noProof/>
          <w:lang w:eastAsia="sk-SK"/>
        </w:rPr>
      </w:pPr>
      <w:r w:rsidRPr="0058044C">
        <w:rPr>
          <w:rFonts w:ascii="Arial" w:eastAsia="Times New Roman" w:hAnsi="Arial" w:cs="Arial"/>
          <w:noProof/>
          <w:lang w:eastAsia="sk-SK"/>
        </w:rPr>
        <w:t>Zmluvné strany sa dohodli na cene za poskytovanie nepravidelných upratovacích a čistiacich služieb v zmysle zákona č. 18/1996 Z. z. o cenách v znení neskorších predpisov, tak ako je uvedená v položkovom členení v prílohe č. 5 tejto zmluvy – Cena nepravidelných upratovacích a čistiacich služieb.</w:t>
      </w:r>
      <w:r w:rsidR="007B3E80">
        <w:rPr>
          <w:rFonts w:ascii="Arial" w:eastAsia="Times New Roman" w:hAnsi="Arial" w:cs="Arial"/>
          <w:noProof/>
          <w:lang w:eastAsia="sk-SK"/>
        </w:rPr>
        <w:t xml:space="preserve"> </w:t>
      </w:r>
    </w:p>
    <w:p w14:paraId="40D9802B" w14:textId="67CC4507" w:rsidR="0069043B" w:rsidRPr="0058044C" w:rsidRDefault="00175AC7"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lang w:eastAsia="cs-CZ"/>
        </w:rPr>
        <w:t xml:space="preserve">DPH bude poskytovateľ </w:t>
      </w:r>
      <w:r w:rsidR="00A91314" w:rsidRPr="0058044C">
        <w:rPr>
          <w:rFonts w:ascii="Arial" w:eastAsia="Times New Roman" w:hAnsi="Arial" w:cs="Arial"/>
          <w:lang w:eastAsia="cs-CZ"/>
        </w:rPr>
        <w:t>fakturovať</w:t>
      </w:r>
      <w:r w:rsidRPr="0058044C">
        <w:rPr>
          <w:rFonts w:ascii="Arial" w:eastAsia="Times New Roman" w:hAnsi="Arial" w:cs="Arial"/>
          <w:lang w:eastAsia="cs-CZ"/>
        </w:rPr>
        <w:t xml:space="preserve"> vo výške v zmysle všeobecne záväzných právnych predpisov platných v čase poskytnutia zdaniteľného plnenia. V prípade zmeny sadzby DPH sa nevyžaduje úprava formou dodatku k tejto zmluve, ale poskytovateľ bude automaticky účtovať výšku sadzby DPH platnú v čase poskytnutia zdaniteľného plnenia</w:t>
      </w:r>
      <w:r w:rsidR="0069043B" w:rsidRPr="0058044C">
        <w:rPr>
          <w:rFonts w:ascii="Arial" w:eastAsia="Times New Roman" w:hAnsi="Arial" w:cs="Arial"/>
          <w:noProof/>
          <w:lang w:eastAsia="sk-SK"/>
        </w:rPr>
        <w:t>.</w:t>
      </w:r>
    </w:p>
    <w:p w14:paraId="7316C038"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Celková cena za plnenie predmetu tejto zmluvy nemôže počas platnosti zmluvy presiahnuť sumu, uvedenú v tomto ustanovení, pričom celkovou cenou sa rozumie sumár všetkých peňažných plnení, ktoré budú uhradené objednávateľom poskytovateľovi na základe tejto zmluvy. Objednávateľ nie je povinný vyčerpať celý finančný objem uvedený v tomto bode zmluvy, a to:</w:t>
      </w:r>
    </w:p>
    <w:p w14:paraId="4AD912F0" w14:textId="6843B10F" w:rsidR="0069043B" w:rsidRPr="0058044C" w:rsidRDefault="00055C75"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Cena celkom</w:t>
      </w:r>
      <w:r w:rsidR="0069043B" w:rsidRPr="0058044C">
        <w:rPr>
          <w:rFonts w:ascii="Arial" w:eastAsia="Times New Roman" w:hAnsi="Arial" w:cs="Arial"/>
          <w:noProof/>
          <w:lang w:eastAsia="sk-SK"/>
        </w:rPr>
        <w:t xml:space="preserve"> bez DPH ........................... eur </w:t>
      </w:r>
    </w:p>
    <w:p w14:paraId="04B85EED" w14:textId="77777777" w:rsidR="0069043B" w:rsidRPr="0058044C" w:rsidRDefault="0069043B"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Sadzba DPH vo výške .................. %</w:t>
      </w:r>
    </w:p>
    <w:p w14:paraId="301E667E" w14:textId="441F4757" w:rsidR="0069043B" w:rsidRPr="0058044C" w:rsidRDefault="00055C75"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lastRenderedPageBreak/>
        <w:t>DPH</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0069043B" w:rsidRPr="0058044C">
        <w:rPr>
          <w:rFonts w:ascii="Arial" w:eastAsia="Times New Roman" w:hAnsi="Arial" w:cs="Arial"/>
          <w:noProof/>
          <w:lang w:eastAsia="sk-SK"/>
        </w:rPr>
        <w:t xml:space="preserve">.................. eur </w:t>
      </w:r>
    </w:p>
    <w:p w14:paraId="194EB2B0" w14:textId="6A12D874" w:rsidR="0069043B" w:rsidRPr="0058044C" w:rsidRDefault="00055C75" w:rsidP="0069043B">
      <w:p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ab/>
        <w:t>Cena celkom</w:t>
      </w:r>
      <w:r w:rsidR="0069043B" w:rsidRPr="0058044C">
        <w:rPr>
          <w:rFonts w:ascii="Arial" w:eastAsia="Times New Roman" w:hAnsi="Arial" w:cs="Arial"/>
          <w:noProof/>
          <w:lang w:eastAsia="sk-SK"/>
        </w:rPr>
        <w:t xml:space="preserve"> vrátane DPH  .................. eur (slovom ................................................ eur).</w:t>
      </w:r>
    </w:p>
    <w:p w14:paraId="4A9492EB" w14:textId="31D768ED" w:rsidR="00903010" w:rsidRPr="00903010" w:rsidRDefault="00903010" w:rsidP="00903010">
      <w:pPr>
        <w:overflowPunct w:val="0"/>
        <w:autoSpaceDE w:val="0"/>
        <w:autoSpaceDN w:val="0"/>
        <w:adjustRightInd w:val="0"/>
        <w:spacing w:after="0" w:line="240" w:lineRule="auto"/>
        <w:ind w:left="426"/>
        <w:jc w:val="both"/>
        <w:textAlignment w:val="baseline"/>
        <w:rPr>
          <w:rFonts w:ascii="Arial" w:eastAsia="Times New Roman" w:hAnsi="Arial" w:cs="Arial"/>
          <w:lang w:eastAsia="cs-CZ"/>
        </w:rPr>
      </w:pPr>
      <w:r w:rsidRPr="00903010">
        <w:rPr>
          <w:rFonts w:ascii="Arial" w:eastAsia="Times New Roman" w:hAnsi="Arial" w:cs="Arial"/>
          <w:lang w:eastAsia="cs-CZ"/>
        </w:rPr>
        <w:t>V prípade, že poskytovateľ nie je platiteľom DPH, uvedie celkovú cenu za plnenie a informáciu, že nie je platiteľom DPH.</w:t>
      </w:r>
    </w:p>
    <w:p w14:paraId="40D50F86" w14:textId="77777777" w:rsidR="00903010" w:rsidRPr="00903010" w:rsidRDefault="00903010" w:rsidP="00903010">
      <w:pPr>
        <w:overflowPunct w:val="0"/>
        <w:autoSpaceDE w:val="0"/>
        <w:autoSpaceDN w:val="0"/>
        <w:adjustRightInd w:val="0"/>
        <w:spacing w:after="0" w:line="240" w:lineRule="auto"/>
        <w:ind w:left="426"/>
        <w:jc w:val="both"/>
        <w:textAlignment w:val="baseline"/>
        <w:rPr>
          <w:rFonts w:ascii="Arial" w:eastAsia="Times New Roman" w:hAnsi="Arial" w:cs="Arial"/>
          <w:lang w:eastAsia="cs-CZ"/>
        </w:rPr>
      </w:pPr>
      <w:r w:rsidRPr="00903010">
        <w:rPr>
          <w:rFonts w:ascii="Arial" w:eastAsia="Times New Roman" w:hAnsi="Arial" w:cs="Arial"/>
          <w:lang w:eastAsia="cs-CZ"/>
        </w:rPr>
        <w:t>Ak sa poskytovateľ, ktorý v čase uzatvorenia tejto zmluvy nie je platiteľom DPH, stane platiteľom DPH počas plnenia predmetu zmluvy, celková cena za plnenie podľa tohto bodu sa bude považovať za cenu vrátane DPH, a to odo dňa vzniku povinnosti poskytovateľa odviesť DPH.</w:t>
      </w:r>
    </w:p>
    <w:p w14:paraId="0C822F9B" w14:textId="7A64A464"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Cena za plnenie predmetu zmluvy, uvedená v tomto článku zmluvy, je konečná a je </w:t>
      </w:r>
      <w:r w:rsidR="00A91314" w:rsidRPr="0058044C">
        <w:rPr>
          <w:rFonts w:ascii="Arial" w:eastAsia="Times New Roman" w:hAnsi="Arial" w:cs="Arial"/>
          <w:noProof/>
          <w:lang w:eastAsia="sk-SK"/>
        </w:rPr>
        <w:t xml:space="preserve">zhodná s cenou </w:t>
      </w:r>
      <w:r w:rsidRPr="0058044C">
        <w:rPr>
          <w:rFonts w:ascii="Arial" w:eastAsia="Times New Roman" w:hAnsi="Arial" w:cs="Arial"/>
          <w:noProof/>
          <w:lang w:eastAsia="sk-SK"/>
        </w:rPr>
        <w:t>z ponuky úspešného uchádzača, ktorého ponuku prijal objednávateľ ako verejný obstarávateľ v zmysle zákona o verejnom obstarávaní a zahrňuje všetky náklady poskytovateľa, spojené s plnením predmetu zmluvy.</w:t>
      </w:r>
    </w:p>
    <w:p w14:paraId="7968F5B1" w14:textId="72B4C8DE"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bude poskytovateľovi uhrádzať dohodnutú cenu za poskytované služby podľa tejto zmluvy mesačne na základe faktúry,</w:t>
      </w:r>
      <w:r w:rsidR="003F77A5" w:rsidRPr="0058044C">
        <w:rPr>
          <w:rFonts w:ascii="Arial" w:eastAsia="Times New Roman" w:hAnsi="Arial" w:cs="Arial"/>
          <w:noProof/>
          <w:lang w:eastAsia="sk-SK"/>
        </w:rPr>
        <w:t xml:space="preserve"> vystavenej poskytovateľom najneskôr do piateho pracovného dňa mesiaca, nasledujúceho po dni poskytnutia služieb podľa tejto zmluvy, </w:t>
      </w:r>
      <w:r w:rsidRPr="0058044C">
        <w:rPr>
          <w:rFonts w:ascii="Arial" w:eastAsia="Times New Roman" w:hAnsi="Arial" w:cs="Arial"/>
          <w:noProof/>
          <w:lang w:eastAsia="sk-SK"/>
        </w:rPr>
        <w:t>ktorej neoddeliteľnou súčasťou bude „Potvrdenie o výkone služieb“, vystavené a potvrdené určeným zamestnancom objednávateľa v</w:t>
      </w:r>
      <w:r w:rsidR="007C62EC" w:rsidRPr="0058044C">
        <w:rPr>
          <w:rFonts w:ascii="Arial" w:eastAsia="Times New Roman" w:hAnsi="Arial" w:cs="Arial"/>
          <w:noProof/>
          <w:lang w:eastAsia="sk-SK"/>
        </w:rPr>
        <w:t> </w:t>
      </w:r>
      <w:r w:rsidRPr="0058044C">
        <w:rPr>
          <w:rFonts w:ascii="Arial" w:eastAsia="Times New Roman" w:hAnsi="Arial" w:cs="Arial"/>
          <w:noProof/>
          <w:lang w:eastAsia="sk-SK"/>
        </w:rPr>
        <w:t>zmysle</w:t>
      </w:r>
      <w:r w:rsidR="007C62EC" w:rsidRPr="0058044C">
        <w:rPr>
          <w:rFonts w:ascii="Arial" w:eastAsia="Times New Roman" w:hAnsi="Arial" w:cs="Arial"/>
          <w:noProof/>
          <w:lang w:eastAsia="sk-SK"/>
        </w:rPr>
        <w:t xml:space="preserve"> čl. V bod 1</w:t>
      </w:r>
      <w:r w:rsidR="001B66AD">
        <w:rPr>
          <w:rFonts w:ascii="Arial" w:eastAsia="Times New Roman" w:hAnsi="Arial" w:cs="Arial"/>
          <w:noProof/>
          <w:lang w:eastAsia="sk-SK"/>
        </w:rPr>
        <w:t>7</w:t>
      </w:r>
      <w:r w:rsidR="007C62EC" w:rsidRPr="0058044C">
        <w:rPr>
          <w:rFonts w:ascii="Arial" w:eastAsia="Times New Roman" w:hAnsi="Arial" w:cs="Arial"/>
          <w:noProof/>
          <w:lang w:eastAsia="sk-SK"/>
        </w:rPr>
        <w:t>. zmluvy.</w:t>
      </w:r>
      <w:r w:rsidRPr="0058044C">
        <w:rPr>
          <w:rFonts w:ascii="Arial" w:eastAsia="Times New Roman" w:hAnsi="Arial" w:cs="Arial"/>
          <w:noProof/>
          <w:lang w:eastAsia="sk-SK"/>
        </w:rPr>
        <w:t xml:space="preserve"> </w:t>
      </w:r>
    </w:p>
    <w:p w14:paraId="4AA683D5"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Faktúra, vystavená poskytovateľom, musí byť vyhotovená v súlade s touto zmluvou a ustanoveniami zákona č. 222/2004 Z. z. o dani z pridanej hodnoty a o zmene a doplnení niektorých zákonov v znení neskorších predpisov (ďalej len „zákon o DPH“). V opačnom prípade má objednávateľ právo vrátiť faktúru poskytovateľovi v lehote splatnosti na opravu, pričom prestane plynúť lehota splatnosti faktúry a nová lehota splatnosti začne plynúť odo dňa preukázateľného doručenia opravenej faktúry objednávateľovi. </w:t>
      </w:r>
    </w:p>
    <w:p w14:paraId="711C5805"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Lehota splatnosti faktúry je 30 dní odo dňa jej preukázateľného doručenia objednávateľovi.</w:t>
      </w:r>
    </w:p>
    <w:p w14:paraId="6769A941"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V prípade omeškania objednávateľa s úhradou faktúry v dohodnutej lehote splatnosti je poskytovateľ oprávnený požadovať zaplatenie úroku z omeškania vo výške podľa Obchodného zákonníka v platnom znení.</w:t>
      </w:r>
    </w:p>
    <w:p w14:paraId="5B8F231D"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V súlade s ustanoveniami zákona č. 215/2019 Z. z. o zaručenej elektronickej fakturácii a centrálnom ekonomickom systéme a o doplnení niektorých zákonov je objednávateľ povinný prijať a spracúvať zaručené elektronické faktúry.</w:t>
      </w:r>
    </w:p>
    <w:p w14:paraId="1D42FD15" w14:textId="37C9B2CE"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požaduje </w:t>
      </w:r>
      <w:r w:rsidR="00055C75" w:rsidRPr="0058044C">
        <w:rPr>
          <w:rFonts w:ascii="Arial" w:eastAsia="Times New Roman" w:hAnsi="Arial" w:cs="Arial"/>
          <w:noProof/>
          <w:lang w:eastAsia="sk-SK"/>
        </w:rPr>
        <w:t>zasielanie faktúr</w:t>
      </w:r>
      <w:r w:rsidRPr="0058044C">
        <w:rPr>
          <w:rFonts w:ascii="Arial" w:eastAsia="Times New Roman" w:hAnsi="Arial" w:cs="Arial"/>
          <w:noProof/>
          <w:lang w:eastAsia="sk-SK"/>
        </w:rPr>
        <w:t xml:space="preserve"> v elektronickej podobe na </w:t>
      </w:r>
      <w:r w:rsidR="00055C75" w:rsidRPr="0058044C">
        <w:rPr>
          <w:rFonts w:ascii="Arial" w:eastAsia="Times New Roman" w:hAnsi="Arial" w:cs="Arial"/>
          <w:noProof/>
          <w:lang w:eastAsia="sk-SK"/>
        </w:rPr>
        <w:t>e</w:t>
      </w:r>
      <w:r w:rsidRPr="0058044C">
        <w:rPr>
          <w:rFonts w:ascii="Arial" w:eastAsia="Times New Roman" w:hAnsi="Arial" w:cs="Arial"/>
          <w:noProof/>
          <w:lang w:eastAsia="sk-SK"/>
        </w:rPr>
        <w:t>-mailovú adresu</w:t>
      </w:r>
      <w:r w:rsidR="0058044C">
        <w:rPr>
          <w:rFonts w:ascii="Arial" w:eastAsia="Times New Roman" w:hAnsi="Arial" w:cs="Arial"/>
          <w:noProof/>
          <w:lang w:eastAsia="sk-SK"/>
        </w:rPr>
        <w:t xml:space="preserve">: </w:t>
      </w:r>
      <w:hyperlink r:id="rId10" w:history="1">
        <w:r w:rsidR="0058044C" w:rsidRPr="00FA5D34">
          <w:rPr>
            <w:rStyle w:val="Hypertextovprepojenie"/>
            <w:rFonts w:ascii="Arial" w:eastAsia="Times New Roman" w:hAnsi="Arial" w:cs="Arial"/>
            <w:noProof/>
            <w:lang w:eastAsia="sk-SK"/>
          </w:rPr>
          <w:t>prevadzka@vszp.sk</w:t>
        </w:r>
      </w:hyperlink>
      <w:r w:rsidR="0058044C">
        <w:rPr>
          <w:rFonts w:ascii="Arial" w:eastAsia="Times New Roman" w:hAnsi="Arial" w:cs="Arial"/>
          <w:noProof/>
          <w:lang w:eastAsia="sk-SK"/>
        </w:rPr>
        <w:t>.</w:t>
      </w:r>
    </w:p>
    <w:p w14:paraId="30F7E261" w14:textId="77777777" w:rsidR="0069043B" w:rsidRPr="0058044C" w:rsidRDefault="0069043B" w:rsidP="00FE705F">
      <w:pPr>
        <w:spacing w:after="0"/>
        <w:jc w:val="center"/>
        <w:rPr>
          <w:rFonts w:ascii="Arial" w:eastAsia="Times New Roman" w:hAnsi="Arial"/>
          <w:b/>
          <w:bCs/>
          <w:noProof/>
          <w:lang w:eastAsia="sk-SK"/>
        </w:rPr>
      </w:pPr>
    </w:p>
    <w:p w14:paraId="3DEF0C90" w14:textId="5F999728" w:rsidR="0069043B" w:rsidRPr="0058044C" w:rsidRDefault="0069043B"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Čl. V</w:t>
      </w:r>
    </w:p>
    <w:p w14:paraId="68BCFE6B" w14:textId="6C783D0E" w:rsidR="00FE705F" w:rsidRPr="0058044C" w:rsidRDefault="0069043B" w:rsidP="00FE705F">
      <w:pPr>
        <w:jc w:val="center"/>
        <w:rPr>
          <w:rFonts w:ascii="Arial" w:eastAsia="Times New Roman" w:hAnsi="Arial"/>
          <w:b/>
          <w:bCs/>
          <w:noProof/>
          <w:lang w:eastAsia="sk-SK"/>
        </w:rPr>
      </w:pPr>
      <w:r w:rsidRPr="0058044C">
        <w:rPr>
          <w:rFonts w:ascii="Arial" w:eastAsia="Times New Roman" w:hAnsi="Arial"/>
          <w:b/>
          <w:bCs/>
          <w:noProof/>
          <w:lang w:eastAsia="sk-SK"/>
        </w:rPr>
        <w:t>Práva a povinnosti zmluvných strán</w:t>
      </w:r>
    </w:p>
    <w:p w14:paraId="6A6635F1" w14:textId="7D5C4491" w:rsidR="00F1388C" w:rsidRPr="0058044C" w:rsidRDefault="00801943" w:rsidP="00055C75">
      <w:pPr>
        <w:pStyle w:val="Odsekzoznamu"/>
        <w:numPr>
          <w:ilvl w:val="0"/>
          <w:numId w:val="45"/>
        </w:numPr>
        <w:ind w:left="426" w:hanging="426"/>
        <w:jc w:val="both"/>
        <w:rPr>
          <w:rFonts w:ascii="Arial" w:eastAsia="Times New Roman" w:hAnsi="Arial"/>
          <w:bCs/>
          <w:noProof/>
          <w:sz w:val="22"/>
          <w:szCs w:val="22"/>
          <w:lang w:eastAsia="sk-SK"/>
        </w:rPr>
      </w:pPr>
      <w:r w:rsidRPr="00BE28A6">
        <w:rPr>
          <w:rFonts w:ascii="Arial" w:eastAsia="Times New Roman" w:hAnsi="Arial"/>
          <w:bCs/>
          <w:noProof/>
          <w:sz w:val="22"/>
          <w:szCs w:val="22"/>
          <w:highlight w:val="yellow"/>
          <w:lang w:eastAsia="sk-SK"/>
        </w:rPr>
        <w:t>Poskytovateľ je povinný v lehote najneskôr do 30 kalendárnych dní po nadobudnutí účinnosti zmluvy a následne vždy najneskôr do 20. dňa príslušného kalendárneho roka predložiť objednávateľovi</w:t>
      </w:r>
      <w:r w:rsidR="0049516C" w:rsidRPr="00BE28A6">
        <w:rPr>
          <w:rFonts w:ascii="Arial" w:eastAsia="Times New Roman" w:hAnsi="Arial"/>
          <w:bCs/>
          <w:noProof/>
          <w:sz w:val="22"/>
          <w:szCs w:val="22"/>
          <w:highlight w:val="yellow"/>
          <w:lang w:eastAsia="sk-SK"/>
        </w:rPr>
        <w:t xml:space="preserve"> na odsúhlasenie</w:t>
      </w:r>
      <w:r w:rsidRPr="00BE28A6">
        <w:rPr>
          <w:rFonts w:ascii="Arial" w:eastAsia="Times New Roman" w:hAnsi="Arial"/>
          <w:bCs/>
          <w:noProof/>
          <w:sz w:val="22"/>
          <w:szCs w:val="22"/>
          <w:highlight w:val="yellow"/>
          <w:lang w:eastAsia="sk-SK"/>
        </w:rPr>
        <w:t xml:space="preserve"> návrh harmonogramu štvrťročných, polročných služieb, pričom je zároveň povinný ukončiť polročné, resp. ročné práce najneskôr 14 pracovných dní pred ukončením kalendárneho polroka, resp. kalendárneho roka.</w:t>
      </w:r>
      <w:bookmarkStart w:id="0" w:name="_GoBack"/>
      <w:bookmarkEnd w:id="0"/>
      <w:r w:rsidRPr="0058044C">
        <w:rPr>
          <w:rFonts w:ascii="Arial" w:eastAsia="Times New Roman" w:hAnsi="Arial"/>
          <w:bCs/>
          <w:noProof/>
          <w:sz w:val="22"/>
          <w:szCs w:val="22"/>
          <w:lang w:eastAsia="sk-SK"/>
        </w:rPr>
        <w:t xml:space="preserve"> </w:t>
      </w:r>
    </w:p>
    <w:p w14:paraId="0FA04AB3" w14:textId="28D31B77" w:rsidR="007A7B05" w:rsidRPr="0058044C" w:rsidRDefault="007A7B05" w:rsidP="0064679B">
      <w:pPr>
        <w:pStyle w:val="Odsekzoznamu"/>
        <w:numPr>
          <w:ilvl w:val="0"/>
          <w:numId w:val="45"/>
        </w:numPr>
        <w:ind w:left="426" w:hanging="426"/>
        <w:jc w:val="both"/>
        <w:rPr>
          <w:rFonts w:ascii="Arial" w:eastAsia="Times New Roman" w:hAnsi="Arial"/>
          <w:bCs/>
          <w:noProof/>
          <w:sz w:val="22"/>
          <w:szCs w:val="22"/>
          <w:lang w:eastAsia="sk-SK"/>
        </w:rPr>
      </w:pPr>
      <w:r w:rsidRPr="0058044C">
        <w:rPr>
          <w:rFonts w:ascii="Arial" w:eastAsia="Times New Roman" w:hAnsi="Arial" w:cs="Arial"/>
          <w:noProof/>
          <w:sz w:val="22"/>
          <w:szCs w:val="22"/>
          <w:lang w:eastAsia="sk-SK"/>
        </w:rPr>
        <w:t>Poskytovateľ bude služby vykonávať prostredníctvom osôb s potrebnou odbornou zručnosťou a v prípade špecifických prác, ako odhŕňanie snehu za použitia mechanizmov a prác vo výškach</w:t>
      </w:r>
      <w:r w:rsidR="00AA7012"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prostredníctvom osôb s osobitnou kvalifikáciou</w:t>
      </w:r>
      <w:r w:rsidR="00AC70C4">
        <w:rPr>
          <w:rFonts w:ascii="Arial" w:eastAsia="Times New Roman" w:hAnsi="Arial" w:cs="Arial"/>
          <w:noProof/>
          <w:sz w:val="22"/>
          <w:szCs w:val="22"/>
          <w:lang w:eastAsia="sk-SK"/>
        </w:rPr>
        <w:t xml:space="preserve"> v zmysle príslušných všeobecne záväzných právnych predpisov</w:t>
      </w:r>
      <w:r w:rsidRPr="0058044C">
        <w:rPr>
          <w:rFonts w:ascii="Arial" w:eastAsia="Times New Roman" w:hAnsi="Arial" w:cs="Arial"/>
          <w:noProof/>
          <w:sz w:val="22"/>
          <w:szCs w:val="22"/>
          <w:lang w:eastAsia="sk-SK"/>
        </w:rPr>
        <w:t xml:space="preserve">. </w:t>
      </w:r>
      <w:r w:rsidR="00AA7012" w:rsidRPr="0058044C">
        <w:rPr>
          <w:rFonts w:ascii="Arial" w:eastAsia="Times New Roman" w:hAnsi="Arial" w:cs="Arial"/>
          <w:noProof/>
          <w:sz w:val="22"/>
          <w:szCs w:val="22"/>
          <w:lang w:eastAsia="sk-SK"/>
        </w:rPr>
        <w:t>Poskytovateľ z</w:t>
      </w:r>
      <w:r w:rsidRPr="0058044C">
        <w:rPr>
          <w:rFonts w:ascii="Arial" w:eastAsia="Times New Roman" w:hAnsi="Arial" w:cs="Arial"/>
          <w:noProof/>
          <w:sz w:val="22"/>
          <w:szCs w:val="22"/>
          <w:lang w:eastAsia="sk-SK"/>
        </w:rPr>
        <w:t xml:space="preserve">ároveň zodpovedá za to, že osoby, vykonávajúce služby tvoriace predmet zmluvy, budú povinné dodržiavať vnútroorganizačné predpisy objednávateľa, s ktorými ich objednávateľ </w:t>
      </w:r>
      <w:r w:rsidR="0064679B">
        <w:rPr>
          <w:rFonts w:ascii="Arial" w:eastAsia="Times New Roman" w:hAnsi="Arial" w:cs="Arial"/>
          <w:noProof/>
          <w:sz w:val="22"/>
          <w:szCs w:val="22"/>
          <w:lang w:eastAsia="sk-SK"/>
        </w:rPr>
        <w:t xml:space="preserve">preukázateľne </w:t>
      </w:r>
      <w:r w:rsidRPr="0058044C">
        <w:rPr>
          <w:rFonts w:ascii="Arial" w:eastAsia="Times New Roman" w:hAnsi="Arial" w:cs="Arial"/>
          <w:noProof/>
          <w:sz w:val="22"/>
          <w:szCs w:val="22"/>
          <w:lang w:eastAsia="sk-SK"/>
        </w:rPr>
        <w:t xml:space="preserve">oboznámi. V opačnom prípade poskytovateľ zodpovedá objednávateľovi za prípadnú škodu, z tohto dôvodu vzniknutú.  </w:t>
      </w:r>
    </w:p>
    <w:p w14:paraId="135E79E4" w14:textId="55FE2D0F" w:rsidR="007A7B05" w:rsidRPr="0058044C" w:rsidRDefault="007A7B05" w:rsidP="00055C75">
      <w:pPr>
        <w:pStyle w:val="Odsekzoznamu"/>
        <w:numPr>
          <w:ilvl w:val="0"/>
          <w:numId w:val="45"/>
        </w:numPr>
        <w:tabs>
          <w:tab w:val="left" w:pos="709"/>
        </w:tabs>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Poskytovateľ predloží objednávateľovi zoznam osôb, ktoré budú v jednotlivých objektoch objednávateľa vykonávať služby podľa tejto zmluvy, najneskôr v deň podpisu tejto zmluvy. </w:t>
      </w:r>
      <w:r w:rsidR="00BF5B9E" w:rsidRPr="0058044C">
        <w:rPr>
          <w:rFonts w:ascii="Arial" w:eastAsia="Times New Roman" w:hAnsi="Arial" w:cs="Arial"/>
          <w:noProof/>
          <w:sz w:val="22"/>
          <w:szCs w:val="22"/>
          <w:lang w:eastAsia="sk-SK"/>
        </w:rPr>
        <w:t>V zozname osôb musí byť uved</w:t>
      </w:r>
      <w:r w:rsidR="009411C8" w:rsidRPr="0058044C">
        <w:rPr>
          <w:rFonts w:ascii="Arial" w:eastAsia="Times New Roman" w:hAnsi="Arial" w:cs="Arial"/>
          <w:noProof/>
          <w:sz w:val="22"/>
          <w:szCs w:val="22"/>
          <w:lang w:eastAsia="sk-SK"/>
        </w:rPr>
        <w:t>e</w:t>
      </w:r>
      <w:r w:rsidR="00BF5B9E" w:rsidRPr="0058044C">
        <w:rPr>
          <w:rFonts w:ascii="Arial" w:eastAsia="Times New Roman" w:hAnsi="Arial" w:cs="Arial"/>
          <w:noProof/>
          <w:sz w:val="22"/>
          <w:szCs w:val="22"/>
          <w:lang w:eastAsia="sk-SK"/>
        </w:rPr>
        <w:t xml:space="preserve">ná kontaktná osoba poskytovateľa, s uvedením telefónneho čísla, na ktorú sa môžu obracať kontaktné osoby objednávateľa </w:t>
      </w:r>
      <w:r w:rsidR="009411C8" w:rsidRPr="0058044C">
        <w:rPr>
          <w:rFonts w:ascii="Arial" w:eastAsia="Times New Roman" w:hAnsi="Arial" w:cs="Arial"/>
          <w:noProof/>
          <w:sz w:val="22"/>
          <w:szCs w:val="22"/>
          <w:lang w:eastAsia="sk-SK"/>
        </w:rPr>
        <w:t>vo veci</w:t>
      </w:r>
      <w:r w:rsidR="00BF5B9E" w:rsidRPr="0058044C">
        <w:rPr>
          <w:rFonts w:ascii="Arial" w:eastAsia="Times New Roman" w:hAnsi="Arial" w:cs="Arial"/>
          <w:noProof/>
          <w:sz w:val="22"/>
          <w:szCs w:val="22"/>
          <w:lang w:eastAsia="sk-SK"/>
        </w:rPr>
        <w:t xml:space="preserve"> zimn</w:t>
      </w:r>
      <w:r w:rsidR="009411C8" w:rsidRPr="0058044C">
        <w:rPr>
          <w:rFonts w:ascii="Arial" w:eastAsia="Times New Roman" w:hAnsi="Arial" w:cs="Arial"/>
          <w:noProof/>
          <w:sz w:val="22"/>
          <w:szCs w:val="22"/>
          <w:lang w:eastAsia="sk-SK"/>
        </w:rPr>
        <w:t>ej pohotovosti a údržby</w:t>
      </w:r>
      <w:r w:rsidR="00BF5B9E"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Osoby, vykonávajúce služby podľa tejto zmluvy</w:t>
      </w:r>
      <w:r w:rsidR="00AA7012"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sa budú pri </w:t>
      </w:r>
      <w:r w:rsidRPr="0058044C">
        <w:rPr>
          <w:rFonts w:ascii="Arial" w:eastAsia="Times New Roman" w:hAnsi="Arial" w:cs="Arial"/>
          <w:noProof/>
          <w:sz w:val="22"/>
          <w:szCs w:val="22"/>
          <w:lang w:eastAsia="sk-SK"/>
        </w:rPr>
        <w:lastRenderedPageBreak/>
        <w:t xml:space="preserve">vstupe do objektov objednávateľa preukazovať občianskym preukazom. V prípade zmeny osôb, vykonávajúcich služby podľa tejto zmluvy, je poskytovateľ povinný oznámiť túto skutočnosť objednávateľovi najneskôr 24 hodín </w:t>
      </w:r>
      <w:r w:rsidR="00974C55" w:rsidRPr="0058044C">
        <w:rPr>
          <w:rFonts w:ascii="Arial" w:eastAsia="Times New Roman" w:hAnsi="Arial" w:cs="Arial"/>
          <w:noProof/>
          <w:sz w:val="22"/>
          <w:szCs w:val="22"/>
          <w:lang w:eastAsia="sk-SK"/>
        </w:rPr>
        <w:t xml:space="preserve">pred </w:t>
      </w:r>
      <w:r w:rsidRPr="0058044C">
        <w:rPr>
          <w:rFonts w:ascii="Arial" w:eastAsia="Times New Roman" w:hAnsi="Arial" w:cs="Arial"/>
          <w:noProof/>
          <w:sz w:val="22"/>
          <w:szCs w:val="22"/>
          <w:lang w:eastAsia="sk-SK"/>
        </w:rPr>
        <w:t>uskutočnen</w:t>
      </w:r>
      <w:r w:rsidR="00974C55" w:rsidRPr="0058044C">
        <w:rPr>
          <w:rFonts w:ascii="Arial" w:eastAsia="Times New Roman" w:hAnsi="Arial" w:cs="Arial"/>
          <w:noProof/>
          <w:sz w:val="22"/>
          <w:szCs w:val="22"/>
          <w:lang w:eastAsia="sk-SK"/>
        </w:rPr>
        <w:t>ím</w:t>
      </w:r>
      <w:r w:rsidRPr="0058044C">
        <w:rPr>
          <w:rFonts w:ascii="Arial" w:eastAsia="Times New Roman" w:hAnsi="Arial" w:cs="Arial"/>
          <w:noProof/>
          <w:sz w:val="22"/>
          <w:szCs w:val="22"/>
          <w:lang w:eastAsia="sk-SK"/>
        </w:rPr>
        <w:t xml:space="preserve"> zmeny na e-mailovú adresu kontaktnej osoby objednávateľa, uvedenú v bod</w:t>
      </w:r>
      <w:r w:rsidR="0070760B" w:rsidRPr="0058044C">
        <w:rPr>
          <w:rFonts w:ascii="Arial" w:eastAsia="Times New Roman" w:hAnsi="Arial" w:cs="Arial"/>
          <w:noProof/>
          <w:sz w:val="22"/>
          <w:szCs w:val="22"/>
          <w:lang w:eastAsia="sk-SK"/>
        </w:rPr>
        <w:t>e</w:t>
      </w:r>
      <w:r w:rsidRPr="0058044C">
        <w:rPr>
          <w:rFonts w:ascii="Arial" w:eastAsia="Times New Roman" w:hAnsi="Arial" w:cs="Arial"/>
          <w:noProof/>
          <w:sz w:val="22"/>
          <w:szCs w:val="22"/>
          <w:lang w:eastAsia="sk-SK"/>
        </w:rPr>
        <w:t xml:space="preserve"> </w:t>
      </w:r>
      <w:r w:rsidR="001C370A" w:rsidRPr="0058044C">
        <w:rPr>
          <w:rFonts w:ascii="Arial" w:eastAsia="Times New Roman" w:hAnsi="Arial" w:cs="Arial"/>
          <w:noProof/>
          <w:sz w:val="22"/>
          <w:szCs w:val="22"/>
          <w:lang w:eastAsia="sk-SK"/>
        </w:rPr>
        <w:t>1</w:t>
      </w:r>
      <w:r w:rsidR="001B66AD">
        <w:rPr>
          <w:rFonts w:ascii="Arial" w:eastAsia="Times New Roman" w:hAnsi="Arial" w:cs="Arial"/>
          <w:noProof/>
          <w:sz w:val="22"/>
          <w:szCs w:val="22"/>
          <w:lang w:eastAsia="sk-SK"/>
        </w:rPr>
        <w:t>8</w:t>
      </w:r>
      <w:r w:rsidR="007C62EC" w:rsidRPr="0058044C">
        <w:rPr>
          <w:rFonts w:ascii="Arial" w:eastAsia="Times New Roman" w:hAnsi="Arial" w:cs="Arial"/>
          <w:noProof/>
          <w:sz w:val="22"/>
          <w:szCs w:val="22"/>
          <w:lang w:eastAsia="sk-SK"/>
        </w:rPr>
        <w:t>.</w:t>
      </w:r>
      <w:r w:rsidR="001C370A" w:rsidRPr="0058044C">
        <w:rPr>
          <w:rFonts w:ascii="Arial" w:eastAsia="Times New Roman" w:hAnsi="Arial" w:cs="Arial"/>
          <w:noProof/>
          <w:sz w:val="22"/>
          <w:szCs w:val="22"/>
          <w:lang w:eastAsia="sk-SK"/>
        </w:rPr>
        <w:t xml:space="preserve"> tohto článku</w:t>
      </w:r>
      <w:r w:rsidRPr="0058044C">
        <w:rPr>
          <w:rFonts w:ascii="Arial" w:eastAsia="Times New Roman" w:hAnsi="Arial" w:cs="Arial"/>
          <w:noProof/>
          <w:sz w:val="22"/>
          <w:szCs w:val="22"/>
          <w:lang w:eastAsia="sk-SK"/>
        </w:rPr>
        <w:t xml:space="preserve"> zmluvy.</w:t>
      </w:r>
      <w:r w:rsidR="00BF5B9E" w:rsidRPr="0058044C">
        <w:rPr>
          <w:rFonts w:ascii="Arial" w:eastAsia="Times New Roman" w:hAnsi="Arial" w:cs="Arial"/>
          <w:noProof/>
          <w:sz w:val="22"/>
          <w:szCs w:val="22"/>
          <w:lang w:eastAsia="sk-SK"/>
        </w:rPr>
        <w:t xml:space="preserve"> </w:t>
      </w:r>
    </w:p>
    <w:p w14:paraId="2A76D088" w14:textId="4F69EDEF"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Dohodnuté služby musia byť vykonávané tak, aby nenarušovali plynulosť pracovného procesu objednávateľa.</w:t>
      </w:r>
    </w:p>
    <w:p w14:paraId="2B2ACDCB" w14:textId="551C95CF"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Služby musia byť poskytnuté odborne a kvalitne s použitím čistiacich prostriedkov, ktoré sú vhodné pre použitie na ošetrované povrchy</w:t>
      </w:r>
      <w:r w:rsidR="00EA1C9A"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a ktorých používanie je povolené Ministerstvom zdravotníctva Slovenskej republiky.</w:t>
      </w:r>
    </w:p>
    <w:p w14:paraId="2425BD2A" w14:textId="0AD3D5A0"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Všetky čistiace prostriedky,</w:t>
      </w:r>
      <w:r w:rsidR="00AA7012" w:rsidRPr="0058044C">
        <w:rPr>
          <w:rFonts w:ascii="Arial" w:eastAsia="Times New Roman" w:hAnsi="Arial" w:cs="Arial"/>
          <w:noProof/>
          <w:sz w:val="22"/>
          <w:szCs w:val="22"/>
          <w:lang w:eastAsia="sk-SK"/>
        </w:rPr>
        <w:t xml:space="preserve"> </w:t>
      </w:r>
      <w:r w:rsidR="00275B08" w:rsidRPr="0058044C">
        <w:rPr>
          <w:rFonts w:ascii="Arial" w:eastAsia="Times New Roman" w:hAnsi="Arial" w:cs="Arial"/>
          <w:noProof/>
          <w:sz w:val="22"/>
          <w:szCs w:val="22"/>
          <w:lang w:eastAsia="sk-SK"/>
        </w:rPr>
        <w:t>ostatné potreby</w:t>
      </w:r>
      <w:r w:rsidR="00402CDE" w:rsidRPr="0058044C">
        <w:rPr>
          <w:rFonts w:ascii="Arial" w:eastAsia="Times New Roman" w:hAnsi="Arial" w:cs="Arial"/>
          <w:noProof/>
          <w:sz w:val="22"/>
          <w:szCs w:val="22"/>
          <w:lang w:eastAsia="sk-SK"/>
        </w:rPr>
        <w:t xml:space="preserve"> a pomôcky </w:t>
      </w:r>
      <w:r w:rsidR="00275B08" w:rsidRPr="0058044C">
        <w:rPr>
          <w:rFonts w:ascii="Arial" w:eastAsia="Times New Roman" w:hAnsi="Arial" w:cs="Arial"/>
          <w:noProof/>
          <w:sz w:val="22"/>
          <w:szCs w:val="22"/>
          <w:lang w:eastAsia="sk-SK"/>
        </w:rPr>
        <w:t>na upratovanie a</w:t>
      </w:r>
      <w:r w:rsidR="00611F53" w:rsidRPr="0058044C">
        <w:rPr>
          <w:rFonts w:ascii="Arial" w:eastAsia="Times New Roman" w:hAnsi="Arial" w:cs="Arial"/>
          <w:noProof/>
          <w:sz w:val="22"/>
          <w:szCs w:val="22"/>
          <w:lang w:eastAsia="sk-SK"/>
        </w:rPr>
        <w:t> </w:t>
      </w:r>
      <w:r w:rsidR="00275B08" w:rsidRPr="0058044C">
        <w:rPr>
          <w:rFonts w:ascii="Arial" w:eastAsia="Times New Roman" w:hAnsi="Arial" w:cs="Arial"/>
          <w:noProof/>
          <w:sz w:val="22"/>
          <w:szCs w:val="22"/>
          <w:lang w:eastAsia="sk-SK"/>
        </w:rPr>
        <w:t>čistenie</w:t>
      </w:r>
      <w:r w:rsidR="00611F53" w:rsidRPr="0058044C">
        <w:rPr>
          <w:rFonts w:ascii="Arial" w:eastAsia="Times New Roman" w:hAnsi="Arial" w:cs="Arial"/>
          <w:noProof/>
          <w:sz w:val="22"/>
          <w:szCs w:val="22"/>
          <w:lang w:eastAsia="sk-SK"/>
        </w:rPr>
        <w:t xml:space="preserve"> v dostatočnom množstve a požadovanej kvalite</w:t>
      </w:r>
      <w:r w:rsidR="00275B08"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w:t>
      </w:r>
      <w:r w:rsidR="00EF0D0D" w:rsidRPr="00402FE7">
        <w:rPr>
          <w:rFonts w:ascii="Arial" w:eastAsia="Times New Roman" w:hAnsi="Arial" w:cs="Arial"/>
          <w:noProof/>
          <w:sz w:val="22"/>
          <w:szCs w:val="22"/>
          <w:lang w:eastAsia="sk-SK"/>
        </w:rPr>
        <w:t xml:space="preserve">ako aj </w:t>
      </w:r>
      <w:r w:rsidR="005F43EF" w:rsidRPr="00402FE7">
        <w:rPr>
          <w:rFonts w:ascii="Arial" w:eastAsia="Times New Roman" w:hAnsi="Arial" w:cs="Arial"/>
          <w:noProof/>
          <w:sz w:val="22"/>
          <w:szCs w:val="22"/>
          <w:lang w:eastAsia="sk-SK"/>
        </w:rPr>
        <w:t>primerané technické vybavenie,</w:t>
      </w:r>
      <w:r w:rsidR="005F43EF">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 xml:space="preserve">stroje a zariadenia potrebné na riadne poskytovanie </w:t>
      </w:r>
      <w:r w:rsidR="00055C75" w:rsidRPr="0058044C">
        <w:rPr>
          <w:rFonts w:ascii="Arial" w:eastAsia="Times New Roman" w:hAnsi="Arial" w:cs="Arial"/>
          <w:noProof/>
          <w:sz w:val="22"/>
          <w:szCs w:val="22"/>
          <w:lang w:eastAsia="sk-SK"/>
        </w:rPr>
        <w:t>služieb,</w:t>
      </w:r>
      <w:r w:rsidRPr="0058044C">
        <w:rPr>
          <w:rFonts w:ascii="Arial" w:eastAsia="Times New Roman" w:hAnsi="Arial" w:cs="Arial"/>
          <w:noProof/>
          <w:sz w:val="22"/>
          <w:szCs w:val="22"/>
          <w:lang w:eastAsia="sk-SK"/>
        </w:rPr>
        <w:t xml:space="preserve"> zabezpečuje poskytovateľ a ich cena je súčasťou ceny</w:t>
      </w:r>
      <w:r w:rsidR="00926FED" w:rsidRPr="0058044C">
        <w:rPr>
          <w:rFonts w:ascii="Arial" w:eastAsia="Times New Roman" w:hAnsi="Arial" w:cs="Arial"/>
          <w:noProof/>
          <w:sz w:val="22"/>
          <w:szCs w:val="22"/>
          <w:lang w:eastAsia="sk-SK"/>
        </w:rPr>
        <w:t xml:space="preserve"> podľa článku IV tejto zmluvy</w:t>
      </w:r>
      <w:r w:rsidRPr="0058044C">
        <w:rPr>
          <w:rFonts w:ascii="Arial" w:eastAsia="Times New Roman" w:hAnsi="Arial" w:cs="Arial"/>
          <w:noProof/>
          <w:sz w:val="22"/>
          <w:szCs w:val="22"/>
          <w:lang w:eastAsia="sk-SK"/>
        </w:rPr>
        <w:t>.</w:t>
      </w:r>
      <w:r w:rsidR="00402CDE" w:rsidRPr="0058044C">
        <w:rPr>
          <w:rFonts w:ascii="Arial" w:eastAsia="Times New Roman" w:hAnsi="Arial" w:cs="Arial"/>
          <w:noProof/>
          <w:sz w:val="22"/>
          <w:szCs w:val="22"/>
          <w:lang w:eastAsia="sk-SK"/>
        </w:rPr>
        <w:t xml:space="preserve"> Pranie a výmenu pot</w:t>
      </w:r>
      <w:r w:rsidR="00EF0D0D" w:rsidRPr="0058044C">
        <w:rPr>
          <w:rFonts w:ascii="Arial" w:eastAsia="Times New Roman" w:hAnsi="Arial" w:cs="Arial"/>
          <w:noProof/>
          <w:sz w:val="22"/>
          <w:szCs w:val="22"/>
          <w:lang w:eastAsia="sk-SK"/>
        </w:rPr>
        <w:t>r</w:t>
      </w:r>
      <w:r w:rsidR="00402CDE" w:rsidRPr="0058044C">
        <w:rPr>
          <w:rFonts w:ascii="Arial" w:eastAsia="Times New Roman" w:hAnsi="Arial" w:cs="Arial"/>
          <w:noProof/>
          <w:sz w:val="22"/>
          <w:szCs w:val="22"/>
          <w:lang w:eastAsia="sk-SK"/>
        </w:rPr>
        <w:t xml:space="preserve">ieb a pomôcok na upratovanie a čistenie si zabezpečuje </w:t>
      </w:r>
      <w:r w:rsidR="00EF0D0D" w:rsidRPr="0058044C">
        <w:rPr>
          <w:rFonts w:ascii="Arial" w:eastAsia="Times New Roman" w:hAnsi="Arial" w:cs="Arial"/>
          <w:noProof/>
          <w:sz w:val="22"/>
          <w:szCs w:val="22"/>
          <w:lang w:eastAsia="sk-SK"/>
        </w:rPr>
        <w:t>poskytovateľ na vlastné náklady</w:t>
      </w:r>
      <w:r w:rsidR="00402CDE" w:rsidRPr="0058044C">
        <w:rPr>
          <w:rFonts w:ascii="Arial" w:eastAsia="Times New Roman" w:hAnsi="Arial" w:cs="Arial"/>
          <w:noProof/>
          <w:sz w:val="22"/>
          <w:szCs w:val="22"/>
          <w:lang w:eastAsia="sk-SK"/>
        </w:rPr>
        <w:t>.</w:t>
      </w:r>
      <w:r w:rsidR="001D3562" w:rsidRPr="0058044C">
        <w:rPr>
          <w:rFonts w:ascii="Arial" w:eastAsia="Times New Roman" w:hAnsi="Arial" w:cs="Arial"/>
          <w:noProof/>
          <w:sz w:val="22"/>
          <w:szCs w:val="22"/>
          <w:lang w:eastAsia="sk-SK"/>
        </w:rPr>
        <w:t xml:space="preserve"> </w:t>
      </w:r>
    </w:p>
    <w:p w14:paraId="4A05EFEA" w14:textId="551D5D96" w:rsidR="001D3562" w:rsidRPr="0058044C" w:rsidRDefault="001A0492"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Poskytovateľ </w:t>
      </w:r>
      <w:r w:rsidR="00055C75" w:rsidRPr="0058044C">
        <w:rPr>
          <w:rFonts w:ascii="Arial" w:eastAsia="Times New Roman" w:hAnsi="Arial" w:cs="Arial"/>
          <w:noProof/>
          <w:sz w:val="22"/>
          <w:szCs w:val="22"/>
          <w:lang w:eastAsia="sk-SK"/>
        </w:rPr>
        <w:t xml:space="preserve">je povinný zabezpečiť, aby </w:t>
      </w:r>
      <w:r w:rsidR="00C47EF9" w:rsidRPr="0058044C">
        <w:rPr>
          <w:rFonts w:ascii="Arial" w:eastAsia="Times New Roman" w:hAnsi="Arial" w:cs="Arial"/>
          <w:noProof/>
          <w:sz w:val="22"/>
          <w:szCs w:val="22"/>
          <w:lang w:eastAsia="sk-SK"/>
        </w:rPr>
        <w:t>v priestoroch, kde majú jeho zamestnanci uskladnené čistiace prostriedky, boli na viditeľnom mieste umiestnené</w:t>
      </w:r>
      <w:r w:rsidR="00A91314" w:rsidRPr="0058044C">
        <w:rPr>
          <w:rFonts w:ascii="Arial" w:eastAsia="Times New Roman" w:hAnsi="Arial" w:cs="Arial"/>
          <w:noProof/>
          <w:sz w:val="22"/>
          <w:szCs w:val="22"/>
          <w:lang w:eastAsia="sk-SK"/>
        </w:rPr>
        <w:t xml:space="preserve"> Karty bezpečnostných údajov</w:t>
      </w:r>
      <w:r w:rsidR="00C47EF9" w:rsidRPr="0058044C">
        <w:rPr>
          <w:rFonts w:ascii="Arial" w:eastAsia="Times New Roman" w:hAnsi="Arial" w:cs="Arial"/>
          <w:noProof/>
          <w:sz w:val="22"/>
          <w:szCs w:val="22"/>
          <w:lang w:eastAsia="sk-SK"/>
        </w:rPr>
        <w:t xml:space="preserve">, </w:t>
      </w:r>
      <w:r w:rsidR="001D3562" w:rsidRPr="0058044C">
        <w:rPr>
          <w:rFonts w:ascii="Arial" w:eastAsia="Times New Roman" w:hAnsi="Arial" w:cs="Arial"/>
          <w:noProof/>
          <w:sz w:val="22"/>
          <w:szCs w:val="22"/>
          <w:lang w:eastAsia="sk-SK"/>
        </w:rPr>
        <w:t>popis prvej pomoci a návod na požitie čistiacich prostriedkov spolu s návodom na riedenie čistiacich prostriedkov.</w:t>
      </w:r>
    </w:p>
    <w:p w14:paraId="56D6B49F" w14:textId="7507D20B" w:rsidR="007A7B05" w:rsidRPr="0058044C" w:rsidRDefault="007A7B05" w:rsidP="00055C75">
      <w:pPr>
        <w:pStyle w:val="Odsekzoznamu"/>
        <w:numPr>
          <w:ilvl w:val="0"/>
          <w:numId w:val="45"/>
        </w:numPr>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 xml:space="preserve">Objednávateľ je oprávnený kontrolovať </w:t>
      </w:r>
      <w:r w:rsidR="00C47EF9" w:rsidRPr="0058044C">
        <w:rPr>
          <w:rFonts w:ascii="Arial" w:eastAsia="Times New Roman" w:hAnsi="Arial" w:cs="Arial"/>
          <w:noProof/>
          <w:sz w:val="22"/>
          <w:szCs w:val="22"/>
          <w:lang w:eastAsia="sk-SK"/>
        </w:rPr>
        <w:t xml:space="preserve">kedykoľvek </w:t>
      </w:r>
      <w:r w:rsidR="00F1388C" w:rsidRPr="0058044C">
        <w:rPr>
          <w:rFonts w:ascii="Arial" w:eastAsia="Times New Roman" w:hAnsi="Arial" w:cs="Arial"/>
          <w:noProof/>
          <w:sz w:val="22"/>
          <w:szCs w:val="22"/>
          <w:lang w:eastAsia="sk-SK"/>
        </w:rPr>
        <w:t>výkon</w:t>
      </w:r>
      <w:r w:rsidRPr="0058044C">
        <w:rPr>
          <w:rFonts w:ascii="Arial" w:eastAsia="Times New Roman" w:hAnsi="Arial" w:cs="Arial"/>
          <w:noProof/>
          <w:sz w:val="22"/>
          <w:szCs w:val="22"/>
          <w:lang w:eastAsia="sk-SK"/>
        </w:rPr>
        <w:t xml:space="preserve"> poskytovania služieb prostredníctvom osôb určených podľa vlastného výberu</w:t>
      </w:r>
      <w:r w:rsidR="00B130BB" w:rsidRPr="0058044C">
        <w:rPr>
          <w:rFonts w:ascii="Arial" w:eastAsia="Times New Roman" w:hAnsi="Arial" w:cs="Arial"/>
          <w:noProof/>
          <w:sz w:val="22"/>
          <w:szCs w:val="22"/>
          <w:lang w:eastAsia="sk-SK"/>
        </w:rPr>
        <w:t>. V prípade požiadavky objednávateľa je povinný zúčastniť sa kontroly aj zástupca poskytovateľa</w:t>
      </w:r>
      <w:r w:rsidR="00B130BB" w:rsidRPr="0058044C">
        <w:rPr>
          <w:rFonts w:ascii="Arial" w:eastAsia="Times New Roman" w:hAnsi="Arial" w:cs="Arial"/>
          <w:bCs/>
          <w:noProof/>
          <w:sz w:val="22"/>
          <w:szCs w:val="22"/>
          <w:lang w:eastAsia="sk-SK"/>
        </w:rPr>
        <w:t>.</w:t>
      </w:r>
    </w:p>
    <w:p w14:paraId="49B4411D" w14:textId="2683080C" w:rsidR="00AE25BB" w:rsidRPr="0058044C" w:rsidRDefault="00AE25BB"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sa zaväzuje odovzdať poskytovateľovi priestory na plnenie predmetu zmluvy a umožniť osobám, vykonávajúcim služby podľa tejto zmluvy, prístup </w:t>
      </w:r>
      <w:r w:rsidRPr="0058044C">
        <w:rPr>
          <w:rFonts w:ascii="Arial" w:eastAsia="Times New Roman" w:hAnsi="Arial" w:cs="Arial"/>
          <w:noProof/>
          <w:sz w:val="22"/>
          <w:szCs w:val="22"/>
          <w:lang w:eastAsia="sk-SK"/>
        </w:rPr>
        <w:t>do jednotlivých miestností a spoločných priestorov, pričom  tieto osoby</w:t>
      </w:r>
      <w:r w:rsidR="00A91314"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budú mať k dispozícii sadu náhradných kľúčov od jednotlivých miestností, chodieb, schodíšť a prípadne vstupov do objektu objednávateľa. Do miestností so zvláštnym režimom umožní objednávateľ vstup za prítomnosti zodpovedného zamestnanca</w:t>
      </w:r>
      <w:r w:rsidR="00402FE7">
        <w:rPr>
          <w:rFonts w:ascii="Arial" w:eastAsia="Times New Roman" w:hAnsi="Arial" w:cs="Arial"/>
          <w:noProof/>
          <w:sz w:val="22"/>
          <w:szCs w:val="22"/>
          <w:lang w:eastAsia="sk-SK"/>
        </w:rPr>
        <w:t xml:space="preserve"> objednávateľa</w:t>
      </w:r>
      <w:r w:rsidRPr="0058044C">
        <w:rPr>
          <w:rFonts w:ascii="Arial" w:eastAsia="Times New Roman" w:hAnsi="Arial" w:cs="Arial"/>
          <w:noProof/>
          <w:sz w:val="22"/>
          <w:szCs w:val="22"/>
          <w:lang w:eastAsia="sk-SK"/>
        </w:rPr>
        <w:t xml:space="preserve"> (sklady, serverovne, pokladne, spisovne apod.).</w:t>
      </w:r>
    </w:p>
    <w:p w14:paraId="5548669C" w14:textId="3CF530E6" w:rsidR="00AE25BB" w:rsidRPr="0058044C" w:rsidRDefault="00AE25BB"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Objednávateľ sa zaväzuje poskytnúť poskytovateľovi počas platnosti zmluvy</w:t>
      </w:r>
      <w:r w:rsidR="003F1B75" w:rsidRPr="0058044C">
        <w:rPr>
          <w:rFonts w:ascii="Arial" w:eastAsia="Times New Roman" w:hAnsi="Arial" w:cs="Arial"/>
          <w:bCs/>
          <w:noProof/>
          <w:sz w:val="22"/>
          <w:szCs w:val="22"/>
          <w:lang w:eastAsia="sk-SK"/>
        </w:rPr>
        <w:t xml:space="preserve"> nevyhnutnú súčinnosť pre plnenie zmluvy, a to najmä</w:t>
      </w:r>
      <w:r w:rsidRPr="0058044C">
        <w:rPr>
          <w:rFonts w:ascii="Arial" w:eastAsia="Times New Roman" w:hAnsi="Arial" w:cs="Arial"/>
          <w:bCs/>
          <w:noProof/>
          <w:sz w:val="22"/>
          <w:szCs w:val="22"/>
          <w:lang w:eastAsia="sk-SK"/>
        </w:rPr>
        <w:t>:</w:t>
      </w:r>
    </w:p>
    <w:p w14:paraId="5E96A49E" w14:textId="182F37E0" w:rsidR="00AE25BB"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miestnosť pre osoby, vykonávajúce služby podľa tejto zmluvy, na prezlečenie, na bezpečné a hygienické uloženie osobných vecí a osobných ochranných pracovných prostriedkov,</w:t>
      </w:r>
    </w:p>
    <w:p w14:paraId="667F3EBA" w14:textId="6C29BC5E" w:rsidR="00AE25BB"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priestor na uskladnenie čistiacich prostriedkov a ostatných potrieb a pomôcok na upratovanie a čistenie, ako aj priestor na uskladnenie strojov, zariadení a mechanizácie poskytovateľa,</w:t>
      </w:r>
    </w:p>
    <w:p w14:paraId="22A0DF98" w14:textId="77777777" w:rsidR="00037ED4"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dobíjanie AKU – batérií pre čistiace stroje, používané poskytovateľom pre plnenie predmetu zmluvy</w:t>
      </w:r>
      <w:r w:rsidR="00037ED4" w:rsidRPr="0058044C">
        <w:rPr>
          <w:rFonts w:ascii="Arial" w:eastAsia="Times New Roman" w:hAnsi="Arial" w:cs="Arial"/>
          <w:bCs/>
          <w:noProof/>
          <w:sz w:val="22"/>
          <w:szCs w:val="22"/>
          <w:lang w:eastAsia="sk-SK"/>
        </w:rPr>
        <w:t>,</w:t>
      </w:r>
    </w:p>
    <w:p w14:paraId="5416BDF6" w14:textId="77777777" w:rsidR="00037ED4" w:rsidRPr="0058044C" w:rsidRDefault="00037ED4"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bezplatný odber elektrickej energie a vody, potrebný pre výkon upratovacích a čistiacich služieb, </w:t>
      </w:r>
    </w:p>
    <w:p w14:paraId="182C4DD3" w14:textId="5103B1FA" w:rsidR="00AE25BB" w:rsidRPr="0058044C" w:rsidRDefault="00037ED4"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funkčnosť technických (osvetlenie, zdroje energie a vody apod.) a sociálnych zariadení v objektoch objednávateľa.</w:t>
      </w:r>
    </w:p>
    <w:p w14:paraId="211221FE" w14:textId="62813AEF" w:rsidR="00AE25BB" w:rsidRPr="0058044C" w:rsidRDefault="00037ED4"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zabezpečí </w:t>
      </w:r>
      <w:r w:rsidRPr="0058044C">
        <w:rPr>
          <w:rFonts w:ascii="Arial" w:eastAsia="Times New Roman" w:hAnsi="Arial" w:cs="Arial"/>
          <w:noProof/>
          <w:sz w:val="22"/>
          <w:szCs w:val="22"/>
          <w:lang w:eastAsia="sk-SK"/>
        </w:rPr>
        <w:t>v bezprostrednej blízkosti objektu, v ktorom sa vykonávajú upratovacie a čistiace služby, kontajnery určené na zber odpadu, vrátane exteriérových odpadových nádob na triedený odpad a umožní poskytovateľovi zhromažďovanie odpadu, ktorý je produktom poskytovanej služby v týchto kontajneroch a odpadových nádobách. Objednávateľ je povinný zabezpečiť odvoz a likvidáciu odpadu na vlastné náklady.</w:t>
      </w:r>
    </w:p>
    <w:p w14:paraId="12BECFFF" w14:textId="60F91428" w:rsidR="00037ED4" w:rsidRPr="0058044C" w:rsidRDefault="00037ED4"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Poskytovateľ sa zaväzuje:</w:t>
      </w:r>
    </w:p>
    <w:p w14:paraId="4E872AFB" w14:textId="19FA8763"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zabezpečovať poskytovanie služieb podľa tejto zmluvy v súlade s platnými všeobecne záväznými právnymi predpismi,</w:t>
      </w:r>
    </w:p>
    <w:p w14:paraId="3B28A4A0" w14:textId="286C7903"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dodržiavať všeobecne záväzné právne predpisy v oblasti bezpečnosti a ochrany zdravia pri práci a ochrany pred požiarmi,</w:t>
      </w:r>
    </w:p>
    <w:p w14:paraId="646B31E4" w14:textId="5534CF66"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vykonávať </w:t>
      </w:r>
      <w:r w:rsidRPr="0058044C">
        <w:rPr>
          <w:rFonts w:ascii="Arial" w:eastAsia="Times New Roman" w:hAnsi="Arial" w:cs="Arial"/>
          <w:noProof/>
          <w:sz w:val="22"/>
          <w:szCs w:val="22"/>
          <w:lang w:eastAsia="sk-SK"/>
        </w:rPr>
        <w:t>školenie I. stupňa pre osoby, vykonávajúce služby podľa tejto zmluvy,</w:t>
      </w:r>
    </w:p>
    <w:p w14:paraId="66056DA5" w14:textId="782D6608"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 xml:space="preserve">vykonávať služby s maximálnou odbornou starostlivosťou, kvalitne, a dbať o to, aby </w:t>
      </w:r>
      <w:r w:rsidRPr="0058044C">
        <w:rPr>
          <w:rFonts w:ascii="Arial" w:eastAsia="Times New Roman" w:hAnsi="Arial" w:cs="Arial"/>
          <w:noProof/>
          <w:sz w:val="22"/>
          <w:szCs w:val="22"/>
          <w:lang w:eastAsia="sk-SK"/>
        </w:rPr>
        <w:lastRenderedPageBreak/>
        <w:t>nedošlo k poškodeniu, resp. zničeniu majetku objednávateľa,</w:t>
      </w:r>
    </w:p>
    <w:p w14:paraId="00B02683" w14:textId="3B3AB659"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používať certifikované čistiace a dezinfekčné prostriedky, nepoškodzujúce čistený objekt a technické, resp. iné zariadenia, ktoré sú povolené alebo ich použitie je doporučené Ministerstvom zdravotníctva Slovenskej republiky,</w:t>
      </w:r>
    </w:p>
    <w:p w14:paraId="56723E0F" w14:textId="4A92C92F"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včas a bez zbytočného odkladu informovať objednávateľa o všetkých dôležitých skutočnostiach, súvisiacich s plnením predmetu zmluvy, ktoré môžu ohroziť alebo obmedziť riadne poskytovanie služieb.</w:t>
      </w:r>
    </w:p>
    <w:p w14:paraId="09CBB489" w14:textId="40A68276" w:rsidR="00037ED4" w:rsidRPr="0058044C" w:rsidRDefault="006F5D67"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Poskytovateľ je povinný zabezpečiť, aby po skončení upratovacích a čistiacich prác boli v upratovaných priestoroch zavreté okná, zhasnuté svetlá, zavreté vodovodné batérie a dvere riadne uzamknuté.</w:t>
      </w:r>
    </w:p>
    <w:p w14:paraId="4EE7D0B8" w14:textId="2878654D"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Osoby, </w:t>
      </w:r>
      <w:r w:rsidRPr="0058044C">
        <w:rPr>
          <w:rFonts w:ascii="Arial" w:eastAsia="Times New Roman" w:hAnsi="Arial" w:cs="Arial"/>
          <w:noProof/>
          <w:sz w:val="22"/>
          <w:szCs w:val="22"/>
          <w:lang w:eastAsia="sk-SK"/>
        </w:rPr>
        <w:t>vykonávajúce služby podľa tejto zmluvy, majú zakázané nahliadať do písomných dokladov a iných písomností, ktoré sa nachádzajú v priestoroch objednávateľa a súvisia s plnením úloh a činnosti objednávateľa, v opačnom prípade poskytovateľ zodpovedá za škodu, ktorá by týmto konaním objednávateľovi vznikla. Zároveň majú tieto osoby zakázané využívať technické prostriedky objednávateľa (telefón, počítačovú a reprografickú techniku a pod.). V prípade nedodržania tohto ustanovenia je poskytovateľ povinný odvolať osobu z výkonu služieb podľa tejto zmluvy a uhradiť objednávateľovi vzniknutú škodu.</w:t>
      </w:r>
    </w:p>
    <w:p w14:paraId="1E0D0A2C" w14:textId="1090463D" w:rsidR="0058044C"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Osoby, vykonávajúce služby podľa tejto zmluvy, musia počas výkonu práce používať</w:t>
      </w:r>
      <w:r w:rsidR="0058044C">
        <w:rPr>
          <w:rFonts w:ascii="Arial" w:eastAsia="Times New Roman" w:hAnsi="Arial" w:cs="Arial"/>
          <w:noProof/>
          <w:sz w:val="22"/>
          <w:szCs w:val="22"/>
          <w:lang w:eastAsia="sk-SK"/>
        </w:rPr>
        <w:t xml:space="preserve"> pracovné oblečenie s logom poskytovateľa, s viditeľne umiestnenou menovkou (meno a priezvisko osoby). </w:t>
      </w:r>
    </w:p>
    <w:p w14:paraId="563C843F" w14:textId="3DE6B5E8"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Za splnenie poskytnutia služby v kalendárnom mesiaci sa považuje objednávateľom písomne potvrdený záznam o poskytnutí služby „Potvrdenie o výkone služieb“, ktorý za objednávateľa podpisuje objednávateľom určená osoba – zamestnanec podľa bodu 1</w:t>
      </w:r>
      <w:r w:rsidR="001B66AD">
        <w:rPr>
          <w:rFonts w:ascii="Arial" w:eastAsia="Times New Roman" w:hAnsi="Arial" w:cs="Arial"/>
          <w:noProof/>
          <w:sz w:val="22"/>
          <w:szCs w:val="22"/>
          <w:lang w:eastAsia="sk-SK"/>
        </w:rPr>
        <w:t>7</w:t>
      </w:r>
      <w:r w:rsidRPr="0058044C">
        <w:rPr>
          <w:rFonts w:ascii="Arial" w:eastAsia="Times New Roman" w:hAnsi="Arial" w:cs="Arial"/>
          <w:noProof/>
          <w:sz w:val="22"/>
          <w:szCs w:val="22"/>
          <w:lang w:eastAsia="sk-SK"/>
        </w:rPr>
        <w:t>. tohto článku zmluvy.</w:t>
      </w:r>
    </w:p>
    <w:p w14:paraId="56DEBE08" w14:textId="44AC2510"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w:t>
      </w:r>
      <w:r w:rsidRPr="0058044C">
        <w:rPr>
          <w:rFonts w:ascii="Arial" w:eastAsia="Times New Roman" w:hAnsi="Arial" w:cs="Arial"/>
          <w:noProof/>
          <w:sz w:val="22"/>
          <w:szCs w:val="22"/>
          <w:lang w:eastAsia="sk-SK"/>
        </w:rPr>
        <w:t>predloží poskytovateľovi zoznam zamestnancov, oprávnených preberať plnenie podľa tejto zmluvy, za jednotlivé pracoviská objednávateľa, a to bez zbytočného odkladu po nadobudnutí účinnosti tejto zmluvy. Každú zmenu v osobe určeného zamestnanca sa objednávateľ zaväzuje nahlásiť poskytovateľovi písomne na e-mailovú adresu, uvedenú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xml:space="preserve">. tohto článku zmluvy, </w:t>
      </w:r>
      <w:r w:rsidR="00A91314" w:rsidRPr="0058044C">
        <w:rPr>
          <w:rFonts w:ascii="Arial" w:eastAsia="Times New Roman" w:hAnsi="Arial" w:cs="Arial"/>
          <w:noProof/>
          <w:sz w:val="22"/>
          <w:szCs w:val="22"/>
          <w:lang w:eastAsia="sk-SK"/>
        </w:rPr>
        <w:t>bez zbytočného odkladu po vzniku tejto skutočnosti</w:t>
      </w:r>
      <w:r w:rsidRPr="0058044C">
        <w:rPr>
          <w:rFonts w:ascii="Arial" w:eastAsia="Times New Roman" w:hAnsi="Arial" w:cs="Arial"/>
          <w:noProof/>
          <w:sz w:val="22"/>
          <w:szCs w:val="22"/>
          <w:lang w:eastAsia="sk-SK"/>
        </w:rPr>
        <w:t>.</w:t>
      </w:r>
    </w:p>
    <w:p w14:paraId="6D80ADBE" w14:textId="48746E43"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Zmluvné strany si dohodli kontaktné osoby pre účely plnenia zmluvy:</w:t>
      </w:r>
    </w:p>
    <w:p w14:paraId="35B6DA7B" w14:textId="58C0DBEB" w:rsidR="001C370A" w:rsidRPr="0058044C" w:rsidRDefault="001C370A" w:rsidP="001C370A">
      <w:pPr>
        <w:pStyle w:val="Odsekzoznamu"/>
        <w:widowControl w:val="0"/>
        <w:numPr>
          <w:ilvl w:val="0"/>
          <w:numId w:val="48"/>
        </w:numPr>
        <w:tabs>
          <w:tab w:val="left" w:pos="851"/>
        </w:tabs>
        <w:suppressAutoHyphens/>
        <w:autoSpaceDE w:val="0"/>
        <w:jc w:val="both"/>
        <w:rPr>
          <w:rFonts w:ascii="Arial" w:eastAsia="Times New Roman" w:hAnsi="Arial" w:cs="Arial"/>
          <w:b/>
          <w:bCs/>
          <w:i/>
          <w:noProof/>
          <w:sz w:val="20"/>
          <w:szCs w:val="20"/>
          <w:lang w:eastAsia="sk-SK"/>
        </w:rPr>
      </w:pPr>
      <w:r w:rsidRPr="0058044C">
        <w:rPr>
          <w:rFonts w:ascii="Arial" w:eastAsia="Times New Roman" w:hAnsi="Arial" w:cs="Arial"/>
          <w:noProof/>
          <w:sz w:val="22"/>
          <w:szCs w:val="22"/>
          <w:lang w:eastAsia="sk-SK"/>
        </w:rPr>
        <w:t xml:space="preserve">za poskytovateľa: </w:t>
      </w:r>
      <w:r w:rsidRPr="0058044C">
        <w:rPr>
          <w:rFonts w:ascii="Arial" w:eastAsia="Times New Roman" w:hAnsi="Arial" w:cs="Arial"/>
          <w:b/>
          <w:i/>
          <w:noProof/>
          <w:sz w:val="20"/>
          <w:szCs w:val="20"/>
          <w:lang w:eastAsia="sk-SK"/>
        </w:rPr>
        <w:t>(doplní poskytovateľ v rozsahu meno, priezvisko, e-mail, tel. číslo)</w:t>
      </w:r>
    </w:p>
    <w:p w14:paraId="79C1AF1E" w14:textId="09F50F33" w:rsidR="001C370A" w:rsidRPr="0058044C" w:rsidRDefault="001C370A" w:rsidP="001C370A">
      <w:pPr>
        <w:pStyle w:val="Odsekzoznamu"/>
        <w:widowControl w:val="0"/>
        <w:numPr>
          <w:ilvl w:val="0"/>
          <w:numId w:val="48"/>
        </w:numPr>
        <w:tabs>
          <w:tab w:val="left" w:pos="851"/>
        </w:tabs>
        <w:suppressAutoHyphens/>
        <w:autoSpaceDE w:val="0"/>
        <w:jc w:val="both"/>
        <w:rPr>
          <w:rFonts w:ascii="Arial" w:eastAsia="Times New Roman" w:hAnsi="Arial" w:cs="Arial"/>
          <w:b/>
          <w:bCs/>
          <w:i/>
          <w:noProof/>
          <w:sz w:val="22"/>
          <w:szCs w:val="22"/>
          <w:lang w:eastAsia="sk-SK"/>
        </w:rPr>
      </w:pPr>
      <w:r w:rsidRPr="0058044C">
        <w:rPr>
          <w:rFonts w:ascii="Arial" w:eastAsia="Times New Roman" w:hAnsi="Arial" w:cs="Arial"/>
          <w:noProof/>
          <w:sz w:val="22"/>
          <w:szCs w:val="22"/>
          <w:lang w:eastAsia="sk-SK"/>
        </w:rPr>
        <w:t>za objednávateľa:</w:t>
      </w:r>
      <w:r w:rsidRPr="0058044C">
        <w:rPr>
          <w:rFonts w:ascii="Arial" w:eastAsia="Times New Roman" w:hAnsi="Arial" w:cs="Arial"/>
          <w:b/>
          <w:bCs/>
          <w:i/>
          <w:noProof/>
          <w:sz w:val="22"/>
          <w:szCs w:val="22"/>
          <w:lang w:eastAsia="sk-SK"/>
        </w:rPr>
        <w:t xml:space="preserve"> Ing. Igor Guspan, </w:t>
      </w:r>
      <w:hyperlink r:id="rId11" w:history="1">
        <w:r w:rsidRPr="0058044C">
          <w:rPr>
            <w:rStyle w:val="Hypertextovprepojenie"/>
            <w:rFonts w:ascii="Arial" w:eastAsia="Times New Roman" w:hAnsi="Arial" w:cs="Arial"/>
            <w:b/>
            <w:bCs/>
            <w:i/>
            <w:noProof/>
            <w:sz w:val="22"/>
            <w:szCs w:val="22"/>
            <w:lang w:eastAsia="sk-SK"/>
          </w:rPr>
          <w:t>igor.guspan@vszp.sk</w:t>
        </w:r>
      </w:hyperlink>
      <w:r w:rsidRPr="0058044C">
        <w:rPr>
          <w:rFonts w:ascii="Arial" w:eastAsia="Times New Roman" w:hAnsi="Arial" w:cs="Arial"/>
          <w:b/>
          <w:bCs/>
          <w:i/>
          <w:noProof/>
          <w:sz w:val="22"/>
          <w:szCs w:val="22"/>
          <w:lang w:eastAsia="sk-SK"/>
        </w:rPr>
        <w:t>, 02/20824170.</w:t>
      </w:r>
    </w:p>
    <w:p w14:paraId="1954C157" w14:textId="1E2351BB" w:rsidR="001C370A" w:rsidRPr="0058044C" w:rsidRDefault="001C370A" w:rsidP="001C370A">
      <w:pPr>
        <w:widowControl w:val="0"/>
        <w:tabs>
          <w:tab w:val="left" w:pos="851"/>
        </w:tabs>
        <w:suppressAutoHyphens/>
        <w:autoSpaceDE w:val="0"/>
        <w:spacing w:after="0" w:line="240" w:lineRule="auto"/>
        <w:ind w:left="425"/>
        <w:jc w:val="both"/>
        <w:rPr>
          <w:rFonts w:ascii="Arial" w:eastAsia="Times New Roman" w:hAnsi="Arial" w:cs="Arial"/>
          <w:bCs/>
          <w:noProof/>
          <w:lang w:eastAsia="sk-SK"/>
        </w:rPr>
      </w:pPr>
      <w:r w:rsidRPr="0058044C">
        <w:rPr>
          <w:rFonts w:ascii="Arial" w:eastAsia="Times New Roman" w:hAnsi="Arial" w:cs="Arial"/>
          <w:bCs/>
          <w:noProof/>
          <w:lang w:eastAsia="sk-SK"/>
        </w:rPr>
        <w:t>Každá zo zmluvných strán je oprávnená kedykoľvek zmeniť kontaktnú osobu, a to bez potreby vyhotovenia dodatku k tejto zmluvy, o čom je povinná bezodkladne písomne informovať druhú zmluvnú stranu.</w:t>
      </w:r>
    </w:p>
    <w:p w14:paraId="636CC34A" w14:textId="532EC210"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Zistené </w:t>
      </w:r>
      <w:r w:rsidRPr="0058044C">
        <w:rPr>
          <w:rFonts w:ascii="Arial" w:eastAsia="Times New Roman" w:hAnsi="Arial" w:cs="Arial"/>
          <w:noProof/>
          <w:sz w:val="22"/>
          <w:szCs w:val="22"/>
          <w:lang w:eastAsia="sk-SK"/>
        </w:rPr>
        <w:t>nedostatky pri zabezpečovaní upratovacích a čistiacich služieb je objednávateľ povinný reklamovať bez zbytočného odkladu po zistení nedostatku, a to zaslaním Záznamu o nezhode,</w:t>
      </w:r>
      <w:r w:rsidRPr="0058044C">
        <w:rPr>
          <w:rFonts w:ascii="Arial" w:eastAsia="Times New Roman" w:hAnsi="Arial" w:cs="Arial"/>
          <w:noProof/>
          <w:color w:val="FF0000"/>
          <w:sz w:val="22"/>
          <w:szCs w:val="22"/>
          <w:lang w:eastAsia="sk-SK"/>
        </w:rPr>
        <w:t xml:space="preserve"> </w:t>
      </w:r>
      <w:r w:rsidRPr="0058044C">
        <w:rPr>
          <w:rFonts w:ascii="Arial" w:eastAsia="Times New Roman" w:hAnsi="Arial" w:cs="Arial"/>
          <w:noProof/>
          <w:sz w:val="22"/>
          <w:szCs w:val="22"/>
          <w:lang w:eastAsia="sk-SK"/>
        </w:rPr>
        <w:t>listinne, alebo formou mailovej správy, ktorý spíše kontaktná osoba objednávateľa, uvedená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tohto článku zmluvy alebo oprávnený zamestnanec objednávateľa podľa bodu 1</w:t>
      </w:r>
      <w:r w:rsidR="001B66AD">
        <w:rPr>
          <w:rFonts w:ascii="Arial" w:eastAsia="Times New Roman" w:hAnsi="Arial" w:cs="Arial"/>
          <w:noProof/>
          <w:sz w:val="22"/>
          <w:szCs w:val="22"/>
          <w:lang w:eastAsia="sk-SK"/>
        </w:rPr>
        <w:t>7</w:t>
      </w:r>
      <w:r w:rsidR="00455BBA">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tohto článku zmluvy, na e-mailovú adresu kontaktnej osoby poskytovateľa, uvedenej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tohto článku zmluvy, spolu s fotodokumentáciou zistených nedostatkov (ak je možné fotodokumentáciu vyhotoviť). Kontaktná osoba poskytovateľa zabezpečí odstránenie zisteného nedostatku a túto skutočnosť oznámi kontaktnej osobe objednávateľa, resp. oprávnenému zamestnancovi objednávateľa, ktorí spísal Záznam o nezhode. Po kontrole odstránenia reklamovaného vadného plnenia predmetu zmluvy následne oprávnený zamestnanec objednávateľa potvrdí prevzatie riadneho plnenia predmetu zmluvy.</w:t>
      </w:r>
    </w:p>
    <w:p w14:paraId="4CA8C1E3" w14:textId="1DD8C11F"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Poskytovateľ je povinný reklamáciu na nekvalitne vykonané upratovacie a čistiace práce vybaviť spôsobom opakovaného a bezodplatného vykonania reklamovaných prác, a to:</w:t>
      </w:r>
    </w:p>
    <w:p w14:paraId="1F7581F4" w14:textId="27C10909" w:rsidR="007C62EC" w:rsidRPr="0058044C" w:rsidRDefault="007C62EC" w:rsidP="007C62EC">
      <w:pPr>
        <w:pStyle w:val="Odsekzoznamu"/>
        <w:widowControl w:val="0"/>
        <w:numPr>
          <w:ilvl w:val="0"/>
          <w:numId w:val="49"/>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do 24 hodín po oznámení nedostatkov pri dennom, týždennom a mesačnom pracovnom cykle,</w:t>
      </w:r>
    </w:p>
    <w:p w14:paraId="33846D52" w14:textId="285B56C9" w:rsidR="007C62EC" w:rsidRPr="0058044C" w:rsidRDefault="007C62EC" w:rsidP="007C62EC">
      <w:pPr>
        <w:pStyle w:val="Odsekzoznamu"/>
        <w:widowControl w:val="0"/>
        <w:numPr>
          <w:ilvl w:val="0"/>
          <w:numId w:val="49"/>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do 5 pracovných dní po oznámení nedostatkov pri ostatných pracovných cykloch.</w:t>
      </w:r>
    </w:p>
    <w:p w14:paraId="7073648E" w14:textId="0C1D522F"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 xml:space="preserve">V prípade reklamácie akéhokoľvek vadného plnenia predmetu tejto zmluvy opakovane </w:t>
      </w:r>
      <w:r w:rsidRPr="0058044C">
        <w:rPr>
          <w:rFonts w:ascii="Arial" w:eastAsia="Times New Roman" w:hAnsi="Arial" w:cs="Arial"/>
          <w:noProof/>
          <w:sz w:val="22"/>
          <w:szCs w:val="22"/>
          <w:lang w:eastAsia="sk-SK"/>
        </w:rPr>
        <w:lastRenderedPageBreak/>
        <w:t xml:space="preserve">v priebehu jedného kalendárneho mesiaca </w:t>
      </w:r>
      <w:r w:rsidR="007C62EC" w:rsidRPr="0058044C">
        <w:rPr>
          <w:rFonts w:ascii="Arial" w:eastAsia="Times New Roman" w:hAnsi="Arial" w:cs="Arial"/>
          <w:noProof/>
          <w:sz w:val="22"/>
          <w:szCs w:val="22"/>
          <w:lang w:eastAsia="sk-SK"/>
        </w:rPr>
        <w:t>bude také porušenie zmluvných povinností považované</w:t>
      </w:r>
      <w:r w:rsidRPr="0058044C">
        <w:rPr>
          <w:rFonts w:ascii="Arial" w:eastAsia="Times New Roman" w:hAnsi="Arial" w:cs="Arial"/>
          <w:noProof/>
          <w:sz w:val="22"/>
          <w:szCs w:val="22"/>
          <w:lang w:eastAsia="sk-SK"/>
        </w:rPr>
        <w:t xml:space="preserve"> za podstatné porušenie zmluvy a objednávateľ je oprávnený od tejto zmluvy odstúpiť</w:t>
      </w:r>
      <w:r w:rsidR="007C62EC" w:rsidRPr="0058044C">
        <w:rPr>
          <w:rFonts w:ascii="Arial" w:eastAsia="Times New Roman" w:hAnsi="Arial" w:cs="Arial"/>
          <w:noProof/>
          <w:sz w:val="22"/>
          <w:szCs w:val="22"/>
          <w:lang w:eastAsia="sk-SK"/>
        </w:rPr>
        <w:t>.</w:t>
      </w:r>
    </w:p>
    <w:p w14:paraId="04E8527D" w14:textId="77777777" w:rsidR="007A7B05" w:rsidRPr="0058044C" w:rsidRDefault="007A7B05" w:rsidP="007A7B05">
      <w:pPr>
        <w:spacing w:after="0" w:line="240" w:lineRule="auto"/>
        <w:jc w:val="center"/>
        <w:rPr>
          <w:rFonts w:ascii="Arial" w:eastAsia="Times New Roman" w:hAnsi="Arial" w:cs="Arial"/>
          <w:b/>
          <w:strike/>
          <w:noProof/>
          <w:lang w:eastAsia="sk-SK"/>
        </w:rPr>
      </w:pPr>
    </w:p>
    <w:p w14:paraId="2C50749B" w14:textId="580FECFF" w:rsidR="007A7B05" w:rsidRPr="0058044C" w:rsidRDefault="00ED0ED2"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Čl. </w:t>
      </w:r>
      <w:r w:rsidR="007C62EC" w:rsidRPr="0058044C">
        <w:rPr>
          <w:rFonts w:ascii="Arial" w:eastAsia="Times New Roman" w:hAnsi="Arial" w:cs="Arial"/>
          <w:b/>
          <w:noProof/>
          <w:lang w:eastAsia="sk-SK"/>
        </w:rPr>
        <w:t>VI</w:t>
      </w:r>
    </w:p>
    <w:p w14:paraId="25961F93" w14:textId="47A1F9B4"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Zodpovednosť </w:t>
      </w:r>
      <w:r w:rsidR="007C62EC" w:rsidRPr="0058044C">
        <w:rPr>
          <w:rFonts w:ascii="Arial" w:eastAsia="Times New Roman" w:hAnsi="Arial" w:cs="Arial"/>
          <w:b/>
          <w:noProof/>
          <w:lang w:eastAsia="sk-SK"/>
        </w:rPr>
        <w:t xml:space="preserve">za škodu </w:t>
      </w:r>
      <w:r w:rsidRPr="0058044C">
        <w:rPr>
          <w:rFonts w:ascii="Arial" w:eastAsia="Times New Roman" w:hAnsi="Arial" w:cs="Arial"/>
          <w:b/>
          <w:noProof/>
          <w:lang w:eastAsia="sk-SK"/>
        </w:rPr>
        <w:t>a sankcie</w:t>
      </w:r>
    </w:p>
    <w:p w14:paraId="0B4605E6" w14:textId="77777777" w:rsidR="007A7B05" w:rsidRPr="0058044C" w:rsidRDefault="007A7B05" w:rsidP="007A7B05">
      <w:pPr>
        <w:spacing w:after="0" w:line="240" w:lineRule="auto"/>
        <w:rPr>
          <w:rFonts w:ascii="Arial" w:eastAsia="Times New Roman" w:hAnsi="Arial" w:cs="Arial"/>
          <w:noProof/>
          <w:lang w:eastAsia="sk-SK"/>
        </w:rPr>
      </w:pPr>
    </w:p>
    <w:p w14:paraId="185D0493" w14:textId="77777777"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Poskytovateľ zodpovedá za všetky škody spôsobené pri plnení predmetu tejto zmluvy v dôsledku jeho činnosti, ako aj zanedbaním povinností po skončení výkonu prác.</w:t>
      </w:r>
    </w:p>
    <w:p w14:paraId="438541D6" w14:textId="77777777"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Pri škodách, za ktoré poskytovateľ zodpovedá, a ktoré vznikli v dôsledku porušenia jeho zmluvných povinností, je poskytovateľ povinný nahradiť objednávateľovi vzniknutú škodu v celom rozsahu.</w:t>
      </w:r>
    </w:p>
    <w:p w14:paraId="6A3B7EB0" w14:textId="26908EA4"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Ak poskytovateľ aj napriek uplatnenej reklamácii objednávateľa podľa </w:t>
      </w:r>
      <w:r w:rsidR="007C62EC" w:rsidRPr="0058044C">
        <w:rPr>
          <w:rFonts w:ascii="Arial" w:eastAsia="Times New Roman" w:hAnsi="Arial" w:cs="Arial"/>
          <w:noProof/>
          <w:lang w:eastAsia="sk-SK"/>
        </w:rPr>
        <w:t xml:space="preserve">čl. V bodov </w:t>
      </w:r>
      <w:r w:rsidR="001B66AD">
        <w:rPr>
          <w:rFonts w:ascii="Arial" w:eastAsia="Times New Roman" w:hAnsi="Arial" w:cs="Arial"/>
          <w:noProof/>
          <w:lang w:eastAsia="sk-SK"/>
        </w:rPr>
        <w:t>19</w:t>
      </w:r>
      <w:r w:rsidR="007C62EC" w:rsidRPr="0058044C">
        <w:rPr>
          <w:rFonts w:ascii="Arial" w:eastAsia="Times New Roman" w:hAnsi="Arial" w:cs="Arial"/>
          <w:noProof/>
          <w:lang w:eastAsia="sk-SK"/>
        </w:rPr>
        <w:t>. až 2</w:t>
      </w:r>
      <w:r w:rsidR="001B66AD">
        <w:rPr>
          <w:rFonts w:ascii="Arial" w:eastAsia="Times New Roman" w:hAnsi="Arial" w:cs="Arial"/>
          <w:noProof/>
          <w:lang w:eastAsia="sk-SK"/>
        </w:rPr>
        <w:t>1</w:t>
      </w:r>
      <w:r w:rsidR="007C62EC" w:rsidRPr="0058044C">
        <w:rPr>
          <w:rFonts w:ascii="Arial" w:eastAsia="Times New Roman" w:hAnsi="Arial" w:cs="Arial"/>
          <w:noProof/>
          <w:lang w:eastAsia="sk-SK"/>
        </w:rPr>
        <w:t>.</w:t>
      </w:r>
      <w:r w:rsidR="00AB77F6" w:rsidRPr="0058044C">
        <w:rPr>
          <w:rFonts w:ascii="Arial" w:eastAsia="Times New Roman" w:hAnsi="Arial" w:cs="Arial"/>
          <w:noProof/>
          <w:lang w:eastAsia="sk-SK"/>
        </w:rPr>
        <w:t xml:space="preserve"> tejto </w:t>
      </w:r>
      <w:r w:rsidRPr="0058044C">
        <w:rPr>
          <w:rFonts w:ascii="Arial" w:eastAsia="Times New Roman" w:hAnsi="Arial" w:cs="Arial"/>
          <w:noProof/>
          <w:lang w:eastAsia="sk-SK"/>
        </w:rPr>
        <w:t xml:space="preserve">zmluvy </w:t>
      </w:r>
      <w:r w:rsidR="0022410C" w:rsidRPr="0058044C">
        <w:rPr>
          <w:rFonts w:ascii="Arial" w:eastAsia="Times New Roman" w:hAnsi="Arial" w:cs="Arial"/>
          <w:noProof/>
          <w:lang w:eastAsia="sk-SK"/>
        </w:rPr>
        <w:t xml:space="preserve">neodstráni reklamované nedostatky </w:t>
      </w:r>
      <w:r w:rsidR="00B81D1E" w:rsidRPr="0058044C">
        <w:rPr>
          <w:rFonts w:ascii="Arial" w:eastAsia="Times New Roman" w:hAnsi="Arial" w:cs="Arial"/>
          <w:noProof/>
          <w:lang w:eastAsia="sk-SK"/>
        </w:rPr>
        <w:t>plnenia predmetu zmluvy</w:t>
      </w:r>
      <w:r w:rsidR="0022410C" w:rsidRPr="0058044C">
        <w:rPr>
          <w:rFonts w:ascii="Arial" w:eastAsia="Times New Roman" w:hAnsi="Arial" w:cs="Arial"/>
          <w:noProof/>
          <w:lang w:eastAsia="sk-SK"/>
        </w:rPr>
        <w:t xml:space="preserve"> v</w:t>
      </w:r>
      <w:r w:rsidR="00B81D1E" w:rsidRPr="0058044C">
        <w:rPr>
          <w:rFonts w:ascii="Arial" w:eastAsia="Times New Roman" w:hAnsi="Arial" w:cs="Arial"/>
          <w:noProof/>
          <w:lang w:eastAsia="sk-SK"/>
        </w:rPr>
        <w:t> stanovených termínoch</w:t>
      </w:r>
      <w:r w:rsidRPr="0058044C">
        <w:rPr>
          <w:rFonts w:ascii="Arial" w:eastAsia="Times New Roman" w:hAnsi="Arial" w:cs="Arial"/>
          <w:noProof/>
          <w:lang w:eastAsia="sk-SK"/>
        </w:rPr>
        <w:t xml:space="preserve">, je objednávateľ oprávnený </w:t>
      </w:r>
      <w:r w:rsidR="00B81D1E" w:rsidRPr="0058044C">
        <w:rPr>
          <w:rFonts w:ascii="Arial" w:eastAsia="Times New Roman" w:hAnsi="Arial" w:cs="Arial"/>
          <w:noProof/>
          <w:lang w:eastAsia="sk-SK"/>
        </w:rPr>
        <w:t>uplatniť si u</w:t>
      </w:r>
      <w:r w:rsidRPr="0058044C">
        <w:rPr>
          <w:rFonts w:ascii="Arial" w:eastAsia="Times New Roman" w:hAnsi="Arial" w:cs="Arial"/>
          <w:noProof/>
          <w:lang w:eastAsia="sk-SK"/>
        </w:rPr>
        <w:t xml:space="preserve"> poskytovateľ</w:t>
      </w:r>
      <w:r w:rsidR="00B81D1E" w:rsidRPr="0058044C">
        <w:rPr>
          <w:rFonts w:ascii="Arial" w:eastAsia="Times New Roman" w:hAnsi="Arial" w:cs="Arial"/>
          <w:noProof/>
          <w:lang w:eastAsia="sk-SK"/>
        </w:rPr>
        <w:t>a</w:t>
      </w:r>
      <w:r w:rsidRPr="0058044C">
        <w:rPr>
          <w:rFonts w:ascii="Arial" w:eastAsia="Times New Roman" w:hAnsi="Arial" w:cs="Arial"/>
          <w:noProof/>
          <w:lang w:eastAsia="sk-SK"/>
        </w:rPr>
        <w:t xml:space="preserve"> </w:t>
      </w:r>
      <w:r w:rsidR="00C53D06">
        <w:rPr>
          <w:rFonts w:ascii="Arial" w:eastAsia="Times New Roman" w:hAnsi="Arial" w:cs="Arial"/>
          <w:noProof/>
          <w:lang w:eastAsia="sk-SK"/>
        </w:rPr>
        <w:t>zmluvnú pokutu</w:t>
      </w:r>
      <w:r w:rsidRPr="0058044C">
        <w:rPr>
          <w:rFonts w:ascii="Arial" w:eastAsia="Times New Roman" w:hAnsi="Arial" w:cs="Arial"/>
          <w:noProof/>
          <w:lang w:eastAsia="sk-SK"/>
        </w:rPr>
        <w:t xml:space="preserve"> vo výške 0,</w:t>
      </w:r>
      <w:r w:rsidR="000F473F" w:rsidRPr="0058044C">
        <w:rPr>
          <w:rFonts w:ascii="Arial" w:eastAsia="Times New Roman" w:hAnsi="Arial" w:cs="Arial"/>
          <w:noProof/>
          <w:lang w:eastAsia="sk-SK"/>
        </w:rPr>
        <w:t>5</w:t>
      </w:r>
      <w:r w:rsidRPr="0058044C">
        <w:rPr>
          <w:rFonts w:ascii="Arial" w:eastAsia="Times New Roman" w:hAnsi="Arial" w:cs="Arial"/>
          <w:noProof/>
          <w:lang w:eastAsia="sk-SK"/>
        </w:rPr>
        <w:t>% z</w:t>
      </w:r>
      <w:r w:rsidR="00345DFC" w:rsidRPr="0058044C">
        <w:rPr>
          <w:rFonts w:ascii="Arial" w:eastAsia="Times New Roman" w:hAnsi="Arial" w:cs="Arial"/>
          <w:noProof/>
          <w:lang w:eastAsia="sk-SK"/>
        </w:rPr>
        <w:t xml:space="preserve"> celkovej </w:t>
      </w:r>
      <w:r w:rsidRPr="0058044C">
        <w:rPr>
          <w:rFonts w:ascii="Arial" w:eastAsia="Times New Roman" w:hAnsi="Arial" w:cs="Arial"/>
          <w:noProof/>
          <w:lang w:eastAsia="sk-SK"/>
        </w:rPr>
        <w:t>ceny</w:t>
      </w:r>
      <w:r w:rsidR="0022410C" w:rsidRPr="0058044C">
        <w:rPr>
          <w:rFonts w:ascii="Arial" w:eastAsia="Times New Roman" w:hAnsi="Arial" w:cs="Arial"/>
          <w:noProof/>
          <w:lang w:eastAsia="sk-SK"/>
        </w:rPr>
        <w:t xml:space="preserve"> </w:t>
      </w:r>
      <w:r w:rsidR="00F15879" w:rsidRPr="0058044C">
        <w:rPr>
          <w:rFonts w:ascii="Arial" w:eastAsia="Times New Roman" w:hAnsi="Arial" w:cs="Arial"/>
          <w:noProof/>
          <w:lang w:eastAsia="sk-SK"/>
        </w:rPr>
        <w:t xml:space="preserve">vrátane </w:t>
      </w:r>
      <w:r w:rsidR="0022410C" w:rsidRPr="0058044C">
        <w:rPr>
          <w:rFonts w:ascii="Arial" w:eastAsia="Times New Roman" w:hAnsi="Arial" w:cs="Arial"/>
          <w:noProof/>
          <w:lang w:eastAsia="sk-SK"/>
        </w:rPr>
        <w:t xml:space="preserve">DPH </w:t>
      </w:r>
      <w:r w:rsidR="00B81D1E" w:rsidRPr="0058044C">
        <w:rPr>
          <w:rFonts w:ascii="Arial" w:eastAsia="Times New Roman" w:hAnsi="Arial" w:cs="Arial"/>
          <w:noProof/>
          <w:lang w:eastAsia="sk-SK"/>
        </w:rPr>
        <w:t xml:space="preserve">za každý aj začatý deň omeškania poskytovateľa </w:t>
      </w:r>
      <w:r w:rsidR="0022410C" w:rsidRPr="0058044C">
        <w:rPr>
          <w:rFonts w:ascii="Arial" w:eastAsia="Times New Roman" w:hAnsi="Arial" w:cs="Arial"/>
          <w:noProof/>
          <w:lang w:eastAsia="sk-SK"/>
        </w:rPr>
        <w:t>za výkon upratovacích prác v</w:t>
      </w:r>
      <w:r w:rsidR="00B81D1E" w:rsidRPr="0058044C">
        <w:rPr>
          <w:rFonts w:ascii="Arial" w:eastAsia="Times New Roman" w:hAnsi="Arial" w:cs="Arial"/>
          <w:noProof/>
          <w:lang w:eastAsia="sk-SK"/>
        </w:rPr>
        <w:t> </w:t>
      </w:r>
      <w:r w:rsidR="0022410C" w:rsidRPr="0058044C">
        <w:rPr>
          <w:rFonts w:ascii="Arial" w:eastAsia="Times New Roman" w:hAnsi="Arial" w:cs="Arial"/>
          <w:noProof/>
          <w:lang w:eastAsia="sk-SK"/>
        </w:rPr>
        <w:t>objekte</w:t>
      </w:r>
      <w:r w:rsidR="00B81D1E" w:rsidRPr="0058044C">
        <w:rPr>
          <w:rFonts w:ascii="Arial" w:eastAsia="Times New Roman" w:hAnsi="Arial" w:cs="Arial"/>
          <w:noProof/>
          <w:lang w:eastAsia="sk-SK"/>
        </w:rPr>
        <w:t xml:space="preserve">, ktorého sa reklamácia týka, čím nie je dotknuté právo objednávateľa na odstúpenie od zmluvy podľa </w:t>
      </w:r>
      <w:r w:rsidR="007C62EC" w:rsidRPr="0058044C">
        <w:rPr>
          <w:rFonts w:ascii="Arial" w:eastAsia="Times New Roman" w:hAnsi="Arial" w:cs="Arial"/>
          <w:noProof/>
          <w:lang w:eastAsia="sk-SK"/>
        </w:rPr>
        <w:t>čl. V bod 2</w:t>
      </w:r>
      <w:r w:rsidR="001B66AD">
        <w:rPr>
          <w:rFonts w:ascii="Arial" w:eastAsia="Times New Roman" w:hAnsi="Arial" w:cs="Arial"/>
          <w:noProof/>
          <w:lang w:eastAsia="sk-SK"/>
        </w:rPr>
        <w:t>1</w:t>
      </w:r>
      <w:r w:rsidR="007C62EC" w:rsidRPr="0058044C">
        <w:rPr>
          <w:rFonts w:ascii="Arial" w:eastAsia="Times New Roman" w:hAnsi="Arial" w:cs="Arial"/>
          <w:noProof/>
          <w:lang w:eastAsia="sk-SK"/>
        </w:rPr>
        <w:t>.</w:t>
      </w:r>
      <w:r w:rsidR="00B81D1E" w:rsidRPr="0058044C">
        <w:rPr>
          <w:rFonts w:ascii="Arial" w:eastAsia="Times New Roman" w:hAnsi="Arial" w:cs="Arial"/>
          <w:noProof/>
          <w:lang w:eastAsia="sk-SK"/>
        </w:rPr>
        <w:t xml:space="preserve"> zmluvy</w:t>
      </w:r>
      <w:r w:rsidRPr="0058044C">
        <w:rPr>
          <w:rFonts w:ascii="Arial" w:eastAsia="Times New Roman" w:hAnsi="Arial" w:cs="Arial"/>
          <w:noProof/>
          <w:lang w:eastAsia="sk-SK"/>
        </w:rPr>
        <w:t>.</w:t>
      </w:r>
    </w:p>
    <w:p w14:paraId="07781EE0" w14:textId="3A4C8E3A"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V prípade, že poskytovateľ poruší akúkoľvek z povinností </w:t>
      </w:r>
      <w:r w:rsidR="00B612B4" w:rsidRPr="0058044C">
        <w:rPr>
          <w:rFonts w:ascii="Arial" w:eastAsia="Times New Roman" w:hAnsi="Arial" w:cs="Arial"/>
          <w:noProof/>
          <w:lang w:eastAsia="sk-SK"/>
        </w:rPr>
        <w:t>uvedených v</w:t>
      </w:r>
      <w:r w:rsidR="00B81D1E" w:rsidRPr="0058044C">
        <w:rPr>
          <w:rFonts w:ascii="Arial" w:eastAsia="Times New Roman" w:hAnsi="Arial" w:cs="Arial"/>
          <w:noProof/>
          <w:lang w:eastAsia="sk-SK"/>
        </w:rPr>
        <w:t> čl.</w:t>
      </w:r>
      <w:r w:rsidR="007C62EC" w:rsidRPr="0058044C">
        <w:rPr>
          <w:rFonts w:ascii="Arial" w:eastAsia="Times New Roman" w:hAnsi="Arial" w:cs="Arial"/>
          <w:noProof/>
          <w:lang w:eastAsia="sk-SK"/>
        </w:rPr>
        <w:t xml:space="preserve"> V</w:t>
      </w:r>
      <w:r w:rsidR="00AB77F6" w:rsidRPr="0058044C">
        <w:rPr>
          <w:rFonts w:ascii="Arial" w:eastAsia="Times New Roman" w:hAnsi="Arial" w:cs="Arial"/>
          <w:noProof/>
          <w:lang w:eastAsia="sk-SK"/>
        </w:rPr>
        <w:t xml:space="preserve"> tejto</w:t>
      </w:r>
      <w:r w:rsidRPr="0058044C">
        <w:rPr>
          <w:rFonts w:ascii="Arial" w:eastAsia="Times New Roman" w:hAnsi="Arial" w:cs="Arial"/>
          <w:noProof/>
          <w:lang w:eastAsia="sk-SK"/>
        </w:rPr>
        <w:t xml:space="preserve"> zmluvy</w:t>
      </w:r>
      <w:r w:rsidR="00EA65AF" w:rsidRPr="0058044C">
        <w:rPr>
          <w:rFonts w:ascii="Arial" w:eastAsia="Times New Roman" w:hAnsi="Arial" w:cs="Arial"/>
          <w:noProof/>
          <w:lang w:eastAsia="sk-SK"/>
        </w:rPr>
        <w:t xml:space="preserve">, </w:t>
      </w:r>
      <w:r w:rsidR="007C62EC" w:rsidRPr="0058044C">
        <w:rPr>
          <w:rFonts w:ascii="Arial" w:eastAsia="Times New Roman" w:hAnsi="Arial" w:cs="Arial"/>
          <w:noProof/>
          <w:lang w:eastAsia="sk-SK"/>
        </w:rPr>
        <w:t>vrátane nedodržania času a rozsahu vykonávania služieb podľa tejto zmluvy v zmysle prílohy č. 2 a č. 3 k zmluve</w:t>
      </w:r>
      <w:r w:rsidRPr="0058044C">
        <w:rPr>
          <w:rFonts w:ascii="Arial" w:eastAsia="Times New Roman" w:hAnsi="Arial" w:cs="Arial"/>
          <w:noProof/>
          <w:lang w:eastAsia="sk-SK"/>
        </w:rPr>
        <w:t xml:space="preserve">, má objednávateľ </w:t>
      </w:r>
      <w:r w:rsidR="009A1A3C" w:rsidRPr="0058044C">
        <w:rPr>
          <w:rFonts w:ascii="Arial" w:eastAsia="Times New Roman" w:hAnsi="Arial" w:cs="Arial"/>
          <w:noProof/>
          <w:lang w:eastAsia="sk-SK"/>
        </w:rPr>
        <w:t xml:space="preserve">právo na uplatnenie zmluvnej pokuty </w:t>
      </w:r>
      <w:r w:rsidRPr="0058044C">
        <w:rPr>
          <w:rFonts w:ascii="Arial" w:eastAsia="Times New Roman" w:hAnsi="Arial" w:cs="Arial"/>
          <w:noProof/>
          <w:lang w:eastAsia="sk-SK"/>
        </w:rPr>
        <w:t xml:space="preserve">voči </w:t>
      </w:r>
      <w:r w:rsidR="009A1A3C" w:rsidRPr="0058044C">
        <w:rPr>
          <w:rFonts w:ascii="Arial" w:eastAsia="Times New Roman" w:hAnsi="Arial" w:cs="Arial"/>
          <w:noProof/>
          <w:lang w:eastAsia="sk-SK"/>
        </w:rPr>
        <w:t>poskytovateľovi</w:t>
      </w:r>
      <w:r w:rsidRPr="0058044C">
        <w:rPr>
          <w:rFonts w:ascii="Arial" w:eastAsia="Times New Roman" w:hAnsi="Arial" w:cs="Arial"/>
          <w:noProof/>
          <w:lang w:eastAsia="sk-SK"/>
        </w:rPr>
        <w:t xml:space="preserve"> vo výške </w:t>
      </w:r>
      <w:r w:rsidR="00ED0ED2" w:rsidRPr="0058044C">
        <w:rPr>
          <w:rFonts w:ascii="Arial" w:eastAsia="Times New Roman" w:hAnsi="Arial" w:cs="Arial"/>
          <w:noProof/>
          <w:lang w:eastAsia="sk-SK"/>
        </w:rPr>
        <w:t xml:space="preserve">500 </w:t>
      </w:r>
      <w:r w:rsidRPr="0058044C">
        <w:rPr>
          <w:rFonts w:ascii="Arial" w:eastAsia="Times New Roman" w:hAnsi="Arial" w:cs="Arial"/>
          <w:noProof/>
          <w:lang w:eastAsia="sk-SK"/>
        </w:rPr>
        <w:t>eur</w:t>
      </w:r>
      <w:r w:rsidR="009A1A3C" w:rsidRPr="0058044C">
        <w:rPr>
          <w:rFonts w:ascii="Arial" w:eastAsia="Times New Roman" w:hAnsi="Arial" w:cs="Arial"/>
          <w:noProof/>
          <w:lang w:eastAsia="sk-SK"/>
        </w:rPr>
        <w:t xml:space="preserve"> za každé</w:t>
      </w:r>
      <w:r w:rsidR="00B81D1E" w:rsidRPr="0058044C">
        <w:rPr>
          <w:rFonts w:ascii="Arial" w:eastAsia="Times New Roman" w:hAnsi="Arial" w:cs="Arial"/>
          <w:noProof/>
          <w:lang w:eastAsia="sk-SK"/>
        </w:rPr>
        <w:t xml:space="preserve"> zistené</w:t>
      </w:r>
      <w:r w:rsidR="009A1A3C" w:rsidRPr="0058044C">
        <w:rPr>
          <w:rFonts w:ascii="Arial" w:eastAsia="Times New Roman" w:hAnsi="Arial" w:cs="Arial"/>
          <w:noProof/>
          <w:lang w:eastAsia="sk-SK"/>
        </w:rPr>
        <w:t xml:space="preserve"> porušenie</w:t>
      </w:r>
      <w:r w:rsidRPr="0058044C">
        <w:rPr>
          <w:rFonts w:ascii="Arial" w:eastAsia="Times New Roman" w:hAnsi="Arial" w:cs="Arial"/>
          <w:noProof/>
          <w:lang w:eastAsia="sk-SK"/>
        </w:rPr>
        <w:t>. Týmto nie je dotknuté právo objednávateľa na náhradu vzniknutej škody</w:t>
      </w:r>
      <w:r w:rsidR="00B81D1E" w:rsidRPr="0058044C">
        <w:rPr>
          <w:rFonts w:ascii="Arial" w:eastAsia="Times New Roman" w:hAnsi="Arial" w:cs="Arial"/>
          <w:noProof/>
          <w:lang w:eastAsia="sk-SK"/>
        </w:rPr>
        <w:t xml:space="preserve"> v plnom rozsahu</w:t>
      </w:r>
      <w:r w:rsidRPr="0058044C">
        <w:rPr>
          <w:rFonts w:ascii="Arial" w:eastAsia="Times New Roman" w:hAnsi="Arial" w:cs="Arial"/>
          <w:noProof/>
          <w:lang w:eastAsia="sk-SK"/>
        </w:rPr>
        <w:t xml:space="preserve">. </w:t>
      </w:r>
    </w:p>
    <w:p w14:paraId="2645314C" w14:textId="26A8C7D0"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w:t>
      </w:r>
      <w:r w:rsidR="007E660F" w:rsidRPr="0058044C">
        <w:rPr>
          <w:rFonts w:ascii="Arial" w:eastAsia="Times New Roman" w:hAnsi="Arial" w:cs="Arial"/>
          <w:noProof/>
          <w:lang w:eastAsia="sk-SK"/>
        </w:rPr>
        <w:t xml:space="preserve">má právo na náhradu škody preukázateľne vzniknutej nesplnením vlastnej daňovej povinnosti poskytovateľa, platiteľa DPH, v zmysle § 78 zákona </w:t>
      </w:r>
      <w:r w:rsidR="003F77A5" w:rsidRPr="0058044C">
        <w:rPr>
          <w:rFonts w:ascii="Arial" w:eastAsia="Times New Roman" w:hAnsi="Arial" w:cs="Arial"/>
          <w:noProof/>
          <w:lang w:eastAsia="sk-SK"/>
        </w:rPr>
        <w:t>o DPH</w:t>
      </w:r>
      <w:r w:rsidR="007E660F" w:rsidRPr="0058044C">
        <w:rPr>
          <w:rFonts w:ascii="Arial" w:eastAsia="Times New Roman" w:hAnsi="Arial" w:cs="Arial"/>
          <w:noProof/>
          <w:lang w:eastAsia="sk-SK"/>
        </w:rPr>
        <w:t xml:space="preserve">. Objednávateľ má zároveň právo uplatniť u poskytovateľa trovy konania, ktoré mu vzniknú v konaní s príslušným daňovým úradom podľa § 69b </w:t>
      </w:r>
      <w:r w:rsidR="003F77A5" w:rsidRPr="0058044C">
        <w:rPr>
          <w:rFonts w:ascii="Arial" w:eastAsia="Times New Roman" w:hAnsi="Arial" w:cs="Arial"/>
          <w:noProof/>
          <w:lang w:eastAsia="sk-SK"/>
        </w:rPr>
        <w:t xml:space="preserve">zákona o DPH </w:t>
      </w:r>
      <w:r w:rsidR="007E660F" w:rsidRPr="0058044C">
        <w:rPr>
          <w:rFonts w:ascii="Arial" w:eastAsia="Times New Roman" w:hAnsi="Arial" w:cs="Arial"/>
          <w:noProof/>
          <w:lang w:eastAsia="sk-SK"/>
        </w:rPr>
        <w:t>a</w:t>
      </w:r>
      <w:r w:rsidR="007E660F" w:rsidRPr="0058044C">
        <w:rPr>
          <w:rFonts w:ascii="Arial" w:eastAsia="Times New Roman" w:hAnsi="Arial" w:cs="Arial"/>
          <w:b/>
          <w:noProof/>
          <w:lang w:eastAsia="sk-SK"/>
        </w:rPr>
        <w:t> </w:t>
      </w:r>
      <w:r w:rsidR="007E660F" w:rsidRPr="0058044C">
        <w:rPr>
          <w:rFonts w:ascii="Arial" w:eastAsia="Times New Roman" w:hAnsi="Arial" w:cs="Arial"/>
          <w:noProof/>
          <w:lang w:eastAsia="sk-SK"/>
        </w:rPr>
        <w:t>z podania dodatočného daňového priznania k dani z pridanej hodnoty a dodatočného kontrolného výkazu k dani z pridanej hodnoty</w:t>
      </w:r>
      <w:r w:rsidRPr="0058044C">
        <w:rPr>
          <w:rFonts w:ascii="Arial" w:eastAsia="Times New Roman" w:hAnsi="Arial" w:cs="Arial"/>
          <w:noProof/>
          <w:lang w:eastAsia="sk-SK"/>
        </w:rPr>
        <w:t>.</w:t>
      </w:r>
    </w:p>
    <w:p w14:paraId="4780F3BF" w14:textId="3D60876A"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je oprávnený  jednostranne započítať svoje pohľadávky voči poskytovateľovi, ktoré mu vznikli z dôvodu  uplatnenia ručenia za daň voči objednáv</w:t>
      </w:r>
      <w:r w:rsidR="00B81D1E" w:rsidRPr="0058044C">
        <w:rPr>
          <w:rFonts w:ascii="Arial" w:eastAsia="Times New Roman" w:hAnsi="Arial" w:cs="Arial"/>
          <w:noProof/>
          <w:lang w:eastAsia="sk-SK"/>
        </w:rPr>
        <w:t>ateľovi v zmysle § 69b  zákona o DPH</w:t>
      </w:r>
      <w:r w:rsidRPr="0058044C">
        <w:rPr>
          <w:rFonts w:ascii="Arial" w:eastAsia="Times New Roman" w:hAnsi="Arial" w:cs="Arial"/>
          <w:noProof/>
          <w:lang w:eastAsia="sk-SK"/>
        </w:rPr>
        <w:t>, vrátane trov konania, ktoré mu vznikli v konaní s príslušným daňovým úradom a z dôvodu dlžného poistného na zdravotné poistenie.</w:t>
      </w:r>
    </w:p>
    <w:p w14:paraId="7C9589A7" w14:textId="30C30F3B" w:rsidR="00D575D1" w:rsidRPr="0058044C" w:rsidRDefault="009A1A3C"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w:t>
      </w:r>
      <w:r w:rsidR="00B81D1E" w:rsidRPr="0058044C">
        <w:rPr>
          <w:rFonts w:ascii="Arial" w:eastAsia="Times New Roman" w:hAnsi="Arial" w:cs="Arial"/>
          <w:noProof/>
          <w:lang w:eastAsia="sk-SK"/>
        </w:rPr>
        <w:t xml:space="preserve">je oprávnený jednostranne </w:t>
      </w:r>
      <w:r w:rsidRPr="0058044C">
        <w:rPr>
          <w:rFonts w:ascii="Arial" w:eastAsia="Times New Roman" w:hAnsi="Arial" w:cs="Arial"/>
          <w:noProof/>
          <w:lang w:eastAsia="sk-SK"/>
        </w:rPr>
        <w:t>započítať svoje pohľadávky</w:t>
      </w:r>
      <w:r w:rsidR="008C3388" w:rsidRPr="0058044C">
        <w:rPr>
          <w:rFonts w:ascii="Arial" w:eastAsia="Times New Roman" w:hAnsi="Arial" w:cs="Arial"/>
          <w:noProof/>
          <w:lang w:eastAsia="sk-SK"/>
        </w:rPr>
        <w:t xml:space="preserve">, vzniknuté z dôvodu </w:t>
      </w:r>
      <w:r w:rsidR="00B81D1E" w:rsidRPr="0058044C">
        <w:rPr>
          <w:rFonts w:ascii="Arial" w:eastAsia="Times New Roman" w:hAnsi="Arial" w:cs="Arial"/>
          <w:noProof/>
          <w:lang w:eastAsia="sk-SK"/>
        </w:rPr>
        <w:t xml:space="preserve">porušenia povinností poskytovateľa podľa tejto zmluvy. </w:t>
      </w:r>
    </w:p>
    <w:p w14:paraId="669CD58F" w14:textId="77777777" w:rsidR="00F1388C" w:rsidRPr="0058044C" w:rsidRDefault="00F1388C" w:rsidP="00072C49">
      <w:pPr>
        <w:spacing w:after="0" w:line="240" w:lineRule="auto"/>
        <w:jc w:val="center"/>
        <w:rPr>
          <w:rFonts w:ascii="Arial" w:eastAsia="Times New Roman" w:hAnsi="Arial" w:cs="Arial"/>
          <w:b/>
          <w:noProof/>
          <w:lang w:eastAsia="sk-SK"/>
        </w:rPr>
      </w:pPr>
    </w:p>
    <w:p w14:paraId="10D32CD1" w14:textId="08135ED6" w:rsidR="00072C49" w:rsidRPr="0058044C" w:rsidRDefault="00072C49" w:rsidP="00072C49">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V</w:t>
      </w:r>
      <w:r w:rsidR="00D410D2" w:rsidRPr="0058044C">
        <w:rPr>
          <w:rFonts w:ascii="Arial" w:eastAsia="Times New Roman" w:hAnsi="Arial" w:cs="Arial"/>
          <w:b/>
          <w:noProof/>
          <w:lang w:eastAsia="sk-SK"/>
        </w:rPr>
        <w:t>II</w:t>
      </w:r>
    </w:p>
    <w:p w14:paraId="106AF8B7" w14:textId="77777777" w:rsidR="00072C49" w:rsidRPr="0058044C" w:rsidRDefault="00072C49" w:rsidP="00072C49">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Doba platnosti zmluvy a ukončenie zmluvy</w:t>
      </w:r>
    </w:p>
    <w:p w14:paraId="72D42D17" w14:textId="77777777" w:rsidR="00072C49" w:rsidRPr="0058044C" w:rsidRDefault="00072C49" w:rsidP="00072C49">
      <w:pPr>
        <w:spacing w:after="0" w:line="240" w:lineRule="auto"/>
        <w:rPr>
          <w:rFonts w:ascii="Arial" w:eastAsia="Times New Roman" w:hAnsi="Arial" w:cs="Arial"/>
          <w:noProof/>
          <w:lang w:eastAsia="sk-SK"/>
        </w:rPr>
      </w:pPr>
    </w:p>
    <w:p w14:paraId="50D2B66D" w14:textId="0A7FECF7"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Zmluva sa uzatvára na dobu určitú</w:t>
      </w:r>
      <w:r w:rsidR="007C62EC" w:rsidRPr="0058044C">
        <w:rPr>
          <w:rFonts w:ascii="Arial" w:eastAsia="Times New Roman" w:hAnsi="Arial" w:cs="Arial"/>
          <w:noProof/>
          <w:lang w:eastAsia="sk-SK"/>
        </w:rPr>
        <w:t xml:space="preserve"> -</w:t>
      </w:r>
      <w:r w:rsidRPr="0058044C">
        <w:rPr>
          <w:rFonts w:ascii="Arial" w:eastAsia="Times New Roman" w:hAnsi="Arial" w:cs="Arial"/>
          <w:noProof/>
          <w:lang w:eastAsia="sk-SK"/>
        </w:rPr>
        <w:t xml:space="preserve"> 24 mesiacov odo dňa nadobudnutia účinnosti zmluvy, resp. do doby vyčerpania finančného limitu, uvedeného v</w:t>
      </w:r>
      <w:r w:rsidR="00C40EE1" w:rsidRPr="0058044C">
        <w:rPr>
          <w:rFonts w:ascii="Arial" w:eastAsia="Times New Roman" w:hAnsi="Arial" w:cs="Arial"/>
          <w:noProof/>
          <w:lang w:eastAsia="sk-SK"/>
        </w:rPr>
        <w:t> čl. IV bod 4</w:t>
      </w:r>
      <w:r w:rsidR="007C62EC" w:rsidRPr="0058044C">
        <w:rPr>
          <w:rFonts w:ascii="Arial" w:eastAsia="Times New Roman" w:hAnsi="Arial" w:cs="Arial"/>
          <w:noProof/>
          <w:lang w:eastAsia="sk-SK"/>
        </w:rPr>
        <w:t>. zmluvy.</w:t>
      </w:r>
    </w:p>
    <w:p w14:paraId="3EAD632B" w14:textId="77777777"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Zmluvný vzťah je možné ukončiť pred dobou, na ktorú bol dojednaný:</w:t>
      </w:r>
    </w:p>
    <w:p w14:paraId="1CC22DDB" w14:textId="77777777" w:rsidR="00072C49" w:rsidRPr="0058044C" w:rsidRDefault="00072C49" w:rsidP="00A91314">
      <w:pPr>
        <w:spacing w:after="0" w:line="240" w:lineRule="auto"/>
        <w:ind w:left="709" w:hanging="283"/>
        <w:jc w:val="both"/>
        <w:rPr>
          <w:rFonts w:ascii="Arial" w:eastAsia="Times New Roman" w:hAnsi="Arial" w:cs="Arial"/>
          <w:noProof/>
          <w:lang w:eastAsia="sk-SK"/>
        </w:rPr>
      </w:pPr>
      <w:r w:rsidRPr="0058044C">
        <w:rPr>
          <w:rFonts w:ascii="Arial" w:eastAsia="Times New Roman" w:hAnsi="Arial" w:cs="Arial"/>
          <w:noProof/>
          <w:lang w:eastAsia="sk-SK"/>
        </w:rPr>
        <w:t xml:space="preserve"> a)  písomnou dohodou zmluvných strán,</w:t>
      </w:r>
    </w:p>
    <w:p w14:paraId="6065FE1A" w14:textId="77777777" w:rsidR="00072C49" w:rsidRPr="0058044C" w:rsidRDefault="00072C49" w:rsidP="00A91314">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 xml:space="preserve"> b)  písomnou výpoveďou objednávateľa,</w:t>
      </w:r>
    </w:p>
    <w:p w14:paraId="43D21997" w14:textId="285401AC" w:rsidR="00072C49" w:rsidRPr="0058044C" w:rsidRDefault="00F15879" w:rsidP="00A91314">
      <w:pPr>
        <w:tabs>
          <w:tab w:val="num" w:pos="709"/>
        </w:tabs>
        <w:spacing w:after="0" w:line="240" w:lineRule="auto"/>
        <w:ind w:left="709" w:hanging="283"/>
        <w:jc w:val="both"/>
        <w:rPr>
          <w:rFonts w:ascii="Arial" w:eastAsia="Times New Roman" w:hAnsi="Arial" w:cs="Arial"/>
          <w:noProof/>
          <w:lang w:eastAsia="sk-SK"/>
        </w:rPr>
      </w:pPr>
      <w:r w:rsidRPr="0058044C">
        <w:rPr>
          <w:rFonts w:ascii="Arial" w:eastAsia="Times New Roman" w:hAnsi="Arial" w:cs="Arial"/>
          <w:noProof/>
          <w:lang w:eastAsia="sk-SK"/>
        </w:rPr>
        <w:t xml:space="preserve"> c) </w:t>
      </w:r>
      <w:r w:rsidR="00A91314" w:rsidRPr="0058044C">
        <w:rPr>
          <w:rFonts w:ascii="Arial" w:eastAsia="Times New Roman" w:hAnsi="Arial" w:cs="Arial"/>
          <w:noProof/>
          <w:lang w:eastAsia="sk-SK"/>
        </w:rPr>
        <w:t xml:space="preserve"> </w:t>
      </w:r>
      <w:r w:rsidR="00072C49" w:rsidRPr="0058044C">
        <w:rPr>
          <w:rFonts w:ascii="Arial" w:eastAsia="Times New Roman" w:hAnsi="Arial" w:cs="Arial"/>
          <w:noProof/>
          <w:lang w:eastAsia="sk-SK"/>
        </w:rPr>
        <w:t xml:space="preserve">odstúpením od zmluvy z dôvodov uvedených v </w:t>
      </w:r>
      <w:r w:rsidRPr="0058044C">
        <w:rPr>
          <w:rFonts w:ascii="Arial" w:eastAsia="Times New Roman" w:hAnsi="Arial" w:cs="Arial"/>
          <w:noProof/>
          <w:lang w:eastAsia="sk-SK"/>
        </w:rPr>
        <w:t>§ 344  a nasl. Obchodného zákonníka</w:t>
      </w:r>
      <w:r w:rsidR="00072C49" w:rsidRPr="0058044C">
        <w:rPr>
          <w:rFonts w:ascii="Arial" w:eastAsia="Times New Roman" w:hAnsi="Arial" w:cs="Arial"/>
          <w:noProof/>
          <w:lang w:eastAsia="sk-SK"/>
        </w:rPr>
        <w:t xml:space="preserve"> alebo v </w:t>
      </w:r>
      <w:r w:rsidR="00A91314" w:rsidRPr="0058044C">
        <w:rPr>
          <w:rFonts w:ascii="Arial" w:eastAsia="Times New Roman" w:hAnsi="Arial" w:cs="Arial"/>
          <w:noProof/>
          <w:lang w:eastAsia="sk-SK"/>
        </w:rPr>
        <w:t xml:space="preserve"> </w:t>
      </w:r>
      <w:r w:rsidR="00072C49" w:rsidRPr="0058044C">
        <w:rPr>
          <w:rFonts w:ascii="Arial" w:eastAsia="Times New Roman" w:hAnsi="Arial" w:cs="Arial"/>
          <w:noProof/>
          <w:lang w:eastAsia="sk-SK"/>
        </w:rPr>
        <w:t>tejto zmluve.</w:t>
      </w:r>
    </w:p>
    <w:p w14:paraId="6E2C9024" w14:textId="73FD6C19"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je oprávnený vypovedať zmluvu kedykoľvek bez uvedenia dôvodu. Výpovedná lehota je 3 kalendárne mesiace a začína plynúť prvým dňom kalendárneho mesiaca nasledujúceho po kalendárnom mesiaci, v ktorom bola </w:t>
      </w:r>
      <w:r w:rsidR="00F15879" w:rsidRPr="0058044C">
        <w:rPr>
          <w:rFonts w:ascii="Arial" w:eastAsia="Times New Roman" w:hAnsi="Arial" w:cs="Arial"/>
          <w:noProof/>
          <w:lang w:eastAsia="sk-SK"/>
        </w:rPr>
        <w:t xml:space="preserve">písomná </w:t>
      </w:r>
      <w:r w:rsidRPr="0058044C">
        <w:rPr>
          <w:rFonts w:ascii="Arial" w:eastAsia="Times New Roman" w:hAnsi="Arial" w:cs="Arial"/>
          <w:noProof/>
          <w:lang w:eastAsia="sk-SK"/>
        </w:rPr>
        <w:t>výpoveď doručená poskytovateľovi.</w:t>
      </w:r>
    </w:p>
    <w:p w14:paraId="3EA2B08F" w14:textId="77FF84B6"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je oprávnený od zmluvy odstúpiť </w:t>
      </w:r>
      <w:r w:rsidR="00F15879" w:rsidRPr="0058044C">
        <w:rPr>
          <w:rFonts w:ascii="Arial" w:eastAsia="Times New Roman" w:hAnsi="Arial" w:cs="Arial"/>
          <w:noProof/>
          <w:lang w:eastAsia="sk-SK"/>
        </w:rPr>
        <w:t xml:space="preserve">aj </w:t>
      </w:r>
      <w:r w:rsidRPr="0058044C">
        <w:rPr>
          <w:rFonts w:ascii="Arial" w:eastAsia="Times New Roman" w:hAnsi="Arial" w:cs="Arial"/>
          <w:noProof/>
          <w:lang w:eastAsia="sk-SK"/>
        </w:rPr>
        <w:t>v prípad</w:t>
      </w:r>
      <w:r w:rsidR="00F15879" w:rsidRPr="0058044C">
        <w:rPr>
          <w:rFonts w:ascii="Arial" w:eastAsia="Times New Roman" w:hAnsi="Arial" w:cs="Arial"/>
          <w:noProof/>
          <w:lang w:eastAsia="sk-SK"/>
        </w:rPr>
        <w:t>e</w:t>
      </w:r>
      <w:r w:rsidRPr="0058044C">
        <w:rPr>
          <w:rFonts w:ascii="Arial" w:eastAsia="Times New Roman" w:hAnsi="Arial" w:cs="Arial"/>
          <w:noProof/>
          <w:lang w:eastAsia="sk-SK"/>
        </w:rPr>
        <w:t>:</w:t>
      </w:r>
    </w:p>
    <w:p w14:paraId="025C44FB" w14:textId="04C62875" w:rsidR="00072C49"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porušenia povinností poskytovateľa podľa </w:t>
      </w:r>
      <w:r w:rsidR="007C62EC" w:rsidRPr="0058044C">
        <w:rPr>
          <w:rFonts w:ascii="Arial" w:eastAsia="Times New Roman" w:hAnsi="Arial" w:cs="Arial"/>
          <w:noProof/>
          <w:sz w:val="22"/>
          <w:szCs w:val="22"/>
          <w:lang w:eastAsia="sk-SK"/>
        </w:rPr>
        <w:t>čl. V bod 2</w:t>
      </w:r>
      <w:r w:rsidR="001B66AD">
        <w:rPr>
          <w:rFonts w:ascii="Arial" w:eastAsia="Times New Roman" w:hAnsi="Arial" w:cs="Arial"/>
          <w:noProof/>
          <w:sz w:val="22"/>
          <w:szCs w:val="22"/>
          <w:lang w:eastAsia="sk-SK"/>
        </w:rPr>
        <w:t>1</w:t>
      </w:r>
      <w:r w:rsidR="007C62EC" w:rsidRPr="0058044C">
        <w:rPr>
          <w:rFonts w:ascii="Arial" w:eastAsia="Times New Roman" w:hAnsi="Arial" w:cs="Arial"/>
          <w:noProof/>
          <w:sz w:val="22"/>
          <w:szCs w:val="22"/>
          <w:lang w:eastAsia="sk-SK"/>
        </w:rPr>
        <w:t>.</w:t>
      </w:r>
      <w:r w:rsidR="00072C49" w:rsidRPr="0058044C">
        <w:rPr>
          <w:rFonts w:ascii="Arial" w:eastAsia="Times New Roman" w:hAnsi="Arial" w:cs="Arial"/>
          <w:noProof/>
          <w:sz w:val="22"/>
          <w:szCs w:val="22"/>
          <w:lang w:eastAsia="sk-SK"/>
        </w:rPr>
        <w:t xml:space="preserve"> tejto zmluvy,</w:t>
      </w:r>
    </w:p>
    <w:p w14:paraId="28CEFB4C" w14:textId="33803E9F"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porušenia povinností poskytovateľa podľa </w:t>
      </w:r>
      <w:r w:rsidR="00C53D06">
        <w:rPr>
          <w:rFonts w:ascii="Arial" w:eastAsia="Times New Roman" w:hAnsi="Arial" w:cs="Arial"/>
          <w:noProof/>
          <w:sz w:val="22"/>
          <w:szCs w:val="22"/>
          <w:lang w:eastAsia="sk-SK"/>
        </w:rPr>
        <w:t xml:space="preserve">čl. VIII bod 1. a 2. zmluvy a </w:t>
      </w:r>
      <w:r w:rsidRPr="0058044C">
        <w:rPr>
          <w:rFonts w:ascii="Arial" w:eastAsia="Times New Roman" w:hAnsi="Arial" w:cs="Arial"/>
          <w:noProof/>
          <w:sz w:val="22"/>
          <w:szCs w:val="22"/>
          <w:lang w:eastAsia="sk-SK"/>
        </w:rPr>
        <w:t xml:space="preserve">čl. </w:t>
      </w:r>
      <w:r w:rsidR="007C62EC" w:rsidRPr="0058044C">
        <w:rPr>
          <w:rFonts w:ascii="Arial" w:eastAsia="Times New Roman" w:hAnsi="Arial" w:cs="Arial"/>
          <w:noProof/>
          <w:sz w:val="22"/>
          <w:szCs w:val="22"/>
          <w:lang w:eastAsia="sk-SK"/>
        </w:rPr>
        <w:t>IX bod 4.</w:t>
      </w:r>
      <w:r w:rsidR="003F77A5" w:rsidRPr="0058044C">
        <w:rPr>
          <w:rFonts w:ascii="Arial" w:eastAsia="Times New Roman" w:hAnsi="Arial" w:cs="Arial"/>
          <w:noProof/>
          <w:sz w:val="22"/>
          <w:szCs w:val="22"/>
          <w:lang w:eastAsia="sk-SK"/>
        </w:rPr>
        <w:t xml:space="preserve"> a 5.</w:t>
      </w:r>
      <w:r w:rsidR="007C62EC"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tejto zmluvy,</w:t>
      </w:r>
    </w:p>
    <w:p w14:paraId="278B493C" w14:textId="22FF2324"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lastRenderedPageBreak/>
        <w:t>ak sa poskytovateľ stane dlžníkom poistného na zdravotné poistenie, ktoré je povinný v zmysle príslušných právnych predpisov platiť objednávateľovi,</w:t>
      </w:r>
    </w:p>
    <w:p w14:paraId="0856A9DB" w14:textId="7FDE7B2C"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noProof/>
          <w:sz w:val="22"/>
          <w:szCs w:val="22"/>
          <w:lang w:eastAsia="sk-SK"/>
        </w:rPr>
        <w:t xml:space="preserve">ak právnickej </w:t>
      </w:r>
      <w:r w:rsidR="00F15879" w:rsidRPr="0058044C">
        <w:rPr>
          <w:rFonts w:ascii="Arial" w:eastAsia="Times New Roman" w:hAnsi="Arial"/>
          <w:noProof/>
          <w:sz w:val="22"/>
          <w:szCs w:val="22"/>
          <w:lang w:eastAsia="sk-SK"/>
        </w:rPr>
        <w:t>osobe</w:t>
      </w:r>
      <w:r w:rsidR="00FF4C13" w:rsidRPr="0058044C">
        <w:rPr>
          <w:rFonts w:ascii="Arial" w:eastAsia="Times New Roman" w:hAnsi="Arial"/>
          <w:noProof/>
          <w:sz w:val="22"/>
          <w:szCs w:val="22"/>
          <w:lang w:eastAsia="sk-SK"/>
        </w:rPr>
        <w:t xml:space="preserve"> poskytovateľa</w:t>
      </w:r>
      <w:r w:rsidR="00F15879" w:rsidRPr="0058044C">
        <w:rPr>
          <w:rFonts w:ascii="Arial" w:eastAsia="Times New Roman" w:hAnsi="Arial"/>
          <w:noProof/>
          <w:sz w:val="22"/>
          <w:szCs w:val="22"/>
          <w:lang w:eastAsia="sk-SK"/>
        </w:rPr>
        <w:t xml:space="preserve"> bol uložený jeden, alebo viacero t</w:t>
      </w:r>
      <w:r w:rsidR="00FF4C13" w:rsidRPr="0058044C">
        <w:rPr>
          <w:rFonts w:ascii="Arial" w:eastAsia="Times New Roman" w:hAnsi="Arial"/>
          <w:noProof/>
          <w:sz w:val="22"/>
          <w:szCs w:val="22"/>
          <w:lang w:eastAsia="sk-SK"/>
        </w:rPr>
        <w:t xml:space="preserve">restov, uvedených v § 10 zákona </w:t>
      </w:r>
      <w:r w:rsidR="00F15879" w:rsidRPr="0058044C">
        <w:rPr>
          <w:rFonts w:ascii="Arial" w:eastAsia="Times New Roman" w:hAnsi="Arial"/>
          <w:noProof/>
          <w:sz w:val="22"/>
          <w:szCs w:val="22"/>
          <w:lang w:eastAsia="sk-SK"/>
        </w:rPr>
        <w:t>č. 91/2016 Z. z. o trestnej zodpovednosti právnických osôb a o zmene a doplnení niektorých zákonov v znení neskorších predpisov,</w:t>
      </w:r>
    </w:p>
    <w:p w14:paraId="1CF186DE" w14:textId="02391864" w:rsidR="002E77A6"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dňom </w:t>
      </w:r>
      <w:r w:rsidR="007E660F" w:rsidRPr="0058044C">
        <w:rPr>
          <w:rFonts w:ascii="Arial" w:eastAsia="Times New Roman" w:hAnsi="Arial" w:cs="Arial"/>
          <w:noProof/>
          <w:sz w:val="22"/>
          <w:szCs w:val="22"/>
          <w:lang w:eastAsia="sk-SK"/>
        </w:rPr>
        <w:t>právoplatného rozhodnutia registrujúceho orgánu o  výmaze podľa § 12 zákona                              č. 315/2016 Z. z. o registri partnerov verejného sektora a o zmene a doplnení niektorých zákonov v znení neskorších predpisov</w:t>
      </w:r>
      <w:r w:rsidR="007E660F" w:rsidRPr="0058044C">
        <w:rPr>
          <w:rFonts w:ascii="Arial" w:eastAsia="Times New Roman" w:hAnsi="Arial" w:cs="Arial"/>
          <w:i/>
          <w:noProof/>
          <w:sz w:val="22"/>
          <w:szCs w:val="22"/>
          <w:lang w:eastAsia="sk-SK"/>
        </w:rPr>
        <w:t xml:space="preserve"> (</w:t>
      </w:r>
      <w:r w:rsidR="007E660F" w:rsidRPr="0058044C">
        <w:rPr>
          <w:rFonts w:ascii="Arial" w:eastAsia="Times New Roman" w:hAnsi="Arial" w:cs="Arial"/>
          <w:noProof/>
          <w:sz w:val="22"/>
          <w:szCs w:val="22"/>
          <w:lang w:eastAsia="sk-SK"/>
        </w:rPr>
        <w:t>ďalej len „zákon o registri partnerov verejného sektora</w:t>
      </w:r>
      <w:r w:rsidR="007E660F" w:rsidRPr="0058044C">
        <w:rPr>
          <w:rFonts w:ascii="Arial" w:eastAsia="Times New Roman" w:hAnsi="Arial" w:cs="Arial"/>
          <w:i/>
          <w:noProof/>
          <w:sz w:val="22"/>
          <w:szCs w:val="22"/>
          <w:lang w:eastAsia="sk-SK"/>
        </w:rPr>
        <w:t>“)</w:t>
      </w:r>
      <w:r w:rsidRPr="0058044C">
        <w:rPr>
          <w:rFonts w:ascii="Arial" w:eastAsia="Times New Roman" w:hAnsi="Arial" w:cs="Arial"/>
          <w:noProof/>
          <w:sz w:val="22"/>
          <w:szCs w:val="22"/>
          <w:lang w:eastAsia="sk-SK"/>
        </w:rPr>
        <w:t>,</w:t>
      </w:r>
    </w:p>
    <w:p w14:paraId="78CFBD59" w14:textId="4AE20857" w:rsidR="002E77A6"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dňom </w:t>
      </w:r>
      <w:r w:rsidR="007E660F" w:rsidRPr="0058044C">
        <w:rPr>
          <w:rFonts w:ascii="Arial" w:eastAsia="Times New Roman" w:hAnsi="Arial" w:cs="Arial"/>
          <w:noProof/>
          <w:sz w:val="22"/>
          <w:szCs w:val="22"/>
          <w:lang w:eastAsia="sk-SK"/>
        </w:rPr>
        <w:t>právoplatného rozhodnutia registrujúceho orgánu o  pokute podľa § 13 ods. 2 zákona o registri partnerov verejného sektora</w:t>
      </w:r>
      <w:r w:rsidRPr="0058044C">
        <w:rPr>
          <w:rFonts w:ascii="Arial" w:eastAsia="Times New Roman" w:hAnsi="Arial" w:cs="Arial"/>
          <w:noProof/>
          <w:sz w:val="22"/>
          <w:szCs w:val="22"/>
          <w:lang w:eastAsia="sk-SK"/>
        </w:rPr>
        <w:t>,</w:t>
      </w:r>
    </w:p>
    <w:p w14:paraId="32ABAD9E" w14:textId="29A53E40" w:rsidR="00F15879"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dôjde k výmazu partnera verejného sektora na návrh oprávnenej osoby počas trvania zmluvy</w:t>
      </w:r>
      <w:r w:rsidRPr="0058044C">
        <w:rPr>
          <w:rFonts w:ascii="Arial" w:eastAsia="Times New Roman" w:hAnsi="Arial" w:cs="Arial"/>
          <w:noProof/>
          <w:sz w:val="22"/>
          <w:szCs w:val="22"/>
          <w:lang w:eastAsia="sk-SK"/>
        </w:rPr>
        <w:t>,</w:t>
      </w:r>
    </w:p>
    <w:p w14:paraId="2D49358E" w14:textId="78B32D2C" w:rsidR="00F15879"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je partner verejného sektora viac ako 30 dní v omeškaní so zápisom novej oprávnenej osoby (§ 10 ods. 2 tretia veta zákona o registri partnerov verejného sektora)</w:t>
      </w:r>
      <w:r w:rsidR="00F15879" w:rsidRPr="0058044C">
        <w:rPr>
          <w:rFonts w:ascii="Arial" w:eastAsia="Times New Roman" w:hAnsi="Arial" w:cs="Arial"/>
          <w:noProof/>
          <w:sz w:val="22"/>
          <w:szCs w:val="22"/>
          <w:lang w:eastAsia="sk-SK"/>
        </w:rPr>
        <w:t>,</w:t>
      </w:r>
    </w:p>
    <w:p w14:paraId="5CCC0BC1" w14:textId="26DF6300" w:rsidR="00D410D2"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subdodávatelia alebo subdodávatelia podľa osobitného predpisu, ktorí majú povinnosť zapisovať sa do registra verejného sektora, nie sú zapísaní v registri partnerov verejného sektora</w:t>
      </w:r>
      <w:r w:rsidR="002E77A6" w:rsidRPr="0058044C">
        <w:rPr>
          <w:rFonts w:ascii="Arial" w:eastAsia="Times New Roman" w:hAnsi="Arial" w:cs="Arial"/>
          <w:noProof/>
          <w:sz w:val="22"/>
          <w:szCs w:val="22"/>
          <w:lang w:eastAsia="sk-SK"/>
        </w:rPr>
        <w:t>.</w:t>
      </w:r>
      <w:r w:rsidR="00D410D2" w:rsidRPr="0058044C">
        <w:rPr>
          <w:rFonts w:ascii="Arial" w:eastAsia="Times New Roman" w:hAnsi="Arial" w:cs="Arial"/>
          <w:noProof/>
          <w:sz w:val="22"/>
          <w:szCs w:val="22"/>
          <w:lang w:eastAsia="sk-SK"/>
        </w:rPr>
        <w:t xml:space="preserve"> </w:t>
      </w:r>
    </w:p>
    <w:p w14:paraId="19A7D61B" w14:textId="6B81144F" w:rsidR="002E77A6" w:rsidRPr="0058044C" w:rsidRDefault="002E77A6"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V prípade, že nie je splnená povinnosť podľa § 11 ods. 2 zákona o registri partnerov verejného sektora alebo ak je  poskytovateľ v omeškaní so splnením </w:t>
      </w:r>
      <w:r w:rsidR="00F15879" w:rsidRPr="0058044C">
        <w:rPr>
          <w:rFonts w:ascii="Arial" w:eastAsia="Times New Roman" w:hAnsi="Arial" w:cs="Arial"/>
          <w:noProof/>
          <w:lang w:eastAsia="sk-SK"/>
        </w:rPr>
        <w:t xml:space="preserve">povinnosti podľa  </w:t>
      </w:r>
      <w:r w:rsidRPr="0058044C">
        <w:rPr>
          <w:rFonts w:ascii="Arial" w:eastAsia="Times New Roman" w:hAnsi="Arial" w:cs="Arial"/>
          <w:noProof/>
          <w:lang w:eastAsia="sk-SK"/>
        </w:rPr>
        <w:t>§ 10 ods. 2 tretej vety citovaného zákona, nie je objednávateľ v omeškaní, ak z tohto dôvodu neplní, čo mu ukladá táto zmluva.</w:t>
      </w:r>
    </w:p>
    <w:p w14:paraId="56CD9915" w14:textId="5D3F3B83" w:rsidR="002E77A6" w:rsidRPr="0058044C" w:rsidRDefault="002E77A6"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V prípade, že objednávateľ nevyužije právo odstúpiť od zmluvy v zmysle § 1</w:t>
      </w:r>
      <w:r w:rsidR="0058044C">
        <w:rPr>
          <w:rFonts w:ascii="Arial" w:eastAsia="Times New Roman" w:hAnsi="Arial" w:cs="Arial"/>
          <w:noProof/>
          <w:lang w:eastAsia="sk-SK"/>
        </w:rPr>
        <w:t xml:space="preserve">5 ods. 1 zákona </w:t>
      </w:r>
      <w:r w:rsidR="00F15879" w:rsidRPr="0058044C">
        <w:rPr>
          <w:rFonts w:ascii="Arial" w:eastAsia="Times New Roman" w:hAnsi="Arial" w:cs="Arial"/>
          <w:noProof/>
          <w:lang w:eastAsia="sk-SK"/>
        </w:rPr>
        <w:t>o</w:t>
      </w:r>
      <w:r w:rsidRPr="0058044C">
        <w:rPr>
          <w:rFonts w:ascii="Arial" w:eastAsia="Times New Roman" w:hAnsi="Arial" w:cs="Arial"/>
          <w:noProof/>
          <w:lang w:eastAsia="sk-SK"/>
        </w:rPr>
        <w:t xml:space="preserve"> registri partnerov verejného sektora, má právo na zaplatenie zmluvnej pokuty zo strany poskytovateľa vo výške 20% z dohodnutej zmluvnej ceny </w:t>
      </w:r>
      <w:r w:rsidR="00F15879" w:rsidRPr="0058044C">
        <w:rPr>
          <w:rFonts w:ascii="Arial" w:eastAsia="Times New Roman" w:hAnsi="Arial" w:cs="Arial"/>
          <w:noProof/>
          <w:lang w:eastAsia="sk-SK"/>
        </w:rPr>
        <w:t xml:space="preserve">vrátane </w:t>
      </w:r>
      <w:r w:rsidRPr="0058044C">
        <w:rPr>
          <w:rFonts w:ascii="Arial" w:eastAsia="Times New Roman" w:hAnsi="Arial" w:cs="Arial"/>
          <w:noProof/>
          <w:lang w:eastAsia="sk-SK"/>
        </w:rPr>
        <w:t xml:space="preserve">DPH podľa </w:t>
      </w:r>
      <w:r w:rsidR="007C62EC" w:rsidRPr="0058044C">
        <w:rPr>
          <w:rFonts w:ascii="Arial" w:eastAsia="Times New Roman" w:hAnsi="Arial" w:cs="Arial"/>
          <w:noProof/>
          <w:lang w:eastAsia="sk-SK"/>
        </w:rPr>
        <w:t xml:space="preserve">čl. IV bod </w:t>
      </w:r>
      <w:r w:rsidR="00DD2E8E" w:rsidRPr="0058044C">
        <w:rPr>
          <w:rFonts w:ascii="Arial" w:eastAsia="Times New Roman" w:hAnsi="Arial" w:cs="Arial"/>
          <w:noProof/>
          <w:lang w:eastAsia="sk-SK"/>
        </w:rPr>
        <w:t>4</w:t>
      </w:r>
      <w:r w:rsidR="007C62EC" w:rsidRPr="0058044C">
        <w:rPr>
          <w:rFonts w:ascii="Arial" w:eastAsia="Times New Roman" w:hAnsi="Arial" w:cs="Arial"/>
          <w:noProof/>
          <w:lang w:eastAsia="sk-SK"/>
        </w:rPr>
        <w:t>.</w:t>
      </w:r>
      <w:r w:rsidRPr="0058044C">
        <w:rPr>
          <w:rFonts w:ascii="Arial" w:eastAsia="Times New Roman" w:hAnsi="Arial" w:cs="Arial"/>
          <w:noProof/>
          <w:lang w:eastAsia="sk-SK"/>
        </w:rPr>
        <w:t> tejto zmluvy.</w:t>
      </w:r>
    </w:p>
    <w:p w14:paraId="7FBEEEFA" w14:textId="6DDF998E" w:rsidR="00072C49" w:rsidRPr="0058044C" w:rsidRDefault="00F1587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Účinky odstúpenia nastanú dňom doručenia písomnosti druhej zmluvnej strane, alebo k inému termínu, ktorý </w:t>
      </w:r>
      <w:r w:rsidR="00C53D06">
        <w:rPr>
          <w:rFonts w:ascii="Arial" w:eastAsia="Times New Roman" w:hAnsi="Arial" w:cs="Arial"/>
          <w:noProof/>
          <w:lang w:eastAsia="sk-SK"/>
        </w:rPr>
        <w:t>zmluvná strana</w:t>
      </w:r>
      <w:r w:rsidRPr="0058044C">
        <w:rPr>
          <w:rFonts w:ascii="Arial" w:eastAsia="Times New Roman" w:hAnsi="Arial" w:cs="Arial"/>
          <w:noProof/>
          <w:lang w:eastAsia="sk-SK"/>
        </w:rPr>
        <w:t xml:space="preserve"> v odstúpení uvedie</w:t>
      </w:r>
      <w:r w:rsidR="00072C49" w:rsidRPr="0058044C">
        <w:rPr>
          <w:rFonts w:ascii="Arial" w:eastAsia="Times New Roman" w:hAnsi="Arial" w:cs="Arial"/>
          <w:noProof/>
          <w:lang w:eastAsia="sk-SK"/>
        </w:rPr>
        <w:t>.</w:t>
      </w:r>
    </w:p>
    <w:p w14:paraId="5AE2E468" w14:textId="748DB305"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 V prípade predčasného ukončenia zmluvy si zmluvné strany vysporiadajú všetky, a to aj finančné záväzky, prevzaté na základe tejto zmluvy, o čom vyhotovia písomný protokol.</w:t>
      </w:r>
    </w:p>
    <w:p w14:paraId="3913B6A3" w14:textId="77777777" w:rsidR="004350BB" w:rsidRPr="0058044C" w:rsidRDefault="004350BB" w:rsidP="007A7B05">
      <w:pPr>
        <w:spacing w:after="0" w:line="240" w:lineRule="auto"/>
        <w:jc w:val="center"/>
        <w:rPr>
          <w:rFonts w:ascii="Arial" w:eastAsia="Times New Roman" w:hAnsi="Arial" w:cs="Arial"/>
          <w:b/>
          <w:noProof/>
          <w:lang w:eastAsia="sk-SK"/>
        </w:rPr>
      </w:pPr>
    </w:p>
    <w:p w14:paraId="4452534C" w14:textId="74218818" w:rsidR="007A7B05" w:rsidRPr="0058044C" w:rsidRDefault="007C62EC"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VIII</w:t>
      </w:r>
    </w:p>
    <w:p w14:paraId="25525A69"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Osobitné ustanovenia</w:t>
      </w:r>
    </w:p>
    <w:p w14:paraId="636332C7" w14:textId="77777777" w:rsidR="007A7B05" w:rsidRPr="0058044C" w:rsidRDefault="007A7B05" w:rsidP="007A7B05">
      <w:pPr>
        <w:spacing w:after="0" w:line="240" w:lineRule="auto"/>
        <w:rPr>
          <w:rFonts w:ascii="Arial" w:eastAsia="Times New Roman" w:hAnsi="Arial" w:cs="Arial"/>
          <w:noProof/>
          <w:lang w:eastAsia="sk-SK"/>
        </w:rPr>
      </w:pPr>
    </w:p>
    <w:p w14:paraId="6F9FE4D1" w14:textId="446DBF15" w:rsidR="000F473F" w:rsidRPr="0058044C" w:rsidRDefault="005015BE"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Poskytovateľ</w:t>
      </w:r>
      <w:r w:rsidR="000F473F" w:rsidRPr="0058044C">
        <w:rPr>
          <w:rFonts w:ascii="Arial" w:eastAsia="Times New Roman" w:hAnsi="Arial" w:cs="Arial"/>
          <w:noProof/>
          <w:lang w:eastAsia="sk-SK"/>
        </w:rPr>
        <w:t xml:space="preserve"> je oprávnený plniť predmet zmluvy aj prostredníctvom subdodávateľov, ktorí musia spĺňať podmienky pre plnenie predmetu zmluvy, týkajúce sa osobného postavenia</w:t>
      </w:r>
      <w:r w:rsidR="00477FDC" w:rsidRPr="0058044C">
        <w:rPr>
          <w:rFonts w:ascii="Arial" w:eastAsia="Times New Roman" w:hAnsi="Arial" w:cs="Arial"/>
          <w:noProof/>
          <w:lang w:eastAsia="sk-SK"/>
        </w:rPr>
        <w:t xml:space="preserve"> v rozsahu, v akom bolo ich splnenie vyžadované od poskytovateľa</w:t>
      </w:r>
      <w:r w:rsidR="000F473F" w:rsidRPr="0058044C">
        <w:rPr>
          <w:rFonts w:ascii="Arial" w:eastAsia="Times New Roman" w:hAnsi="Arial" w:cs="Arial"/>
          <w:noProof/>
          <w:lang w:eastAsia="sk-SK"/>
        </w:rPr>
        <w:t xml:space="preserve"> a neexistujú u nich dôvody na vylúčenie </w:t>
      </w:r>
      <w:r w:rsidR="00477FDC" w:rsidRPr="0058044C">
        <w:rPr>
          <w:rFonts w:ascii="Arial" w:eastAsia="Times New Roman" w:hAnsi="Arial" w:cs="Arial"/>
          <w:noProof/>
          <w:lang w:eastAsia="sk-SK"/>
        </w:rPr>
        <w:t>podľa § 40 ods. 6 písm. a) až h) a ods. 7 zákona o verejnom obstarávaní, v súlade s § 41 zákona o verejnom obstarávaní. V prípade plnenia predmetu zmluvy prostredníctvom subdodávateľov zodpovedá poskytovateľ objednávateľovi tak, ako keby plnil predmet zmluvy sám</w:t>
      </w:r>
      <w:r w:rsidR="000F473F" w:rsidRPr="0058044C">
        <w:rPr>
          <w:rFonts w:ascii="Arial" w:eastAsia="Times New Roman" w:hAnsi="Arial" w:cs="Arial"/>
          <w:noProof/>
          <w:lang w:eastAsia="sk-SK"/>
        </w:rPr>
        <w:t xml:space="preserve">. </w:t>
      </w:r>
      <w:r w:rsidRPr="0058044C">
        <w:rPr>
          <w:rFonts w:ascii="Arial" w:eastAsia="Times New Roman" w:hAnsi="Arial" w:cs="Arial"/>
          <w:noProof/>
          <w:lang w:eastAsia="sk-SK"/>
        </w:rPr>
        <w:t>Objednávateľ</w:t>
      </w:r>
      <w:r w:rsidR="000F473F" w:rsidRPr="0058044C">
        <w:rPr>
          <w:rFonts w:ascii="Arial" w:eastAsia="Times New Roman" w:hAnsi="Arial" w:cs="Arial"/>
          <w:noProof/>
          <w:lang w:eastAsia="sk-SK"/>
        </w:rPr>
        <w:t xml:space="preserve"> je oprávnený od zmluvy odstúpiť, ak zistí, že </w:t>
      </w:r>
      <w:r w:rsidRPr="0058044C">
        <w:rPr>
          <w:rFonts w:ascii="Arial" w:eastAsia="Times New Roman" w:hAnsi="Arial" w:cs="Arial"/>
          <w:noProof/>
          <w:lang w:eastAsia="sk-SK"/>
        </w:rPr>
        <w:t>poskytovateľ</w:t>
      </w:r>
      <w:r w:rsidR="000F473F" w:rsidRPr="0058044C">
        <w:rPr>
          <w:rFonts w:ascii="Arial" w:eastAsia="Times New Roman" w:hAnsi="Arial" w:cs="Arial"/>
          <w:noProof/>
          <w:lang w:eastAsia="sk-SK"/>
        </w:rPr>
        <w:t xml:space="preserve"> zabezpečuje plnenie predmetu zmluvy prostredníctvom subdodávateľa, ktorý nespĺňa podmienky podľa § 41 zákona o verejnom obstarávaní, </w:t>
      </w:r>
      <w:r w:rsidR="002E77A6" w:rsidRPr="0058044C">
        <w:rPr>
          <w:rFonts w:ascii="Arial" w:eastAsia="Times New Roman" w:hAnsi="Arial" w:cs="Arial"/>
          <w:noProof/>
          <w:lang w:eastAsia="sk-SK"/>
        </w:rPr>
        <w:t>alebo zabezpečuje plnenie predmetu zmluvy prostredníctvom subdodávateľa napriek tomu, že túto skutočnosť neuviedol v prílo</w:t>
      </w:r>
      <w:r w:rsidR="00477FDC" w:rsidRPr="0058044C">
        <w:rPr>
          <w:rFonts w:ascii="Arial" w:eastAsia="Times New Roman" w:hAnsi="Arial" w:cs="Arial"/>
          <w:noProof/>
          <w:lang w:eastAsia="sk-SK"/>
        </w:rPr>
        <w:t xml:space="preserve">he č. </w:t>
      </w:r>
      <w:r w:rsidR="003F77A5" w:rsidRPr="0058044C">
        <w:rPr>
          <w:rFonts w:ascii="Arial" w:eastAsia="Times New Roman" w:hAnsi="Arial" w:cs="Arial"/>
          <w:noProof/>
          <w:lang w:eastAsia="sk-SK"/>
        </w:rPr>
        <w:t>9</w:t>
      </w:r>
      <w:r w:rsidR="00477FDC" w:rsidRPr="0058044C">
        <w:rPr>
          <w:rFonts w:ascii="Arial" w:eastAsia="Times New Roman" w:hAnsi="Arial" w:cs="Arial"/>
          <w:noProof/>
          <w:lang w:eastAsia="sk-SK"/>
        </w:rPr>
        <w:t xml:space="preserve"> </w:t>
      </w:r>
      <w:r w:rsidR="002E77A6" w:rsidRPr="0058044C">
        <w:rPr>
          <w:rFonts w:ascii="Arial" w:eastAsia="Times New Roman" w:hAnsi="Arial" w:cs="Arial"/>
          <w:noProof/>
          <w:lang w:eastAsia="sk-SK"/>
        </w:rPr>
        <w:t xml:space="preserve">tejto zmluvy, </w:t>
      </w:r>
      <w:r w:rsidR="000F473F" w:rsidRPr="0058044C">
        <w:rPr>
          <w:rFonts w:ascii="Arial" w:eastAsia="Times New Roman" w:hAnsi="Arial" w:cs="Arial"/>
          <w:noProof/>
          <w:lang w:eastAsia="sk-SK"/>
        </w:rPr>
        <w:t xml:space="preserve">čím nie je dotknutý nárok </w:t>
      </w:r>
      <w:r w:rsidRPr="0058044C">
        <w:rPr>
          <w:rFonts w:ascii="Arial" w:eastAsia="Times New Roman" w:hAnsi="Arial" w:cs="Arial"/>
          <w:noProof/>
          <w:lang w:eastAsia="sk-SK"/>
        </w:rPr>
        <w:t xml:space="preserve">objednávateľa </w:t>
      </w:r>
      <w:r w:rsidR="000F473F" w:rsidRPr="0058044C">
        <w:rPr>
          <w:rFonts w:ascii="Arial" w:eastAsia="Times New Roman" w:hAnsi="Arial" w:cs="Arial"/>
          <w:noProof/>
          <w:lang w:eastAsia="sk-SK"/>
        </w:rPr>
        <w:t xml:space="preserve">na náhradu škody z tohto dôvodu vzniknutej. Zoznam subdodávateľov je uvedený v prílohe č. </w:t>
      </w:r>
      <w:r w:rsidR="003F77A5" w:rsidRPr="0058044C">
        <w:rPr>
          <w:rFonts w:ascii="Arial" w:eastAsia="Times New Roman" w:hAnsi="Arial" w:cs="Arial"/>
          <w:noProof/>
          <w:lang w:eastAsia="sk-SK"/>
        </w:rPr>
        <w:t>9</w:t>
      </w:r>
      <w:r w:rsidR="000F473F" w:rsidRPr="0058044C">
        <w:rPr>
          <w:rFonts w:ascii="Arial" w:eastAsia="Times New Roman" w:hAnsi="Arial" w:cs="Arial"/>
          <w:noProof/>
          <w:lang w:eastAsia="sk-SK"/>
        </w:rPr>
        <w:t> tejto zmluv</w:t>
      </w:r>
      <w:r w:rsidR="004350BB" w:rsidRPr="0058044C">
        <w:rPr>
          <w:rFonts w:ascii="Arial" w:eastAsia="Times New Roman" w:hAnsi="Arial" w:cs="Arial"/>
          <w:noProof/>
          <w:lang w:eastAsia="sk-SK"/>
        </w:rPr>
        <w:t>y</w:t>
      </w:r>
      <w:r w:rsidR="000F473F" w:rsidRPr="0058044C">
        <w:rPr>
          <w:rFonts w:ascii="Arial" w:eastAsia="Times New Roman" w:hAnsi="Arial" w:cs="Arial"/>
          <w:noProof/>
          <w:lang w:eastAsia="sk-SK"/>
        </w:rPr>
        <w:t>.</w:t>
      </w:r>
    </w:p>
    <w:p w14:paraId="641A0EAC" w14:textId="4A20B779" w:rsidR="000F473F" w:rsidRPr="0058044C" w:rsidRDefault="000F473F"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 xml:space="preserve">V prípade, </w:t>
      </w:r>
      <w:r w:rsidR="00477FDC" w:rsidRPr="0058044C">
        <w:rPr>
          <w:rFonts w:ascii="Arial" w:eastAsia="Times New Roman" w:hAnsi="Arial" w:cs="Arial"/>
          <w:noProof/>
          <w:lang w:eastAsia="sk-SK"/>
        </w:rPr>
        <w:t>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w:t>
      </w:r>
      <w:r w:rsidRPr="0058044C">
        <w:rPr>
          <w:rFonts w:ascii="Arial" w:eastAsia="Times New Roman" w:hAnsi="Arial" w:cs="Arial"/>
          <w:noProof/>
          <w:lang w:eastAsia="sk-SK"/>
        </w:rPr>
        <w:t xml:space="preserve">. O každej zmene je </w:t>
      </w:r>
      <w:r w:rsidR="005015BE" w:rsidRPr="0058044C">
        <w:rPr>
          <w:rFonts w:ascii="Arial" w:eastAsia="Times New Roman" w:hAnsi="Arial" w:cs="Arial"/>
          <w:noProof/>
          <w:lang w:eastAsia="sk-SK"/>
        </w:rPr>
        <w:t xml:space="preserve">poskytovateľ </w:t>
      </w:r>
      <w:r w:rsidRPr="0058044C">
        <w:rPr>
          <w:rFonts w:ascii="Arial" w:eastAsia="Times New Roman" w:hAnsi="Arial" w:cs="Arial"/>
          <w:noProof/>
          <w:lang w:eastAsia="sk-SK"/>
        </w:rPr>
        <w:t xml:space="preserve">povinný bezodkladne - najneskôr do 7 kalendárnych dní - písomne informovať </w:t>
      </w:r>
      <w:r w:rsidR="005015BE" w:rsidRPr="0058044C">
        <w:rPr>
          <w:rFonts w:ascii="Arial" w:eastAsia="Times New Roman" w:hAnsi="Arial" w:cs="Arial"/>
          <w:noProof/>
          <w:lang w:eastAsia="sk-SK"/>
        </w:rPr>
        <w:t>objednávateľa</w:t>
      </w:r>
      <w:r w:rsidRPr="0058044C">
        <w:rPr>
          <w:rFonts w:ascii="Arial" w:eastAsia="Times New Roman" w:hAnsi="Arial" w:cs="Arial"/>
          <w:noProof/>
          <w:lang w:eastAsia="sk-SK"/>
        </w:rPr>
        <w:t xml:space="preserve">, pričom je povinný zároveň predložiť </w:t>
      </w:r>
      <w:r w:rsidR="005015BE" w:rsidRPr="0058044C">
        <w:rPr>
          <w:rFonts w:ascii="Arial" w:eastAsia="Times New Roman" w:hAnsi="Arial" w:cs="Arial"/>
          <w:noProof/>
          <w:lang w:eastAsia="sk-SK"/>
        </w:rPr>
        <w:t>objednávateľovi</w:t>
      </w:r>
      <w:r w:rsidRPr="0058044C">
        <w:rPr>
          <w:rFonts w:ascii="Arial" w:eastAsia="Times New Roman" w:hAnsi="Arial" w:cs="Arial"/>
          <w:noProof/>
          <w:lang w:eastAsia="sk-SK"/>
        </w:rPr>
        <w:t xml:space="preserve"> čestné </w:t>
      </w:r>
      <w:r w:rsidR="004E0448" w:rsidRPr="0058044C">
        <w:rPr>
          <w:rFonts w:ascii="Arial" w:eastAsia="Times New Roman" w:hAnsi="Arial" w:cs="Arial"/>
          <w:noProof/>
          <w:lang w:eastAsia="sk-SK"/>
        </w:rPr>
        <w:t>vy</w:t>
      </w:r>
      <w:r w:rsidRPr="0058044C">
        <w:rPr>
          <w:rFonts w:ascii="Arial" w:eastAsia="Times New Roman" w:hAnsi="Arial" w:cs="Arial"/>
          <w:noProof/>
          <w:lang w:eastAsia="sk-SK"/>
        </w:rPr>
        <w:t xml:space="preserve">hlásenie, že subdodávateľ, </w:t>
      </w:r>
      <w:r w:rsidRPr="0058044C">
        <w:rPr>
          <w:rFonts w:ascii="Arial" w:eastAsia="Times New Roman" w:hAnsi="Arial" w:cs="Arial"/>
          <w:noProof/>
          <w:lang w:eastAsia="sk-SK"/>
        </w:rPr>
        <w:lastRenderedPageBreak/>
        <w:t xml:space="preserve">ktorého sa zmena týka, spĺňa podmienky pre plnenie predmetu </w:t>
      </w:r>
      <w:r w:rsidR="005015BE" w:rsidRPr="0058044C">
        <w:rPr>
          <w:rFonts w:ascii="Arial" w:eastAsia="Times New Roman" w:hAnsi="Arial" w:cs="Arial"/>
          <w:noProof/>
          <w:lang w:eastAsia="sk-SK"/>
        </w:rPr>
        <w:t>zmluvy</w:t>
      </w:r>
      <w:r w:rsidRPr="0058044C">
        <w:rPr>
          <w:rFonts w:ascii="Arial" w:eastAsia="Times New Roman" w:hAnsi="Arial" w:cs="Arial"/>
          <w:noProof/>
          <w:lang w:eastAsia="sk-SK"/>
        </w:rPr>
        <w:t xml:space="preserve">. Ak </w:t>
      </w:r>
      <w:r w:rsidR="005015BE" w:rsidRPr="0058044C">
        <w:rPr>
          <w:rFonts w:ascii="Arial" w:eastAsia="Times New Roman" w:hAnsi="Arial" w:cs="Arial"/>
          <w:noProof/>
          <w:lang w:eastAsia="sk-SK"/>
        </w:rPr>
        <w:t>poskytovateľ</w:t>
      </w:r>
      <w:r w:rsidRPr="0058044C">
        <w:rPr>
          <w:rFonts w:ascii="Arial" w:eastAsia="Times New Roman" w:hAnsi="Arial" w:cs="Arial"/>
          <w:noProof/>
          <w:lang w:eastAsia="sk-SK"/>
        </w:rPr>
        <w:t xml:space="preserve"> tento záväzok nedodrží, považuje sa to za závažné porušenie zmluvných podmienok a</w:t>
      </w:r>
      <w:r w:rsidR="005015BE" w:rsidRPr="0058044C">
        <w:rPr>
          <w:rFonts w:ascii="Arial" w:eastAsia="Times New Roman" w:hAnsi="Arial" w:cs="Arial"/>
          <w:noProof/>
          <w:lang w:eastAsia="sk-SK"/>
        </w:rPr>
        <w:t xml:space="preserve"> poskytovateľ </w:t>
      </w:r>
      <w:r w:rsidRPr="0058044C">
        <w:rPr>
          <w:rFonts w:ascii="Arial" w:eastAsia="Times New Roman" w:hAnsi="Arial" w:cs="Arial"/>
          <w:noProof/>
          <w:lang w:eastAsia="sk-SK"/>
        </w:rPr>
        <w:t xml:space="preserve">je povinný zaplatiť </w:t>
      </w:r>
      <w:r w:rsidR="005015BE" w:rsidRPr="0058044C">
        <w:rPr>
          <w:rFonts w:ascii="Arial" w:eastAsia="Times New Roman" w:hAnsi="Arial" w:cs="Arial"/>
          <w:noProof/>
          <w:lang w:eastAsia="sk-SK"/>
        </w:rPr>
        <w:t>objednávateľovi</w:t>
      </w:r>
      <w:r w:rsidRPr="0058044C">
        <w:rPr>
          <w:rFonts w:ascii="Arial" w:eastAsia="Times New Roman" w:hAnsi="Arial" w:cs="Arial"/>
          <w:noProof/>
          <w:lang w:eastAsia="sk-SK"/>
        </w:rPr>
        <w:t xml:space="preserve"> zmluvnú pokutu vo výške 20% z doho</w:t>
      </w:r>
      <w:r w:rsidR="005015BE" w:rsidRPr="0058044C">
        <w:rPr>
          <w:rFonts w:ascii="Arial" w:eastAsia="Times New Roman" w:hAnsi="Arial" w:cs="Arial"/>
          <w:noProof/>
          <w:lang w:eastAsia="sk-SK"/>
        </w:rPr>
        <w:t xml:space="preserve">dnutej zmluvnej ceny </w:t>
      </w:r>
      <w:r w:rsidR="00477FDC" w:rsidRPr="0058044C">
        <w:rPr>
          <w:rFonts w:ascii="Arial" w:eastAsia="Times New Roman" w:hAnsi="Arial" w:cs="Arial"/>
          <w:noProof/>
          <w:lang w:eastAsia="sk-SK"/>
        </w:rPr>
        <w:t>vrátane</w:t>
      </w:r>
      <w:r w:rsidR="00B612B4" w:rsidRPr="0058044C">
        <w:rPr>
          <w:rFonts w:ascii="Arial" w:eastAsia="Times New Roman" w:hAnsi="Arial" w:cs="Arial"/>
          <w:noProof/>
          <w:lang w:eastAsia="sk-SK"/>
        </w:rPr>
        <w:t xml:space="preserve"> DPH </w:t>
      </w:r>
      <w:r w:rsidR="005015BE" w:rsidRPr="0058044C">
        <w:rPr>
          <w:rFonts w:ascii="Arial" w:eastAsia="Times New Roman" w:hAnsi="Arial" w:cs="Arial"/>
          <w:noProof/>
          <w:lang w:eastAsia="sk-SK"/>
        </w:rPr>
        <w:t xml:space="preserve">podľa </w:t>
      </w:r>
      <w:r w:rsidR="007C62EC" w:rsidRPr="0058044C">
        <w:rPr>
          <w:rFonts w:ascii="Arial" w:eastAsia="Times New Roman" w:hAnsi="Arial" w:cs="Arial"/>
          <w:noProof/>
          <w:lang w:eastAsia="sk-SK"/>
        </w:rPr>
        <w:t xml:space="preserve">čl. IV bod </w:t>
      </w:r>
      <w:r w:rsidR="00DD2E8E" w:rsidRPr="0058044C">
        <w:rPr>
          <w:rFonts w:ascii="Arial" w:eastAsia="Times New Roman" w:hAnsi="Arial" w:cs="Arial"/>
          <w:noProof/>
          <w:lang w:eastAsia="sk-SK"/>
        </w:rPr>
        <w:t>4</w:t>
      </w:r>
      <w:r w:rsidR="007C62EC" w:rsidRPr="0058044C">
        <w:rPr>
          <w:rFonts w:ascii="Arial" w:eastAsia="Times New Roman" w:hAnsi="Arial" w:cs="Arial"/>
          <w:noProof/>
          <w:lang w:eastAsia="sk-SK"/>
        </w:rPr>
        <w:t>.</w:t>
      </w:r>
      <w:r w:rsidR="005015BE" w:rsidRPr="0058044C">
        <w:rPr>
          <w:rFonts w:ascii="Arial" w:eastAsia="Times New Roman" w:hAnsi="Arial" w:cs="Arial"/>
          <w:noProof/>
          <w:lang w:eastAsia="sk-SK"/>
        </w:rPr>
        <w:t xml:space="preserve"> tejto zmluvy</w:t>
      </w:r>
      <w:r w:rsidRPr="0058044C">
        <w:rPr>
          <w:rFonts w:ascii="Arial" w:eastAsia="Times New Roman" w:hAnsi="Arial" w:cs="Arial"/>
          <w:noProof/>
          <w:lang w:eastAsia="sk-SK"/>
        </w:rPr>
        <w:t>.</w:t>
      </w:r>
    </w:p>
    <w:p w14:paraId="1A513F49" w14:textId="1906153D"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39F5A292" w14:textId="66F790D4"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 xml:space="preserve">Zmluvné strany </w:t>
      </w:r>
      <w:r w:rsidR="003F77A5" w:rsidRPr="0058044C">
        <w:rPr>
          <w:rFonts w:ascii="Arial" w:eastAsia="Times New Roman" w:hAnsi="Arial" w:cs="Arial"/>
          <w:noProof/>
          <w:lang w:eastAsia="sk-SK"/>
        </w:rPr>
        <w:t>sa dohodli, že písomnosti podľa tejto zmluvy sa doručujú osobne, poštou, kuriérskou službou alebo e-mailom. Každá zo zmluvných strán je povinná písomne informovať druhú zmluvnú stranu o akejkoľvek zmene adresy, e-mailu, alebo kontaktných údajov</w:t>
      </w:r>
      <w:r w:rsidRPr="0058044C">
        <w:rPr>
          <w:rFonts w:ascii="Arial" w:eastAsia="Times New Roman" w:hAnsi="Arial" w:cs="Arial"/>
          <w:noProof/>
          <w:lang w:eastAsia="sk-SK"/>
        </w:rPr>
        <w:t xml:space="preserve">. Písomnosti doručované poštou a kuriérskou službou sa doručujú na adresu sídla zmluvných strán, uvedenú v čl. I zmluvy. </w:t>
      </w:r>
      <w:r w:rsidR="003F77A5" w:rsidRPr="0058044C">
        <w:rPr>
          <w:rFonts w:ascii="Arial" w:eastAsia="Times New Roman" w:hAnsi="Arial" w:cs="Arial"/>
          <w:noProof/>
          <w:lang w:eastAsia="sk-SK"/>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r w:rsidR="002C44D3" w:rsidRPr="0058044C">
        <w:rPr>
          <w:rFonts w:ascii="Arial" w:eastAsia="Times New Roman" w:hAnsi="Arial" w:cs="Arial"/>
          <w:noProof/>
          <w:lang w:eastAsia="sk-SK"/>
        </w:rPr>
        <w:t>.</w:t>
      </w:r>
      <w:r w:rsidRPr="0058044C">
        <w:rPr>
          <w:rFonts w:ascii="Arial" w:eastAsia="Times New Roman" w:hAnsi="Arial" w:cs="Arial"/>
          <w:noProof/>
          <w:lang w:eastAsia="sk-SK"/>
        </w:rPr>
        <w:t xml:space="preserve"> </w:t>
      </w:r>
    </w:p>
    <w:p w14:paraId="1F6A86B8" w14:textId="79E91160"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Na doručovanie písomností týkajúcich sa vzniku, zmeny</w:t>
      </w:r>
      <w:r w:rsidR="002C44D3" w:rsidRPr="0058044C">
        <w:rPr>
          <w:rFonts w:ascii="Arial" w:eastAsia="Times New Roman" w:hAnsi="Arial" w:cs="Arial"/>
          <w:noProof/>
          <w:lang w:eastAsia="sk-SK"/>
        </w:rPr>
        <w:t xml:space="preserve">, </w:t>
      </w:r>
      <w:r w:rsidRPr="0058044C">
        <w:rPr>
          <w:rFonts w:ascii="Arial" w:eastAsia="Times New Roman" w:hAnsi="Arial" w:cs="Arial"/>
          <w:noProof/>
          <w:lang w:eastAsia="sk-SK"/>
        </w:rPr>
        <w:t xml:space="preserve">zániku zmluvy, </w:t>
      </w:r>
      <w:r w:rsidR="002C44D3" w:rsidRPr="0058044C">
        <w:rPr>
          <w:rFonts w:ascii="Arial" w:eastAsia="Times New Roman" w:hAnsi="Arial" w:cs="Arial"/>
          <w:noProof/>
          <w:lang w:eastAsia="sk-SK"/>
        </w:rPr>
        <w:t xml:space="preserve">alebo </w:t>
      </w:r>
      <w:r w:rsidRPr="0058044C">
        <w:rPr>
          <w:rFonts w:ascii="Arial" w:eastAsia="Times New Roman" w:hAnsi="Arial" w:cs="Arial"/>
          <w:noProof/>
          <w:lang w:eastAsia="sk-SK"/>
        </w:rPr>
        <w:t>akéhokoľvek porušenia zmluvy, sa nepoužije e-mail.</w:t>
      </w:r>
    </w:p>
    <w:p w14:paraId="54BF05DA" w14:textId="77777777"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Písomnosti a komunikácia medzi zmluvnými stranami týkajúca sa tejto zmluvy bude prebiehať v slovenskom jazyku, vrátane vystavovania účtovných dokladov a ich príloh.</w:t>
      </w:r>
    </w:p>
    <w:p w14:paraId="5D2E78C9" w14:textId="77777777" w:rsidR="00CA75F1" w:rsidRPr="0058044C" w:rsidRDefault="00CA75F1" w:rsidP="007A7B05">
      <w:pPr>
        <w:spacing w:after="0" w:line="240" w:lineRule="auto"/>
        <w:jc w:val="center"/>
        <w:rPr>
          <w:rFonts w:ascii="Arial" w:eastAsia="Times New Roman" w:hAnsi="Arial" w:cs="Arial"/>
          <w:b/>
          <w:noProof/>
          <w:lang w:eastAsia="sk-SK"/>
        </w:rPr>
      </w:pPr>
    </w:p>
    <w:p w14:paraId="5ADC9487" w14:textId="42AFA935"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Čl. </w:t>
      </w:r>
      <w:r w:rsidR="007C62EC" w:rsidRPr="0058044C">
        <w:rPr>
          <w:rFonts w:ascii="Arial" w:eastAsia="Times New Roman" w:hAnsi="Arial" w:cs="Arial"/>
          <w:b/>
          <w:noProof/>
          <w:lang w:eastAsia="sk-SK"/>
        </w:rPr>
        <w:t>I</w:t>
      </w:r>
      <w:r w:rsidRPr="0058044C">
        <w:rPr>
          <w:rFonts w:ascii="Arial" w:eastAsia="Times New Roman" w:hAnsi="Arial" w:cs="Arial"/>
          <w:b/>
          <w:noProof/>
          <w:lang w:eastAsia="sk-SK"/>
        </w:rPr>
        <w:t>X</w:t>
      </w:r>
    </w:p>
    <w:p w14:paraId="0D81947C" w14:textId="0D42DE47" w:rsidR="002E77A6" w:rsidRPr="0058044C" w:rsidRDefault="002E77A6"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Osobitné protikorupčné ustanovenia</w:t>
      </w:r>
    </w:p>
    <w:p w14:paraId="5955F506" w14:textId="77777777" w:rsidR="002E77A6" w:rsidRPr="0058044C" w:rsidRDefault="002E77A6" w:rsidP="007A7B05">
      <w:pPr>
        <w:spacing w:after="0" w:line="240" w:lineRule="auto"/>
        <w:jc w:val="center"/>
        <w:rPr>
          <w:rFonts w:ascii="Arial" w:eastAsia="Times New Roman" w:hAnsi="Arial" w:cs="Arial"/>
          <w:b/>
          <w:noProof/>
          <w:lang w:eastAsia="sk-SK"/>
        </w:rPr>
      </w:pPr>
    </w:p>
    <w:p w14:paraId="6075FA87" w14:textId="58DCE825"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 xml:space="preserve">Zmluvné </w:t>
      </w:r>
      <w:r w:rsidR="003F77A5" w:rsidRPr="0058044C">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3F77A5" w:rsidRPr="0058044C">
        <w:rPr>
          <w:rFonts w:ascii="Arial" w:eastAsia="Times New Roman" w:hAnsi="Arial" w:cs="Arial"/>
          <w:lang w:eastAsia="cs-CZ"/>
        </w:rPr>
        <w:t>facilitation</w:t>
      </w:r>
      <w:proofErr w:type="spellEnd"/>
      <w:r w:rsidR="003F77A5" w:rsidRPr="0058044C">
        <w:rPr>
          <w:rFonts w:ascii="Arial" w:eastAsia="Times New Roman" w:hAnsi="Arial" w:cs="Arial"/>
          <w:lang w:eastAsia="cs-CZ"/>
        </w:rPr>
        <w:t xml:space="preserve"> </w:t>
      </w:r>
      <w:proofErr w:type="spellStart"/>
      <w:r w:rsidR="003F77A5" w:rsidRPr="0058044C">
        <w:rPr>
          <w:rFonts w:ascii="Arial" w:eastAsia="Times New Roman" w:hAnsi="Arial" w:cs="Arial"/>
          <w:lang w:eastAsia="cs-CZ"/>
        </w:rPr>
        <w:t>payments</w:t>
      </w:r>
      <w:proofErr w:type="spellEnd"/>
      <w:r w:rsidR="003F77A5" w:rsidRPr="0058044C">
        <w:rPr>
          <w:rFonts w:ascii="Arial" w:eastAsia="Times New Roman" w:hAnsi="Arial" w:cs="Arial"/>
          <w:lang w:eastAsia="cs-CZ"/>
        </w:rPr>
        <w:t>) verejným činiteľom, zástupcom alebo zamestnancom orgánov verejnej správy alebo blízkym osobám verejných činiteľov, zástupcov alebo zamestnancov orgánov verejnej správy</w:t>
      </w:r>
      <w:r w:rsidRPr="0058044C">
        <w:rPr>
          <w:rFonts w:ascii="Arial" w:eastAsia="Times New Roman" w:hAnsi="Arial" w:cs="Arial"/>
          <w:lang w:eastAsia="cs-CZ"/>
        </w:rPr>
        <w:t xml:space="preserve">. </w:t>
      </w:r>
    </w:p>
    <w:p w14:paraId="2918F8B7" w14:textId="1305FC68"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 xml:space="preserve">Zmluvné </w:t>
      </w:r>
      <w:r w:rsidR="003F77A5" w:rsidRPr="0058044C">
        <w:rPr>
          <w:rFonts w:ascii="Arial" w:eastAsia="Times New Roman" w:hAnsi="Arial" w:cs="Arial"/>
          <w:lang w:eastAsia="cs-CZ"/>
        </w:rPr>
        <w:t>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3E0A5EFF" w14:textId="4C6E0DD1"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 xml:space="preserve">Zmluvné </w:t>
      </w:r>
      <w:r w:rsidR="003F77A5" w:rsidRPr="0058044C">
        <w:rPr>
          <w:rFonts w:ascii="Arial" w:eastAsia="Times New Roman" w:hAnsi="Arial" w:cs="Arial"/>
          <w:lang w:eastAsia="cs-CZ"/>
        </w:rPr>
        <w:t>strany sa zaväzujú bezodkladne informovať druhú zmluvnú stranu, pokiaľ si budú vedomé alebo budú mať konkrétne podozrenie na korupciu pri dojednávaní, uzatváraní alebo pri plnení tejto zmluvy</w:t>
      </w:r>
      <w:r w:rsidRPr="0058044C">
        <w:rPr>
          <w:rFonts w:ascii="Arial" w:eastAsia="Times New Roman" w:hAnsi="Arial" w:cs="Arial"/>
          <w:lang w:eastAsia="cs-CZ"/>
        </w:rPr>
        <w:t>.</w:t>
      </w:r>
    </w:p>
    <w:p w14:paraId="2EEB204C" w14:textId="18EE505F"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V </w:t>
      </w:r>
      <w:r w:rsidR="00477FDC" w:rsidRPr="0058044C">
        <w:rPr>
          <w:rFonts w:ascii="Arial" w:eastAsia="Times New Roman" w:hAnsi="Arial" w:cs="Arial"/>
          <w:lang w:eastAsia="cs-CZ"/>
        </w:rPr>
        <w:t xml:space="preserve">prípade, </w:t>
      </w:r>
      <w:r w:rsidR="003F77A5" w:rsidRPr="0058044C">
        <w:rPr>
          <w:rFonts w:ascii="Arial" w:eastAsia="Times New Roman" w:hAnsi="Arial" w:cs="Arial"/>
          <w:lang w:eastAsia="cs-CZ"/>
        </w:rPr>
        <w:t>že akýkoľvek dar alebo výhoda v súvislosti s dojednávaním, uzatváraním alebo plnením tejto zmluvy je poskytnutý zmluvnej strane alebo zástupcovi zmluvnej strany v rozpore s týmto článkom zmluvy, môže zmluvná strana od tejto zmluvy odstúpiť</w:t>
      </w:r>
      <w:r w:rsidRPr="0058044C">
        <w:rPr>
          <w:rFonts w:ascii="Arial" w:eastAsia="Times New Roman" w:hAnsi="Arial" w:cs="Arial"/>
          <w:lang w:eastAsia="cs-CZ"/>
        </w:rPr>
        <w:t xml:space="preserve">. </w:t>
      </w:r>
    </w:p>
    <w:p w14:paraId="098E1A5E" w14:textId="67B0EE22" w:rsidR="003F77A5" w:rsidRPr="0058044C" w:rsidRDefault="003F77A5"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Zmluvné strany sa zaväzujú dodržiavať základné morálne a etické hodnoty ustanovené v obsahu Etického kódexu Všeobecnej zdravotnej poisťovne, a. s. V prípade nedodržiavania stanovených morálnych a etických hodnôt je zmluvná strana oprávnená od tejto zmluvy odstúpiť.</w:t>
      </w:r>
    </w:p>
    <w:p w14:paraId="7935C4BD" w14:textId="77777777" w:rsidR="002E77A6" w:rsidRPr="0058044C" w:rsidRDefault="002E77A6" w:rsidP="007A7B05">
      <w:pPr>
        <w:spacing w:after="0" w:line="240" w:lineRule="auto"/>
        <w:jc w:val="center"/>
        <w:rPr>
          <w:rFonts w:ascii="Arial" w:eastAsia="Times New Roman" w:hAnsi="Arial" w:cs="Arial"/>
          <w:b/>
          <w:noProof/>
          <w:lang w:eastAsia="sk-SK"/>
        </w:rPr>
      </w:pPr>
    </w:p>
    <w:p w14:paraId="488E732B" w14:textId="732564D3" w:rsidR="00C53D06" w:rsidRDefault="00C53D06" w:rsidP="007A7B05">
      <w:pPr>
        <w:spacing w:after="0" w:line="240" w:lineRule="auto"/>
        <w:jc w:val="center"/>
        <w:rPr>
          <w:rFonts w:ascii="Arial" w:eastAsia="Times New Roman" w:hAnsi="Arial" w:cs="Arial"/>
          <w:b/>
          <w:noProof/>
          <w:lang w:eastAsia="sk-SK"/>
        </w:rPr>
      </w:pPr>
    </w:p>
    <w:p w14:paraId="7C99DD46" w14:textId="367EE749" w:rsidR="001B66AD" w:rsidRDefault="001B66AD" w:rsidP="007A7B05">
      <w:pPr>
        <w:spacing w:after="0" w:line="240" w:lineRule="auto"/>
        <w:jc w:val="center"/>
        <w:rPr>
          <w:rFonts w:ascii="Arial" w:eastAsia="Times New Roman" w:hAnsi="Arial" w:cs="Arial"/>
          <w:b/>
          <w:noProof/>
          <w:lang w:eastAsia="sk-SK"/>
        </w:rPr>
      </w:pPr>
    </w:p>
    <w:p w14:paraId="3D7BB9EE" w14:textId="77777777" w:rsidR="001B66AD" w:rsidRDefault="001B66AD" w:rsidP="007A7B05">
      <w:pPr>
        <w:spacing w:after="0" w:line="240" w:lineRule="auto"/>
        <w:jc w:val="center"/>
        <w:rPr>
          <w:rFonts w:ascii="Arial" w:eastAsia="Times New Roman" w:hAnsi="Arial" w:cs="Arial"/>
          <w:b/>
          <w:noProof/>
          <w:lang w:eastAsia="sk-SK"/>
        </w:rPr>
      </w:pPr>
    </w:p>
    <w:p w14:paraId="580DF5FD" w14:textId="77777777" w:rsidR="00C53D06" w:rsidRDefault="00C53D06" w:rsidP="007A7B05">
      <w:pPr>
        <w:spacing w:after="0" w:line="240" w:lineRule="auto"/>
        <w:jc w:val="center"/>
        <w:rPr>
          <w:rFonts w:ascii="Arial" w:eastAsia="Times New Roman" w:hAnsi="Arial" w:cs="Arial"/>
          <w:b/>
          <w:noProof/>
          <w:lang w:eastAsia="sk-SK"/>
        </w:rPr>
      </w:pPr>
    </w:p>
    <w:p w14:paraId="4B9E5CFC" w14:textId="0AD2E7A9" w:rsidR="002E77A6" w:rsidRPr="0058044C" w:rsidRDefault="002E77A6"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lastRenderedPageBreak/>
        <w:t>Čl. X</w:t>
      </w:r>
    </w:p>
    <w:p w14:paraId="5B3AF341"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Záverečné ustanovenia</w:t>
      </w:r>
    </w:p>
    <w:p w14:paraId="7F92FA3F" w14:textId="77777777" w:rsidR="007A7B05" w:rsidRPr="0058044C" w:rsidRDefault="007A7B05" w:rsidP="007A7B05">
      <w:pPr>
        <w:spacing w:after="0" w:line="240" w:lineRule="auto"/>
        <w:rPr>
          <w:rFonts w:ascii="Arial" w:eastAsia="Times New Roman" w:hAnsi="Arial" w:cs="Arial"/>
          <w:noProof/>
          <w:lang w:eastAsia="sk-SK"/>
        </w:rPr>
      </w:pPr>
    </w:p>
    <w:p w14:paraId="2FC03DC7" w14:textId="77777777" w:rsidR="00BB0FBF" w:rsidRPr="0058044C" w:rsidRDefault="00BB0FBF"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Táto zmluva nadobúda platnosť dňom jej podpisu oprávnenými zástupcami obidvoch zmluvných strán a účinnosť dňom nasledujúcim po dni jej zverejnenia  v Centrálnom registri zmlúv v zmysle § 47a zákona č. 40/1964 Zb. Občiansky zákonník v znení neskorších predpisov. </w:t>
      </w:r>
    </w:p>
    <w:p w14:paraId="449749D5" w14:textId="3F3001C2"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Zmluvné vzťahy, neupravené výslovne touto zmluvou, sa spravujú ustanoveniami Obchodného zákonníka v platnom znení a ustanoveniami súvisiacich všeobecne záväzných právnych predpisov.</w:t>
      </w:r>
    </w:p>
    <w:p w14:paraId="312A474D" w14:textId="77777777" w:rsidR="00477FDC" w:rsidRPr="0058044C" w:rsidRDefault="00477FDC"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Rozhodným právom pre túto zmluvu je slovenský právny poriadok. </w:t>
      </w:r>
    </w:p>
    <w:p w14:paraId="7AF84F76" w14:textId="1C4228F7"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Zmluvné strany sa zaväzujú prípadné spory vyplývajúce z tejto zmluvy a dodatkov k nej alebo rozpory vo výklade niektorých jej ustanovení riešiť prednostne vzájomným rokovaním. Až po neúspešnosti  takéhoto rokovania môžu sa obrátiť zmluvné strany s návrhom na vyriešenie na príslušný súd.</w:t>
      </w:r>
    </w:p>
    <w:p w14:paraId="230D4EF7" w14:textId="67F0D103"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Meniť alebo dopĺňať túto zmluvu je možné len na základ</w:t>
      </w:r>
      <w:r w:rsidR="001A50EB" w:rsidRPr="0058044C">
        <w:rPr>
          <w:rFonts w:ascii="Arial" w:eastAsia="Times New Roman" w:hAnsi="Arial" w:cs="Arial"/>
          <w:noProof/>
          <w:lang w:eastAsia="sk-SK"/>
        </w:rPr>
        <w:t>e dohody oboch zmluvných strán</w:t>
      </w:r>
      <w:r w:rsidR="001A50EB" w:rsidRPr="0058044C">
        <w:rPr>
          <w:rFonts w:ascii="Arial" w:eastAsia="Times New Roman" w:hAnsi="Arial" w:cs="Arial"/>
          <w:noProof/>
          <w:lang w:eastAsia="sk-SK"/>
        </w:rPr>
        <w:br/>
      </w:r>
      <w:r w:rsidRPr="0058044C">
        <w:rPr>
          <w:rFonts w:ascii="Arial" w:eastAsia="Times New Roman" w:hAnsi="Arial" w:cs="Arial"/>
          <w:noProof/>
          <w:lang w:eastAsia="sk-SK"/>
        </w:rPr>
        <w:t>vo forme očíslovaného písomného dodatku k</w:t>
      </w:r>
      <w:r w:rsidR="002E77A6" w:rsidRPr="0058044C">
        <w:rPr>
          <w:rFonts w:ascii="Arial" w:eastAsia="Times New Roman" w:hAnsi="Arial" w:cs="Arial"/>
          <w:noProof/>
          <w:lang w:eastAsia="sk-SK"/>
        </w:rPr>
        <w:t> </w:t>
      </w:r>
      <w:r w:rsidRPr="0058044C">
        <w:rPr>
          <w:rFonts w:ascii="Arial" w:eastAsia="Times New Roman" w:hAnsi="Arial" w:cs="Arial"/>
          <w:noProof/>
          <w:lang w:eastAsia="sk-SK"/>
        </w:rPr>
        <w:t>zmluve</w:t>
      </w:r>
      <w:r w:rsidR="002E77A6" w:rsidRPr="0058044C">
        <w:rPr>
          <w:rFonts w:ascii="Arial" w:eastAsia="Times New Roman" w:hAnsi="Arial" w:cs="Arial"/>
          <w:noProof/>
          <w:lang w:eastAsia="sk-SK"/>
        </w:rPr>
        <w:t>.</w:t>
      </w:r>
    </w:p>
    <w:p w14:paraId="509B1F30" w14:textId="6DD1E06D"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Zmluva je vyhotovená v </w:t>
      </w:r>
      <w:r w:rsidR="00BB0FBF" w:rsidRPr="0058044C">
        <w:rPr>
          <w:rFonts w:ascii="Arial" w:eastAsia="Times New Roman" w:hAnsi="Arial" w:cs="Arial"/>
          <w:noProof/>
          <w:lang w:eastAsia="sk-SK"/>
        </w:rPr>
        <w:t>štyroch</w:t>
      </w:r>
      <w:r w:rsidRPr="0058044C">
        <w:rPr>
          <w:rFonts w:ascii="Arial" w:eastAsia="Times New Roman" w:hAnsi="Arial" w:cs="Arial"/>
          <w:noProof/>
          <w:lang w:eastAsia="sk-SK"/>
        </w:rPr>
        <w:t xml:space="preserve"> rovnopisoch s platnosťou originálu, z ktorých poskytovateľ obdrží jedno a objednávateľ </w:t>
      </w:r>
      <w:r w:rsidR="00BB0FBF" w:rsidRPr="0058044C">
        <w:rPr>
          <w:rFonts w:ascii="Arial" w:eastAsia="Times New Roman" w:hAnsi="Arial" w:cs="Arial"/>
          <w:noProof/>
          <w:lang w:eastAsia="sk-SK"/>
        </w:rPr>
        <w:t>tri</w:t>
      </w:r>
      <w:r w:rsidRPr="0058044C">
        <w:rPr>
          <w:rFonts w:ascii="Arial" w:eastAsia="Times New Roman" w:hAnsi="Arial" w:cs="Arial"/>
          <w:noProof/>
          <w:lang w:eastAsia="sk-SK"/>
        </w:rPr>
        <w:t xml:space="preserve"> vyhotovenia.</w:t>
      </w:r>
    </w:p>
    <w:p w14:paraId="279BB068" w14:textId="35A304BB" w:rsidR="00BB0FBF" w:rsidRPr="0058044C" w:rsidRDefault="00BB0FBF"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Neoddeliteľnou súčasťou tejto zmluvy sú prílohy:</w:t>
      </w:r>
    </w:p>
    <w:p w14:paraId="49F945B0" w14:textId="4C743097"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1: Zoznam objektov objednávateľa</w:t>
      </w:r>
      <w:r w:rsidR="002C44D3" w:rsidRPr="0058044C">
        <w:rPr>
          <w:rFonts w:ascii="Arial" w:eastAsia="Times New Roman" w:hAnsi="Arial" w:cs="Arial"/>
          <w:noProof/>
          <w:lang w:eastAsia="sk-SK"/>
        </w:rPr>
        <w:t>,</w:t>
      </w:r>
    </w:p>
    <w:p w14:paraId="56E63224" w14:textId="7B7D2E79"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2: Rozsah poskytovaných služieb</w:t>
      </w:r>
      <w:r w:rsidR="002C44D3" w:rsidRPr="0058044C">
        <w:rPr>
          <w:rFonts w:ascii="Arial" w:eastAsia="Times New Roman" w:hAnsi="Arial" w:cs="Arial"/>
          <w:noProof/>
          <w:lang w:eastAsia="sk-SK"/>
        </w:rPr>
        <w:t>,</w:t>
      </w:r>
    </w:p>
    <w:p w14:paraId="3061EE99" w14:textId="5335C282"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 xml:space="preserve">Príloha č. 3: </w:t>
      </w:r>
      <w:r w:rsidR="002C44D3" w:rsidRPr="0058044C">
        <w:rPr>
          <w:rFonts w:ascii="Arial" w:eastAsia="Times New Roman" w:hAnsi="Arial" w:cs="Arial"/>
          <w:noProof/>
          <w:lang w:eastAsia="sk-SK"/>
        </w:rPr>
        <w:t>Termíny</w:t>
      </w:r>
      <w:r w:rsidRPr="0058044C">
        <w:rPr>
          <w:rFonts w:ascii="Arial" w:eastAsia="Times New Roman" w:hAnsi="Arial" w:cs="Arial"/>
          <w:noProof/>
          <w:lang w:eastAsia="sk-SK"/>
        </w:rPr>
        <w:t xml:space="preserve"> poskytovania služieb</w:t>
      </w:r>
      <w:r w:rsidR="002C44D3" w:rsidRPr="0058044C">
        <w:rPr>
          <w:rFonts w:ascii="Arial" w:eastAsia="Times New Roman" w:hAnsi="Arial" w:cs="Arial"/>
          <w:noProof/>
          <w:lang w:eastAsia="sk-SK"/>
        </w:rPr>
        <w:t>,</w:t>
      </w:r>
    </w:p>
    <w:p w14:paraId="445AB19C" w14:textId="234F957A"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4: Cena pravidelných upratovacích a čistiacich služieb</w:t>
      </w:r>
      <w:r w:rsidR="002C44D3" w:rsidRPr="0058044C">
        <w:rPr>
          <w:rFonts w:ascii="Arial" w:eastAsia="Times New Roman" w:hAnsi="Arial" w:cs="Arial"/>
          <w:noProof/>
          <w:lang w:eastAsia="sk-SK"/>
        </w:rPr>
        <w:t>,</w:t>
      </w:r>
    </w:p>
    <w:p w14:paraId="550BAC7F" w14:textId="42BC78F1"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5: Cena nepravidelných upratovacích a čistiacich služieb</w:t>
      </w:r>
      <w:r w:rsidR="002C44D3" w:rsidRPr="0058044C">
        <w:rPr>
          <w:rFonts w:ascii="Arial" w:eastAsia="Times New Roman" w:hAnsi="Arial" w:cs="Arial"/>
          <w:noProof/>
          <w:lang w:eastAsia="sk-SK"/>
        </w:rPr>
        <w:t>,</w:t>
      </w:r>
    </w:p>
    <w:p w14:paraId="7EBE8CB7" w14:textId="2B740B3C"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6: Podlahové plochy objektov</w:t>
      </w:r>
      <w:r w:rsidR="002C44D3" w:rsidRPr="0058044C">
        <w:rPr>
          <w:rFonts w:ascii="Arial" w:eastAsia="Times New Roman" w:hAnsi="Arial" w:cs="Arial"/>
          <w:noProof/>
          <w:lang w:eastAsia="sk-SK"/>
        </w:rPr>
        <w:t>,</w:t>
      </w:r>
    </w:p>
    <w:p w14:paraId="2A930669" w14:textId="57FD23D7"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7: Exteriérové plochy</w:t>
      </w:r>
      <w:r w:rsidR="002C44D3" w:rsidRPr="0058044C">
        <w:rPr>
          <w:rFonts w:ascii="Arial" w:eastAsia="Times New Roman" w:hAnsi="Arial" w:cs="Arial"/>
          <w:noProof/>
          <w:lang w:eastAsia="sk-SK"/>
        </w:rPr>
        <w:t>,</w:t>
      </w:r>
    </w:p>
    <w:p w14:paraId="74FEF9A3" w14:textId="5EAED0E4"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8: Počty okien/zasklené plochy objektov</w:t>
      </w:r>
      <w:r w:rsidR="002C44D3" w:rsidRPr="0058044C">
        <w:rPr>
          <w:rFonts w:ascii="Arial" w:eastAsia="Times New Roman" w:hAnsi="Arial" w:cs="Arial"/>
          <w:noProof/>
          <w:lang w:eastAsia="sk-SK"/>
        </w:rPr>
        <w:t>,</w:t>
      </w:r>
    </w:p>
    <w:p w14:paraId="459B7A61" w14:textId="05157B5F"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9: Zoznam subdodávateľov.</w:t>
      </w:r>
    </w:p>
    <w:p w14:paraId="41245287" w14:textId="0A7C1A41" w:rsidR="00CA75F1"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Zástupcovia zmluvných strán vyhlasujú, že sú spôsobilí k právnym úkonom v mene zastupovanej zmluvnej strany podľa osobitných predpisov, podmienkam zmluvy porozumeli a pristupujú k nim slobodne a vážne bez pocitu tiesne alebo inak nevýhodných podmienok.</w:t>
      </w:r>
    </w:p>
    <w:p w14:paraId="01AF9E80" w14:textId="77777777" w:rsidR="007A7B05" w:rsidRPr="0058044C" w:rsidRDefault="007A7B05" w:rsidP="007A7B05">
      <w:pPr>
        <w:spacing w:after="0" w:line="240" w:lineRule="auto"/>
        <w:rPr>
          <w:rFonts w:ascii="Arial" w:eastAsia="Times New Roman" w:hAnsi="Arial" w:cs="Arial"/>
          <w:noProof/>
          <w:lang w:eastAsia="sk-SK"/>
        </w:rPr>
      </w:pPr>
    </w:p>
    <w:p w14:paraId="49603398" w14:textId="77777777" w:rsidR="007A7B05" w:rsidRPr="0058044C" w:rsidRDefault="007A7B05" w:rsidP="00306489">
      <w:pPr>
        <w:tabs>
          <w:tab w:val="left" w:pos="4395"/>
          <w:tab w:val="left" w:pos="4820"/>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Za objednávateľa:</w:t>
      </w:r>
      <w:r w:rsidRPr="0058044C">
        <w:rPr>
          <w:rFonts w:ascii="Arial" w:eastAsia="Times New Roman" w:hAnsi="Arial" w:cs="Arial"/>
          <w:noProof/>
          <w:lang w:eastAsia="sk-SK"/>
        </w:rPr>
        <w:tab/>
        <w:t xml:space="preserve">               Za poskytovateľa:</w:t>
      </w:r>
    </w:p>
    <w:p w14:paraId="0AA836AD" w14:textId="77777777" w:rsidR="004350BB" w:rsidRPr="0058044C" w:rsidRDefault="004350BB" w:rsidP="00306489">
      <w:pPr>
        <w:tabs>
          <w:tab w:val="left" w:pos="4395"/>
          <w:tab w:val="left" w:pos="4820"/>
        </w:tabs>
        <w:spacing w:after="0" w:line="240" w:lineRule="auto"/>
        <w:rPr>
          <w:rFonts w:ascii="Arial" w:eastAsia="Times New Roman" w:hAnsi="Arial" w:cs="Arial"/>
          <w:noProof/>
          <w:lang w:eastAsia="sk-SK"/>
        </w:rPr>
      </w:pPr>
    </w:p>
    <w:p w14:paraId="0AB534A2" w14:textId="77777777" w:rsidR="007A7B05" w:rsidRPr="0058044C" w:rsidRDefault="007A7B05" w:rsidP="00306489">
      <w:pPr>
        <w:tabs>
          <w:tab w:val="left" w:pos="4395"/>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V Bratislave, dňa............... </w:t>
      </w:r>
      <w:r w:rsidRPr="0058044C">
        <w:rPr>
          <w:rFonts w:ascii="Arial" w:eastAsia="Times New Roman" w:hAnsi="Arial" w:cs="Arial"/>
          <w:noProof/>
          <w:lang w:eastAsia="sk-SK"/>
        </w:rPr>
        <w:tab/>
        <w:t xml:space="preserve">               V ................., dňa ..................</w:t>
      </w:r>
    </w:p>
    <w:p w14:paraId="64B0CFF0" w14:textId="77777777" w:rsidR="007A7B05" w:rsidRPr="0058044C" w:rsidRDefault="007A7B05" w:rsidP="00306489">
      <w:pPr>
        <w:tabs>
          <w:tab w:val="left" w:pos="4820"/>
        </w:tabs>
        <w:spacing w:after="0" w:line="240" w:lineRule="auto"/>
        <w:rPr>
          <w:rFonts w:ascii="Arial" w:eastAsia="Times New Roman" w:hAnsi="Arial" w:cs="Arial"/>
          <w:noProof/>
          <w:lang w:eastAsia="sk-SK"/>
        </w:rPr>
      </w:pPr>
    </w:p>
    <w:p w14:paraId="6E262704" w14:textId="77777777" w:rsidR="007A7B05" w:rsidRPr="0058044C" w:rsidRDefault="007A7B05" w:rsidP="00306489">
      <w:pPr>
        <w:spacing w:after="0" w:line="240" w:lineRule="auto"/>
        <w:rPr>
          <w:rFonts w:ascii="Arial" w:eastAsia="Times New Roman" w:hAnsi="Arial" w:cs="Arial"/>
          <w:noProof/>
          <w:lang w:eastAsia="sk-SK"/>
        </w:rPr>
      </w:pPr>
    </w:p>
    <w:p w14:paraId="48B3B5D2" w14:textId="77777777" w:rsidR="004350BB" w:rsidRPr="0058044C" w:rsidRDefault="004350BB" w:rsidP="00306489">
      <w:pPr>
        <w:spacing w:after="0" w:line="240" w:lineRule="auto"/>
        <w:rPr>
          <w:rFonts w:ascii="Arial" w:eastAsia="Times New Roman" w:hAnsi="Arial" w:cs="Arial"/>
          <w:noProof/>
          <w:lang w:eastAsia="sk-SK"/>
        </w:rPr>
      </w:pPr>
    </w:p>
    <w:p w14:paraId="31530C63" w14:textId="77777777" w:rsidR="004350BB" w:rsidRPr="0058044C" w:rsidRDefault="004350BB" w:rsidP="00306489">
      <w:pPr>
        <w:spacing w:after="0" w:line="240" w:lineRule="auto"/>
        <w:rPr>
          <w:rFonts w:ascii="Arial" w:eastAsia="Times New Roman" w:hAnsi="Arial" w:cs="Arial"/>
          <w:noProof/>
          <w:lang w:eastAsia="sk-SK"/>
        </w:rPr>
      </w:pPr>
    </w:p>
    <w:p w14:paraId="5A0EF64C" w14:textId="77777777" w:rsidR="007A7B05" w:rsidRPr="0058044C" w:rsidRDefault="007A7B05" w:rsidP="00306489">
      <w:pPr>
        <w:tabs>
          <w:tab w:val="left" w:pos="4395"/>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                       </w:t>
      </w:r>
      <w:r w:rsidRPr="0058044C">
        <w:rPr>
          <w:rFonts w:ascii="Arial" w:eastAsia="Times New Roman" w:hAnsi="Arial" w:cs="Arial"/>
          <w:noProof/>
          <w:lang w:eastAsia="sk-SK"/>
        </w:rPr>
        <w:tab/>
        <w:t xml:space="preserve">  </w:t>
      </w:r>
      <w:r w:rsidRPr="0058044C">
        <w:rPr>
          <w:rFonts w:ascii="Arial" w:eastAsia="Times New Roman" w:hAnsi="Arial" w:cs="Arial"/>
          <w:noProof/>
          <w:lang w:eastAsia="sk-SK"/>
        </w:rPr>
        <w:tab/>
        <w:t xml:space="preserve">    ..................................</w:t>
      </w:r>
    </w:p>
    <w:p w14:paraId="76CB60F9" w14:textId="7AAA0AE7" w:rsidR="007A7B05" w:rsidRPr="0058044C" w:rsidRDefault="002C44D3"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Ing. Richard Strapko</w:t>
      </w:r>
    </w:p>
    <w:p w14:paraId="6871327B" w14:textId="5CA3F02F" w:rsidR="002C44D3" w:rsidRPr="0058044C" w:rsidRDefault="002C44D3"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predseda predstavenstva</w:t>
      </w:r>
    </w:p>
    <w:p w14:paraId="4ACB15BB" w14:textId="55120DA3" w:rsidR="002C44D3" w:rsidRPr="0058044C" w:rsidRDefault="002C44D3"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Všeobecná zdravotná poisťovňa, a.s.</w:t>
      </w:r>
    </w:p>
    <w:p w14:paraId="73542890" w14:textId="77777777" w:rsidR="007A7B05" w:rsidRPr="0058044C" w:rsidRDefault="007A7B05" w:rsidP="00306489">
      <w:pPr>
        <w:spacing w:after="0" w:line="240" w:lineRule="auto"/>
        <w:rPr>
          <w:rFonts w:ascii="Arial" w:eastAsia="Times New Roman" w:hAnsi="Arial" w:cs="Arial"/>
          <w:noProof/>
          <w:lang w:eastAsia="sk-SK"/>
        </w:rPr>
      </w:pPr>
    </w:p>
    <w:p w14:paraId="7EA5231B" w14:textId="4B7A53D3" w:rsidR="007A7B05" w:rsidRPr="0058044C" w:rsidRDefault="007A7B05" w:rsidP="00306489">
      <w:pPr>
        <w:spacing w:after="0" w:line="240" w:lineRule="auto"/>
        <w:rPr>
          <w:rFonts w:ascii="Arial" w:eastAsia="Times New Roman" w:hAnsi="Arial" w:cs="Arial"/>
          <w:noProof/>
          <w:lang w:eastAsia="sk-SK"/>
        </w:rPr>
      </w:pPr>
    </w:p>
    <w:p w14:paraId="2EEEB586" w14:textId="77777777" w:rsidR="002C44D3" w:rsidRPr="0058044C" w:rsidRDefault="002C44D3" w:rsidP="00306489">
      <w:pPr>
        <w:spacing w:after="0" w:line="240" w:lineRule="auto"/>
        <w:rPr>
          <w:rFonts w:ascii="Arial" w:eastAsia="Times New Roman" w:hAnsi="Arial" w:cs="Arial"/>
          <w:noProof/>
          <w:lang w:eastAsia="sk-SK"/>
        </w:rPr>
      </w:pPr>
    </w:p>
    <w:p w14:paraId="2040BA52" w14:textId="77777777" w:rsidR="007A7B05" w:rsidRPr="0058044C" w:rsidRDefault="007A7B05"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w:t>
      </w:r>
    </w:p>
    <w:p w14:paraId="13E6198A" w14:textId="77777777" w:rsidR="002C44D3"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Ing. Ľubomír Kováčik</w:t>
      </w:r>
    </w:p>
    <w:p w14:paraId="1C519498" w14:textId="4BBE0A8A" w:rsidR="002C44D3"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člen predstavenstva</w:t>
      </w:r>
    </w:p>
    <w:p w14:paraId="2FFA324A" w14:textId="67809BB0" w:rsidR="007A7B05"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Všeobecná zdravotná poisťovňa, a.s.</w:t>
      </w:r>
      <w:r w:rsidR="007A7B05" w:rsidRPr="0058044C">
        <w:rPr>
          <w:rFonts w:ascii="Arial" w:eastAsia="Times New Roman" w:hAnsi="Arial" w:cs="Arial"/>
          <w:noProof/>
          <w:lang w:eastAsia="sk-SK"/>
        </w:rPr>
        <w:tab/>
      </w:r>
      <w:r w:rsidR="007A7B05" w:rsidRPr="0058044C">
        <w:rPr>
          <w:rFonts w:ascii="Arial" w:eastAsia="Times New Roman" w:hAnsi="Arial" w:cs="Arial"/>
          <w:noProof/>
          <w:lang w:eastAsia="sk-SK"/>
        </w:rPr>
        <w:tab/>
      </w:r>
    </w:p>
    <w:p w14:paraId="2C680CC9" w14:textId="77777777" w:rsidR="007A7B05" w:rsidRPr="0058044C" w:rsidRDefault="007A7B05" w:rsidP="007A7B05">
      <w:pPr>
        <w:spacing w:after="0" w:line="240" w:lineRule="auto"/>
        <w:ind w:firstLine="284"/>
        <w:rPr>
          <w:rFonts w:ascii="Arial" w:eastAsia="Times New Roman" w:hAnsi="Arial" w:cs="Arial"/>
          <w:noProof/>
          <w:lang w:eastAsia="sk-SK"/>
        </w:rPr>
      </w:pPr>
    </w:p>
    <w:sectPr w:rsidR="007A7B05" w:rsidRPr="0058044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8C697" w14:textId="77777777" w:rsidR="0054219F" w:rsidRDefault="0054219F" w:rsidP="001F6BEA">
      <w:pPr>
        <w:spacing w:after="0" w:line="240" w:lineRule="auto"/>
      </w:pPr>
      <w:r>
        <w:separator/>
      </w:r>
    </w:p>
  </w:endnote>
  <w:endnote w:type="continuationSeparator" w:id="0">
    <w:p w14:paraId="6D308AAD" w14:textId="77777777" w:rsidR="0054219F" w:rsidRDefault="0054219F"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335624"/>
      <w:docPartObj>
        <w:docPartGallery w:val="Page Numbers (Bottom of Page)"/>
        <w:docPartUnique/>
      </w:docPartObj>
    </w:sdtPr>
    <w:sdtEndPr/>
    <w:sdtContent>
      <w:p w14:paraId="73456CB5" w14:textId="668F98FE" w:rsidR="001F6BEA" w:rsidRDefault="001F6BEA">
        <w:pPr>
          <w:pStyle w:val="Pta"/>
          <w:jc w:val="center"/>
        </w:pPr>
        <w:r>
          <w:fldChar w:fldCharType="begin"/>
        </w:r>
        <w:r>
          <w:instrText>PAGE   \* MERGEFORMAT</w:instrText>
        </w:r>
        <w:r>
          <w:fldChar w:fldCharType="separate"/>
        </w:r>
        <w:r w:rsidR="00BE28A6">
          <w:rPr>
            <w:noProof/>
          </w:rPr>
          <w:t>9</w:t>
        </w:r>
        <w:r>
          <w:fldChar w:fldCharType="end"/>
        </w:r>
      </w:p>
    </w:sdtContent>
  </w:sdt>
  <w:p w14:paraId="6CE46DA2" w14:textId="77777777" w:rsidR="001F6BEA" w:rsidRDefault="001F6B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935A6" w14:textId="77777777" w:rsidR="0054219F" w:rsidRDefault="0054219F" w:rsidP="001F6BEA">
      <w:pPr>
        <w:spacing w:after="0" w:line="240" w:lineRule="auto"/>
      </w:pPr>
      <w:r>
        <w:separator/>
      </w:r>
    </w:p>
  </w:footnote>
  <w:footnote w:type="continuationSeparator" w:id="0">
    <w:p w14:paraId="6E46796E" w14:textId="77777777" w:rsidR="0054219F" w:rsidRDefault="0054219F" w:rsidP="001F6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645"/>
    <w:multiLevelType w:val="hybridMultilevel"/>
    <w:tmpl w:val="19F2BA4E"/>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490674"/>
    <w:multiLevelType w:val="hybridMultilevel"/>
    <w:tmpl w:val="5ABEBA24"/>
    <w:lvl w:ilvl="0" w:tplc="041B0015">
      <w:start w:val="1"/>
      <w:numFmt w:val="upperLetter"/>
      <w:lvlText w:val="%1."/>
      <w:lvlJc w:val="left"/>
      <w:pPr>
        <w:tabs>
          <w:tab w:val="num" w:pos="765"/>
        </w:tabs>
        <w:ind w:left="765" w:hanging="360"/>
      </w:pPr>
    </w:lvl>
    <w:lvl w:ilvl="1" w:tplc="797ABC5A">
      <w:start w:val="3"/>
      <w:numFmt w:val="bullet"/>
      <w:lvlText w:val="-"/>
      <w:lvlJc w:val="left"/>
      <w:pPr>
        <w:tabs>
          <w:tab w:val="num" w:pos="1485"/>
        </w:tabs>
        <w:ind w:left="1485" w:hanging="360"/>
      </w:pPr>
      <w:rPr>
        <w:rFonts w:ascii="Times New Roman" w:eastAsia="Times New Roman" w:hAnsi="Times New Roman" w:hint="default"/>
      </w:rPr>
    </w:lvl>
    <w:lvl w:ilvl="2" w:tplc="041B001B">
      <w:start w:val="1"/>
      <w:numFmt w:val="lowerRoman"/>
      <w:lvlText w:val="%3."/>
      <w:lvlJc w:val="right"/>
      <w:pPr>
        <w:tabs>
          <w:tab w:val="num" w:pos="2205"/>
        </w:tabs>
        <w:ind w:left="2205" w:hanging="180"/>
      </w:pPr>
    </w:lvl>
    <w:lvl w:ilvl="3" w:tplc="041B000F">
      <w:start w:val="1"/>
      <w:numFmt w:val="decimal"/>
      <w:lvlText w:val="%4."/>
      <w:lvlJc w:val="left"/>
      <w:pPr>
        <w:tabs>
          <w:tab w:val="num" w:pos="2925"/>
        </w:tabs>
        <w:ind w:left="2925" w:hanging="360"/>
      </w:pPr>
    </w:lvl>
    <w:lvl w:ilvl="4" w:tplc="041B0019">
      <w:start w:val="1"/>
      <w:numFmt w:val="lowerLetter"/>
      <w:lvlText w:val="%5."/>
      <w:lvlJc w:val="left"/>
      <w:pPr>
        <w:tabs>
          <w:tab w:val="num" w:pos="3645"/>
        </w:tabs>
        <w:ind w:left="3645" w:hanging="360"/>
      </w:pPr>
    </w:lvl>
    <w:lvl w:ilvl="5" w:tplc="041B001B">
      <w:start w:val="1"/>
      <w:numFmt w:val="lowerRoman"/>
      <w:lvlText w:val="%6."/>
      <w:lvlJc w:val="right"/>
      <w:pPr>
        <w:tabs>
          <w:tab w:val="num" w:pos="4365"/>
        </w:tabs>
        <w:ind w:left="4365" w:hanging="180"/>
      </w:pPr>
    </w:lvl>
    <w:lvl w:ilvl="6" w:tplc="041B000F">
      <w:start w:val="1"/>
      <w:numFmt w:val="decimal"/>
      <w:lvlText w:val="%7."/>
      <w:lvlJc w:val="left"/>
      <w:pPr>
        <w:tabs>
          <w:tab w:val="num" w:pos="5085"/>
        </w:tabs>
        <w:ind w:left="5085" w:hanging="360"/>
      </w:pPr>
    </w:lvl>
    <w:lvl w:ilvl="7" w:tplc="041B0019">
      <w:start w:val="1"/>
      <w:numFmt w:val="lowerLetter"/>
      <w:lvlText w:val="%8."/>
      <w:lvlJc w:val="left"/>
      <w:pPr>
        <w:tabs>
          <w:tab w:val="num" w:pos="5805"/>
        </w:tabs>
        <w:ind w:left="5805" w:hanging="360"/>
      </w:pPr>
    </w:lvl>
    <w:lvl w:ilvl="8" w:tplc="041B001B">
      <w:start w:val="1"/>
      <w:numFmt w:val="lowerRoman"/>
      <w:lvlText w:val="%9."/>
      <w:lvlJc w:val="right"/>
      <w:pPr>
        <w:tabs>
          <w:tab w:val="num" w:pos="6525"/>
        </w:tabs>
        <w:ind w:left="6525" w:hanging="180"/>
      </w:pPr>
    </w:lvl>
  </w:abstractNum>
  <w:abstractNum w:abstractNumId="2" w15:restartNumberingAfterBreak="0">
    <w:nsid w:val="046073DF"/>
    <w:multiLevelType w:val="hybridMultilevel"/>
    <w:tmpl w:val="13C48C1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9B93006"/>
    <w:multiLevelType w:val="hybridMultilevel"/>
    <w:tmpl w:val="2A4400C8"/>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0F70CD"/>
    <w:multiLevelType w:val="hybridMultilevel"/>
    <w:tmpl w:val="62CE0082"/>
    <w:lvl w:ilvl="0" w:tplc="A81A6054">
      <w:start w:val="1"/>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133A60"/>
    <w:multiLevelType w:val="hybridMultilevel"/>
    <w:tmpl w:val="85E2C8C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1573C8"/>
    <w:multiLevelType w:val="hybridMultilevel"/>
    <w:tmpl w:val="10B200F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6A76B0"/>
    <w:multiLevelType w:val="hybridMultilevel"/>
    <w:tmpl w:val="8E04BF9C"/>
    <w:lvl w:ilvl="0" w:tplc="5C3AA78E">
      <w:start w:val="1"/>
      <w:numFmt w:val="decimal"/>
      <w:lvlText w:val="%1."/>
      <w:lvlJc w:val="left"/>
      <w:pPr>
        <w:tabs>
          <w:tab w:val="num" w:pos="644"/>
        </w:tabs>
        <w:ind w:left="644" w:hanging="360"/>
      </w:pPr>
      <w:rPr>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5C56C3"/>
    <w:multiLevelType w:val="hybridMultilevel"/>
    <w:tmpl w:val="A20C1F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205569"/>
    <w:multiLevelType w:val="singleLevel"/>
    <w:tmpl w:val="A81A6054"/>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2612682"/>
    <w:multiLevelType w:val="hybridMultilevel"/>
    <w:tmpl w:val="9D3C83D4"/>
    <w:lvl w:ilvl="0" w:tplc="0405000F">
      <w:start w:val="1"/>
      <w:numFmt w:val="decimal"/>
      <w:lvlText w:val="%1."/>
      <w:lvlJc w:val="left"/>
      <w:pPr>
        <w:tabs>
          <w:tab w:val="num" w:pos="4046"/>
        </w:tabs>
        <w:ind w:left="404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121169"/>
    <w:multiLevelType w:val="hybridMultilevel"/>
    <w:tmpl w:val="2DA0C74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B40F8F"/>
    <w:multiLevelType w:val="hybridMultilevel"/>
    <w:tmpl w:val="45D2E7CC"/>
    <w:lvl w:ilvl="0" w:tplc="0405000F">
      <w:start w:val="1"/>
      <w:numFmt w:val="decimal"/>
      <w:lvlText w:val="%1."/>
      <w:lvlJc w:val="left"/>
      <w:pPr>
        <w:tabs>
          <w:tab w:val="num" w:pos="1495"/>
        </w:tabs>
        <w:ind w:left="1495" w:hanging="360"/>
      </w:pPr>
    </w:lvl>
    <w:lvl w:ilvl="1" w:tplc="04050019">
      <w:start w:val="1"/>
      <w:numFmt w:val="lowerLetter"/>
      <w:lvlText w:val="%2."/>
      <w:lvlJc w:val="left"/>
      <w:pPr>
        <w:tabs>
          <w:tab w:val="num" w:pos="-4230"/>
        </w:tabs>
        <w:ind w:left="-4230" w:hanging="360"/>
      </w:pPr>
    </w:lvl>
    <w:lvl w:ilvl="2" w:tplc="0405001B" w:tentative="1">
      <w:start w:val="1"/>
      <w:numFmt w:val="lowerRoman"/>
      <w:lvlText w:val="%3."/>
      <w:lvlJc w:val="right"/>
      <w:pPr>
        <w:tabs>
          <w:tab w:val="num" w:pos="-3510"/>
        </w:tabs>
        <w:ind w:left="-3510" w:hanging="180"/>
      </w:pPr>
    </w:lvl>
    <w:lvl w:ilvl="3" w:tplc="0405000F" w:tentative="1">
      <w:start w:val="1"/>
      <w:numFmt w:val="decimal"/>
      <w:lvlText w:val="%4."/>
      <w:lvlJc w:val="left"/>
      <w:pPr>
        <w:tabs>
          <w:tab w:val="num" w:pos="-2790"/>
        </w:tabs>
        <w:ind w:left="-2790" w:hanging="360"/>
      </w:pPr>
    </w:lvl>
    <w:lvl w:ilvl="4" w:tplc="04050019" w:tentative="1">
      <w:start w:val="1"/>
      <w:numFmt w:val="lowerLetter"/>
      <w:lvlText w:val="%5."/>
      <w:lvlJc w:val="left"/>
      <w:pPr>
        <w:tabs>
          <w:tab w:val="num" w:pos="-2070"/>
        </w:tabs>
        <w:ind w:left="-2070" w:hanging="360"/>
      </w:pPr>
    </w:lvl>
    <w:lvl w:ilvl="5" w:tplc="0405001B" w:tentative="1">
      <w:start w:val="1"/>
      <w:numFmt w:val="lowerRoman"/>
      <w:lvlText w:val="%6."/>
      <w:lvlJc w:val="right"/>
      <w:pPr>
        <w:tabs>
          <w:tab w:val="num" w:pos="-1350"/>
        </w:tabs>
        <w:ind w:left="-1350" w:hanging="180"/>
      </w:pPr>
    </w:lvl>
    <w:lvl w:ilvl="6" w:tplc="0405000F" w:tentative="1">
      <w:start w:val="1"/>
      <w:numFmt w:val="decimal"/>
      <w:lvlText w:val="%7."/>
      <w:lvlJc w:val="left"/>
      <w:pPr>
        <w:tabs>
          <w:tab w:val="num" w:pos="-630"/>
        </w:tabs>
        <w:ind w:left="-630" w:hanging="360"/>
      </w:pPr>
    </w:lvl>
    <w:lvl w:ilvl="7" w:tplc="04050019" w:tentative="1">
      <w:start w:val="1"/>
      <w:numFmt w:val="lowerLetter"/>
      <w:lvlText w:val="%8."/>
      <w:lvlJc w:val="left"/>
      <w:pPr>
        <w:tabs>
          <w:tab w:val="num" w:pos="90"/>
        </w:tabs>
        <w:ind w:left="90" w:hanging="360"/>
      </w:pPr>
    </w:lvl>
    <w:lvl w:ilvl="8" w:tplc="0405001B" w:tentative="1">
      <w:start w:val="1"/>
      <w:numFmt w:val="lowerRoman"/>
      <w:lvlText w:val="%9."/>
      <w:lvlJc w:val="right"/>
      <w:pPr>
        <w:tabs>
          <w:tab w:val="num" w:pos="810"/>
        </w:tabs>
        <w:ind w:left="810" w:hanging="180"/>
      </w:pPr>
    </w:lvl>
  </w:abstractNum>
  <w:abstractNum w:abstractNumId="14" w15:restartNumberingAfterBreak="0">
    <w:nsid w:val="2CDF328F"/>
    <w:multiLevelType w:val="hybridMultilevel"/>
    <w:tmpl w:val="61986A9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B46F7F"/>
    <w:multiLevelType w:val="hybridMultilevel"/>
    <w:tmpl w:val="5E764D48"/>
    <w:lvl w:ilvl="0" w:tplc="A81A6054">
      <w:start w:val="1"/>
      <w:numFmt w:val="bullet"/>
      <w:lvlText w:val="-"/>
      <w:lvlJc w:val="left"/>
      <w:pPr>
        <w:tabs>
          <w:tab w:val="num" w:pos="360"/>
        </w:tabs>
        <w:ind w:left="36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81180"/>
    <w:multiLevelType w:val="hybridMultilevel"/>
    <w:tmpl w:val="F7D687DE"/>
    <w:lvl w:ilvl="0" w:tplc="797ABC5A">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FC04FE"/>
    <w:multiLevelType w:val="hybridMultilevel"/>
    <w:tmpl w:val="62EC518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36EB0"/>
    <w:multiLevelType w:val="hybridMultilevel"/>
    <w:tmpl w:val="CD16479E"/>
    <w:lvl w:ilvl="0" w:tplc="8E4210E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AC85BCA"/>
    <w:multiLevelType w:val="hybridMultilevel"/>
    <w:tmpl w:val="7F3C84A4"/>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E776C5"/>
    <w:multiLevelType w:val="hybridMultilevel"/>
    <w:tmpl w:val="861435C2"/>
    <w:lvl w:ilvl="0" w:tplc="A81A6054">
      <w:start w:val="1"/>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BEA3A31"/>
    <w:multiLevelType w:val="hybridMultilevel"/>
    <w:tmpl w:val="49D00282"/>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442B20"/>
    <w:multiLevelType w:val="hybridMultilevel"/>
    <w:tmpl w:val="5F10758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58A0969"/>
    <w:multiLevelType w:val="hybridMultilevel"/>
    <w:tmpl w:val="4976B27E"/>
    <w:lvl w:ilvl="0" w:tplc="A81A6054">
      <w:start w:val="1"/>
      <w:numFmt w:val="bullet"/>
      <w:lvlText w:val="-"/>
      <w:lvlJc w:val="left"/>
      <w:pPr>
        <w:tabs>
          <w:tab w:val="num" w:pos="720"/>
        </w:tabs>
        <w:ind w:left="720" w:hanging="360"/>
      </w:pPr>
      <w:rPr>
        <w:rFonts w:ascii="Times New Roman" w:hAnsi="Times New Roman"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1795F18"/>
    <w:multiLevelType w:val="hybridMultilevel"/>
    <w:tmpl w:val="27A8BC28"/>
    <w:lvl w:ilvl="0" w:tplc="633AFE70">
      <w:start w:val="6"/>
      <w:numFmt w:val="upperLetter"/>
      <w:lvlText w:val="%1."/>
      <w:lvlJc w:val="left"/>
      <w:pPr>
        <w:tabs>
          <w:tab w:val="num" w:pos="423"/>
        </w:tabs>
        <w:ind w:left="423"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35A5BD9"/>
    <w:multiLevelType w:val="hybridMultilevel"/>
    <w:tmpl w:val="9B6272F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5DA6752"/>
    <w:multiLevelType w:val="hybridMultilevel"/>
    <w:tmpl w:val="0DE0B104"/>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745CC0"/>
    <w:multiLevelType w:val="hybridMultilevel"/>
    <w:tmpl w:val="8FC879AE"/>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B0F27E2"/>
    <w:multiLevelType w:val="hybridMultilevel"/>
    <w:tmpl w:val="6D6C420C"/>
    <w:lvl w:ilvl="0" w:tplc="0405000F">
      <w:start w:val="1"/>
      <w:numFmt w:val="decimal"/>
      <w:lvlText w:val="%1."/>
      <w:lvlJc w:val="left"/>
      <w:pPr>
        <w:tabs>
          <w:tab w:val="num" w:pos="1495"/>
        </w:tabs>
        <w:ind w:left="1495"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347573"/>
    <w:multiLevelType w:val="hybridMultilevel"/>
    <w:tmpl w:val="1D3AC49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5DD801A9"/>
    <w:multiLevelType w:val="hybridMultilevel"/>
    <w:tmpl w:val="F2E4C218"/>
    <w:lvl w:ilvl="0" w:tplc="F378FEAE">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5" w15:restartNumberingAfterBreak="0">
    <w:nsid w:val="60991D96"/>
    <w:multiLevelType w:val="hybridMultilevel"/>
    <w:tmpl w:val="49B2B7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8D6459"/>
    <w:multiLevelType w:val="hybridMultilevel"/>
    <w:tmpl w:val="604EE8A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4892971"/>
    <w:multiLevelType w:val="hybridMultilevel"/>
    <w:tmpl w:val="1B0E2D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5037D33"/>
    <w:multiLevelType w:val="hybridMultilevel"/>
    <w:tmpl w:val="C032D26A"/>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4313B4"/>
    <w:multiLevelType w:val="hybridMultilevel"/>
    <w:tmpl w:val="335EEB6C"/>
    <w:lvl w:ilvl="0" w:tplc="0405000F">
      <w:start w:val="1"/>
      <w:numFmt w:val="decimal"/>
      <w:lvlText w:val="%1."/>
      <w:lvlJc w:val="left"/>
      <w:pPr>
        <w:tabs>
          <w:tab w:val="num" w:pos="7165"/>
        </w:tabs>
        <w:ind w:left="7165" w:hanging="360"/>
      </w:pPr>
    </w:lvl>
    <w:lvl w:ilvl="1" w:tplc="041B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86306F"/>
    <w:multiLevelType w:val="hybridMultilevel"/>
    <w:tmpl w:val="4F7CB1F4"/>
    <w:lvl w:ilvl="0" w:tplc="54C695E0">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6E161842"/>
    <w:multiLevelType w:val="hybridMultilevel"/>
    <w:tmpl w:val="4998D8B0"/>
    <w:lvl w:ilvl="0" w:tplc="C700E7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72340FE2"/>
    <w:multiLevelType w:val="hybridMultilevel"/>
    <w:tmpl w:val="6CE02572"/>
    <w:lvl w:ilvl="0" w:tplc="A07E91D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747C0496"/>
    <w:multiLevelType w:val="hybridMultilevel"/>
    <w:tmpl w:val="5CCC680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7461B57"/>
    <w:multiLevelType w:val="hybridMultilevel"/>
    <w:tmpl w:val="F960652A"/>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7A135BA"/>
    <w:multiLevelType w:val="hybridMultilevel"/>
    <w:tmpl w:val="3F66AFE0"/>
    <w:lvl w:ilvl="0" w:tplc="BC74239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96C7C1A"/>
    <w:multiLevelType w:val="hybridMultilevel"/>
    <w:tmpl w:val="ADEA7F62"/>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AEB59CA"/>
    <w:multiLevelType w:val="hybridMultilevel"/>
    <w:tmpl w:val="569E44AC"/>
    <w:lvl w:ilvl="0" w:tplc="041B000F">
      <w:start w:val="1"/>
      <w:numFmt w:val="decimal"/>
      <w:lvlText w:val="%1."/>
      <w:lvlJc w:val="left"/>
      <w:pPr>
        <w:tabs>
          <w:tab w:val="num" w:pos="720"/>
        </w:tabs>
        <w:ind w:left="720" w:hanging="360"/>
      </w:pPr>
    </w:lvl>
    <w:lvl w:ilvl="1" w:tplc="F434F6B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7F1F0C34"/>
    <w:multiLevelType w:val="hybridMultilevel"/>
    <w:tmpl w:val="7BCE10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26"/>
  </w:num>
  <w:num w:numId="5">
    <w:abstractNumId w:val="19"/>
  </w:num>
  <w:num w:numId="6">
    <w:abstractNumId w:val="32"/>
  </w:num>
  <w:num w:numId="7">
    <w:abstractNumId w:val="8"/>
  </w:num>
  <w:num w:numId="8">
    <w:abstractNumId w:val="16"/>
  </w:num>
  <w:num w:numId="9">
    <w:abstractNumId w:val="28"/>
  </w:num>
  <w:num w:numId="10">
    <w:abstractNumId w:val="3"/>
  </w:num>
  <w:num w:numId="11">
    <w:abstractNumId w:val="13"/>
  </w:num>
  <w:num w:numId="12">
    <w:abstractNumId w:val="29"/>
  </w:num>
  <w:num w:numId="13">
    <w:abstractNumId w:val="47"/>
  </w:num>
  <w:num w:numId="14">
    <w:abstractNumId w:val="15"/>
  </w:num>
  <w:num w:numId="15">
    <w:abstractNumId w:val="27"/>
  </w:num>
  <w:num w:numId="16">
    <w:abstractNumId w:val="37"/>
  </w:num>
  <w:num w:numId="17">
    <w:abstractNumId w:val="23"/>
  </w:num>
  <w:num w:numId="18">
    <w:abstractNumId w:val="33"/>
  </w:num>
  <w:num w:numId="19">
    <w:abstractNumId w:val="25"/>
  </w:num>
  <w:num w:numId="20">
    <w:abstractNumId w:val="43"/>
  </w:num>
  <w:num w:numId="21">
    <w:abstractNumId w:val="12"/>
  </w:num>
  <w:num w:numId="22">
    <w:abstractNumId w:val="30"/>
  </w:num>
  <w:num w:numId="23">
    <w:abstractNumId w:val="22"/>
  </w:num>
  <w:num w:numId="24">
    <w:abstractNumId w:val="46"/>
  </w:num>
  <w:num w:numId="25">
    <w:abstractNumId w:val="21"/>
  </w:num>
  <w:num w:numId="26">
    <w:abstractNumId w:val="4"/>
  </w:num>
  <w:num w:numId="27">
    <w:abstractNumId w:val="18"/>
  </w:num>
  <w:num w:numId="28">
    <w:abstractNumId w:val="0"/>
  </w:num>
  <w:num w:numId="29">
    <w:abstractNumId w:val="2"/>
  </w:num>
  <w:num w:numId="30">
    <w:abstractNumId w:val="7"/>
  </w:num>
  <w:num w:numId="31">
    <w:abstractNumId w:val="38"/>
  </w:num>
  <w:num w:numId="32">
    <w:abstractNumId w:val="44"/>
  </w:num>
  <w:num w:numId="33">
    <w:abstractNumId w:val="31"/>
  </w:num>
  <w:num w:numId="34">
    <w:abstractNumId w:val="20"/>
  </w:num>
  <w:num w:numId="35">
    <w:abstractNumId w:val="36"/>
  </w:num>
  <w:num w:numId="36">
    <w:abstractNumId w:val="14"/>
  </w:num>
  <w:num w:numId="37">
    <w:abstractNumId w:val="6"/>
  </w:num>
  <w:num w:numId="38">
    <w:abstractNumId w:val="5"/>
  </w:num>
  <w:num w:numId="39">
    <w:abstractNumId w:val="39"/>
  </w:num>
  <w:num w:numId="40">
    <w:abstractNumId w:val="41"/>
  </w:num>
  <w:num w:numId="41">
    <w:abstractNumId w:val="17"/>
  </w:num>
  <w:num w:numId="42">
    <w:abstractNumId w:val="24"/>
  </w:num>
  <w:num w:numId="43">
    <w:abstractNumId w:val="9"/>
  </w:num>
  <w:num w:numId="44">
    <w:abstractNumId w:val="35"/>
  </w:num>
  <w:num w:numId="45">
    <w:abstractNumId w:val="48"/>
  </w:num>
  <w:num w:numId="46">
    <w:abstractNumId w:val="42"/>
  </w:num>
  <w:num w:numId="47">
    <w:abstractNumId w:val="45"/>
  </w:num>
  <w:num w:numId="48">
    <w:abstractNumId w:val="4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91"/>
    <w:rsid w:val="00016C96"/>
    <w:rsid w:val="00031EEA"/>
    <w:rsid w:val="00032CA1"/>
    <w:rsid w:val="00037ED4"/>
    <w:rsid w:val="00040518"/>
    <w:rsid w:val="0005492D"/>
    <w:rsid w:val="00055C75"/>
    <w:rsid w:val="00067DF1"/>
    <w:rsid w:val="0007252D"/>
    <w:rsid w:val="00072C49"/>
    <w:rsid w:val="00086109"/>
    <w:rsid w:val="0008707A"/>
    <w:rsid w:val="000912BD"/>
    <w:rsid w:val="000947B0"/>
    <w:rsid w:val="000958CB"/>
    <w:rsid w:val="000A467A"/>
    <w:rsid w:val="000D4541"/>
    <w:rsid w:val="000E1DCE"/>
    <w:rsid w:val="000E45AF"/>
    <w:rsid w:val="000E6381"/>
    <w:rsid w:val="000F473F"/>
    <w:rsid w:val="00101D8E"/>
    <w:rsid w:val="00112AD4"/>
    <w:rsid w:val="001137FB"/>
    <w:rsid w:val="00117569"/>
    <w:rsid w:val="00140E47"/>
    <w:rsid w:val="0014141B"/>
    <w:rsid w:val="0015312A"/>
    <w:rsid w:val="0015375A"/>
    <w:rsid w:val="00171BFC"/>
    <w:rsid w:val="00175AC7"/>
    <w:rsid w:val="00180FA3"/>
    <w:rsid w:val="0019435D"/>
    <w:rsid w:val="00196B86"/>
    <w:rsid w:val="001A0492"/>
    <w:rsid w:val="001A50EB"/>
    <w:rsid w:val="001B0594"/>
    <w:rsid w:val="001B50F0"/>
    <w:rsid w:val="001B66AD"/>
    <w:rsid w:val="001C1D75"/>
    <w:rsid w:val="001C2616"/>
    <w:rsid w:val="001C370A"/>
    <w:rsid w:val="001C543D"/>
    <w:rsid w:val="001D3562"/>
    <w:rsid w:val="001E3B36"/>
    <w:rsid w:val="001F6BEA"/>
    <w:rsid w:val="002216A8"/>
    <w:rsid w:val="0022183C"/>
    <w:rsid w:val="0022410C"/>
    <w:rsid w:val="002362CD"/>
    <w:rsid w:val="00250F06"/>
    <w:rsid w:val="00253B53"/>
    <w:rsid w:val="00260EA4"/>
    <w:rsid w:val="00261D48"/>
    <w:rsid w:val="00275B08"/>
    <w:rsid w:val="00287DB5"/>
    <w:rsid w:val="002963C4"/>
    <w:rsid w:val="00296CF9"/>
    <w:rsid w:val="002A319A"/>
    <w:rsid w:val="002B54C2"/>
    <w:rsid w:val="002C44D3"/>
    <w:rsid w:val="002E5BFD"/>
    <w:rsid w:val="002E77A6"/>
    <w:rsid w:val="003015DF"/>
    <w:rsid w:val="003054BB"/>
    <w:rsid w:val="00306489"/>
    <w:rsid w:val="003252C1"/>
    <w:rsid w:val="00327F90"/>
    <w:rsid w:val="00345DFC"/>
    <w:rsid w:val="00346114"/>
    <w:rsid w:val="003552A5"/>
    <w:rsid w:val="0035798B"/>
    <w:rsid w:val="003648F1"/>
    <w:rsid w:val="00367F37"/>
    <w:rsid w:val="00381991"/>
    <w:rsid w:val="00392E50"/>
    <w:rsid w:val="0039379F"/>
    <w:rsid w:val="00394D16"/>
    <w:rsid w:val="003A6332"/>
    <w:rsid w:val="003B7DFE"/>
    <w:rsid w:val="003D084C"/>
    <w:rsid w:val="003D22C0"/>
    <w:rsid w:val="003F1B75"/>
    <w:rsid w:val="003F77A5"/>
    <w:rsid w:val="00402CDE"/>
    <w:rsid w:val="00402FE7"/>
    <w:rsid w:val="004350BB"/>
    <w:rsid w:val="00442844"/>
    <w:rsid w:val="004478D6"/>
    <w:rsid w:val="00455BBA"/>
    <w:rsid w:val="00477FDC"/>
    <w:rsid w:val="00493425"/>
    <w:rsid w:val="00493836"/>
    <w:rsid w:val="0049516C"/>
    <w:rsid w:val="004A310E"/>
    <w:rsid w:val="004A7311"/>
    <w:rsid w:val="004D5876"/>
    <w:rsid w:val="004E0448"/>
    <w:rsid w:val="004E3A39"/>
    <w:rsid w:val="004F4092"/>
    <w:rsid w:val="004F47AE"/>
    <w:rsid w:val="005015BE"/>
    <w:rsid w:val="00505191"/>
    <w:rsid w:val="0051384A"/>
    <w:rsid w:val="005170A7"/>
    <w:rsid w:val="00526298"/>
    <w:rsid w:val="00535445"/>
    <w:rsid w:val="005368CB"/>
    <w:rsid w:val="0054219F"/>
    <w:rsid w:val="00542B0A"/>
    <w:rsid w:val="00565875"/>
    <w:rsid w:val="005709FD"/>
    <w:rsid w:val="0058044C"/>
    <w:rsid w:val="005D2D14"/>
    <w:rsid w:val="005D5277"/>
    <w:rsid w:val="005E1AA8"/>
    <w:rsid w:val="005E3DBB"/>
    <w:rsid w:val="005F43EF"/>
    <w:rsid w:val="00602975"/>
    <w:rsid w:val="00611EE5"/>
    <w:rsid w:val="00611F53"/>
    <w:rsid w:val="0062069B"/>
    <w:rsid w:val="00630EBD"/>
    <w:rsid w:val="00631C70"/>
    <w:rsid w:val="006355BD"/>
    <w:rsid w:val="00643FAF"/>
    <w:rsid w:val="0064679B"/>
    <w:rsid w:val="00657479"/>
    <w:rsid w:val="00664452"/>
    <w:rsid w:val="0067500B"/>
    <w:rsid w:val="0069043B"/>
    <w:rsid w:val="00694A49"/>
    <w:rsid w:val="00697760"/>
    <w:rsid w:val="006C12C8"/>
    <w:rsid w:val="006C4968"/>
    <w:rsid w:val="006C6748"/>
    <w:rsid w:val="006E2D28"/>
    <w:rsid w:val="006F09D0"/>
    <w:rsid w:val="006F5D67"/>
    <w:rsid w:val="007044B7"/>
    <w:rsid w:val="0070760B"/>
    <w:rsid w:val="007455F9"/>
    <w:rsid w:val="0075542E"/>
    <w:rsid w:val="0076446F"/>
    <w:rsid w:val="007862F4"/>
    <w:rsid w:val="0079585B"/>
    <w:rsid w:val="007A31B4"/>
    <w:rsid w:val="007A7B05"/>
    <w:rsid w:val="007B121E"/>
    <w:rsid w:val="007B3E80"/>
    <w:rsid w:val="007C62EC"/>
    <w:rsid w:val="007D0ECA"/>
    <w:rsid w:val="007E660F"/>
    <w:rsid w:val="007E6F8C"/>
    <w:rsid w:val="007F01D4"/>
    <w:rsid w:val="00801943"/>
    <w:rsid w:val="00811E35"/>
    <w:rsid w:val="00815FD4"/>
    <w:rsid w:val="00820D7B"/>
    <w:rsid w:val="008270C8"/>
    <w:rsid w:val="008545D5"/>
    <w:rsid w:val="00857E45"/>
    <w:rsid w:val="008605C1"/>
    <w:rsid w:val="00866497"/>
    <w:rsid w:val="00866AB7"/>
    <w:rsid w:val="00886027"/>
    <w:rsid w:val="008B06D8"/>
    <w:rsid w:val="008B72D2"/>
    <w:rsid w:val="008C3388"/>
    <w:rsid w:val="008D141D"/>
    <w:rsid w:val="008D2D17"/>
    <w:rsid w:val="008E2E1A"/>
    <w:rsid w:val="008E56EF"/>
    <w:rsid w:val="008F4332"/>
    <w:rsid w:val="008F5B57"/>
    <w:rsid w:val="00903010"/>
    <w:rsid w:val="0091425B"/>
    <w:rsid w:val="00926FED"/>
    <w:rsid w:val="009411C8"/>
    <w:rsid w:val="009461E9"/>
    <w:rsid w:val="00956E63"/>
    <w:rsid w:val="0096260D"/>
    <w:rsid w:val="009631B1"/>
    <w:rsid w:val="0097003A"/>
    <w:rsid w:val="00974C55"/>
    <w:rsid w:val="00975E08"/>
    <w:rsid w:val="00984FE3"/>
    <w:rsid w:val="009A1A3C"/>
    <w:rsid w:val="009B47E2"/>
    <w:rsid w:val="009B6B2F"/>
    <w:rsid w:val="009D3E62"/>
    <w:rsid w:val="009E7206"/>
    <w:rsid w:val="009F0FA3"/>
    <w:rsid w:val="00A02A14"/>
    <w:rsid w:val="00A27807"/>
    <w:rsid w:val="00A32416"/>
    <w:rsid w:val="00A324DC"/>
    <w:rsid w:val="00A332D9"/>
    <w:rsid w:val="00A348D9"/>
    <w:rsid w:val="00A46BC7"/>
    <w:rsid w:val="00A604A2"/>
    <w:rsid w:val="00A63C9C"/>
    <w:rsid w:val="00A66BA8"/>
    <w:rsid w:val="00A74F27"/>
    <w:rsid w:val="00A91314"/>
    <w:rsid w:val="00AA7012"/>
    <w:rsid w:val="00AB2FDA"/>
    <w:rsid w:val="00AB3A9C"/>
    <w:rsid w:val="00AB59D3"/>
    <w:rsid w:val="00AB5DA4"/>
    <w:rsid w:val="00AB77F6"/>
    <w:rsid w:val="00AC70C4"/>
    <w:rsid w:val="00AE25BB"/>
    <w:rsid w:val="00AE4377"/>
    <w:rsid w:val="00AF54F0"/>
    <w:rsid w:val="00B04EE6"/>
    <w:rsid w:val="00B112AF"/>
    <w:rsid w:val="00B130BB"/>
    <w:rsid w:val="00B25DA8"/>
    <w:rsid w:val="00B47B7A"/>
    <w:rsid w:val="00B612B4"/>
    <w:rsid w:val="00B81D1E"/>
    <w:rsid w:val="00B97755"/>
    <w:rsid w:val="00BB0FBF"/>
    <w:rsid w:val="00BD7E08"/>
    <w:rsid w:val="00BE28A6"/>
    <w:rsid w:val="00BE6213"/>
    <w:rsid w:val="00BF2297"/>
    <w:rsid w:val="00BF5B9E"/>
    <w:rsid w:val="00C05D7C"/>
    <w:rsid w:val="00C061F0"/>
    <w:rsid w:val="00C12659"/>
    <w:rsid w:val="00C40EE1"/>
    <w:rsid w:val="00C47EF9"/>
    <w:rsid w:val="00C53D06"/>
    <w:rsid w:val="00C62F94"/>
    <w:rsid w:val="00C71782"/>
    <w:rsid w:val="00C94B6A"/>
    <w:rsid w:val="00CA75F1"/>
    <w:rsid w:val="00CB32B6"/>
    <w:rsid w:val="00CB3317"/>
    <w:rsid w:val="00CC03C4"/>
    <w:rsid w:val="00D25923"/>
    <w:rsid w:val="00D410D2"/>
    <w:rsid w:val="00D42CFC"/>
    <w:rsid w:val="00D536D4"/>
    <w:rsid w:val="00D54BC4"/>
    <w:rsid w:val="00D575D1"/>
    <w:rsid w:val="00D66769"/>
    <w:rsid w:val="00D73197"/>
    <w:rsid w:val="00D8779D"/>
    <w:rsid w:val="00D91CE2"/>
    <w:rsid w:val="00DD2E8E"/>
    <w:rsid w:val="00DD3884"/>
    <w:rsid w:val="00DD644E"/>
    <w:rsid w:val="00E04146"/>
    <w:rsid w:val="00E14969"/>
    <w:rsid w:val="00E321F2"/>
    <w:rsid w:val="00E33A3B"/>
    <w:rsid w:val="00E43BF3"/>
    <w:rsid w:val="00E6541F"/>
    <w:rsid w:val="00E673F6"/>
    <w:rsid w:val="00EA1C9A"/>
    <w:rsid w:val="00EA65AF"/>
    <w:rsid w:val="00EC613A"/>
    <w:rsid w:val="00ED0ED2"/>
    <w:rsid w:val="00ED1CD8"/>
    <w:rsid w:val="00EE15F3"/>
    <w:rsid w:val="00EE2543"/>
    <w:rsid w:val="00EF0D0D"/>
    <w:rsid w:val="00F05052"/>
    <w:rsid w:val="00F1388C"/>
    <w:rsid w:val="00F15879"/>
    <w:rsid w:val="00F21D3F"/>
    <w:rsid w:val="00F3036E"/>
    <w:rsid w:val="00F32B27"/>
    <w:rsid w:val="00F53C46"/>
    <w:rsid w:val="00F55891"/>
    <w:rsid w:val="00F62FDB"/>
    <w:rsid w:val="00F71084"/>
    <w:rsid w:val="00F71A17"/>
    <w:rsid w:val="00F77327"/>
    <w:rsid w:val="00F8700C"/>
    <w:rsid w:val="00FA04BF"/>
    <w:rsid w:val="00FB0E81"/>
    <w:rsid w:val="00FC1226"/>
    <w:rsid w:val="00FD3A1D"/>
    <w:rsid w:val="00FE1D37"/>
    <w:rsid w:val="00FE3E7E"/>
    <w:rsid w:val="00FE5542"/>
    <w:rsid w:val="00FE5E06"/>
    <w:rsid w:val="00FE705F"/>
    <w:rsid w:val="00FF22F8"/>
    <w:rsid w:val="00FF4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BDDF"/>
  <w15:docId w15:val="{70BAED5B-8640-4A5B-832F-6B83D2DE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semiHidden/>
    <w:unhideWhenUsed/>
    <w:rsid w:val="007A7B05"/>
    <w:rPr>
      <w:sz w:val="16"/>
      <w:szCs w:val="16"/>
    </w:rPr>
  </w:style>
  <w:style w:type="paragraph" w:styleId="Textkomentra">
    <w:name w:val="annotation text"/>
    <w:basedOn w:val="Normlny"/>
    <w:link w:val="TextkomentraChar"/>
    <w:uiPriority w:val="99"/>
    <w:semiHidden/>
    <w:unhideWhenUsed/>
    <w:rsid w:val="007A7B05"/>
    <w:pPr>
      <w:spacing w:after="0" w:line="240" w:lineRule="auto"/>
    </w:pPr>
    <w:rPr>
      <w:rFonts w:ascii="Arial" w:eastAsia="Times New Roman" w:hAnsi="Arial" w:cs="Times New Roman"/>
      <w:noProof/>
      <w:sz w:val="20"/>
      <w:szCs w:val="20"/>
      <w:lang w:eastAsia="sk-SK"/>
    </w:rPr>
  </w:style>
  <w:style w:type="character" w:customStyle="1" w:styleId="TextkomentraChar">
    <w:name w:val="Text komentára Char"/>
    <w:basedOn w:val="Predvolenpsmoodseku"/>
    <w:link w:val="Textkomentra"/>
    <w:uiPriority w:val="99"/>
    <w:semiHidden/>
    <w:rsid w:val="007A7B05"/>
    <w:rPr>
      <w:rFonts w:ascii="Arial" w:eastAsia="Times New Roman" w:hAnsi="Arial" w:cs="Times New Roman"/>
      <w:noProof/>
      <w:sz w:val="20"/>
      <w:szCs w:val="20"/>
      <w:lang w:eastAsia="sk-SK"/>
    </w:rPr>
  </w:style>
  <w:style w:type="paragraph" w:styleId="Textbubliny">
    <w:name w:val="Balloon Text"/>
    <w:basedOn w:val="Normlny"/>
    <w:link w:val="TextbublinyChar"/>
    <w:uiPriority w:val="99"/>
    <w:semiHidden/>
    <w:unhideWhenUsed/>
    <w:rsid w:val="007A7B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7B05"/>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D42CFC"/>
    <w:pPr>
      <w:spacing w:after="200"/>
    </w:pPr>
    <w:rPr>
      <w:rFonts w:asciiTheme="minorHAnsi" w:eastAsiaTheme="minorHAnsi" w:hAnsiTheme="minorHAnsi" w:cstheme="minorBidi"/>
      <w:b/>
      <w:bCs/>
      <w:noProof w:val="0"/>
      <w:lang w:eastAsia="en-US"/>
    </w:rPr>
  </w:style>
  <w:style w:type="character" w:customStyle="1" w:styleId="PredmetkomentraChar">
    <w:name w:val="Predmet komentára Char"/>
    <w:basedOn w:val="TextkomentraChar"/>
    <w:link w:val="Predmetkomentra"/>
    <w:uiPriority w:val="99"/>
    <w:semiHidden/>
    <w:rsid w:val="00D42CFC"/>
    <w:rPr>
      <w:rFonts w:ascii="Arial" w:eastAsia="Times New Roman" w:hAnsi="Arial" w:cs="Times New Roman"/>
      <w:b/>
      <w:bCs/>
      <w:noProof/>
      <w:sz w:val="20"/>
      <w:szCs w:val="20"/>
      <w:lang w:eastAsia="sk-SK"/>
    </w:rPr>
  </w:style>
  <w:style w:type="paragraph" w:styleId="Odsekzoznamu">
    <w:name w:val="List Paragraph"/>
    <w:basedOn w:val="Normlny"/>
    <w:uiPriority w:val="34"/>
    <w:qFormat/>
    <w:rsid w:val="00E43BF3"/>
    <w:pPr>
      <w:spacing w:after="0" w:line="240" w:lineRule="auto"/>
      <w:ind w:left="720"/>
      <w:contextualSpacing/>
    </w:pPr>
    <w:rPr>
      <w:rFonts w:cs="Times New Roman"/>
      <w:sz w:val="24"/>
      <w:szCs w:val="24"/>
    </w:rPr>
  </w:style>
  <w:style w:type="character" w:styleId="Hypertextovprepojenie">
    <w:name w:val="Hyperlink"/>
    <w:basedOn w:val="Predvolenpsmoodseku"/>
    <w:uiPriority w:val="99"/>
    <w:unhideWhenUsed/>
    <w:rsid w:val="00AE4377"/>
    <w:rPr>
      <w:color w:val="0000FF" w:themeColor="hyperlink"/>
      <w:u w:val="single"/>
    </w:rPr>
  </w:style>
  <w:style w:type="paragraph" w:styleId="Revzia">
    <w:name w:val="Revision"/>
    <w:hidden/>
    <w:uiPriority w:val="99"/>
    <w:semiHidden/>
    <w:rsid w:val="00ED0ED2"/>
    <w:pPr>
      <w:spacing w:after="0" w:line="240" w:lineRule="auto"/>
    </w:pPr>
  </w:style>
  <w:style w:type="paragraph" w:styleId="Hlavika">
    <w:name w:val="header"/>
    <w:basedOn w:val="Normlny"/>
    <w:link w:val="HlavikaChar"/>
    <w:uiPriority w:val="99"/>
    <w:unhideWhenUsed/>
    <w:rsid w:val="001F6B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6BEA"/>
  </w:style>
  <w:style w:type="paragraph" w:styleId="Pta">
    <w:name w:val="footer"/>
    <w:basedOn w:val="Normlny"/>
    <w:link w:val="PtaChar"/>
    <w:uiPriority w:val="99"/>
    <w:unhideWhenUsed/>
    <w:rsid w:val="001F6BEA"/>
    <w:pPr>
      <w:tabs>
        <w:tab w:val="center" w:pos="4536"/>
        <w:tab w:val="right" w:pos="9072"/>
      </w:tabs>
      <w:spacing w:after="0" w:line="240" w:lineRule="auto"/>
    </w:pPr>
  </w:style>
  <w:style w:type="character" w:customStyle="1" w:styleId="PtaChar">
    <w:name w:val="Päta Char"/>
    <w:basedOn w:val="Predvolenpsmoodseku"/>
    <w:link w:val="Pta"/>
    <w:uiPriority w:val="99"/>
    <w:rsid w:val="001F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or.guspan@vszp.sk" TargetMode="External"/><Relationship Id="rId5" Type="http://schemas.openxmlformats.org/officeDocument/2006/relationships/webSettings" Target="webSettings.xml"/><Relationship Id="rId10" Type="http://schemas.openxmlformats.org/officeDocument/2006/relationships/hyperlink" Target="mailto:prevadzka@vszp.sk" TargetMode="External"/><Relationship Id="rId4" Type="http://schemas.openxmlformats.org/officeDocument/2006/relationships/settings" Target="settings.xml"/><Relationship Id="rId9" Type="http://schemas.openxmlformats.org/officeDocument/2006/relationships/hyperlink" Target="mailto:igor.guspan@vszp.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639D-889C-4695-B0C1-A7A1F0E5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4538</Words>
  <Characters>25873</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Krajčová Katarína, JUDr.</dc:creator>
  <cp:lastModifiedBy>Matonog Miloslav, Ing.</cp:lastModifiedBy>
  <cp:revision>9</cp:revision>
  <cp:lastPrinted>2019-10-29T13:59:00Z</cp:lastPrinted>
  <dcterms:created xsi:type="dcterms:W3CDTF">2021-10-27T06:26:00Z</dcterms:created>
  <dcterms:modified xsi:type="dcterms:W3CDTF">2022-01-25T11:00:00Z</dcterms:modified>
</cp:coreProperties>
</file>