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AD9B" w14:textId="7B30A345" w:rsidR="00867490" w:rsidRPr="003A6C5C" w:rsidRDefault="00867490" w:rsidP="00867490">
      <w:pPr>
        <w:rPr>
          <w:rFonts w:ascii="Times New Roman" w:hAnsi="Times New Roman" w:cs="Times New Roman"/>
          <w:bCs/>
          <w:sz w:val="24"/>
          <w:szCs w:val="24"/>
        </w:rPr>
      </w:pPr>
      <w:r w:rsidRPr="003A6C5C">
        <w:rPr>
          <w:rFonts w:ascii="Times New Roman" w:hAnsi="Times New Roman" w:cs="Times New Roman"/>
          <w:bCs/>
          <w:sz w:val="24"/>
          <w:szCs w:val="24"/>
        </w:rPr>
        <w:t>Spis č. MK/A/2022/192</w:t>
      </w:r>
      <w:r w:rsidRPr="003A6C5C">
        <w:rPr>
          <w:rFonts w:ascii="Times New Roman" w:hAnsi="Times New Roman" w:cs="Times New Roman"/>
          <w:bCs/>
          <w:sz w:val="24"/>
          <w:szCs w:val="24"/>
        </w:rPr>
        <w:t>49</w:t>
      </w:r>
    </w:p>
    <w:p w14:paraId="775BD5EB" w14:textId="77777777" w:rsidR="00867490" w:rsidRPr="003A6C5C" w:rsidRDefault="00867490" w:rsidP="00867490">
      <w:pPr>
        <w:jc w:val="center"/>
        <w:rPr>
          <w:rFonts w:ascii="Times New Roman" w:hAnsi="Times New Roman" w:cs="Times New Roman"/>
          <w:b/>
          <w:sz w:val="24"/>
          <w:szCs w:val="24"/>
        </w:rPr>
      </w:pPr>
    </w:p>
    <w:p w14:paraId="192A8492" w14:textId="77777777" w:rsidR="00867490" w:rsidRPr="003A6C5C" w:rsidRDefault="00867490" w:rsidP="00867490">
      <w:pPr>
        <w:jc w:val="center"/>
        <w:rPr>
          <w:rFonts w:ascii="Times New Roman" w:hAnsi="Times New Roman" w:cs="Times New Roman"/>
          <w:sz w:val="24"/>
          <w:szCs w:val="24"/>
        </w:rPr>
      </w:pPr>
      <w:r w:rsidRPr="003A6C5C">
        <w:rPr>
          <w:rFonts w:ascii="Times New Roman" w:hAnsi="Times New Roman" w:cs="Times New Roman"/>
          <w:bCs/>
          <w:sz w:val="24"/>
          <w:szCs w:val="24"/>
        </w:rPr>
        <w:t>Verejný obstarávateľ:</w:t>
      </w:r>
      <w:r w:rsidRPr="003A6C5C">
        <w:rPr>
          <w:rFonts w:ascii="Times New Roman" w:hAnsi="Times New Roman" w:cs="Times New Roman"/>
          <w:sz w:val="24"/>
          <w:szCs w:val="24"/>
        </w:rPr>
        <w:t xml:space="preserve"> Mesto Košice, Trieda SNP 48/A, 040 11 Košice </w:t>
      </w:r>
    </w:p>
    <w:p w14:paraId="0F2C939C" w14:textId="77777777" w:rsidR="00867490" w:rsidRPr="003A6C5C" w:rsidRDefault="00867490" w:rsidP="00867490">
      <w:pPr>
        <w:jc w:val="center"/>
        <w:rPr>
          <w:rFonts w:ascii="Times New Roman" w:hAnsi="Times New Roman" w:cs="Times New Roman"/>
          <w:sz w:val="24"/>
          <w:szCs w:val="24"/>
        </w:rPr>
      </w:pPr>
    </w:p>
    <w:p w14:paraId="3C276E7C" w14:textId="44E029B9" w:rsidR="00867490" w:rsidRPr="003A6C5C" w:rsidRDefault="00867490" w:rsidP="00867490">
      <w:pPr>
        <w:jc w:val="both"/>
        <w:rPr>
          <w:rFonts w:ascii="Times New Roman" w:hAnsi="Times New Roman" w:cs="Times New Roman"/>
          <w:b/>
          <w:sz w:val="24"/>
          <w:szCs w:val="24"/>
        </w:rPr>
      </w:pPr>
      <w:r w:rsidRPr="003A6C5C">
        <w:rPr>
          <w:rFonts w:ascii="Times New Roman" w:hAnsi="Times New Roman" w:cs="Times New Roman"/>
          <w:b/>
          <w:sz w:val="24"/>
          <w:szCs w:val="24"/>
        </w:rPr>
        <w:t xml:space="preserve">Zákazka: „Upgrade </w:t>
      </w:r>
      <w:r w:rsidRPr="003A6C5C">
        <w:rPr>
          <w:rFonts w:ascii="Times New Roman" w:hAnsi="Times New Roman" w:cs="Times New Roman"/>
          <w:b/>
          <w:sz w:val="24"/>
          <w:szCs w:val="24"/>
        </w:rPr>
        <w:t>LAN</w:t>
      </w:r>
      <w:r w:rsidRPr="003A6C5C">
        <w:rPr>
          <w:rFonts w:ascii="Times New Roman" w:hAnsi="Times New Roman" w:cs="Times New Roman"/>
          <w:b/>
          <w:sz w:val="24"/>
          <w:szCs w:val="24"/>
        </w:rPr>
        <w:t xml:space="preserve"> MMK“ </w:t>
      </w:r>
    </w:p>
    <w:p w14:paraId="4FC66855" w14:textId="77777777" w:rsidR="00867490" w:rsidRPr="003A6C5C" w:rsidRDefault="00867490" w:rsidP="00867490">
      <w:pPr>
        <w:jc w:val="center"/>
        <w:rPr>
          <w:rFonts w:ascii="Times New Roman" w:hAnsi="Times New Roman" w:cs="Times New Roman"/>
          <w:sz w:val="24"/>
          <w:szCs w:val="24"/>
        </w:rPr>
      </w:pPr>
    </w:p>
    <w:p w14:paraId="099D6431" w14:textId="77777777" w:rsidR="00867490" w:rsidRPr="003A6C5C" w:rsidRDefault="00867490" w:rsidP="00867490">
      <w:pPr>
        <w:jc w:val="center"/>
        <w:rPr>
          <w:rFonts w:ascii="Times New Roman" w:hAnsi="Times New Roman" w:cs="Times New Roman"/>
          <w:sz w:val="24"/>
          <w:szCs w:val="24"/>
        </w:rPr>
      </w:pPr>
    </w:p>
    <w:p w14:paraId="76196112" w14:textId="77777777" w:rsidR="00867490" w:rsidRPr="003A6C5C" w:rsidRDefault="00867490" w:rsidP="00867490">
      <w:pPr>
        <w:jc w:val="center"/>
        <w:rPr>
          <w:rFonts w:ascii="Times New Roman" w:hAnsi="Times New Roman" w:cs="Times New Roman"/>
          <w:b/>
          <w:sz w:val="24"/>
          <w:szCs w:val="24"/>
          <w:u w:val="single"/>
        </w:rPr>
      </w:pPr>
      <w:r w:rsidRPr="003A6C5C">
        <w:rPr>
          <w:rFonts w:ascii="Times New Roman" w:hAnsi="Times New Roman" w:cs="Times New Roman"/>
          <w:b/>
          <w:sz w:val="24"/>
          <w:szCs w:val="24"/>
          <w:u w:val="single"/>
        </w:rPr>
        <w:t xml:space="preserve">Vysvetlenie podkladov č. 1  </w:t>
      </w:r>
    </w:p>
    <w:p w14:paraId="46ADF55C" w14:textId="77777777" w:rsidR="00867490" w:rsidRPr="003A6C5C" w:rsidRDefault="00867490" w:rsidP="00867490">
      <w:pPr>
        <w:jc w:val="center"/>
        <w:rPr>
          <w:rFonts w:ascii="Times New Roman" w:hAnsi="Times New Roman" w:cs="Times New Roman"/>
          <w:sz w:val="24"/>
          <w:szCs w:val="24"/>
        </w:rPr>
      </w:pPr>
    </w:p>
    <w:p w14:paraId="1AAAB426" w14:textId="77777777" w:rsidR="00867490" w:rsidRPr="003A6C5C" w:rsidRDefault="00867490" w:rsidP="00867490">
      <w:pPr>
        <w:jc w:val="center"/>
        <w:rPr>
          <w:rFonts w:ascii="Times New Roman" w:hAnsi="Times New Roman" w:cs="Times New Roman"/>
          <w:sz w:val="24"/>
          <w:szCs w:val="24"/>
        </w:rPr>
      </w:pPr>
    </w:p>
    <w:p w14:paraId="2A01F668" w14:textId="56B71167" w:rsidR="0004212F" w:rsidRPr="003A6C5C" w:rsidRDefault="00867490">
      <w:pPr>
        <w:rPr>
          <w:rFonts w:ascii="Times New Roman" w:hAnsi="Times New Roman" w:cs="Times New Roman"/>
          <w:color w:val="333333"/>
          <w:sz w:val="24"/>
          <w:szCs w:val="24"/>
          <w:shd w:val="clear" w:color="auto" w:fill="FFFFFF"/>
        </w:rPr>
      </w:pPr>
      <w:r w:rsidRPr="003A6C5C">
        <w:rPr>
          <w:rFonts w:ascii="Times New Roman" w:hAnsi="Times New Roman" w:cs="Times New Roman"/>
          <w:b/>
          <w:bCs/>
          <w:color w:val="333333"/>
          <w:sz w:val="24"/>
          <w:szCs w:val="24"/>
        </w:rPr>
        <w:t>Otázka č.1</w:t>
      </w:r>
      <w:r w:rsidR="003A6C5C" w:rsidRPr="003A6C5C">
        <w:rPr>
          <w:rFonts w:ascii="Times New Roman" w:hAnsi="Times New Roman" w:cs="Times New Roman"/>
          <w:b/>
          <w:bCs/>
          <w:color w:val="333333"/>
          <w:sz w:val="24"/>
          <w:szCs w:val="24"/>
        </w:rPr>
        <w:t>:</w:t>
      </w:r>
      <w:r w:rsidRPr="003A6C5C">
        <w:rPr>
          <w:rFonts w:ascii="Times New Roman" w:hAnsi="Times New Roman" w:cs="Times New Roman"/>
          <w:b/>
          <w:bCs/>
          <w:color w:val="333333"/>
          <w:sz w:val="24"/>
          <w:szCs w:val="24"/>
        </w:rPr>
        <w:br/>
      </w:r>
      <w:r w:rsidRPr="003A6C5C">
        <w:rPr>
          <w:rFonts w:ascii="Times New Roman" w:hAnsi="Times New Roman" w:cs="Times New Roman"/>
          <w:color w:val="333333"/>
          <w:sz w:val="24"/>
          <w:szCs w:val="24"/>
          <w:shd w:val="clear" w:color="auto" w:fill="FFFFFF"/>
        </w:rPr>
        <w:t>Vzhľadom na skutočnosti, že vo vyššie uvedenej výzve na predkladanie ponúk v časti ODDIEL II: PREDMET ZÁKAZKY, ods. II.1.3) Druh zákazky je uvedené Tovary a nakoľko nie je v súvisiacej dokumentácii priložený žiadny návrh zmluvy, uchádzač žiada verejného obstarávateľa o jednoznačné potvrdenie, že:</w:t>
      </w:r>
      <w:r w:rsidRPr="003A6C5C">
        <w:rPr>
          <w:rFonts w:ascii="Times New Roman" w:hAnsi="Times New Roman" w:cs="Times New Roman"/>
          <w:color w:val="333333"/>
          <w:sz w:val="24"/>
          <w:szCs w:val="24"/>
        </w:rPr>
        <w:br/>
      </w:r>
      <w:r w:rsidRPr="003A6C5C">
        <w:rPr>
          <w:rFonts w:ascii="Times New Roman" w:hAnsi="Times New Roman" w:cs="Times New Roman"/>
          <w:color w:val="333333"/>
          <w:sz w:val="24"/>
          <w:szCs w:val="24"/>
          <w:shd w:val="clear" w:color="auto" w:fill="FFFFFF"/>
        </w:rPr>
        <w:t>• verejný obstarávateľ má záujem o kúpu tovaru a poskytnutie len jednorazových implementačných prác (vrátane projektového manažmentu) a po vyhodnotení výberového konania bude s víťazom ako dodávateľom podpísaná Zmluva o dielo (príp. objednávka s podmienkami vykonania objednávky podľa výzvy) a verejný obstarávateľ ako objednávateľ uhradí cenu za dielo na základe jednej vystavenej faktúry dodávateľa jednorazovou platbou so splatnosťou 30 dní od vystavenia faktúry, ktorú bude dodávateľ oprávnený vystaviť po akceptovaní diela objednávateľom, na základe obojstranne podpísaného akceptačného protokolu</w:t>
      </w:r>
      <w:r w:rsidRPr="003A6C5C">
        <w:rPr>
          <w:rFonts w:ascii="Times New Roman" w:hAnsi="Times New Roman" w:cs="Times New Roman"/>
          <w:color w:val="333333"/>
          <w:sz w:val="24"/>
          <w:szCs w:val="24"/>
        </w:rPr>
        <w:br/>
      </w:r>
      <w:r w:rsidRPr="003A6C5C">
        <w:rPr>
          <w:rFonts w:ascii="Times New Roman" w:hAnsi="Times New Roman" w:cs="Times New Roman"/>
          <w:color w:val="333333"/>
          <w:sz w:val="24"/>
          <w:szCs w:val="24"/>
          <w:shd w:val="clear" w:color="auto" w:fill="FFFFFF"/>
        </w:rPr>
        <w:t>a že</w:t>
      </w:r>
      <w:r w:rsidRPr="003A6C5C">
        <w:rPr>
          <w:rFonts w:ascii="Times New Roman" w:hAnsi="Times New Roman" w:cs="Times New Roman"/>
          <w:color w:val="333333"/>
          <w:sz w:val="24"/>
          <w:szCs w:val="24"/>
        </w:rPr>
        <w:br/>
      </w:r>
      <w:r w:rsidRPr="003A6C5C">
        <w:rPr>
          <w:rFonts w:ascii="Times New Roman" w:hAnsi="Times New Roman" w:cs="Times New Roman"/>
          <w:color w:val="333333"/>
          <w:sz w:val="24"/>
          <w:szCs w:val="24"/>
          <w:shd w:val="clear" w:color="auto" w:fill="FFFFFF"/>
        </w:rPr>
        <w:t xml:space="preserve">• verejný obstarávateľ nemá záujem uzatvoriť s úspešným uchádzačom typ zmluvy, ktorej predmetom ktorej by bola manažovaná služba, súvisiaca s obstarávaným hardvérom CORE SWITCHE, ACCESS SWITCH - TYP 1, ACCESS SWITCH - TYP 2, ACCESS SWITCH 740W </w:t>
      </w:r>
      <w:proofErr w:type="spellStart"/>
      <w:r w:rsidRPr="003A6C5C">
        <w:rPr>
          <w:rFonts w:ascii="Times New Roman" w:hAnsi="Times New Roman" w:cs="Times New Roman"/>
          <w:color w:val="333333"/>
          <w:sz w:val="24"/>
          <w:szCs w:val="24"/>
          <w:shd w:val="clear" w:color="auto" w:fill="FFFFFF"/>
        </w:rPr>
        <w:t>PoE</w:t>
      </w:r>
      <w:proofErr w:type="spellEnd"/>
      <w:r w:rsidRPr="003A6C5C">
        <w:rPr>
          <w:rFonts w:ascii="Times New Roman" w:hAnsi="Times New Roman" w:cs="Times New Roman"/>
          <w:color w:val="333333"/>
          <w:sz w:val="24"/>
          <w:szCs w:val="24"/>
          <w:shd w:val="clear" w:color="auto" w:fill="FFFFFF"/>
        </w:rPr>
        <w:t xml:space="preserve"> - TYP 2, Príslušenstvo a implementačnými prácami a projektovým manažmentom.</w:t>
      </w:r>
    </w:p>
    <w:p w14:paraId="66179302" w14:textId="0F606211" w:rsidR="00867490" w:rsidRPr="003A6C5C" w:rsidRDefault="00867490">
      <w:pPr>
        <w:rPr>
          <w:rFonts w:ascii="Times New Roman" w:hAnsi="Times New Roman" w:cs="Times New Roman"/>
          <w:sz w:val="24"/>
          <w:szCs w:val="24"/>
        </w:rPr>
      </w:pPr>
    </w:p>
    <w:p w14:paraId="7F9EDA79" w14:textId="574FCCDC" w:rsidR="00867490" w:rsidRPr="003A6C5C" w:rsidRDefault="00867490">
      <w:pPr>
        <w:rPr>
          <w:rFonts w:ascii="Times New Roman" w:hAnsi="Times New Roman" w:cs="Times New Roman"/>
          <w:b/>
          <w:bCs/>
          <w:sz w:val="24"/>
          <w:szCs w:val="24"/>
        </w:rPr>
      </w:pPr>
      <w:r w:rsidRPr="003A6C5C">
        <w:rPr>
          <w:rFonts w:ascii="Times New Roman" w:hAnsi="Times New Roman" w:cs="Times New Roman"/>
          <w:b/>
          <w:bCs/>
          <w:sz w:val="24"/>
          <w:szCs w:val="24"/>
        </w:rPr>
        <w:t>Odpoveď č.1</w:t>
      </w:r>
      <w:r w:rsidR="003A6C5C" w:rsidRPr="003A6C5C">
        <w:rPr>
          <w:rFonts w:ascii="Times New Roman" w:hAnsi="Times New Roman" w:cs="Times New Roman"/>
          <w:b/>
          <w:bCs/>
          <w:sz w:val="24"/>
          <w:szCs w:val="24"/>
        </w:rPr>
        <w:t>:</w:t>
      </w:r>
    </w:p>
    <w:p w14:paraId="0516E9A8" w14:textId="77FEC2B1" w:rsidR="00867490" w:rsidRPr="003A6C5C" w:rsidRDefault="00867490">
      <w:pPr>
        <w:rPr>
          <w:rFonts w:ascii="Times New Roman" w:hAnsi="Times New Roman" w:cs="Times New Roman"/>
          <w:color w:val="0070C0"/>
          <w:sz w:val="24"/>
          <w:szCs w:val="24"/>
        </w:rPr>
      </w:pPr>
      <w:r w:rsidRPr="003A6C5C">
        <w:rPr>
          <w:rFonts w:ascii="Times New Roman" w:hAnsi="Times New Roman" w:cs="Times New Roman"/>
          <w:color w:val="0070C0"/>
          <w:sz w:val="24"/>
          <w:szCs w:val="24"/>
        </w:rPr>
        <w:t>ÁNO, máme záujem o kúpu tovaru</w:t>
      </w:r>
      <w:r w:rsidRPr="003A6C5C">
        <w:rPr>
          <w:rFonts w:ascii="Times New Roman" w:hAnsi="Times New Roman" w:cs="Times New Roman"/>
          <w:color w:val="0070C0"/>
          <w:sz w:val="24"/>
          <w:szCs w:val="24"/>
        </w:rPr>
        <w:t xml:space="preserve"> prostredníctvom </w:t>
      </w:r>
      <w:proofErr w:type="spellStart"/>
      <w:r w:rsidRPr="003A6C5C">
        <w:rPr>
          <w:rFonts w:ascii="Times New Roman" w:hAnsi="Times New Roman" w:cs="Times New Roman"/>
          <w:color w:val="0070C0"/>
          <w:sz w:val="24"/>
          <w:szCs w:val="24"/>
        </w:rPr>
        <w:t>jednorázovej</w:t>
      </w:r>
      <w:proofErr w:type="spellEnd"/>
      <w:r w:rsidRPr="003A6C5C">
        <w:rPr>
          <w:rFonts w:ascii="Times New Roman" w:hAnsi="Times New Roman" w:cs="Times New Roman"/>
          <w:color w:val="0070C0"/>
          <w:sz w:val="24"/>
          <w:szCs w:val="24"/>
        </w:rPr>
        <w:t xml:space="preserve"> objednávky. </w:t>
      </w:r>
    </w:p>
    <w:p w14:paraId="037FF352" w14:textId="5EA63D5F" w:rsidR="00867490" w:rsidRPr="003A6C5C" w:rsidRDefault="00867490">
      <w:pPr>
        <w:rPr>
          <w:rFonts w:ascii="Times New Roman" w:hAnsi="Times New Roman" w:cs="Times New Roman"/>
          <w:color w:val="0070C0"/>
          <w:sz w:val="24"/>
          <w:szCs w:val="24"/>
        </w:rPr>
      </w:pPr>
    </w:p>
    <w:p w14:paraId="2A8D4246" w14:textId="2B72F9C0" w:rsidR="00867490" w:rsidRPr="003A6C5C" w:rsidRDefault="00867490">
      <w:pPr>
        <w:rPr>
          <w:rFonts w:ascii="Times New Roman" w:hAnsi="Times New Roman" w:cs="Times New Roman"/>
          <w:b/>
          <w:bCs/>
          <w:sz w:val="24"/>
          <w:szCs w:val="24"/>
        </w:rPr>
      </w:pPr>
      <w:r w:rsidRPr="003A6C5C">
        <w:rPr>
          <w:rFonts w:ascii="Times New Roman" w:hAnsi="Times New Roman" w:cs="Times New Roman"/>
          <w:b/>
          <w:bCs/>
          <w:sz w:val="24"/>
          <w:szCs w:val="24"/>
        </w:rPr>
        <w:t>Otázka č. 2</w:t>
      </w:r>
      <w:r w:rsidR="003A6C5C" w:rsidRPr="003A6C5C">
        <w:rPr>
          <w:rFonts w:ascii="Times New Roman" w:hAnsi="Times New Roman" w:cs="Times New Roman"/>
          <w:b/>
          <w:bCs/>
          <w:sz w:val="24"/>
          <w:szCs w:val="24"/>
        </w:rPr>
        <w:t>:</w:t>
      </w:r>
    </w:p>
    <w:p w14:paraId="2C348C16" w14:textId="1D7DD6C0" w:rsidR="00867490" w:rsidRPr="003A6C5C" w:rsidRDefault="00867490">
      <w:pPr>
        <w:rPr>
          <w:rFonts w:ascii="Times New Roman" w:hAnsi="Times New Roman" w:cs="Times New Roman"/>
          <w:color w:val="333333"/>
          <w:sz w:val="24"/>
          <w:szCs w:val="24"/>
          <w:shd w:val="clear" w:color="auto" w:fill="FFFFFF"/>
        </w:rPr>
      </w:pPr>
      <w:r w:rsidRPr="003A6C5C">
        <w:rPr>
          <w:rFonts w:ascii="Times New Roman" w:hAnsi="Times New Roman" w:cs="Times New Roman"/>
          <w:color w:val="333333"/>
          <w:sz w:val="24"/>
          <w:szCs w:val="24"/>
          <w:shd w:val="clear" w:color="auto" w:fill="FFFFFF"/>
        </w:rPr>
        <w:t xml:space="preserve">Požaduje verejný obstarávateľ, aby bol súčasťou dodávky aj centrálny manažment nástroj spĺňajúci požiadavku: „Požadujeme centrálnu cloudovú správu unifikovaným nástrojom, ktorý umožňuje z jedného miesta spravovať </w:t>
      </w:r>
      <w:proofErr w:type="spellStart"/>
      <w:r w:rsidRPr="003A6C5C">
        <w:rPr>
          <w:rFonts w:ascii="Times New Roman" w:hAnsi="Times New Roman" w:cs="Times New Roman"/>
          <w:color w:val="333333"/>
          <w:sz w:val="24"/>
          <w:szCs w:val="24"/>
          <w:shd w:val="clear" w:color="auto" w:fill="FFFFFF"/>
        </w:rPr>
        <w:t>core</w:t>
      </w:r>
      <w:proofErr w:type="spellEnd"/>
      <w:r w:rsidRPr="003A6C5C">
        <w:rPr>
          <w:rFonts w:ascii="Times New Roman" w:hAnsi="Times New Roman" w:cs="Times New Roman"/>
          <w:color w:val="333333"/>
          <w:sz w:val="24"/>
          <w:szCs w:val="24"/>
          <w:shd w:val="clear" w:color="auto" w:fill="FFFFFF"/>
        </w:rPr>
        <w:t xml:space="preserve"> a </w:t>
      </w:r>
      <w:proofErr w:type="spellStart"/>
      <w:r w:rsidRPr="003A6C5C">
        <w:rPr>
          <w:rFonts w:ascii="Times New Roman" w:hAnsi="Times New Roman" w:cs="Times New Roman"/>
          <w:color w:val="333333"/>
          <w:sz w:val="24"/>
          <w:szCs w:val="24"/>
          <w:shd w:val="clear" w:color="auto" w:fill="FFFFFF"/>
        </w:rPr>
        <w:t>access</w:t>
      </w:r>
      <w:proofErr w:type="spellEnd"/>
      <w:r w:rsidRPr="003A6C5C">
        <w:rPr>
          <w:rFonts w:ascii="Times New Roman" w:hAnsi="Times New Roman" w:cs="Times New Roman"/>
          <w:color w:val="333333"/>
          <w:sz w:val="24"/>
          <w:szCs w:val="24"/>
          <w:shd w:val="clear" w:color="auto" w:fill="FFFFFF"/>
        </w:rPr>
        <w:t xml:space="preserve"> prepínače, prípadne iné produkty z portfólia Cisco a </w:t>
      </w:r>
      <w:proofErr w:type="spellStart"/>
      <w:r w:rsidRPr="003A6C5C">
        <w:rPr>
          <w:rFonts w:ascii="Times New Roman" w:hAnsi="Times New Roman" w:cs="Times New Roman"/>
          <w:color w:val="333333"/>
          <w:sz w:val="24"/>
          <w:szCs w:val="24"/>
          <w:shd w:val="clear" w:color="auto" w:fill="FFFFFF"/>
        </w:rPr>
        <w:t>Meraki</w:t>
      </w:r>
      <w:proofErr w:type="spellEnd"/>
      <w:r w:rsidRPr="003A6C5C">
        <w:rPr>
          <w:rFonts w:ascii="Times New Roman" w:hAnsi="Times New Roman" w:cs="Times New Roman"/>
          <w:color w:val="333333"/>
          <w:sz w:val="24"/>
          <w:szCs w:val="24"/>
          <w:shd w:val="clear" w:color="auto" w:fill="FFFFFF"/>
        </w:rPr>
        <w:t xml:space="preserve"> alebo ekvivalent.“?</w:t>
      </w:r>
    </w:p>
    <w:p w14:paraId="1F6BDD25" w14:textId="080F993B" w:rsidR="003A6C5C" w:rsidRPr="003A6C5C" w:rsidRDefault="003A6C5C">
      <w:pPr>
        <w:rPr>
          <w:rFonts w:ascii="Times New Roman" w:hAnsi="Times New Roman" w:cs="Times New Roman"/>
          <w:color w:val="333333"/>
          <w:sz w:val="24"/>
          <w:szCs w:val="24"/>
          <w:shd w:val="clear" w:color="auto" w:fill="FFFFFF"/>
        </w:rPr>
      </w:pPr>
    </w:p>
    <w:p w14:paraId="5976162B" w14:textId="7CC72032" w:rsidR="003A6C5C" w:rsidRPr="006252DE" w:rsidRDefault="003A6C5C">
      <w:pPr>
        <w:rPr>
          <w:rFonts w:ascii="Times New Roman" w:hAnsi="Times New Roman" w:cs="Times New Roman"/>
          <w:b/>
          <w:bCs/>
          <w:color w:val="333333"/>
          <w:sz w:val="24"/>
          <w:szCs w:val="24"/>
          <w:shd w:val="clear" w:color="auto" w:fill="FFFFFF"/>
        </w:rPr>
      </w:pPr>
      <w:r w:rsidRPr="006252DE">
        <w:rPr>
          <w:rFonts w:ascii="Times New Roman" w:hAnsi="Times New Roman" w:cs="Times New Roman"/>
          <w:b/>
          <w:bCs/>
          <w:color w:val="333333"/>
          <w:sz w:val="24"/>
          <w:szCs w:val="24"/>
          <w:shd w:val="clear" w:color="auto" w:fill="FFFFFF"/>
        </w:rPr>
        <w:t>Odpoveď č. 2:</w:t>
      </w:r>
    </w:p>
    <w:p w14:paraId="62FD7E39" w14:textId="686437B4" w:rsidR="003A6C5C" w:rsidRPr="003A6C5C" w:rsidRDefault="003A6C5C" w:rsidP="003A6C5C">
      <w:pPr>
        <w:rPr>
          <w:rFonts w:ascii="Times New Roman" w:hAnsi="Times New Roman" w:cs="Times New Roman"/>
          <w:color w:val="0070C0"/>
          <w:sz w:val="24"/>
          <w:szCs w:val="24"/>
        </w:rPr>
      </w:pPr>
      <w:r w:rsidRPr="003A6C5C">
        <w:rPr>
          <w:rFonts w:ascii="Times New Roman" w:hAnsi="Times New Roman" w:cs="Times New Roman"/>
          <w:color w:val="0070C0"/>
          <w:sz w:val="24"/>
          <w:szCs w:val="24"/>
        </w:rPr>
        <w:t>ÁNO, súčasť dodávky je aj centrálny manažment</w:t>
      </w:r>
      <w:r w:rsidRPr="003A6C5C">
        <w:rPr>
          <w:rFonts w:ascii="Times New Roman" w:hAnsi="Times New Roman" w:cs="Times New Roman"/>
          <w:color w:val="0070C0"/>
          <w:sz w:val="24"/>
          <w:szCs w:val="24"/>
        </w:rPr>
        <w:t>.</w:t>
      </w:r>
    </w:p>
    <w:p w14:paraId="31E041DA" w14:textId="17A092AF" w:rsidR="003A6C5C" w:rsidRPr="003A6C5C" w:rsidRDefault="003A6C5C" w:rsidP="003A6C5C">
      <w:pPr>
        <w:rPr>
          <w:rFonts w:ascii="Times New Roman" w:eastAsia="Times New Roman" w:hAnsi="Times New Roman" w:cs="Times New Roman"/>
          <w:color w:val="0070C0"/>
          <w:sz w:val="24"/>
          <w:szCs w:val="24"/>
        </w:rPr>
      </w:pPr>
    </w:p>
    <w:p w14:paraId="7E2B1EF6" w14:textId="77777777" w:rsidR="003A6C5C" w:rsidRPr="003A6C5C" w:rsidRDefault="003A6C5C">
      <w:pPr>
        <w:rPr>
          <w:rFonts w:ascii="Times New Roman" w:hAnsi="Times New Roman" w:cs="Times New Roman"/>
          <w:b/>
          <w:bCs/>
        </w:rPr>
      </w:pPr>
    </w:p>
    <w:sectPr w:rsidR="003A6C5C" w:rsidRPr="003A6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A6662"/>
    <w:multiLevelType w:val="hybridMultilevel"/>
    <w:tmpl w:val="336295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629673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21"/>
    <w:rsid w:val="0004212F"/>
    <w:rsid w:val="003A6C5C"/>
    <w:rsid w:val="00562221"/>
    <w:rsid w:val="006252DE"/>
    <w:rsid w:val="008674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D499"/>
  <w15:chartTrackingRefBased/>
  <w15:docId w15:val="{FB023377-91F2-4066-8381-08078F72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7490"/>
    <w:pPr>
      <w:spacing w:after="0" w:line="240" w:lineRule="auto"/>
    </w:pPr>
    <w:rPr>
      <w:rFonts w:ascii="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A6C5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69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278</Words>
  <Characters>1590</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Milčevičová, Andrea</dc:creator>
  <cp:keywords/>
  <dc:description/>
  <cp:lastModifiedBy>Milčevičová, Andrea</cp:lastModifiedBy>
  <cp:revision>3</cp:revision>
  <dcterms:created xsi:type="dcterms:W3CDTF">2022-08-15T12:28:00Z</dcterms:created>
  <dcterms:modified xsi:type="dcterms:W3CDTF">2022-08-15T12:36:00Z</dcterms:modified>
</cp:coreProperties>
</file>