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01" w:rsidRPr="00822E01" w:rsidRDefault="00822E01" w:rsidP="00822E01">
      <w:pPr>
        <w:jc w:val="both"/>
        <w:rPr>
          <w:i/>
          <w:szCs w:val="24"/>
        </w:rPr>
      </w:pPr>
    </w:p>
    <w:p w:rsidR="00822E01" w:rsidRPr="00822E01" w:rsidRDefault="00822E01" w:rsidP="00822E01">
      <w:pPr>
        <w:jc w:val="both"/>
        <w:rPr>
          <w:i/>
          <w:szCs w:val="24"/>
        </w:rPr>
      </w:pPr>
    </w:p>
    <w:p w:rsidR="00822E01" w:rsidRPr="00822E01" w:rsidRDefault="00822E01" w:rsidP="00822E01">
      <w:pPr>
        <w:spacing w:line="360" w:lineRule="auto"/>
        <w:jc w:val="center"/>
        <w:rPr>
          <w:b/>
          <w:smallCaps/>
        </w:rPr>
      </w:pPr>
      <w:r w:rsidRPr="00822E01">
        <w:rPr>
          <w:b/>
          <w:smallCaps/>
        </w:rPr>
        <w:t>Čestné vyhlásenie uchádzača</w:t>
      </w:r>
    </w:p>
    <w:p w:rsidR="00822E01" w:rsidRPr="00822E01" w:rsidRDefault="00822E01" w:rsidP="00822E01">
      <w:pPr>
        <w:spacing w:line="360" w:lineRule="auto"/>
        <w:jc w:val="center"/>
        <w:rPr>
          <w:b/>
          <w:smallCaps/>
        </w:rPr>
      </w:pPr>
    </w:p>
    <w:p w:rsidR="008F7CD3" w:rsidRPr="008F7CD3" w:rsidRDefault="00822E01" w:rsidP="008F7CD3">
      <w:pPr>
        <w:rPr>
          <w:b/>
          <w:sz w:val="28"/>
          <w:szCs w:val="28"/>
        </w:rPr>
      </w:pPr>
      <w:r w:rsidRPr="00822E01">
        <w:rPr>
          <w:b/>
          <w:smallCaps/>
        </w:rPr>
        <w:t xml:space="preserve"> predmet zákazky:</w:t>
      </w:r>
      <w:r w:rsidRPr="00822E01">
        <w:t xml:space="preserve"> </w:t>
      </w:r>
      <w:r w:rsidR="001844A9" w:rsidRPr="001844A9">
        <w:rPr>
          <w:b/>
          <w:szCs w:val="24"/>
        </w:rPr>
        <w:t xml:space="preserve"> </w:t>
      </w:r>
      <w:r w:rsidR="00420654" w:rsidRPr="008F7CD3">
        <w:rPr>
          <w:b/>
          <w:sz w:val="28"/>
          <w:szCs w:val="28"/>
        </w:rPr>
        <w:t>„</w:t>
      </w:r>
      <w:r w:rsidR="008F7CD3" w:rsidRPr="008F7CD3">
        <w:rPr>
          <w:b/>
          <w:sz w:val="28"/>
          <w:szCs w:val="28"/>
        </w:rPr>
        <w:t xml:space="preserve"> Okružná križovatka II/564 a Ul. Družstevnícka, Levice „ , spracovanie projektovej dokumentácie pre územné rozhodnutie</w:t>
      </w:r>
    </w:p>
    <w:p w:rsidR="008F7CD3" w:rsidRPr="0060233C" w:rsidRDefault="008F7CD3" w:rsidP="008F7CD3">
      <w:pPr>
        <w:rPr>
          <w:szCs w:val="24"/>
          <w:u w:val="single"/>
        </w:rPr>
      </w:pPr>
    </w:p>
    <w:p w:rsidR="00822E01" w:rsidRPr="001844A9" w:rsidRDefault="001844A9" w:rsidP="001844A9">
      <w:pPr>
        <w:jc w:val="both"/>
        <w:rPr>
          <w:b/>
          <w:szCs w:val="24"/>
        </w:rPr>
      </w:pPr>
      <w:r w:rsidRPr="001844A9">
        <w:rPr>
          <w:b/>
          <w:szCs w:val="24"/>
        </w:rPr>
        <w:t xml:space="preserve"> </w:t>
      </w:r>
    </w:p>
    <w:p w:rsidR="008F7CD3" w:rsidRPr="008F7CD3" w:rsidRDefault="00822E01" w:rsidP="008F7CD3">
      <w:pPr>
        <w:rPr>
          <w:b/>
          <w:szCs w:val="24"/>
        </w:rPr>
      </w:pPr>
      <w:r w:rsidRPr="00822E01">
        <w:t xml:space="preserve">Vyhlasujeme, že súhlasíme so znením obchodných podmienok a  všetkých ďalších podmienok obsiahnutých vo Výzve na predloženie ponuky,  vzťahujúcich sa na obstaranie predmetu zákazky: </w:t>
      </w:r>
      <w:r w:rsidR="001844A9" w:rsidRPr="001844A9">
        <w:rPr>
          <w:b/>
          <w:szCs w:val="24"/>
        </w:rPr>
        <w:t xml:space="preserve">“  </w:t>
      </w:r>
      <w:r w:rsidR="00420654" w:rsidRPr="008F7CD3">
        <w:rPr>
          <w:b/>
          <w:szCs w:val="24"/>
        </w:rPr>
        <w:t>„</w:t>
      </w:r>
      <w:r w:rsidR="008F7CD3" w:rsidRPr="008F7CD3">
        <w:rPr>
          <w:b/>
          <w:szCs w:val="24"/>
        </w:rPr>
        <w:t xml:space="preserve"> Okružná križovatka II/564 a Ul. Družstevnícka, Levice „ , spracovanie projektovej dokumentácie pre územné rozhodnutie</w:t>
      </w:r>
    </w:p>
    <w:p w:rsidR="00822E01" w:rsidRPr="008F7CD3" w:rsidRDefault="00822E01" w:rsidP="008F7CD3">
      <w:pPr>
        <w:widowControl/>
        <w:tabs>
          <w:tab w:val="left" w:pos="720"/>
        </w:tabs>
        <w:spacing w:before="100"/>
        <w:jc w:val="both"/>
      </w:pPr>
      <w:bookmarkStart w:id="0" w:name="_GoBack"/>
      <w:bookmarkEnd w:id="0"/>
    </w:p>
    <w:p w:rsidR="00822E01" w:rsidRPr="00822E01" w:rsidRDefault="00822E01" w:rsidP="00822E01">
      <w:pPr>
        <w:tabs>
          <w:tab w:val="left" w:pos="720"/>
        </w:tabs>
        <w:spacing w:before="100"/>
        <w:ind w:left="709"/>
        <w:jc w:val="both"/>
      </w:pPr>
    </w:p>
    <w:p w:rsidR="00822E01" w:rsidRPr="00822E01" w:rsidRDefault="00822E01" w:rsidP="00822E01">
      <w:pPr>
        <w:widowControl/>
        <w:numPr>
          <w:ilvl w:val="1"/>
          <w:numId w:val="1"/>
        </w:numPr>
        <w:tabs>
          <w:tab w:val="left" w:pos="720"/>
        </w:tabs>
        <w:spacing w:before="100"/>
        <w:ind w:left="720" w:hanging="720"/>
        <w:jc w:val="both"/>
      </w:pPr>
      <w:r w:rsidRPr="00822E01">
        <w:t>Vyhlasujeme, že všetky predložené doklady a údaje uvedené v ponuke sú pravdivé a úplné.</w:t>
      </w:r>
    </w:p>
    <w:p w:rsidR="00822E01" w:rsidRPr="00822E01" w:rsidRDefault="00822E01" w:rsidP="00822E01">
      <w:pPr>
        <w:spacing w:before="100"/>
        <w:ind w:left="1080"/>
        <w:jc w:val="both"/>
      </w:pPr>
    </w:p>
    <w:p w:rsidR="00822E01" w:rsidRPr="00822E01" w:rsidRDefault="00822E01" w:rsidP="00822E01">
      <w:pPr>
        <w:pStyle w:val="Odstavecseseznamem"/>
        <w:rPr>
          <w:szCs w:val="24"/>
        </w:rPr>
      </w:pPr>
    </w:p>
    <w:p w:rsidR="00822E01" w:rsidRPr="00822E01" w:rsidRDefault="00822E01" w:rsidP="00822E01">
      <w:pPr>
        <w:pStyle w:val="Odstavecseseznamem"/>
        <w:rPr>
          <w:szCs w:val="24"/>
        </w:rPr>
      </w:pPr>
    </w:p>
    <w:p w:rsidR="00822E01" w:rsidRPr="00822E01" w:rsidRDefault="00822E01" w:rsidP="00822E01">
      <w:pPr>
        <w:pStyle w:val="Odstavecseseznamem"/>
        <w:rPr>
          <w:szCs w:val="24"/>
        </w:rPr>
      </w:pPr>
    </w:p>
    <w:p w:rsidR="00822E01" w:rsidRPr="00822E01" w:rsidRDefault="00822E01" w:rsidP="00822E01">
      <w:pPr>
        <w:pStyle w:val="Odstavecseseznamem"/>
        <w:rPr>
          <w:szCs w:val="24"/>
        </w:rPr>
      </w:pPr>
    </w:p>
    <w:p w:rsidR="00822E01" w:rsidRPr="00822E01" w:rsidRDefault="00822E01" w:rsidP="00822E01">
      <w:pPr>
        <w:tabs>
          <w:tab w:val="left" w:pos="720"/>
        </w:tabs>
        <w:spacing w:before="100"/>
        <w:jc w:val="both"/>
      </w:pPr>
      <w:r w:rsidRPr="00822E01">
        <w:t>V .........................................., dňa ................</w:t>
      </w:r>
    </w:p>
    <w:p w:rsidR="00822E01" w:rsidRPr="00822E01" w:rsidRDefault="00822E01" w:rsidP="00822E01">
      <w:pPr>
        <w:tabs>
          <w:tab w:val="left" w:pos="720"/>
        </w:tabs>
        <w:spacing w:before="100"/>
        <w:jc w:val="both"/>
      </w:pPr>
    </w:p>
    <w:p w:rsidR="00822E01" w:rsidRPr="00822E01" w:rsidRDefault="00822E01" w:rsidP="00822E01">
      <w:pPr>
        <w:tabs>
          <w:tab w:val="left" w:pos="720"/>
        </w:tabs>
        <w:spacing w:before="100"/>
        <w:jc w:val="both"/>
      </w:pP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</w:r>
      <w:r w:rsidRPr="00822E01">
        <w:tab/>
        <w:t>.....................................................</w:t>
      </w:r>
    </w:p>
    <w:p w:rsidR="00822E01" w:rsidRPr="00822E01" w:rsidRDefault="00822E01" w:rsidP="00822E01">
      <w:pPr>
        <w:tabs>
          <w:tab w:val="left" w:pos="720"/>
        </w:tabs>
        <w:spacing w:before="100"/>
        <w:jc w:val="both"/>
        <w:rPr>
          <w:i/>
        </w:rPr>
      </w:pPr>
      <w:r w:rsidRPr="00822E01">
        <w:tab/>
      </w:r>
      <w:r w:rsidRPr="00822E01">
        <w:tab/>
      </w:r>
      <w:r w:rsidRPr="00822E01">
        <w:tab/>
      </w:r>
      <w:r w:rsidRPr="00822E01">
        <w:tab/>
        <w:t>/meno, priezvisko a podpis štatutárneho orgánu uchádzača/</w:t>
      </w:r>
      <w:r w:rsidRPr="00822E01">
        <w:rPr>
          <w:i/>
        </w:rPr>
        <w:tab/>
      </w:r>
    </w:p>
    <w:p w:rsidR="00822E01" w:rsidRPr="00822E01" w:rsidRDefault="00822E01" w:rsidP="00822E01">
      <w:pPr>
        <w:jc w:val="both"/>
        <w:rPr>
          <w:b/>
          <w:bCs/>
          <w:sz w:val="20"/>
        </w:rPr>
      </w:pPr>
    </w:p>
    <w:p w:rsidR="00822E01" w:rsidRPr="00822E01" w:rsidRDefault="00822E01" w:rsidP="00822E01">
      <w:pPr>
        <w:jc w:val="both"/>
        <w:rPr>
          <w:sz w:val="20"/>
        </w:rPr>
      </w:pPr>
    </w:p>
    <w:p w:rsidR="00822E01" w:rsidRPr="00822E01" w:rsidRDefault="00822E01" w:rsidP="00822E01">
      <w:pPr>
        <w:jc w:val="both"/>
      </w:pPr>
      <w:r w:rsidRPr="00822E01">
        <w:tab/>
      </w:r>
    </w:p>
    <w:p w:rsidR="00822E01" w:rsidRPr="00822E01" w:rsidRDefault="00822E01" w:rsidP="00822E01">
      <w:pPr>
        <w:jc w:val="both"/>
      </w:pPr>
    </w:p>
    <w:p w:rsidR="00822E01" w:rsidRPr="00822E01" w:rsidRDefault="00822E01" w:rsidP="00822E01">
      <w:pPr>
        <w:jc w:val="both"/>
      </w:pPr>
    </w:p>
    <w:p w:rsidR="00822E01" w:rsidRPr="00822E01" w:rsidRDefault="00822E01" w:rsidP="00822E01">
      <w:pPr>
        <w:jc w:val="both"/>
      </w:pPr>
    </w:p>
    <w:p w:rsidR="00822E01" w:rsidRPr="00822E01" w:rsidRDefault="00822E01" w:rsidP="00822E01">
      <w:pPr>
        <w:jc w:val="both"/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822E01" w:rsidRDefault="00822E01" w:rsidP="00822E01">
      <w:pPr>
        <w:jc w:val="both"/>
        <w:rPr>
          <w:rFonts w:ascii="Calibri" w:hAnsi="Calibri" w:cs="Calibri"/>
        </w:rPr>
      </w:pPr>
    </w:p>
    <w:p w:rsidR="007E74A6" w:rsidRDefault="008F7CD3"/>
    <w:sectPr w:rsidR="007E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7B37"/>
    <w:multiLevelType w:val="hybridMultilevel"/>
    <w:tmpl w:val="4F7A4F34"/>
    <w:lvl w:ilvl="0" w:tplc="3E4A2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0267"/>
    <w:multiLevelType w:val="hybridMultilevel"/>
    <w:tmpl w:val="030C602A"/>
    <w:lvl w:ilvl="0" w:tplc="F93646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922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944F3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38"/>
    <w:rsid w:val="00025E82"/>
    <w:rsid w:val="00123B65"/>
    <w:rsid w:val="001844A9"/>
    <w:rsid w:val="002B314C"/>
    <w:rsid w:val="00420654"/>
    <w:rsid w:val="00463EE8"/>
    <w:rsid w:val="004760D7"/>
    <w:rsid w:val="00644638"/>
    <w:rsid w:val="006F17D5"/>
    <w:rsid w:val="00822E01"/>
    <w:rsid w:val="008F7CD3"/>
    <w:rsid w:val="00A1488D"/>
    <w:rsid w:val="00E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4405-020D-41FA-B4B6-1D71A20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aliases w:val="Odsek"/>
    <w:basedOn w:val="Normlny"/>
    <w:link w:val="OdstavecseseznamemChar"/>
    <w:uiPriority w:val="34"/>
    <w:qFormat/>
    <w:rsid w:val="00822E01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aliases w:val="Odsek Char,Odsek zoznamu Char"/>
    <w:link w:val="Odstavecseseznamem"/>
    <w:uiPriority w:val="34"/>
    <w:locked/>
    <w:rsid w:val="00822E01"/>
    <w:rPr>
      <w:rFonts w:ascii="Times New Roman" w:eastAsia="Times New Roman" w:hAnsi="Times New Roman" w:cs="Times New Roman"/>
      <w:sz w:val="24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E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Dana, Ing.</dc:creator>
  <cp:keywords/>
  <dc:description/>
  <cp:lastModifiedBy>Bieliková Dana, Ing.</cp:lastModifiedBy>
  <cp:revision>2</cp:revision>
  <cp:lastPrinted>2020-01-28T09:18:00Z</cp:lastPrinted>
  <dcterms:created xsi:type="dcterms:W3CDTF">2022-09-29T09:16:00Z</dcterms:created>
  <dcterms:modified xsi:type="dcterms:W3CDTF">2022-09-29T09:16:00Z</dcterms:modified>
</cp:coreProperties>
</file>