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11F6B712"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Obchodného zákonníka</w:t>
      </w:r>
      <w:r w:rsidRPr="002545A0">
        <w:rPr>
          <w:rFonts w:asciiTheme="minorHAnsi" w:hAnsiTheme="minorHAnsi" w:cstheme="minorHAnsi"/>
          <w:sz w:val="22"/>
          <w:szCs w:val="22"/>
        </w:rPr>
        <w:t xml:space="preserve"> v znení neskorších predpisov (ďalej v texte </w:t>
      </w:r>
      <w:r w:rsidR="00AC21C7">
        <w:rPr>
          <w:rFonts w:asciiTheme="minorHAnsi" w:hAnsiTheme="minorHAnsi" w:cstheme="minorHAnsi"/>
          <w:sz w:val="22"/>
          <w:szCs w:val="22"/>
        </w:rPr>
        <w:t>aj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2D3E20" w:rsidRDefault="00FF3B82" w:rsidP="009F44C5">
      <w:pPr>
        <w:jc w:val="both"/>
        <w:rPr>
          <w:rFonts w:asciiTheme="minorHAnsi" w:hAnsiTheme="minorHAnsi" w:cstheme="minorHAnsi"/>
          <w:b/>
          <w:sz w:val="22"/>
          <w:szCs w:val="22"/>
          <w:u w:val="single"/>
        </w:rPr>
      </w:pPr>
      <w:r w:rsidRPr="002D3E20">
        <w:rPr>
          <w:rFonts w:asciiTheme="minorHAnsi" w:hAnsiTheme="minorHAnsi" w:cstheme="minorHAnsi"/>
          <w:b/>
          <w:sz w:val="22"/>
          <w:szCs w:val="22"/>
          <w:u w:val="single"/>
        </w:rPr>
        <w:t>Predávajúci:</w:t>
      </w:r>
    </w:p>
    <w:p w14:paraId="239E6C30" w14:textId="59A2AA3F" w:rsidR="00FF3B82" w:rsidRPr="002545A0" w:rsidRDefault="00803058" w:rsidP="009F44C5">
      <w:pPr>
        <w:jc w:val="both"/>
        <w:rPr>
          <w:rFonts w:asciiTheme="minorHAnsi" w:hAnsiTheme="minorHAnsi" w:cstheme="minorHAnsi"/>
          <w:sz w:val="22"/>
          <w:szCs w:val="22"/>
        </w:rPr>
      </w:pPr>
      <w:r>
        <w:rPr>
          <w:rFonts w:asciiTheme="minorHAnsi" w:hAnsiTheme="minorHAnsi" w:cstheme="minorHAnsi"/>
          <w:sz w:val="22"/>
          <w:szCs w:val="22"/>
        </w:rPr>
        <w:t>Obchodné meno</w:t>
      </w:r>
      <w:r w:rsidR="00FF3B82" w:rsidRPr="002545A0">
        <w:rPr>
          <w:rFonts w:asciiTheme="minorHAnsi" w:hAnsiTheme="minorHAnsi" w:cstheme="minorHAnsi"/>
          <w:sz w:val="22"/>
          <w:szCs w:val="22"/>
        </w:rPr>
        <w:t>:</w:t>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r w:rsidR="00FF3B82" w:rsidRPr="002545A0">
        <w:rPr>
          <w:rFonts w:asciiTheme="minorHAnsi" w:hAnsiTheme="minorHAnsi" w:cstheme="minorHAnsi"/>
          <w:sz w:val="22"/>
          <w:szCs w:val="22"/>
        </w:rPr>
        <w:tab/>
      </w:r>
    </w:p>
    <w:p w14:paraId="0FA92D81" w14:textId="4BE59413" w:rsidR="00FF3B82" w:rsidRPr="002545A0" w:rsidRDefault="00FF3B82" w:rsidP="00825F9B">
      <w:pPr>
        <w:jc w:val="both"/>
        <w:rPr>
          <w:rFonts w:asciiTheme="minorHAnsi" w:hAnsiTheme="minorHAnsi" w:cstheme="minorHAnsi"/>
          <w:sz w:val="22"/>
          <w:szCs w:val="22"/>
        </w:rPr>
      </w:pPr>
      <w:r w:rsidRPr="002545A0">
        <w:rPr>
          <w:rFonts w:asciiTheme="minorHAnsi" w:hAnsiTheme="minorHAnsi" w:cstheme="minorHAnsi"/>
          <w:sz w:val="22"/>
          <w:szCs w:val="22"/>
        </w:rPr>
        <w:t>Sídlo: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17090F71" w14:textId="0F2C509C" w:rsidR="00803058" w:rsidRDefault="00803058">
      <w:pPr>
        <w:jc w:val="both"/>
        <w:rPr>
          <w:rFonts w:asciiTheme="minorHAnsi" w:hAnsiTheme="minorHAnsi" w:cstheme="minorHAnsi"/>
          <w:sz w:val="22"/>
          <w:szCs w:val="22"/>
        </w:rPr>
      </w:pPr>
      <w:r>
        <w:rPr>
          <w:rFonts w:asciiTheme="minorHAnsi" w:hAnsiTheme="minorHAnsi" w:cstheme="minorHAnsi"/>
          <w:sz w:val="22"/>
          <w:szCs w:val="22"/>
        </w:rPr>
        <w:t>Štatutárny orgán</w:t>
      </w:r>
      <w:r w:rsidR="00FF3B82" w:rsidRPr="002545A0">
        <w:rPr>
          <w:rFonts w:asciiTheme="minorHAnsi" w:hAnsiTheme="minorHAnsi" w:cstheme="minorHAnsi"/>
          <w:sz w:val="22"/>
          <w:szCs w:val="22"/>
        </w:rPr>
        <w:t>:</w:t>
      </w:r>
    </w:p>
    <w:p w14:paraId="68436CF3" w14:textId="68FC1AD0" w:rsidR="00FF3B82" w:rsidRPr="002545A0" w:rsidRDefault="00803058">
      <w:pPr>
        <w:jc w:val="both"/>
        <w:rPr>
          <w:rFonts w:asciiTheme="minorHAnsi" w:hAnsiTheme="minorHAnsi" w:cstheme="minorHAnsi"/>
          <w:sz w:val="22"/>
          <w:szCs w:val="22"/>
        </w:rPr>
      </w:pPr>
      <w:r>
        <w:rPr>
          <w:rFonts w:asciiTheme="minorHAnsi" w:hAnsiTheme="minorHAnsi" w:cstheme="minorHAnsi"/>
          <w:sz w:val="22"/>
          <w:szCs w:val="22"/>
        </w:rPr>
        <w:t>Zastúpený:</w:t>
      </w:r>
      <w:r w:rsidR="00FF3B82" w:rsidRPr="002545A0">
        <w:rPr>
          <w:rFonts w:asciiTheme="minorHAnsi" w:hAnsiTheme="minorHAnsi" w:cstheme="minorHAnsi"/>
          <w:sz w:val="22"/>
          <w:szCs w:val="22"/>
        </w:rPr>
        <w:tab/>
      </w:r>
    </w:p>
    <w:p w14:paraId="31B27047" w14:textId="36EB89A2" w:rsidR="00BD6B4E" w:rsidRPr="002545A0" w:rsidRDefault="00BD6B4E">
      <w:pPr>
        <w:jc w:val="both"/>
        <w:rPr>
          <w:rFonts w:asciiTheme="minorHAnsi" w:hAnsiTheme="minorHAnsi" w:cstheme="minorHAnsi"/>
          <w:sz w:val="22"/>
          <w:szCs w:val="22"/>
        </w:rPr>
      </w:pPr>
      <w:r w:rsidRPr="002545A0">
        <w:rPr>
          <w:rFonts w:asciiTheme="minorHAnsi" w:hAnsiTheme="minorHAnsi" w:cstheme="minorHAnsi"/>
          <w:sz w:val="22"/>
          <w:szCs w:val="22"/>
        </w:rPr>
        <w:t>Zapísaný v</w:t>
      </w:r>
      <w:r w:rsidR="00803058">
        <w:rPr>
          <w:rFonts w:asciiTheme="minorHAnsi" w:hAnsiTheme="minorHAnsi" w:cstheme="minorHAnsi"/>
          <w:sz w:val="22"/>
          <w:szCs w:val="22"/>
        </w:rPr>
        <w:t xml:space="preserve"> Obchodnom </w:t>
      </w:r>
      <w:r w:rsidRPr="002545A0">
        <w:rPr>
          <w:rFonts w:asciiTheme="minorHAnsi" w:hAnsiTheme="minorHAnsi" w:cstheme="minorHAnsi"/>
          <w:sz w:val="22"/>
          <w:szCs w:val="22"/>
        </w:rPr>
        <w:t>registr</w:t>
      </w:r>
      <w:r w:rsidR="00803058">
        <w:rPr>
          <w:rFonts w:asciiTheme="minorHAnsi" w:hAnsiTheme="minorHAnsi" w:cstheme="minorHAnsi"/>
          <w:sz w:val="22"/>
          <w:szCs w:val="22"/>
        </w:rPr>
        <w:t>i</w:t>
      </w:r>
      <w:r w:rsidRPr="002545A0">
        <w:rPr>
          <w:rFonts w:asciiTheme="minorHAnsi" w:hAnsiTheme="minorHAnsi" w:cstheme="minorHAnsi"/>
          <w:sz w:val="22"/>
          <w:szCs w:val="22"/>
        </w:rPr>
        <w:t>:</w:t>
      </w:r>
    </w:p>
    <w:p w14:paraId="7DB7A43A" w14:textId="416E8115"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IČO:</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0924523D" w14:textId="4DBA928E"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DIČ:</w:t>
      </w:r>
      <w:r w:rsidRPr="002545A0">
        <w:rPr>
          <w:rFonts w:asciiTheme="minorHAnsi" w:hAnsiTheme="minorHAnsi" w:cstheme="minorHAnsi"/>
          <w:sz w:val="22"/>
          <w:szCs w:val="22"/>
        </w:rPr>
        <w:tab/>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5173A9BA" w14:textId="475AD6D9" w:rsidR="00FF3B82" w:rsidRPr="002545A0" w:rsidRDefault="00FF3B82">
      <w:pPr>
        <w:jc w:val="both"/>
        <w:rPr>
          <w:rFonts w:asciiTheme="minorHAnsi" w:hAnsiTheme="minorHAnsi" w:cstheme="minorHAnsi"/>
          <w:sz w:val="22"/>
          <w:szCs w:val="22"/>
        </w:rPr>
      </w:pPr>
      <w:r w:rsidRPr="002545A0">
        <w:rPr>
          <w:rFonts w:asciiTheme="minorHAnsi" w:hAnsiTheme="minorHAnsi" w:cstheme="minorHAnsi"/>
          <w:sz w:val="22"/>
          <w:szCs w:val="22"/>
        </w:rPr>
        <w:t>Bankové spojenie:</w:t>
      </w:r>
      <w:r w:rsidRPr="002545A0">
        <w:rPr>
          <w:rFonts w:asciiTheme="minorHAnsi" w:hAnsiTheme="minorHAnsi" w:cstheme="minorHAnsi"/>
          <w:sz w:val="22"/>
          <w:szCs w:val="22"/>
        </w:rPr>
        <w:tab/>
      </w:r>
    </w:p>
    <w:p w14:paraId="5D432DEB" w14:textId="77777777" w:rsidR="00FF3B82" w:rsidRPr="002545A0" w:rsidRDefault="00FF3B82" w:rsidP="00EA68F9">
      <w:pPr>
        <w:jc w:val="both"/>
        <w:rPr>
          <w:rFonts w:asciiTheme="minorHAnsi" w:hAnsiTheme="minorHAnsi" w:cstheme="minorHAnsi"/>
          <w:sz w:val="22"/>
          <w:szCs w:val="22"/>
        </w:rPr>
      </w:pPr>
      <w:r w:rsidRPr="002545A0">
        <w:rPr>
          <w:rFonts w:asciiTheme="minorHAnsi" w:hAnsiTheme="minorHAnsi" w:cstheme="minorHAnsi"/>
          <w:sz w:val="22"/>
          <w:szCs w:val="22"/>
        </w:rPr>
        <w:t>Číslo účtu:</w:t>
      </w:r>
      <w:r w:rsidRPr="002545A0">
        <w:rPr>
          <w:rFonts w:asciiTheme="minorHAnsi" w:hAnsiTheme="minorHAnsi" w:cstheme="minorHAnsi"/>
          <w:sz w:val="22"/>
          <w:szCs w:val="22"/>
        </w:rPr>
        <w:tab/>
      </w:r>
      <w:r w:rsidRPr="002545A0">
        <w:rPr>
          <w:rFonts w:asciiTheme="minorHAnsi" w:hAnsiTheme="minorHAnsi" w:cstheme="minorHAnsi"/>
          <w:sz w:val="22"/>
          <w:szCs w:val="22"/>
        </w:rPr>
        <w:tab/>
      </w:r>
    </w:p>
    <w:p w14:paraId="78718119" w14:textId="77777777" w:rsidR="00803058" w:rsidRPr="007D6100" w:rsidRDefault="00803058" w:rsidP="00803058">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35728296" w14:textId="4336A181" w:rsidR="00803058" w:rsidRPr="007D6100" w:rsidRDefault="00803058" w:rsidP="00803058">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t>.............................</w:t>
      </w:r>
      <w:r>
        <w:rPr>
          <w:rFonts w:asciiTheme="minorHAnsi" w:hAnsiTheme="minorHAnsi" w:cstheme="minorHAnsi"/>
          <w:sz w:val="22"/>
          <w:szCs w:val="22"/>
        </w:rPr>
        <w:t>................</w:t>
      </w:r>
    </w:p>
    <w:p w14:paraId="05087A8E" w14:textId="77777777" w:rsidR="00803058" w:rsidRPr="00492C3B" w:rsidRDefault="00803058" w:rsidP="00803058">
      <w:pPr>
        <w:jc w:val="both"/>
        <w:rPr>
          <w:rFonts w:asciiTheme="minorHAnsi" w:hAnsiTheme="minorHAnsi" w:cstheme="minorHAnsi"/>
          <w:sz w:val="22"/>
          <w:szCs w:val="22"/>
        </w:rPr>
      </w:pPr>
    </w:p>
    <w:p w14:paraId="7545790B" w14:textId="33F90EAA" w:rsidR="00FF3B82" w:rsidRPr="00492C3B" w:rsidRDefault="00FF3B82" w:rsidP="009F44C5">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AC7ABD">
        <w:rPr>
          <w:rFonts w:asciiTheme="minorHAnsi" w:hAnsiTheme="minorHAnsi" w:cstheme="minorHAnsi"/>
          <w:b/>
          <w:bCs/>
          <w:sz w:val="22"/>
          <w:szCs w:val="22"/>
        </w:rPr>
        <w:t>Predávajúci</w:t>
      </w:r>
      <w:r w:rsidRPr="00492C3B">
        <w:rPr>
          <w:rFonts w:asciiTheme="minorHAnsi" w:hAnsiTheme="minorHAnsi" w:cstheme="minorHAnsi"/>
          <w:sz w:val="22"/>
          <w:szCs w:val="22"/>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034574E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Kupujúci: </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Banskobystrický samosprávny kraj</w:t>
      </w:r>
    </w:p>
    <w:p w14:paraId="1AA1E383"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Sídlo: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Námestie SNP č. 23, 974 01 Banská Bystrica</w:t>
      </w:r>
    </w:p>
    <w:p w14:paraId="4FA1D12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Právna forma:</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samosprávny kraj</w:t>
      </w:r>
    </w:p>
    <w:p w14:paraId="0DE2080F" w14:textId="2B9DE3E8"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Štatutárny orgán:</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352D22">
        <w:rPr>
          <w:rFonts w:asciiTheme="minorHAnsi" w:hAnsiTheme="minorHAnsi" w:cstheme="minorHAnsi"/>
          <w:bCs/>
          <w:iCs/>
          <w:sz w:val="22"/>
          <w:szCs w:val="22"/>
        </w:rPr>
        <w:t>.............................</w:t>
      </w:r>
      <w:r w:rsidRPr="00635970">
        <w:rPr>
          <w:rFonts w:asciiTheme="minorHAnsi" w:hAnsiTheme="minorHAnsi" w:cstheme="minorHAnsi"/>
          <w:bCs/>
          <w:iCs/>
          <w:sz w:val="22"/>
          <w:szCs w:val="22"/>
        </w:rPr>
        <w:t>, predseda Banskobystrického samosprávneho kraja</w:t>
      </w:r>
    </w:p>
    <w:p w14:paraId="335BEC16"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 xml:space="preserve">Osoby oprávnené jednať </w:t>
      </w:r>
    </w:p>
    <w:p w14:paraId="687CCA27" w14:textId="3854C3F6"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v technických veciach:</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CD04AE">
        <w:rPr>
          <w:rFonts w:asciiTheme="minorHAnsi" w:hAnsiTheme="minorHAnsi" w:cstheme="minorHAnsi"/>
          <w:bCs/>
          <w:iCs/>
          <w:sz w:val="22"/>
          <w:szCs w:val="22"/>
        </w:rPr>
        <w:t>..........................</w:t>
      </w:r>
    </w:p>
    <w:p w14:paraId="166422EC"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IČO:</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37828100</w:t>
      </w:r>
    </w:p>
    <w:p w14:paraId="1A9C68AA" w14:textId="77777777"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DIČ:</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2021627333</w:t>
      </w:r>
    </w:p>
    <w:p w14:paraId="7D680CAF" w14:textId="77777777" w:rsidR="00B24E5D" w:rsidRPr="00A9772F"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Bankové spojenie:</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t>Štátna pokladnica</w:t>
      </w:r>
    </w:p>
    <w:p w14:paraId="1BBB87FE" w14:textId="71B650C0"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Číslo účtu:</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EB60C3" w:rsidRPr="00635970">
        <w:rPr>
          <w:rFonts w:asciiTheme="minorHAnsi" w:hAnsiTheme="minorHAnsi" w:cstheme="minorHAnsi"/>
          <w:bCs/>
          <w:iCs/>
          <w:sz w:val="22"/>
          <w:szCs w:val="22"/>
        </w:rPr>
        <w:t>SK26 8180 0000 0070 0067 4883</w:t>
      </w:r>
    </w:p>
    <w:p w14:paraId="045CDCD7" w14:textId="26EE8D62" w:rsidR="00B24E5D" w:rsidRPr="00635970" w:rsidRDefault="00B24E5D" w:rsidP="00B24E5D">
      <w:pPr>
        <w:jc w:val="both"/>
        <w:rPr>
          <w:rFonts w:asciiTheme="minorHAnsi" w:hAnsiTheme="minorHAnsi" w:cstheme="minorHAnsi"/>
          <w:bCs/>
          <w:iCs/>
          <w:sz w:val="22"/>
          <w:szCs w:val="22"/>
        </w:rPr>
      </w:pPr>
      <w:r w:rsidRPr="00635970">
        <w:rPr>
          <w:rFonts w:asciiTheme="minorHAnsi" w:hAnsiTheme="minorHAnsi" w:cstheme="minorHAnsi"/>
          <w:bCs/>
          <w:iCs/>
          <w:sz w:val="22"/>
          <w:szCs w:val="22"/>
        </w:rPr>
        <w:t>Telefón/ fax:</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1456D4EE" w14:textId="28B2BA5A" w:rsidR="00DD56A5" w:rsidRPr="00492C3B" w:rsidRDefault="00B24E5D" w:rsidP="00B24E5D">
      <w:pPr>
        <w:jc w:val="both"/>
        <w:rPr>
          <w:rFonts w:asciiTheme="minorHAnsi" w:hAnsiTheme="minorHAnsi" w:cstheme="minorHAnsi"/>
          <w:sz w:val="22"/>
          <w:szCs w:val="22"/>
        </w:rPr>
      </w:pPr>
      <w:r w:rsidRPr="00635970">
        <w:rPr>
          <w:rFonts w:asciiTheme="minorHAnsi" w:hAnsiTheme="minorHAnsi" w:cstheme="minorHAnsi"/>
          <w:bCs/>
          <w:iCs/>
          <w:sz w:val="22"/>
          <w:szCs w:val="22"/>
        </w:rPr>
        <w:t>E mail:</w:t>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Pr="00635970">
        <w:rPr>
          <w:rFonts w:asciiTheme="minorHAnsi" w:hAnsiTheme="minorHAnsi" w:cstheme="minorHAnsi"/>
          <w:bCs/>
          <w:iCs/>
          <w:sz w:val="22"/>
          <w:szCs w:val="22"/>
        </w:rPr>
        <w:tab/>
      </w:r>
      <w:r w:rsidR="004A535C">
        <w:rPr>
          <w:rFonts w:asciiTheme="minorHAnsi" w:hAnsiTheme="minorHAnsi" w:cstheme="minorHAnsi"/>
          <w:bCs/>
          <w:iCs/>
          <w:sz w:val="22"/>
          <w:szCs w:val="22"/>
        </w:rPr>
        <w:t>....................</w:t>
      </w: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0E003FBD"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 xml:space="preserve">(Predávajúci a 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68F6D7AD" w14:textId="58FD4EE5" w:rsidR="005D56B3" w:rsidRPr="00AC7ABD" w:rsidRDefault="00FF3B82" w:rsidP="009F44C5">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sz w:val="22"/>
          <w:szCs w:val="22"/>
        </w:rPr>
        <w:t xml:space="preserve">Táto Zmluva sa uzatvára na základe </w:t>
      </w:r>
      <w:r w:rsidRPr="00A9772F">
        <w:rPr>
          <w:rFonts w:asciiTheme="minorHAnsi" w:hAnsiTheme="minorHAnsi" w:cstheme="minorHAnsi"/>
          <w:sz w:val="22"/>
          <w:szCs w:val="22"/>
        </w:rPr>
        <w:t xml:space="preserve">výsledku </w:t>
      </w:r>
      <w:r w:rsidR="005D56B3" w:rsidRPr="00A9772F">
        <w:rPr>
          <w:rFonts w:asciiTheme="minorHAnsi" w:hAnsiTheme="minorHAnsi" w:cstheme="minorHAnsi"/>
          <w:sz w:val="22"/>
          <w:szCs w:val="22"/>
        </w:rPr>
        <w:t xml:space="preserve">verejného obstarávania </w:t>
      </w:r>
      <w:r w:rsidRPr="00A9772F">
        <w:rPr>
          <w:rFonts w:asciiTheme="minorHAnsi" w:hAnsiTheme="minorHAnsi" w:cstheme="minorHAnsi"/>
          <w:sz w:val="22"/>
          <w:szCs w:val="22"/>
        </w:rPr>
        <w:t xml:space="preserve">s názvom </w:t>
      </w:r>
      <w:r w:rsidR="004D2EC1" w:rsidRPr="00635970">
        <w:rPr>
          <w:rFonts w:asciiTheme="minorHAnsi" w:hAnsiTheme="minorHAnsi" w:cstheme="minorHAnsi"/>
          <w:sz w:val="22"/>
          <w:szCs w:val="22"/>
        </w:rPr>
        <w:t>„</w:t>
      </w:r>
      <w:bookmarkStart w:id="0" w:name="_Hlk114741320"/>
      <w:r w:rsidR="001937AA" w:rsidRPr="001937AA">
        <w:rPr>
          <w:rFonts w:asciiTheme="minorHAnsi" w:hAnsiTheme="minorHAnsi" w:cstheme="minorHAnsi"/>
          <w:b/>
          <w:bCs/>
          <w:i/>
          <w:iCs/>
          <w:sz w:val="22"/>
          <w:szCs w:val="22"/>
        </w:rPr>
        <w:t xml:space="preserve">SPŠ J. Murgaša </w:t>
      </w:r>
      <w:r w:rsidR="00081E60">
        <w:rPr>
          <w:rFonts w:asciiTheme="minorHAnsi" w:hAnsiTheme="minorHAnsi" w:cstheme="minorHAnsi"/>
          <w:b/>
          <w:bCs/>
          <w:i/>
          <w:iCs/>
          <w:sz w:val="22"/>
          <w:szCs w:val="22"/>
        </w:rPr>
        <w:t>–</w:t>
      </w:r>
      <w:r w:rsidR="001937AA" w:rsidRPr="001937AA">
        <w:rPr>
          <w:rFonts w:asciiTheme="minorHAnsi" w:hAnsiTheme="minorHAnsi" w:cstheme="minorHAnsi"/>
          <w:b/>
          <w:bCs/>
          <w:i/>
          <w:iCs/>
          <w:sz w:val="22"/>
          <w:szCs w:val="22"/>
        </w:rPr>
        <w:t xml:space="preserve"> Inovačno</w:t>
      </w:r>
      <w:r w:rsidR="00081E60">
        <w:rPr>
          <w:rFonts w:asciiTheme="minorHAnsi" w:hAnsiTheme="minorHAnsi" w:cstheme="minorHAnsi"/>
          <w:b/>
          <w:bCs/>
          <w:i/>
          <w:iCs/>
          <w:sz w:val="22"/>
          <w:szCs w:val="22"/>
        </w:rPr>
        <w:t>-</w:t>
      </w:r>
      <w:r w:rsidR="001937AA" w:rsidRPr="001937AA">
        <w:rPr>
          <w:rFonts w:asciiTheme="minorHAnsi" w:hAnsiTheme="minorHAnsi" w:cstheme="minorHAnsi"/>
          <w:b/>
          <w:bCs/>
          <w:i/>
          <w:iCs/>
          <w:sz w:val="22"/>
          <w:szCs w:val="22"/>
        </w:rPr>
        <w:t xml:space="preserve">technická zóna </w:t>
      </w:r>
      <w:r w:rsidR="008A61BD">
        <w:rPr>
          <w:rFonts w:asciiTheme="minorHAnsi" w:hAnsiTheme="minorHAnsi" w:cstheme="minorHAnsi"/>
          <w:b/>
          <w:bCs/>
          <w:i/>
          <w:iCs/>
          <w:sz w:val="22"/>
          <w:szCs w:val="22"/>
        </w:rPr>
        <w:t>a odborné učebne</w:t>
      </w:r>
      <w:r w:rsidR="00237C7C">
        <w:rPr>
          <w:rFonts w:asciiTheme="minorHAnsi" w:hAnsiTheme="minorHAnsi" w:cstheme="minorHAnsi"/>
          <w:b/>
          <w:bCs/>
          <w:i/>
          <w:iCs/>
          <w:sz w:val="22"/>
          <w:szCs w:val="22"/>
        </w:rPr>
        <w:t xml:space="preserve"> </w:t>
      </w:r>
      <w:r w:rsidR="00A26D53">
        <w:rPr>
          <w:rFonts w:asciiTheme="minorHAnsi" w:hAnsiTheme="minorHAnsi" w:cstheme="minorHAnsi"/>
          <w:b/>
          <w:bCs/>
          <w:i/>
          <w:iCs/>
          <w:sz w:val="22"/>
          <w:szCs w:val="22"/>
        </w:rPr>
        <w:t>–</w:t>
      </w:r>
      <w:r w:rsidR="001937AA" w:rsidRPr="001937AA">
        <w:rPr>
          <w:rFonts w:asciiTheme="minorHAnsi" w:hAnsiTheme="minorHAnsi" w:cstheme="minorHAnsi"/>
          <w:b/>
          <w:bCs/>
          <w:i/>
          <w:iCs/>
          <w:sz w:val="22"/>
          <w:szCs w:val="22"/>
        </w:rPr>
        <w:t xml:space="preserve"> nábytok</w:t>
      </w:r>
      <w:bookmarkEnd w:id="0"/>
      <w:r w:rsidR="004D2EC1" w:rsidRPr="00635970">
        <w:rPr>
          <w:rFonts w:asciiTheme="minorHAnsi" w:hAnsiTheme="minorHAnsi" w:cstheme="minorHAnsi"/>
          <w:b/>
          <w:bCs/>
          <w:i/>
          <w:iCs/>
          <w:sz w:val="22"/>
          <w:szCs w:val="22"/>
        </w:rPr>
        <w:t>“</w:t>
      </w:r>
      <w:r w:rsidR="00294123" w:rsidRPr="00635970">
        <w:rPr>
          <w:rFonts w:asciiTheme="minorHAnsi" w:hAnsiTheme="minorHAnsi" w:cstheme="minorHAnsi"/>
          <w:b/>
          <w:bCs/>
          <w:i/>
          <w:iCs/>
          <w:sz w:val="22"/>
          <w:szCs w:val="22"/>
        </w:rPr>
        <w:t>,</w:t>
      </w:r>
      <w:r w:rsidR="00294123" w:rsidRPr="00A9772F">
        <w:rPr>
          <w:rFonts w:asciiTheme="minorHAnsi" w:hAnsiTheme="minorHAnsi" w:cstheme="minorHAnsi"/>
          <w:b/>
          <w:bCs/>
          <w:i/>
          <w:iCs/>
          <w:sz w:val="22"/>
          <w:szCs w:val="22"/>
        </w:rPr>
        <w:t xml:space="preserve"> ktoré bolo</w:t>
      </w:r>
      <w:r w:rsidR="00294123">
        <w:rPr>
          <w:rFonts w:asciiTheme="minorHAnsi" w:hAnsiTheme="minorHAnsi" w:cstheme="minorHAnsi"/>
          <w:b/>
          <w:bCs/>
          <w:i/>
          <w:iCs/>
          <w:sz w:val="22"/>
          <w:szCs w:val="22"/>
        </w:rPr>
        <w:t xml:space="preserve"> vyhlásené v Úradnom vestníku Európskej únie č. ............ dňa ............. pod značkou oznámenia ............... (ďalej len „verejné obstarávanie“) </w:t>
      </w:r>
      <w:r w:rsidR="00294123" w:rsidRPr="00AC7ABD">
        <w:rPr>
          <w:rFonts w:asciiTheme="minorHAnsi" w:hAnsiTheme="minorHAnsi" w:cstheme="minorHAnsi"/>
          <w:sz w:val="22"/>
          <w:szCs w:val="22"/>
        </w:rPr>
        <w:t xml:space="preserve">ako </w:t>
      </w:r>
      <w:r w:rsidR="009768AA" w:rsidRPr="00B24E5D">
        <w:rPr>
          <w:rFonts w:asciiTheme="minorHAnsi" w:hAnsiTheme="minorHAnsi" w:cstheme="minorHAnsi"/>
          <w:sz w:val="22"/>
          <w:szCs w:val="22"/>
          <w:highlight w:val="yellow"/>
        </w:rPr>
        <w:t>zákazka s nízkou hodnotou</w:t>
      </w:r>
      <w:r w:rsidR="00294123" w:rsidRPr="00B24E5D">
        <w:rPr>
          <w:rFonts w:asciiTheme="minorHAnsi" w:hAnsiTheme="minorHAnsi" w:cstheme="minorHAnsi"/>
          <w:sz w:val="22"/>
          <w:szCs w:val="22"/>
          <w:highlight w:val="yellow"/>
        </w:rPr>
        <w:t xml:space="preserve"> v zmysle</w:t>
      </w:r>
      <w:r w:rsidR="00294123" w:rsidRPr="00AC7ABD">
        <w:rPr>
          <w:rFonts w:asciiTheme="minorHAnsi" w:hAnsiTheme="minorHAnsi" w:cstheme="minorHAnsi"/>
          <w:sz w:val="22"/>
          <w:szCs w:val="22"/>
        </w:rPr>
        <w:t xml:space="preserve"> </w:t>
      </w:r>
      <w:r w:rsidR="00294123" w:rsidRPr="00B24E5D">
        <w:rPr>
          <w:rFonts w:asciiTheme="minorHAnsi" w:hAnsiTheme="minorHAnsi" w:cstheme="minorHAnsi"/>
          <w:sz w:val="22"/>
          <w:szCs w:val="22"/>
          <w:highlight w:val="yellow"/>
        </w:rPr>
        <w:t xml:space="preserve">§ </w:t>
      </w:r>
      <w:r w:rsidR="009F08A1" w:rsidRPr="00B24E5D">
        <w:rPr>
          <w:rFonts w:asciiTheme="minorHAnsi" w:hAnsiTheme="minorHAnsi" w:cstheme="minorHAnsi"/>
          <w:sz w:val="22"/>
          <w:szCs w:val="22"/>
          <w:highlight w:val="yellow"/>
        </w:rPr>
        <w:t>117</w:t>
      </w:r>
      <w:r w:rsidR="00294123" w:rsidRPr="00B24E5D">
        <w:rPr>
          <w:rFonts w:asciiTheme="minorHAnsi" w:hAnsiTheme="minorHAnsi" w:cstheme="minorHAnsi"/>
          <w:sz w:val="22"/>
          <w:szCs w:val="22"/>
          <w:highlight w:val="yellow"/>
        </w:rPr>
        <w:t xml:space="preserve"> </w:t>
      </w:r>
      <w:r w:rsidR="00941F55" w:rsidRPr="00B24E5D">
        <w:rPr>
          <w:rFonts w:asciiTheme="minorHAnsi" w:hAnsiTheme="minorHAnsi" w:cstheme="minorHAnsi"/>
          <w:sz w:val="22"/>
          <w:szCs w:val="22"/>
          <w:highlight w:val="yellow"/>
        </w:rPr>
        <w:t>zákona č. 343/2015 Z. z.</w:t>
      </w:r>
      <w:r w:rsidR="00941F55" w:rsidRPr="00941F55">
        <w:rPr>
          <w:rFonts w:asciiTheme="minorHAnsi" w:hAnsiTheme="minorHAnsi" w:cstheme="minorHAnsi"/>
          <w:sz w:val="22"/>
          <w:szCs w:val="22"/>
        </w:rPr>
        <w:t xml:space="preserve"> o verejnom obstarávaní a o zmene a doplnení niektorých zákonov v znení neskorších predpisov </w:t>
      </w:r>
      <w:r w:rsidR="00941F55">
        <w:rPr>
          <w:rFonts w:asciiTheme="minorHAnsi" w:hAnsiTheme="minorHAnsi" w:cstheme="minorHAnsi"/>
          <w:sz w:val="22"/>
          <w:szCs w:val="22"/>
        </w:rPr>
        <w:t>(ďalej len „</w:t>
      </w:r>
      <w:r w:rsidR="00294123" w:rsidRPr="00AC7ABD">
        <w:rPr>
          <w:rFonts w:asciiTheme="minorHAnsi" w:hAnsiTheme="minorHAnsi" w:cstheme="minorHAnsi"/>
          <w:b/>
          <w:bCs/>
          <w:sz w:val="22"/>
          <w:szCs w:val="22"/>
        </w:rPr>
        <w:t>ZVO</w:t>
      </w:r>
      <w:r w:rsidR="00941F55">
        <w:rPr>
          <w:rFonts w:asciiTheme="minorHAnsi" w:hAnsiTheme="minorHAnsi" w:cstheme="minorHAnsi"/>
          <w:sz w:val="22"/>
          <w:szCs w:val="22"/>
        </w:rPr>
        <w:t>“)</w:t>
      </w:r>
      <w:r w:rsidR="009F08A1" w:rsidRPr="00AC7ABD">
        <w:rPr>
          <w:rFonts w:asciiTheme="minorHAnsi" w:hAnsiTheme="minorHAnsi" w:cstheme="minorHAnsi"/>
          <w:sz w:val="22"/>
          <w:szCs w:val="22"/>
        </w:rPr>
        <w:t xml:space="preserve">, realizovanej ako  časť v rámci procesu verejného obstarávania na skupinu tovarov </w:t>
      </w:r>
      <w:r w:rsidR="009F08A1" w:rsidRPr="00B24E5D">
        <w:rPr>
          <w:rFonts w:asciiTheme="minorHAnsi" w:hAnsiTheme="minorHAnsi" w:cstheme="minorHAnsi"/>
          <w:sz w:val="22"/>
          <w:szCs w:val="22"/>
          <w:highlight w:val="yellow"/>
        </w:rPr>
        <w:t>Technické a strojové vybavenie</w:t>
      </w:r>
      <w:r w:rsidR="00294123" w:rsidRPr="00AC7ABD">
        <w:rPr>
          <w:rFonts w:asciiTheme="minorHAnsi" w:hAnsiTheme="minorHAnsi" w:cstheme="minorHAnsi"/>
          <w:sz w:val="22"/>
          <w:szCs w:val="22"/>
        </w:rPr>
        <w:t>.</w:t>
      </w:r>
      <w:r w:rsidR="00605287" w:rsidRPr="00AC7ABD">
        <w:rPr>
          <w:rFonts w:asciiTheme="minorHAnsi" w:hAnsiTheme="minorHAnsi" w:cstheme="minorHAnsi"/>
          <w:sz w:val="22"/>
          <w:szCs w:val="22"/>
        </w:rPr>
        <w:t xml:space="preserve"> </w:t>
      </w:r>
      <w:r w:rsidR="00294123">
        <w:rPr>
          <w:rFonts w:asciiTheme="minorHAnsi" w:hAnsiTheme="minorHAnsi" w:cstheme="minorHAnsi"/>
          <w:sz w:val="22"/>
          <w:szCs w:val="22"/>
        </w:rPr>
        <w:t>Dňa .</w:t>
      </w:r>
      <w:r w:rsidR="00294123" w:rsidRPr="00AC7ABD">
        <w:rPr>
          <w:rFonts w:asciiTheme="minorHAnsi" w:hAnsiTheme="minorHAnsi" w:cstheme="minorHAnsi"/>
          <w:sz w:val="22"/>
          <w:szCs w:val="22"/>
          <w:highlight w:val="yellow"/>
        </w:rPr>
        <w:t>..</w:t>
      </w:r>
      <w:r w:rsidR="007D6100" w:rsidRPr="00AC7ABD">
        <w:rPr>
          <w:rFonts w:asciiTheme="minorHAnsi" w:hAnsiTheme="minorHAnsi" w:cstheme="minorHAnsi"/>
          <w:sz w:val="22"/>
          <w:szCs w:val="22"/>
          <w:highlight w:val="yellow"/>
        </w:rPr>
        <w:t>......</w:t>
      </w:r>
      <w:r w:rsidR="00294123" w:rsidRPr="00AC7ABD">
        <w:rPr>
          <w:rFonts w:asciiTheme="minorHAnsi" w:hAnsiTheme="minorHAnsi" w:cstheme="minorHAnsi"/>
          <w:sz w:val="22"/>
          <w:szCs w:val="22"/>
          <w:highlight w:val="yellow"/>
        </w:rPr>
        <w:t>....</w:t>
      </w:r>
      <w:r w:rsidR="00294123">
        <w:rPr>
          <w:rFonts w:asciiTheme="minorHAnsi" w:hAnsiTheme="minorHAnsi" w:cstheme="minorHAnsi"/>
          <w:sz w:val="22"/>
          <w:szCs w:val="22"/>
        </w:rPr>
        <w:t xml:space="preserve"> bol Predávajúci identifikovaný ako úspešný uchádzač vo verejnom obstarávaní</w:t>
      </w:r>
      <w:r w:rsidR="005D56B3" w:rsidRPr="00524CEB">
        <w:rPr>
          <w:rFonts w:asciiTheme="minorHAnsi" w:hAnsiTheme="minorHAnsi" w:cstheme="minorHAnsi"/>
          <w:sz w:val="22"/>
          <w:szCs w:val="22"/>
        </w:rPr>
        <w:t>.</w:t>
      </w:r>
    </w:p>
    <w:p w14:paraId="35968D44" w14:textId="66094383" w:rsidR="001B2CF9" w:rsidRPr="00A9772F" w:rsidRDefault="001B2CF9"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sidRPr="00D34320">
        <w:rPr>
          <w:rFonts w:asciiTheme="minorHAnsi" w:hAnsiTheme="minorHAnsi" w:cstheme="minorHAnsi"/>
          <w:sz w:val="22"/>
          <w:szCs w:val="22"/>
        </w:rPr>
        <w:lastRenderedPageBreak/>
        <w:t>Pre</w:t>
      </w:r>
      <w:r>
        <w:rPr>
          <w:rFonts w:asciiTheme="minorHAnsi" w:hAnsiTheme="minorHAnsi" w:cstheme="minorHAnsi"/>
          <w:sz w:val="22"/>
          <w:szCs w:val="22"/>
        </w:rPr>
        <w:t>dávajúci bol informovaný, že Kupujúci očakáva, že pre</w:t>
      </w:r>
      <w:r w:rsidRPr="00D34320">
        <w:rPr>
          <w:rFonts w:asciiTheme="minorHAnsi" w:hAnsiTheme="minorHAnsi" w:cstheme="minorHAnsi"/>
          <w:sz w:val="22"/>
          <w:szCs w:val="22"/>
        </w:rPr>
        <w:t xml:space="preserve">dmet zákazky </w:t>
      </w:r>
      <w:r>
        <w:rPr>
          <w:rFonts w:asciiTheme="minorHAnsi" w:hAnsiTheme="minorHAnsi" w:cstheme="minorHAnsi"/>
          <w:sz w:val="22"/>
          <w:szCs w:val="22"/>
        </w:rPr>
        <w:t>bude</w:t>
      </w:r>
      <w:r w:rsidRPr="00D34320">
        <w:rPr>
          <w:rFonts w:asciiTheme="minorHAnsi" w:hAnsiTheme="minorHAnsi" w:cstheme="minorHAnsi"/>
          <w:sz w:val="22"/>
          <w:szCs w:val="22"/>
        </w:rPr>
        <w:t xml:space="preserve"> financovaný z </w:t>
      </w:r>
      <w:r w:rsidRPr="00A9772F">
        <w:rPr>
          <w:rFonts w:asciiTheme="minorHAnsi" w:hAnsiTheme="minorHAnsi" w:cstheme="minorHAnsi"/>
          <w:sz w:val="22"/>
          <w:szCs w:val="22"/>
        </w:rPr>
        <w:t>prostriedkov Európskeho fondu regionálneho rozvoja, Integrovaný regionálny operačný program (IROP</w:t>
      </w:r>
      <w:r w:rsidRPr="00635970">
        <w:rPr>
          <w:rFonts w:asciiTheme="minorHAnsi" w:hAnsiTheme="minorHAnsi" w:cstheme="minorHAnsi"/>
          <w:sz w:val="22"/>
          <w:szCs w:val="22"/>
        </w:rPr>
        <w:t xml:space="preserve">), Prioritná os: </w:t>
      </w:r>
      <w:r w:rsidR="00804BE8" w:rsidRPr="00635970">
        <w:rPr>
          <w:rFonts w:asciiTheme="minorHAnsi" w:hAnsiTheme="minorHAnsi" w:cstheme="minorHAnsi"/>
          <w:sz w:val="22"/>
          <w:szCs w:val="22"/>
        </w:rPr>
        <w:t>2 – Ľahší prístup k efektívnym a kvalitnejším verejným službám</w:t>
      </w:r>
      <w:r w:rsidRPr="00635970">
        <w:rPr>
          <w:rFonts w:asciiTheme="minorHAnsi" w:hAnsiTheme="minorHAnsi" w:cstheme="minorHAnsi"/>
          <w:sz w:val="22"/>
          <w:szCs w:val="22"/>
        </w:rPr>
        <w:t xml:space="preserve">, Špecifický cieľ: </w:t>
      </w:r>
      <w:r w:rsidR="00804BE8" w:rsidRPr="00635970">
        <w:rPr>
          <w:rFonts w:asciiTheme="minorHAnsi" w:hAnsiTheme="minorHAnsi" w:cstheme="minorHAnsi"/>
          <w:sz w:val="22"/>
          <w:szCs w:val="22"/>
        </w:rPr>
        <w:t>2.2.3 - Zvýšenie počtu žiakov stredných odborných škôl na praktickom vyučovaní</w:t>
      </w:r>
      <w:r w:rsidRPr="00635970">
        <w:rPr>
          <w:rFonts w:asciiTheme="minorHAnsi" w:hAnsiTheme="minorHAnsi" w:cstheme="minorHAnsi"/>
          <w:sz w:val="22"/>
          <w:szCs w:val="22"/>
        </w:rPr>
        <w:t xml:space="preserve">, kód výzvy </w:t>
      </w:r>
      <w:r w:rsidR="00E03584" w:rsidRPr="00635970">
        <w:rPr>
          <w:rFonts w:asciiTheme="minorHAnsi" w:hAnsiTheme="minorHAnsi" w:cstheme="minorHAnsi"/>
          <w:sz w:val="22"/>
          <w:szCs w:val="22"/>
        </w:rPr>
        <w:t>IROP-PO2-SC223-2022-97</w:t>
      </w:r>
      <w:r w:rsidRPr="00635970">
        <w:rPr>
          <w:rFonts w:asciiTheme="minorHAnsi" w:hAnsiTheme="minorHAnsi" w:cstheme="minorHAnsi"/>
          <w:sz w:val="22"/>
          <w:szCs w:val="22"/>
        </w:rPr>
        <w:t xml:space="preserve">, kód </w:t>
      </w:r>
      <w:r w:rsidR="00804BE8" w:rsidRPr="00635970">
        <w:rPr>
          <w:rFonts w:asciiTheme="minorHAnsi" w:hAnsiTheme="minorHAnsi" w:cstheme="minorHAnsi"/>
          <w:sz w:val="22"/>
          <w:szCs w:val="22"/>
        </w:rPr>
        <w:t xml:space="preserve">Žiadosti o nenávratný finančný príspevok (ďalej len </w:t>
      </w:r>
      <w:proofErr w:type="spellStart"/>
      <w:r w:rsidR="00804BE8" w:rsidRPr="00635970">
        <w:rPr>
          <w:rFonts w:asciiTheme="minorHAnsi" w:hAnsiTheme="minorHAnsi" w:cstheme="minorHAnsi"/>
          <w:sz w:val="22"/>
          <w:szCs w:val="22"/>
        </w:rPr>
        <w:t>ŽoNFP</w:t>
      </w:r>
      <w:proofErr w:type="spellEnd"/>
      <w:r w:rsidR="00804BE8" w:rsidRPr="00635970">
        <w:rPr>
          <w:rFonts w:asciiTheme="minorHAnsi" w:hAnsiTheme="minorHAnsi" w:cstheme="minorHAnsi"/>
          <w:sz w:val="22"/>
          <w:szCs w:val="22"/>
        </w:rPr>
        <w:t>)</w:t>
      </w:r>
      <w:r w:rsidRPr="00635970">
        <w:rPr>
          <w:rFonts w:asciiTheme="minorHAnsi" w:hAnsiTheme="minorHAnsi" w:cstheme="minorHAnsi"/>
          <w:sz w:val="22"/>
          <w:szCs w:val="22"/>
        </w:rPr>
        <w:t xml:space="preserve"> v ITMS2014+ </w:t>
      </w:r>
      <w:r w:rsidR="00E03584" w:rsidRPr="00635970">
        <w:rPr>
          <w:rFonts w:asciiTheme="minorHAnsi" w:hAnsiTheme="minorHAnsi" w:cstheme="minorHAnsi"/>
          <w:sz w:val="22"/>
          <w:szCs w:val="22"/>
        </w:rPr>
        <w:t>NFP302020CDY4</w:t>
      </w:r>
      <w:r w:rsidRPr="00635970">
        <w:rPr>
          <w:rFonts w:asciiTheme="minorHAnsi" w:hAnsiTheme="minorHAnsi" w:cstheme="minorHAnsi"/>
          <w:sz w:val="22"/>
          <w:szCs w:val="22"/>
        </w:rPr>
        <w:t xml:space="preserve"> a z vlastných prostriedkov Kupujúceho za predpokladu schválenia projektu</w:t>
      </w:r>
      <w:r w:rsidR="00F93AF3">
        <w:rPr>
          <w:rFonts w:asciiTheme="minorHAnsi" w:hAnsiTheme="minorHAnsi" w:cstheme="minorHAnsi"/>
          <w:sz w:val="22"/>
          <w:szCs w:val="22"/>
        </w:rPr>
        <w:t xml:space="preserve"> podľa bodu 3 nižšie</w:t>
      </w:r>
      <w:r w:rsidRPr="00635970">
        <w:rPr>
          <w:rFonts w:asciiTheme="minorHAnsi" w:hAnsiTheme="minorHAnsi" w:cstheme="minorHAnsi"/>
          <w:sz w:val="22"/>
          <w:szCs w:val="22"/>
        </w:rPr>
        <w:t>.</w:t>
      </w:r>
      <w:r w:rsidRPr="00A9772F">
        <w:rPr>
          <w:rFonts w:asciiTheme="minorHAnsi" w:hAnsiTheme="minorHAnsi" w:cstheme="minorHAnsi"/>
          <w:sz w:val="22"/>
          <w:szCs w:val="22"/>
        </w:rPr>
        <w:t xml:space="preserve"> </w:t>
      </w:r>
    </w:p>
    <w:p w14:paraId="4A642FAE" w14:textId="7473E374" w:rsidR="001B2CF9" w:rsidRPr="00A9772F"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A9772F">
        <w:rPr>
          <w:rFonts w:asciiTheme="minorHAnsi" w:hAnsiTheme="minorHAnsi" w:cstheme="minorHAnsi"/>
          <w:color w:val="000000"/>
          <w:sz w:val="22"/>
          <w:szCs w:val="22"/>
        </w:rPr>
        <w:t xml:space="preserve">Informácie o projekte, na základe ktorého sa </w:t>
      </w:r>
      <w:r w:rsidR="00F72DE8" w:rsidRPr="00A9772F">
        <w:rPr>
          <w:rFonts w:asciiTheme="minorHAnsi" w:hAnsiTheme="minorHAnsi" w:cstheme="minorHAnsi"/>
          <w:color w:val="000000"/>
          <w:sz w:val="22"/>
          <w:szCs w:val="22"/>
        </w:rPr>
        <w:t>rieši</w:t>
      </w:r>
      <w:r w:rsidRPr="00A9772F">
        <w:rPr>
          <w:rFonts w:asciiTheme="minorHAnsi" w:hAnsiTheme="minorHAnsi" w:cstheme="minorHAnsi"/>
          <w:color w:val="000000"/>
          <w:sz w:val="22"/>
          <w:szCs w:val="22"/>
        </w:rPr>
        <w:t xml:space="preserve"> spolufinancovanie predmetu tejto Zmluvy:</w:t>
      </w:r>
    </w:p>
    <w:p w14:paraId="0085F2CB" w14:textId="77777777" w:rsidR="001B2CF9" w:rsidRPr="00A9772F" w:rsidRDefault="001B2CF9" w:rsidP="001B2CF9">
      <w:pPr>
        <w:autoSpaceDE w:val="0"/>
        <w:autoSpaceDN w:val="0"/>
        <w:adjustRightInd w:val="0"/>
        <w:jc w:val="both"/>
        <w:rPr>
          <w:rFonts w:asciiTheme="minorHAnsi" w:hAnsiTheme="minorHAnsi" w:cstheme="minorHAnsi"/>
          <w:color w:val="000000"/>
          <w:sz w:val="22"/>
          <w:szCs w:val="22"/>
          <w:lang w:eastAsia="en-US"/>
        </w:rPr>
      </w:pPr>
    </w:p>
    <w:p w14:paraId="2DBFFB49" w14:textId="740F39F6" w:rsidR="001B2CF9" w:rsidRPr="00A9772F" w:rsidRDefault="001B2CF9" w:rsidP="001B2CF9">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Názov projektu:</w:t>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r w:rsidR="00F93AF3">
        <w:rPr>
          <w:rFonts w:asciiTheme="minorHAnsi" w:hAnsiTheme="minorHAnsi" w:cstheme="minorHAnsi"/>
          <w:color w:val="000000"/>
          <w:sz w:val="22"/>
          <w:szCs w:val="22"/>
        </w:rPr>
        <w:t xml:space="preserve"> (ďalej aj iba ako „</w:t>
      </w:r>
      <w:r w:rsidR="00F93AF3" w:rsidRPr="005F2941">
        <w:rPr>
          <w:rFonts w:asciiTheme="minorHAnsi" w:hAnsiTheme="minorHAnsi" w:cstheme="minorHAnsi"/>
          <w:b/>
          <w:bCs/>
          <w:color w:val="000000"/>
          <w:sz w:val="22"/>
          <w:szCs w:val="22"/>
        </w:rPr>
        <w:t>projekt</w:t>
      </w:r>
      <w:r w:rsidR="00F93AF3">
        <w:rPr>
          <w:rFonts w:asciiTheme="minorHAnsi" w:hAnsiTheme="minorHAnsi" w:cstheme="minorHAnsi"/>
          <w:color w:val="000000"/>
          <w:sz w:val="22"/>
          <w:szCs w:val="22"/>
        </w:rPr>
        <w:t>“)</w:t>
      </w:r>
    </w:p>
    <w:p w14:paraId="3917F96F" w14:textId="7F8C450B" w:rsidR="001B2CF9" w:rsidRPr="00A9772F"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themeColor="text1"/>
          <w:sz w:val="22"/>
          <w:szCs w:val="22"/>
        </w:rPr>
        <w:t xml:space="preserve">Kód </w:t>
      </w:r>
      <w:proofErr w:type="spellStart"/>
      <w:r w:rsidR="00804BE8" w:rsidRPr="00A9772F">
        <w:rPr>
          <w:rFonts w:asciiTheme="minorHAnsi" w:hAnsiTheme="minorHAnsi" w:cstheme="minorHAnsi"/>
          <w:color w:val="000000" w:themeColor="text1"/>
          <w:sz w:val="22"/>
          <w:szCs w:val="22"/>
        </w:rPr>
        <w:t>ŽoNFP</w:t>
      </w:r>
      <w:proofErr w:type="spellEnd"/>
      <w:r w:rsidRPr="00A9772F">
        <w:rPr>
          <w:rFonts w:asciiTheme="minorHAnsi" w:hAnsiTheme="minorHAnsi" w:cstheme="minorHAnsi"/>
          <w:color w:val="000000" w:themeColor="text1"/>
          <w:sz w:val="22"/>
          <w:szCs w:val="22"/>
        </w:rPr>
        <w:t xml:space="preserve"> ITMS2014+:</w:t>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Pr="00A9772F">
        <w:rPr>
          <w:rFonts w:asciiTheme="minorHAnsi" w:hAnsiTheme="minorHAnsi" w:cstheme="minorHAnsi"/>
          <w:color w:val="000000" w:themeColor="text1"/>
          <w:sz w:val="22"/>
          <w:szCs w:val="22"/>
        </w:rPr>
        <w:tab/>
      </w:r>
      <w:r w:rsidR="0000552F" w:rsidRPr="00635970">
        <w:rPr>
          <w:rFonts w:asciiTheme="minorHAnsi" w:hAnsiTheme="minorHAnsi" w:cstheme="minorHAnsi"/>
          <w:sz w:val="22"/>
          <w:szCs w:val="22"/>
        </w:rPr>
        <w:t>NFP302020CDY4</w:t>
      </w:r>
    </w:p>
    <w:p w14:paraId="67C8FB77" w14:textId="053CE2A4"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 xml:space="preserve">Kód výzvy: </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sz w:val="22"/>
          <w:szCs w:val="22"/>
        </w:rPr>
        <w:t>IROP-PO2-SC223-2022-97</w:t>
      </w:r>
      <w:r w:rsidRPr="00A9772F">
        <w:rPr>
          <w:rFonts w:asciiTheme="minorHAnsi" w:hAnsiTheme="minorHAnsi" w:cstheme="minorHAnsi"/>
          <w:color w:val="000000"/>
          <w:sz w:val="22"/>
          <w:szCs w:val="22"/>
        </w:rPr>
        <w:tab/>
      </w:r>
    </w:p>
    <w:p w14:paraId="2463E830" w14:textId="68AFEF2F"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themeColor="text1"/>
          <w:sz w:val="22"/>
          <w:szCs w:val="22"/>
        </w:rPr>
      </w:pPr>
      <w:r w:rsidRPr="00A9772F">
        <w:rPr>
          <w:rFonts w:asciiTheme="minorHAnsi" w:hAnsiTheme="minorHAnsi" w:cstheme="minorHAnsi"/>
          <w:color w:val="000000"/>
          <w:sz w:val="22"/>
          <w:szCs w:val="22"/>
        </w:rPr>
        <w:t>Číslo zmluvy o poskytnutí NFP:</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0000552F" w:rsidRPr="00635970">
        <w:rPr>
          <w:rFonts w:asciiTheme="minorHAnsi" w:hAnsiTheme="minorHAnsi" w:cstheme="minorHAnsi"/>
          <w:color w:val="000000"/>
          <w:sz w:val="22"/>
          <w:szCs w:val="22"/>
        </w:rPr>
        <w:t>...............................(uvedie sa po schválení projektu)</w:t>
      </w:r>
    </w:p>
    <w:p w14:paraId="27CF38C1" w14:textId="77777777" w:rsidR="001B2CF9" w:rsidRPr="00635970" w:rsidRDefault="001B2CF9" w:rsidP="001B2CF9">
      <w:pPr>
        <w:pStyle w:val="Odsekzoznamu"/>
        <w:autoSpaceDE w:val="0"/>
        <w:autoSpaceDN w:val="0"/>
        <w:adjustRightInd w:val="0"/>
        <w:ind w:left="426"/>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Operačný program:</w:t>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A9772F">
        <w:rPr>
          <w:rFonts w:asciiTheme="minorHAnsi" w:hAnsiTheme="minorHAnsi" w:cstheme="minorHAnsi"/>
          <w:color w:val="000000"/>
          <w:sz w:val="22"/>
          <w:szCs w:val="22"/>
        </w:rPr>
        <w:tab/>
      </w:r>
      <w:r w:rsidRPr="00635970">
        <w:rPr>
          <w:rFonts w:asciiTheme="minorHAnsi" w:hAnsiTheme="minorHAnsi" w:cstheme="minorHAnsi"/>
          <w:color w:val="000000"/>
          <w:sz w:val="22"/>
          <w:szCs w:val="22"/>
        </w:rPr>
        <w:t>Integrovaný regionálny operačný program</w:t>
      </w:r>
    </w:p>
    <w:p w14:paraId="53C10A3F" w14:textId="7CB036D1" w:rsidR="001B2CF9" w:rsidRPr="00CD43DB" w:rsidRDefault="001B2CF9" w:rsidP="001B2CF9">
      <w:pPr>
        <w:pStyle w:val="Odsekzoznamu"/>
        <w:autoSpaceDE w:val="0"/>
        <w:autoSpaceDN w:val="0"/>
        <w:adjustRightInd w:val="0"/>
        <w:ind w:left="4248" w:hanging="3822"/>
        <w:jc w:val="both"/>
        <w:rPr>
          <w:rFonts w:asciiTheme="minorHAnsi" w:hAnsiTheme="minorHAnsi" w:cstheme="minorHAnsi"/>
          <w:color w:val="000000"/>
          <w:sz w:val="22"/>
          <w:szCs w:val="22"/>
        </w:rPr>
      </w:pPr>
      <w:r w:rsidRPr="00A9772F">
        <w:rPr>
          <w:rFonts w:asciiTheme="minorHAnsi" w:hAnsiTheme="minorHAnsi" w:cstheme="minorHAnsi"/>
          <w:color w:val="000000"/>
          <w:sz w:val="22"/>
          <w:szCs w:val="22"/>
        </w:rPr>
        <w:t>Prioritná os:</w:t>
      </w:r>
      <w:r w:rsidRPr="00A9772F">
        <w:rPr>
          <w:rFonts w:asciiTheme="minorHAnsi" w:hAnsiTheme="minorHAnsi" w:cstheme="minorHAnsi"/>
          <w:color w:val="000000"/>
          <w:sz w:val="22"/>
          <w:szCs w:val="22"/>
        </w:rPr>
        <w:tab/>
      </w:r>
      <w:r w:rsidR="002962D0" w:rsidRPr="00635970">
        <w:rPr>
          <w:rFonts w:asciiTheme="minorHAnsi" w:hAnsiTheme="minorHAnsi" w:cstheme="minorHAnsi"/>
          <w:color w:val="000000"/>
          <w:sz w:val="22"/>
          <w:szCs w:val="22"/>
        </w:rPr>
        <w:t>2 – Ľahší prístup k efektívnym a kvalitnejším verejným službám</w:t>
      </w:r>
    </w:p>
    <w:p w14:paraId="6A4482F6" w14:textId="0859F1DF"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 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07A6853D"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 súlade s 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A9772F">
        <w:rPr>
          <w:rFonts w:asciiTheme="minorHAnsi" w:hAnsiTheme="minorHAnsi" w:cstheme="minorHAnsi"/>
          <w:sz w:val="22"/>
          <w:szCs w:val="22"/>
        </w:rPr>
        <w:t xml:space="preserve"> súhrnne </w:t>
      </w:r>
      <w:r w:rsidR="00A9772F" w:rsidRPr="00EC68B9">
        <w:rPr>
          <w:rFonts w:asciiTheme="minorHAnsi" w:hAnsiTheme="minorHAnsi" w:cstheme="minorHAnsi"/>
          <w:sz w:val="22"/>
          <w:szCs w:val="22"/>
        </w:rPr>
        <w:t>označený ako</w:t>
      </w:r>
      <w:r w:rsidRPr="00EC68B9">
        <w:rPr>
          <w:rFonts w:asciiTheme="minorHAnsi" w:hAnsiTheme="minorHAnsi" w:cstheme="minorHAnsi"/>
          <w:sz w:val="22"/>
          <w:szCs w:val="22"/>
        </w:rPr>
        <w:t xml:space="preserve"> </w:t>
      </w:r>
      <w:r w:rsidR="004D2EC1" w:rsidRPr="00635970">
        <w:rPr>
          <w:rFonts w:asciiTheme="minorHAnsi" w:hAnsiTheme="minorHAnsi" w:cstheme="minorHAnsi"/>
          <w:sz w:val="22"/>
          <w:szCs w:val="22"/>
        </w:rPr>
        <w:t>„</w:t>
      </w:r>
      <w:r w:rsidR="00237C7C">
        <w:rPr>
          <w:rFonts w:asciiTheme="minorHAnsi" w:hAnsiTheme="minorHAnsi" w:cstheme="minorHAnsi"/>
          <w:b/>
          <w:bCs/>
          <w:i/>
          <w:iCs/>
          <w:sz w:val="22"/>
          <w:szCs w:val="22"/>
        </w:rPr>
        <w:t>nábytok</w:t>
      </w:r>
      <w:r w:rsidR="00A26D53">
        <w:rPr>
          <w:rFonts w:asciiTheme="minorHAnsi" w:hAnsiTheme="minorHAnsi" w:cstheme="minorHAnsi"/>
          <w:b/>
          <w:bCs/>
          <w:i/>
          <w:iCs/>
          <w:sz w:val="22"/>
          <w:szCs w:val="22"/>
        </w:rPr>
        <w:t xml:space="preserve"> </w:t>
      </w:r>
      <w:r w:rsidR="00822424">
        <w:rPr>
          <w:rFonts w:asciiTheme="minorHAnsi" w:hAnsiTheme="minorHAnsi" w:cstheme="minorHAnsi"/>
          <w:b/>
          <w:bCs/>
          <w:i/>
          <w:iCs/>
          <w:sz w:val="22"/>
          <w:szCs w:val="22"/>
        </w:rPr>
        <w:t xml:space="preserve">do </w:t>
      </w:r>
      <w:r w:rsidR="00A26D53" w:rsidRPr="00A26D53">
        <w:rPr>
          <w:rFonts w:asciiTheme="minorHAnsi" w:hAnsiTheme="minorHAnsi" w:cstheme="minorHAnsi"/>
          <w:b/>
          <w:bCs/>
          <w:i/>
          <w:iCs/>
          <w:sz w:val="22"/>
          <w:szCs w:val="22"/>
        </w:rPr>
        <w:t>inovačno</w:t>
      </w:r>
      <w:r w:rsidR="00081E60">
        <w:rPr>
          <w:rFonts w:asciiTheme="minorHAnsi" w:hAnsiTheme="minorHAnsi" w:cstheme="minorHAnsi"/>
          <w:b/>
          <w:bCs/>
          <w:i/>
          <w:iCs/>
          <w:sz w:val="22"/>
          <w:szCs w:val="22"/>
        </w:rPr>
        <w:t>-</w:t>
      </w:r>
      <w:r w:rsidR="00A26D53" w:rsidRPr="00A26D53">
        <w:rPr>
          <w:rFonts w:asciiTheme="minorHAnsi" w:hAnsiTheme="minorHAnsi" w:cstheme="minorHAnsi"/>
          <w:b/>
          <w:bCs/>
          <w:i/>
          <w:iCs/>
          <w:sz w:val="22"/>
          <w:szCs w:val="22"/>
        </w:rPr>
        <w:t>technickej zóny a odborných učební</w:t>
      </w:r>
      <w:r w:rsidR="00D87852" w:rsidRPr="00635970">
        <w:rPr>
          <w:rFonts w:asciiTheme="minorHAnsi" w:hAnsiTheme="minorHAnsi" w:cstheme="minorHAnsi"/>
          <w:b/>
          <w:bCs/>
          <w:i/>
          <w:iCs/>
          <w:sz w:val="22"/>
          <w:szCs w:val="22"/>
        </w:rPr>
        <w:t>“</w:t>
      </w:r>
      <w:r w:rsidR="00D87852" w:rsidRPr="00EC68B9">
        <w:rPr>
          <w:rFonts w:asciiTheme="minorHAnsi" w:hAnsiTheme="minorHAnsi" w:cstheme="minorHAnsi"/>
          <w:b/>
          <w:bCs/>
          <w:i/>
          <w:iCs/>
          <w:sz w:val="22"/>
          <w:szCs w:val="22"/>
        </w:rPr>
        <w:t xml:space="preserve"> </w:t>
      </w:r>
      <w:r w:rsidRPr="00EC68B9">
        <w:rPr>
          <w:rFonts w:asciiTheme="minorHAnsi" w:hAnsiTheme="minorHAnsi" w:cstheme="minorHAnsi"/>
          <w:sz w:val="22"/>
          <w:szCs w:val="22"/>
        </w:rPr>
        <w:t>v</w:t>
      </w:r>
      <w:r w:rsidR="00BB35BE" w:rsidRPr="00EC68B9">
        <w:rPr>
          <w:rFonts w:asciiTheme="minorHAnsi" w:hAnsiTheme="minorHAnsi" w:cstheme="minorHAnsi"/>
          <w:sz w:val="22"/>
          <w:szCs w:val="22"/>
        </w:rPr>
        <w:t> </w:t>
      </w:r>
      <w:r w:rsidRPr="00EC68B9">
        <w:rPr>
          <w:rFonts w:asciiTheme="minorHAnsi" w:hAnsiTheme="minorHAnsi" w:cstheme="minorHAnsi"/>
          <w:sz w:val="22"/>
          <w:szCs w:val="22"/>
        </w:rPr>
        <w:t>požadovanom</w:t>
      </w:r>
      <w:r w:rsidRPr="00524CEB">
        <w:rPr>
          <w:rFonts w:asciiTheme="minorHAnsi" w:hAnsiTheme="minorHAnsi" w:cstheme="minorHAnsi"/>
          <w:sz w:val="22"/>
          <w:szCs w:val="22"/>
        </w:rPr>
        <w:t xml:space="preserve">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BB35BE">
        <w:rPr>
          <w:rFonts w:asciiTheme="minorHAnsi" w:hAnsiTheme="minorHAnsi" w:cstheme="minorHAnsi"/>
          <w:sz w:val="22"/>
          <w:szCs w:val="22"/>
        </w:rPr>
        <w:t> </w:t>
      </w:r>
      <w:r w:rsidRPr="00AC7ABD">
        <w:rPr>
          <w:rFonts w:asciiTheme="minorHAnsi" w:hAnsiTheme="minorHAnsi" w:cstheme="minorHAnsi"/>
          <w:sz w:val="22"/>
          <w:szCs w:val="22"/>
        </w:rPr>
        <w:t>prílohe č. 1 Zmluvy</w:t>
      </w:r>
      <w:r w:rsidR="00A9772F">
        <w:rPr>
          <w:rFonts w:asciiTheme="minorHAnsi" w:hAnsiTheme="minorHAnsi" w:cstheme="minorHAnsi"/>
          <w:sz w:val="22"/>
          <w:szCs w:val="22"/>
        </w:rPr>
        <w:t xml:space="preserve"> </w:t>
      </w:r>
      <w:r w:rsidR="00A9772F" w:rsidRPr="00524CEB">
        <w:rPr>
          <w:rFonts w:asciiTheme="minorHAnsi" w:hAnsiTheme="minorHAnsi" w:cstheme="minorHAnsi"/>
          <w:sz w:val="22"/>
          <w:szCs w:val="22"/>
        </w:rPr>
        <w:t xml:space="preserve">(ďalej </w:t>
      </w:r>
      <w:r w:rsidR="00A9772F">
        <w:rPr>
          <w:rFonts w:asciiTheme="minorHAnsi" w:hAnsiTheme="minorHAnsi" w:cstheme="minorHAnsi"/>
          <w:sz w:val="22"/>
          <w:szCs w:val="22"/>
        </w:rPr>
        <w:t>len</w:t>
      </w:r>
      <w:r w:rsidR="00A9772F" w:rsidRPr="00524CEB">
        <w:rPr>
          <w:rFonts w:asciiTheme="minorHAnsi" w:hAnsiTheme="minorHAnsi" w:cstheme="minorHAnsi"/>
          <w:sz w:val="22"/>
          <w:szCs w:val="22"/>
        </w:rPr>
        <w:t xml:space="preserve"> ako „</w:t>
      </w:r>
      <w:r w:rsidR="00A9772F" w:rsidRPr="00524CEB">
        <w:rPr>
          <w:rFonts w:asciiTheme="minorHAnsi" w:hAnsiTheme="minorHAnsi" w:cstheme="minorHAnsi"/>
          <w:b/>
          <w:bCs/>
          <w:sz w:val="22"/>
          <w:szCs w:val="22"/>
        </w:rPr>
        <w:t>tovar</w:t>
      </w:r>
      <w:r w:rsidR="00A9772F"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 čl</w:t>
      </w:r>
      <w:r w:rsidR="00BB35BE" w:rsidRPr="00555697">
        <w:rPr>
          <w:rFonts w:asciiTheme="minorHAnsi" w:hAnsiTheme="minorHAnsi" w:cstheme="minorHAnsi"/>
          <w:sz w:val="22"/>
          <w:szCs w:val="22"/>
        </w:rPr>
        <w:t xml:space="preserve">. IV Zmluvy. </w:t>
      </w:r>
    </w:p>
    <w:p w14:paraId="696F521A" w14:textId="161E9031" w:rsidR="00A9772F" w:rsidRDefault="00A9772F" w:rsidP="00C93C81">
      <w:pPr>
        <w:pStyle w:val="Odsekzoznamu"/>
        <w:ind w:left="426"/>
        <w:jc w:val="both"/>
        <w:rPr>
          <w:rFonts w:asciiTheme="minorHAnsi" w:hAnsiTheme="minorHAnsi" w:cstheme="minorHAnsi"/>
          <w:sz w:val="22"/>
          <w:szCs w:val="22"/>
        </w:rPr>
      </w:pPr>
    </w:p>
    <w:p w14:paraId="2D8E5403" w14:textId="11F761F3" w:rsidR="00F608CC" w:rsidRDefault="00F608CC" w:rsidP="00F608CC">
      <w:pPr>
        <w:pStyle w:val="Odsekzoznamu"/>
        <w:ind w:left="426"/>
        <w:jc w:val="both"/>
        <w:rPr>
          <w:rFonts w:asciiTheme="minorHAnsi" w:hAnsiTheme="minorHAnsi" w:cstheme="minorHAnsi"/>
          <w:sz w:val="22"/>
          <w:szCs w:val="22"/>
        </w:rPr>
      </w:pPr>
      <w:r w:rsidRPr="00EB4EDF">
        <w:rPr>
          <w:rFonts w:asciiTheme="minorHAnsi" w:hAnsiTheme="minorHAnsi" w:cstheme="minorHAnsi"/>
          <w:sz w:val="22"/>
          <w:szCs w:val="22"/>
        </w:rPr>
        <w:t>Účelom uzatvorenia zmluvy je vybavenie Strednej priemyselnej školy Jozefa Murgaša v Banskej Bystrici</w:t>
      </w:r>
      <w:r w:rsidRPr="00BD50DE">
        <w:rPr>
          <w:rFonts w:asciiTheme="minorHAnsi" w:hAnsiTheme="minorHAnsi" w:cstheme="minorHAnsi"/>
          <w:sz w:val="22"/>
          <w:szCs w:val="22"/>
        </w:rPr>
        <w:t xml:space="preserve"> </w:t>
      </w:r>
      <w:r w:rsidR="00822424">
        <w:rPr>
          <w:rFonts w:asciiTheme="minorHAnsi" w:hAnsiTheme="minorHAnsi" w:cstheme="minorHAnsi"/>
          <w:sz w:val="22"/>
          <w:szCs w:val="22"/>
        </w:rPr>
        <w:t>s</w:t>
      </w:r>
      <w:r w:rsidRPr="00F608CC">
        <w:rPr>
          <w:rFonts w:asciiTheme="minorHAnsi" w:hAnsiTheme="minorHAnsi" w:cstheme="minorHAnsi"/>
          <w:sz w:val="22"/>
          <w:szCs w:val="22"/>
        </w:rPr>
        <w:t>úbor</w:t>
      </w:r>
      <w:r w:rsidR="00822424">
        <w:rPr>
          <w:rFonts w:asciiTheme="minorHAnsi" w:hAnsiTheme="minorHAnsi" w:cstheme="minorHAnsi"/>
          <w:sz w:val="22"/>
          <w:szCs w:val="22"/>
        </w:rPr>
        <w:t>om</w:t>
      </w:r>
      <w:r w:rsidRPr="00F608CC">
        <w:rPr>
          <w:rFonts w:asciiTheme="minorHAnsi" w:hAnsiTheme="minorHAnsi" w:cstheme="minorHAnsi"/>
          <w:sz w:val="22"/>
          <w:szCs w:val="22"/>
        </w:rPr>
        <w:t xml:space="preserve"> nábytku pre Inovačno-technickú zónu </w:t>
      </w:r>
      <w:r w:rsidR="00822424">
        <w:rPr>
          <w:rFonts w:asciiTheme="minorHAnsi" w:hAnsiTheme="minorHAnsi" w:cstheme="minorHAnsi"/>
          <w:sz w:val="22"/>
          <w:szCs w:val="22"/>
        </w:rPr>
        <w:t xml:space="preserve">a odborných učební </w:t>
      </w:r>
      <w:r w:rsidRPr="00F608CC">
        <w:rPr>
          <w:rFonts w:asciiTheme="minorHAnsi" w:hAnsiTheme="minorHAnsi" w:cstheme="minorHAnsi"/>
          <w:sz w:val="22"/>
          <w:szCs w:val="22"/>
        </w:rPr>
        <w:t xml:space="preserve">v zmysle požiadaviek projektu a projektovej dokumentácie. </w:t>
      </w:r>
      <w:r w:rsidR="005F0FB7">
        <w:rPr>
          <w:rFonts w:asciiTheme="minorHAnsi" w:hAnsiTheme="minorHAnsi" w:cstheme="minorHAnsi"/>
          <w:sz w:val="22"/>
          <w:szCs w:val="22"/>
        </w:rPr>
        <w:t>Grafick</w:t>
      </w:r>
      <w:r w:rsidR="00817862">
        <w:rPr>
          <w:rFonts w:asciiTheme="minorHAnsi" w:hAnsiTheme="minorHAnsi" w:cstheme="minorHAnsi"/>
          <w:sz w:val="22"/>
          <w:szCs w:val="22"/>
        </w:rPr>
        <w:t xml:space="preserve">é podklady vychádzajúce </w:t>
      </w:r>
      <w:r w:rsidR="005F0FB7">
        <w:rPr>
          <w:rFonts w:asciiTheme="minorHAnsi" w:hAnsiTheme="minorHAnsi" w:cstheme="minorHAnsi"/>
          <w:sz w:val="22"/>
          <w:szCs w:val="22"/>
        </w:rPr>
        <w:t>z projektovej dokumentácie</w:t>
      </w:r>
      <w:r w:rsidR="00F93AF3">
        <w:rPr>
          <w:rFonts w:asciiTheme="minorHAnsi" w:hAnsiTheme="minorHAnsi" w:cstheme="minorHAnsi"/>
          <w:sz w:val="22"/>
          <w:szCs w:val="22"/>
        </w:rPr>
        <w:t xml:space="preserve"> Inovačno-technickej zóny</w:t>
      </w:r>
      <w:r w:rsidR="005F0FB7">
        <w:rPr>
          <w:rFonts w:asciiTheme="minorHAnsi" w:hAnsiTheme="minorHAnsi" w:cstheme="minorHAnsi"/>
          <w:sz w:val="22"/>
          <w:szCs w:val="22"/>
        </w:rPr>
        <w:t xml:space="preserve"> </w:t>
      </w:r>
      <w:r w:rsidR="00B10C53">
        <w:rPr>
          <w:rFonts w:asciiTheme="minorHAnsi" w:hAnsiTheme="minorHAnsi" w:cstheme="minorHAnsi"/>
          <w:sz w:val="22"/>
          <w:szCs w:val="22"/>
        </w:rPr>
        <w:t xml:space="preserve">a odborných učební </w:t>
      </w:r>
      <w:r w:rsidR="00F93AF3">
        <w:rPr>
          <w:rFonts w:asciiTheme="minorHAnsi" w:hAnsiTheme="minorHAnsi" w:cstheme="minorHAnsi"/>
          <w:sz w:val="22"/>
          <w:szCs w:val="22"/>
        </w:rPr>
        <w:t>sú</w:t>
      </w:r>
      <w:r w:rsidR="005F0FB7">
        <w:rPr>
          <w:rFonts w:asciiTheme="minorHAnsi" w:hAnsiTheme="minorHAnsi" w:cstheme="minorHAnsi"/>
          <w:sz w:val="22"/>
          <w:szCs w:val="22"/>
        </w:rPr>
        <w:t xml:space="preserve"> detailnejšie obsiahnut</w:t>
      </w:r>
      <w:r w:rsidR="00F93AF3">
        <w:rPr>
          <w:rFonts w:asciiTheme="minorHAnsi" w:hAnsiTheme="minorHAnsi" w:cstheme="minorHAnsi"/>
          <w:sz w:val="22"/>
          <w:szCs w:val="22"/>
        </w:rPr>
        <w:t>é</w:t>
      </w:r>
      <w:r w:rsidR="005F0FB7">
        <w:rPr>
          <w:rFonts w:asciiTheme="minorHAnsi" w:hAnsiTheme="minorHAnsi" w:cstheme="minorHAnsi"/>
          <w:sz w:val="22"/>
          <w:szCs w:val="22"/>
        </w:rPr>
        <w:t xml:space="preserve"> v prílohe č.</w:t>
      </w:r>
      <w:r w:rsidR="00F93AF3">
        <w:rPr>
          <w:rFonts w:asciiTheme="minorHAnsi" w:hAnsiTheme="minorHAnsi" w:cstheme="minorHAnsi"/>
          <w:sz w:val="22"/>
          <w:szCs w:val="22"/>
        </w:rPr>
        <w:t xml:space="preserve"> </w:t>
      </w:r>
      <w:r w:rsidR="005F0FB7">
        <w:rPr>
          <w:rFonts w:asciiTheme="minorHAnsi" w:hAnsiTheme="minorHAnsi" w:cstheme="minorHAnsi"/>
          <w:sz w:val="22"/>
          <w:szCs w:val="22"/>
        </w:rPr>
        <w:t>3, ktor</w:t>
      </w:r>
      <w:r w:rsidR="00F93AF3">
        <w:rPr>
          <w:rFonts w:asciiTheme="minorHAnsi" w:hAnsiTheme="minorHAnsi" w:cstheme="minorHAnsi"/>
          <w:sz w:val="22"/>
          <w:szCs w:val="22"/>
        </w:rPr>
        <w:t>á</w:t>
      </w:r>
      <w:r w:rsidR="005F0FB7">
        <w:rPr>
          <w:rFonts w:asciiTheme="minorHAnsi" w:hAnsiTheme="minorHAnsi" w:cstheme="minorHAnsi"/>
          <w:sz w:val="22"/>
          <w:szCs w:val="22"/>
        </w:rPr>
        <w:t xml:space="preserve"> tvorí súčasť tejto zmluvy. </w:t>
      </w:r>
      <w:r w:rsidR="00CE4F52">
        <w:rPr>
          <w:rFonts w:asciiTheme="minorHAnsi" w:hAnsiTheme="minorHAnsi" w:cstheme="minorHAnsi"/>
          <w:sz w:val="22"/>
          <w:szCs w:val="22"/>
        </w:rPr>
        <w:t>Predávajúci je povinný zohľadniť pri dod</w:t>
      </w:r>
      <w:r w:rsidR="00F93AF3">
        <w:rPr>
          <w:rFonts w:asciiTheme="minorHAnsi" w:hAnsiTheme="minorHAnsi" w:cstheme="minorHAnsi"/>
          <w:sz w:val="22"/>
          <w:szCs w:val="22"/>
        </w:rPr>
        <w:t>ávanom</w:t>
      </w:r>
      <w:r w:rsidR="00CE4F52">
        <w:rPr>
          <w:rFonts w:asciiTheme="minorHAnsi" w:hAnsiTheme="minorHAnsi" w:cstheme="minorHAnsi"/>
          <w:sz w:val="22"/>
          <w:szCs w:val="22"/>
        </w:rPr>
        <w:t xml:space="preserve"> tovar</w:t>
      </w:r>
      <w:r w:rsidR="00F93AF3">
        <w:rPr>
          <w:rFonts w:asciiTheme="minorHAnsi" w:hAnsiTheme="minorHAnsi" w:cstheme="minorHAnsi"/>
          <w:sz w:val="22"/>
          <w:szCs w:val="22"/>
        </w:rPr>
        <w:t>e</w:t>
      </w:r>
      <w:r w:rsidR="00CE4F52">
        <w:rPr>
          <w:rFonts w:asciiTheme="minorHAnsi" w:hAnsiTheme="minorHAnsi" w:cstheme="minorHAnsi"/>
          <w:sz w:val="22"/>
          <w:szCs w:val="22"/>
        </w:rPr>
        <w:t xml:space="preserve"> všetky požiadavky </w:t>
      </w:r>
      <w:r w:rsidR="002A2CC6">
        <w:rPr>
          <w:rFonts w:asciiTheme="minorHAnsi" w:hAnsiTheme="minorHAnsi" w:cstheme="minorHAnsi"/>
          <w:sz w:val="22"/>
          <w:szCs w:val="22"/>
        </w:rPr>
        <w:t xml:space="preserve">na tovar podľa </w:t>
      </w:r>
      <w:r w:rsidR="00CE4F52">
        <w:rPr>
          <w:rFonts w:asciiTheme="minorHAnsi" w:hAnsiTheme="minorHAnsi" w:cstheme="minorHAnsi"/>
          <w:sz w:val="22"/>
          <w:szCs w:val="22"/>
        </w:rPr>
        <w:t>prílohy</w:t>
      </w:r>
      <w:r w:rsidR="00F93AF3">
        <w:rPr>
          <w:rFonts w:asciiTheme="minorHAnsi" w:hAnsiTheme="minorHAnsi" w:cstheme="minorHAnsi"/>
          <w:sz w:val="22"/>
          <w:szCs w:val="22"/>
        </w:rPr>
        <w:t xml:space="preserve"> č. 3</w:t>
      </w:r>
      <w:r w:rsidR="002A2CC6">
        <w:rPr>
          <w:rFonts w:asciiTheme="minorHAnsi" w:hAnsiTheme="minorHAnsi" w:cstheme="minorHAnsi"/>
          <w:sz w:val="22"/>
          <w:szCs w:val="22"/>
        </w:rPr>
        <w:t xml:space="preserve"> zmluvy</w:t>
      </w:r>
      <w:r w:rsidR="00FE4A92">
        <w:rPr>
          <w:rFonts w:asciiTheme="minorHAnsi" w:hAnsiTheme="minorHAnsi" w:cstheme="minorHAnsi"/>
          <w:sz w:val="22"/>
          <w:szCs w:val="22"/>
        </w:rPr>
        <w:t>. Vzorky materiálov a farebné odtiene povrchov je potrebné pred realizáciou a zabudovaním odsúhlasiť so stavebníkom a projektantom.</w:t>
      </w:r>
      <w:r w:rsidR="00F07F6C">
        <w:rPr>
          <w:rFonts w:asciiTheme="minorHAnsi" w:hAnsiTheme="minorHAnsi" w:cstheme="minorHAnsi"/>
          <w:sz w:val="22"/>
          <w:szCs w:val="22"/>
        </w:rPr>
        <w:t xml:space="preserve"> </w:t>
      </w:r>
    </w:p>
    <w:p w14:paraId="16580DB1" w14:textId="77777777" w:rsidR="00F608CC" w:rsidRDefault="00F608CC" w:rsidP="00C93C81">
      <w:pPr>
        <w:pStyle w:val="Odsekzoznamu"/>
        <w:ind w:left="426"/>
        <w:jc w:val="both"/>
        <w:rPr>
          <w:rFonts w:asciiTheme="minorHAnsi" w:hAnsiTheme="minorHAnsi" w:cstheme="minorHAnsi"/>
          <w:sz w:val="22"/>
          <w:szCs w:val="22"/>
        </w:rPr>
      </w:pPr>
    </w:p>
    <w:p w14:paraId="6956FEFB" w14:textId="6941FD0C" w:rsidR="00A9772F" w:rsidRDefault="007B148B" w:rsidP="00C93C81">
      <w:pPr>
        <w:pStyle w:val="Odsekzoznamu"/>
        <w:ind w:left="426"/>
        <w:jc w:val="both"/>
        <w:rPr>
          <w:rFonts w:asciiTheme="minorHAnsi" w:hAnsiTheme="minorHAnsi" w:cstheme="minorHAnsi"/>
          <w:sz w:val="22"/>
          <w:szCs w:val="22"/>
        </w:rPr>
      </w:pPr>
      <w:r>
        <w:rPr>
          <w:rFonts w:asciiTheme="minorHAnsi" w:hAnsiTheme="minorHAnsi" w:cstheme="minorHAnsi"/>
          <w:sz w:val="22"/>
          <w:szCs w:val="22"/>
        </w:rPr>
        <w:t>Jednotlivé položky tovaru sú v prílohe č. 1 uvedené v nasledovných logických celkoch</w:t>
      </w:r>
      <w:r w:rsidR="00101A95">
        <w:rPr>
          <w:rFonts w:asciiTheme="minorHAnsi" w:hAnsiTheme="minorHAnsi" w:cstheme="minorHAnsi"/>
          <w:sz w:val="22"/>
          <w:szCs w:val="22"/>
        </w:rPr>
        <w:t>:</w:t>
      </w:r>
    </w:p>
    <w:p w14:paraId="63951869" w14:textId="2395B650" w:rsidR="00DB71ED" w:rsidRDefault="007B148B" w:rsidP="00C93C81">
      <w:pPr>
        <w:pStyle w:val="Odsekzoznamu"/>
        <w:ind w:left="426"/>
        <w:jc w:val="both"/>
        <w:rPr>
          <w:rFonts w:asciiTheme="minorHAnsi" w:hAnsiTheme="minorHAnsi" w:cstheme="minorHAnsi"/>
          <w:sz w:val="22"/>
          <w:szCs w:val="22"/>
        </w:rPr>
      </w:pPr>
      <w:r>
        <w:rPr>
          <w:rFonts w:asciiTheme="minorHAnsi" w:hAnsiTheme="minorHAnsi" w:cstheme="minorHAnsi"/>
          <w:sz w:val="22"/>
          <w:szCs w:val="22"/>
        </w:rPr>
        <w:t>Časť</w:t>
      </w:r>
      <w:r w:rsidR="009B2485">
        <w:rPr>
          <w:rFonts w:asciiTheme="minorHAnsi" w:hAnsiTheme="minorHAnsi" w:cstheme="minorHAnsi"/>
          <w:sz w:val="22"/>
          <w:szCs w:val="22"/>
        </w:rPr>
        <w:t xml:space="preserve"> 1 – </w:t>
      </w:r>
      <w:r w:rsidR="00F608CC" w:rsidRPr="00F608CC">
        <w:rPr>
          <w:rFonts w:asciiTheme="minorHAnsi" w:hAnsiTheme="minorHAnsi" w:cstheme="minorHAnsi"/>
          <w:sz w:val="22"/>
          <w:szCs w:val="22"/>
        </w:rPr>
        <w:t>Interiérové prvky do priestorov Inovačno</w:t>
      </w:r>
      <w:r w:rsidR="00081E60">
        <w:rPr>
          <w:rFonts w:asciiTheme="minorHAnsi" w:hAnsiTheme="minorHAnsi" w:cstheme="minorHAnsi"/>
          <w:sz w:val="22"/>
          <w:szCs w:val="22"/>
        </w:rPr>
        <w:t>-</w:t>
      </w:r>
      <w:r w:rsidR="00F608CC" w:rsidRPr="00F608CC">
        <w:rPr>
          <w:rFonts w:asciiTheme="minorHAnsi" w:hAnsiTheme="minorHAnsi" w:cstheme="minorHAnsi"/>
          <w:sz w:val="22"/>
          <w:szCs w:val="22"/>
        </w:rPr>
        <w:t>technickej zóny</w:t>
      </w:r>
    </w:p>
    <w:p w14:paraId="4ACCE2D1" w14:textId="417FE5B1" w:rsidR="00F608CC" w:rsidRDefault="00F608CC" w:rsidP="00C93C81">
      <w:pPr>
        <w:pStyle w:val="Odsekzoznamu"/>
        <w:ind w:left="426"/>
        <w:jc w:val="both"/>
        <w:rPr>
          <w:rFonts w:asciiTheme="minorHAnsi" w:hAnsiTheme="minorHAnsi" w:cstheme="minorHAnsi"/>
          <w:sz w:val="22"/>
          <w:szCs w:val="22"/>
        </w:rPr>
      </w:pPr>
      <w:r>
        <w:rPr>
          <w:rFonts w:asciiTheme="minorHAnsi" w:hAnsiTheme="minorHAnsi" w:cstheme="minorHAnsi"/>
          <w:sz w:val="22"/>
          <w:szCs w:val="22"/>
        </w:rPr>
        <w:t xml:space="preserve">Časť 2 - </w:t>
      </w:r>
      <w:r w:rsidRPr="00F608CC">
        <w:rPr>
          <w:rFonts w:asciiTheme="minorHAnsi" w:hAnsiTheme="minorHAnsi" w:cstheme="minorHAnsi"/>
          <w:sz w:val="22"/>
          <w:szCs w:val="22"/>
        </w:rPr>
        <w:t>Interiérové prvky do priestorov Inovačno</w:t>
      </w:r>
      <w:r w:rsidR="001255B6">
        <w:rPr>
          <w:rFonts w:asciiTheme="minorHAnsi" w:hAnsiTheme="minorHAnsi" w:cstheme="minorHAnsi"/>
          <w:sz w:val="22"/>
          <w:szCs w:val="22"/>
        </w:rPr>
        <w:t>-</w:t>
      </w:r>
      <w:r w:rsidRPr="00F608CC">
        <w:rPr>
          <w:rFonts w:asciiTheme="minorHAnsi" w:hAnsiTheme="minorHAnsi" w:cstheme="minorHAnsi"/>
          <w:sz w:val="22"/>
          <w:szCs w:val="22"/>
        </w:rPr>
        <w:t>technickej zóny</w:t>
      </w:r>
      <w:r>
        <w:rPr>
          <w:rFonts w:asciiTheme="minorHAnsi" w:hAnsiTheme="minorHAnsi" w:cstheme="minorHAnsi"/>
          <w:sz w:val="22"/>
          <w:szCs w:val="22"/>
        </w:rPr>
        <w:t xml:space="preserve"> pevne zabudované </w:t>
      </w:r>
    </w:p>
    <w:p w14:paraId="1420AB40" w14:textId="5616CBFD" w:rsidR="00F608CC" w:rsidRDefault="00F608CC" w:rsidP="00C93C81">
      <w:pPr>
        <w:pStyle w:val="Odsekzoznamu"/>
        <w:ind w:left="426"/>
        <w:jc w:val="both"/>
        <w:rPr>
          <w:rFonts w:asciiTheme="minorHAnsi" w:hAnsiTheme="minorHAnsi" w:cstheme="minorHAnsi"/>
          <w:sz w:val="22"/>
          <w:szCs w:val="22"/>
        </w:rPr>
      </w:pPr>
      <w:r>
        <w:rPr>
          <w:rFonts w:asciiTheme="minorHAnsi" w:hAnsiTheme="minorHAnsi" w:cstheme="minorHAnsi"/>
          <w:sz w:val="22"/>
          <w:szCs w:val="22"/>
        </w:rPr>
        <w:t xml:space="preserve">Časť 3 - </w:t>
      </w:r>
      <w:r w:rsidRPr="00F608CC">
        <w:rPr>
          <w:rFonts w:asciiTheme="minorHAnsi" w:hAnsiTheme="minorHAnsi" w:cstheme="minorHAnsi"/>
          <w:sz w:val="22"/>
          <w:szCs w:val="22"/>
        </w:rPr>
        <w:t>Nábytok do odborných učební</w:t>
      </w:r>
    </w:p>
    <w:p w14:paraId="25BA6ACF" w14:textId="6BA0D420" w:rsidR="00C93C81" w:rsidRDefault="00C93C81" w:rsidP="00C93C81">
      <w:pPr>
        <w:pStyle w:val="Odsekzoznamu"/>
        <w:ind w:left="426"/>
        <w:jc w:val="both"/>
        <w:rPr>
          <w:rFonts w:asciiTheme="minorHAnsi" w:hAnsiTheme="minorHAnsi" w:cstheme="minorHAnsi"/>
          <w:sz w:val="22"/>
          <w:szCs w:val="22"/>
        </w:rPr>
      </w:pPr>
    </w:p>
    <w:p w14:paraId="29173A9E" w14:textId="0B1DA0B9" w:rsidR="003C10E0" w:rsidRDefault="00FF3B82" w:rsidP="001E7CD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 xml:space="preserve">Predávajúci sa zaväzuje, že za podmienok dohodnutých v Zmluve Kupujúcemu dodá </w:t>
      </w:r>
      <w:r w:rsidR="00EC68B9">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 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3C10E0">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3C10E0">
        <w:rPr>
          <w:rFonts w:asciiTheme="minorHAnsi" w:hAnsiTheme="minorHAnsi" w:cstheme="minorHAnsi"/>
          <w:sz w:val="22"/>
          <w:szCs w:val="22"/>
        </w:rPr>
        <w:t>, ktorými budú podľa povahy dodávaného tovaru:</w:t>
      </w:r>
    </w:p>
    <w:p w14:paraId="7B3079FD" w14:textId="77777777" w:rsidR="003C10E0" w:rsidRPr="00AC7ABD" w:rsidRDefault="003C10E0" w:rsidP="00AC7ABD">
      <w:pPr>
        <w:pStyle w:val="Odsekzoznamu"/>
        <w:rPr>
          <w:rFonts w:asciiTheme="minorHAnsi" w:hAnsiTheme="minorHAnsi" w:cstheme="minorHAnsi"/>
          <w:sz w:val="22"/>
          <w:szCs w:val="22"/>
        </w:rPr>
      </w:pPr>
    </w:p>
    <w:p w14:paraId="0EE794E5" w14:textId="76350FFA"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 xml:space="preserve">montáž (zloženie) tovaru; </w:t>
      </w:r>
    </w:p>
    <w:p w14:paraId="3AAA6BFC" w14:textId="1AF06A7C" w:rsidR="003C10E0"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inštalovanie tovaru na mieste dodania a jeho uvedenie do prevádzky;</w:t>
      </w:r>
    </w:p>
    <w:p w14:paraId="69812F8A" w14:textId="77777777" w:rsidR="000A6C7F" w:rsidRPr="00635970" w:rsidRDefault="003C10E0" w:rsidP="003C10E0">
      <w:pPr>
        <w:pStyle w:val="Odsekzoznamu"/>
        <w:numPr>
          <w:ilvl w:val="1"/>
          <w:numId w:val="2"/>
        </w:numPr>
        <w:rPr>
          <w:rFonts w:asciiTheme="minorHAnsi" w:hAnsiTheme="minorHAnsi" w:cstheme="minorHAnsi"/>
          <w:sz w:val="22"/>
          <w:szCs w:val="22"/>
        </w:rPr>
      </w:pPr>
      <w:r w:rsidRPr="00635970">
        <w:rPr>
          <w:rFonts w:asciiTheme="minorHAnsi" w:hAnsiTheme="minorHAnsi" w:cstheme="minorHAnsi"/>
          <w:sz w:val="22"/>
          <w:szCs w:val="22"/>
        </w:rPr>
        <w:t>prvé zaškolenie určeného personálu</w:t>
      </w:r>
      <w:r w:rsidR="000A6C7F" w:rsidRPr="00635970">
        <w:rPr>
          <w:rFonts w:asciiTheme="minorHAnsi" w:hAnsiTheme="minorHAnsi" w:cstheme="minorHAnsi"/>
          <w:sz w:val="22"/>
          <w:szCs w:val="22"/>
        </w:rPr>
        <w:t>;</w:t>
      </w:r>
    </w:p>
    <w:p w14:paraId="033293BD" w14:textId="77777777" w:rsidR="000A6C7F" w:rsidRDefault="000A6C7F" w:rsidP="000A6C7F">
      <w:pPr>
        <w:rPr>
          <w:rFonts w:asciiTheme="minorHAnsi" w:hAnsiTheme="minorHAnsi" w:cstheme="minorHAnsi"/>
          <w:sz w:val="22"/>
          <w:szCs w:val="22"/>
        </w:rPr>
      </w:pPr>
    </w:p>
    <w:p w14:paraId="64C15BD3" w14:textId="46EBE7B2"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lastRenderedPageBreak/>
        <w:t>a že</w:t>
      </w:r>
      <w:r w:rsidRPr="000A6C7F">
        <w:rPr>
          <w:rFonts w:asciiTheme="minorHAnsi" w:hAnsiTheme="minorHAnsi" w:cstheme="minorHAnsi"/>
          <w:sz w:val="22"/>
          <w:szCs w:val="22"/>
        </w:rPr>
        <w:t xml:space="preserve"> </w:t>
      </w:r>
      <w:r>
        <w:rPr>
          <w:rFonts w:asciiTheme="minorHAnsi" w:hAnsiTheme="minorHAnsi" w:cstheme="minorHAnsi"/>
          <w:sz w:val="22"/>
          <w:szCs w:val="22"/>
        </w:rPr>
        <w:t xml:space="preserve">v 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 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 práce a 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63246E48" w14:textId="63D071AD" w:rsidR="00EC68B9" w:rsidRDefault="00EC68B9" w:rsidP="000A6C7F">
      <w:pPr>
        <w:ind w:left="426"/>
        <w:jc w:val="both"/>
        <w:rPr>
          <w:rFonts w:asciiTheme="minorHAnsi" w:hAnsiTheme="minorHAnsi" w:cstheme="minorHAnsi"/>
          <w:sz w:val="22"/>
          <w:szCs w:val="22"/>
        </w:rPr>
      </w:pPr>
    </w:p>
    <w:p w14:paraId="0DBDFE8B" w14:textId="77777777" w:rsidR="00DD56A5" w:rsidRPr="00524CEB" w:rsidRDefault="00DD56A5" w:rsidP="00635970">
      <w:pPr>
        <w:pStyle w:val="Odsekzoznamu"/>
        <w:rPr>
          <w:rFonts w:asciiTheme="minorHAnsi" w:hAnsiTheme="minorHAnsi" w:cstheme="minorHAnsi"/>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6073A46A" w14:textId="13F6B096" w:rsidR="00103D12" w:rsidRPr="00007594" w:rsidRDefault="00FF3B8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sidR="00007594">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w:t>
      </w:r>
      <w:r w:rsidR="00332B31" w:rsidRPr="00524CEB">
        <w:rPr>
          <w:rFonts w:asciiTheme="minorHAnsi" w:hAnsiTheme="minorHAnsi" w:cstheme="minorHAnsi"/>
          <w:sz w:val="22"/>
          <w:szCs w:val="22"/>
        </w:rPr>
        <w:t xml:space="preserve"> </w:t>
      </w:r>
      <w:r w:rsidRPr="009C5A29">
        <w:rPr>
          <w:rFonts w:asciiTheme="minorHAnsi" w:hAnsiTheme="minorHAnsi" w:cstheme="minorHAnsi"/>
          <w:b/>
          <w:bCs/>
          <w:sz w:val="22"/>
          <w:szCs w:val="22"/>
          <w:highlight w:val="yellow"/>
        </w:rPr>
        <w:t xml:space="preserve">do </w:t>
      </w:r>
      <w:r w:rsidR="003B5D34">
        <w:rPr>
          <w:rFonts w:asciiTheme="minorHAnsi" w:hAnsiTheme="minorHAnsi" w:cstheme="minorHAnsi"/>
          <w:b/>
          <w:bCs/>
          <w:sz w:val="22"/>
          <w:szCs w:val="22"/>
          <w:highlight w:val="yellow"/>
        </w:rPr>
        <w:t>9</w:t>
      </w:r>
      <w:r w:rsidR="00746F22" w:rsidRPr="009C5A29">
        <w:rPr>
          <w:rFonts w:asciiTheme="minorHAnsi" w:hAnsiTheme="minorHAnsi" w:cstheme="minorHAnsi"/>
          <w:b/>
          <w:bCs/>
          <w:sz w:val="22"/>
          <w:szCs w:val="22"/>
          <w:highlight w:val="yellow"/>
        </w:rPr>
        <w:t>0</w:t>
      </w:r>
      <w:r w:rsidRPr="009C5A29">
        <w:rPr>
          <w:rFonts w:asciiTheme="minorHAnsi" w:hAnsiTheme="minorHAnsi" w:cstheme="minorHAnsi"/>
          <w:b/>
          <w:bCs/>
          <w:sz w:val="22"/>
          <w:szCs w:val="22"/>
          <w:highlight w:val="yellow"/>
        </w:rPr>
        <w:t xml:space="preserve"> dní</w:t>
      </w:r>
      <w:r w:rsidRPr="00524CEB">
        <w:rPr>
          <w:rFonts w:asciiTheme="minorHAnsi" w:hAnsiTheme="minorHAnsi" w:cstheme="minorHAnsi"/>
          <w:sz w:val="22"/>
          <w:szCs w:val="22"/>
        </w:rPr>
        <w:t xml:space="preserve"> odo dňa </w:t>
      </w:r>
      <w:r w:rsidR="000B0E45" w:rsidRPr="00524CEB">
        <w:rPr>
          <w:rFonts w:asciiTheme="minorHAnsi" w:hAnsiTheme="minorHAnsi" w:cstheme="minorHAnsi"/>
          <w:sz w:val="22"/>
          <w:szCs w:val="22"/>
        </w:rPr>
        <w:t>zaslania záväznej objednávky</w:t>
      </w:r>
      <w:r w:rsidR="00007594">
        <w:rPr>
          <w:rFonts w:asciiTheme="minorHAnsi" w:hAnsiTheme="minorHAnsi" w:cstheme="minorHAnsi"/>
          <w:sz w:val="22"/>
          <w:szCs w:val="22"/>
        </w:rPr>
        <w:t xml:space="preserve"> Predávajúcemu</w:t>
      </w:r>
      <w:r w:rsidR="000D4A96" w:rsidRPr="00524CEB">
        <w:rPr>
          <w:rFonts w:asciiTheme="minorHAnsi" w:hAnsiTheme="minorHAnsi" w:cstheme="minorHAnsi"/>
          <w:sz w:val="22"/>
          <w:szCs w:val="22"/>
        </w:rPr>
        <w:t xml:space="preserve">, </w:t>
      </w:r>
      <w:r w:rsidR="000D4A96" w:rsidRPr="00B84439">
        <w:rPr>
          <w:rFonts w:asciiTheme="minorHAnsi" w:hAnsiTheme="minorHAnsi" w:cstheme="minorHAnsi"/>
          <w:sz w:val="22"/>
          <w:szCs w:val="22"/>
        </w:rPr>
        <w:t xml:space="preserve">prípadne </w:t>
      </w:r>
      <w:r w:rsidR="00007594">
        <w:rPr>
          <w:rFonts w:asciiTheme="minorHAnsi" w:hAnsiTheme="minorHAnsi" w:cstheme="minorHAnsi"/>
          <w:sz w:val="22"/>
          <w:szCs w:val="22"/>
        </w:rPr>
        <w:t>čiastkových</w:t>
      </w:r>
      <w:r w:rsidR="00007594" w:rsidRPr="00B84439">
        <w:rPr>
          <w:rFonts w:asciiTheme="minorHAnsi" w:hAnsiTheme="minorHAnsi" w:cstheme="minorHAnsi"/>
          <w:sz w:val="22"/>
          <w:szCs w:val="22"/>
        </w:rPr>
        <w:t xml:space="preserve"> </w:t>
      </w:r>
      <w:r w:rsidR="007B4DAB" w:rsidRPr="00B84439">
        <w:rPr>
          <w:rFonts w:asciiTheme="minorHAnsi" w:hAnsiTheme="minorHAnsi" w:cstheme="minorHAnsi"/>
          <w:sz w:val="22"/>
          <w:szCs w:val="22"/>
        </w:rPr>
        <w:t>objednávok</w:t>
      </w:r>
      <w:r w:rsidR="00007594">
        <w:rPr>
          <w:rFonts w:asciiTheme="minorHAnsi" w:hAnsiTheme="minorHAnsi" w:cstheme="minorHAnsi"/>
          <w:sz w:val="22"/>
          <w:szCs w:val="22"/>
        </w:rPr>
        <w:t>,</w:t>
      </w:r>
      <w:r w:rsidR="0029353B" w:rsidRPr="00524CEB">
        <w:rPr>
          <w:rFonts w:asciiTheme="minorHAnsi" w:hAnsiTheme="minorHAnsi" w:cstheme="minorHAnsi"/>
          <w:sz w:val="22"/>
          <w:szCs w:val="22"/>
        </w:rPr>
        <w:t xml:space="preserve"> a to </w:t>
      </w:r>
      <w:r w:rsidR="007B4DAB" w:rsidRPr="00524CEB">
        <w:rPr>
          <w:rFonts w:asciiTheme="minorHAnsi" w:hAnsiTheme="minorHAnsi" w:cstheme="minorHAnsi"/>
          <w:sz w:val="22"/>
          <w:szCs w:val="22"/>
        </w:rPr>
        <w:t>v </w:t>
      </w:r>
      <w:r w:rsidR="0029353B" w:rsidRPr="00524CEB">
        <w:rPr>
          <w:rFonts w:asciiTheme="minorHAnsi" w:hAnsiTheme="minorHAnsi" w:cstheme="minorHAnsi"/>
          <w:sz w:val="22"/>
          <w:szCs w:val="22"/>
        </w:rPr>
        <w:t>požadovanom</w:t>
      </w:r>
      <w:r w:rsidR="007B4DAB" w:rsidRPr="00524CEB">
        <w:rPr>
          <w:rFonts w:asciiTheme="minorHAnsi" w:hAnsiTheme="minorHAnsi" w:cstheme="minorHAnsi"/>
          <w:sz w:val="22"/>
          <w:szCs w:val="22"/>
        </w:rPr>
        <w:t xml:space="preserve"> </w:t>
      </w:r>
      <w:r w:rsidR="005F1452">
        <w:rPr>
          <w:rFonts w:asciiTheme="minorHAnsi" w:hAnsiTheme="minorHAnsi" w:cstheme="minorHAnsi"/>
          <w:sz w:val="22"/>
          <w:szCs w:val="22"/>
        </w:rPr>
        <w:t xml:space="preserve">druhu, </w:t>
      </w:r>
      <w:r w:rsidR="0029353B" w:rsidRPr="00524CEB">
        <w:rPr>
          <w:rFonts w:asciiTheme="minorHAnsi" w:hAnsiTheme="minorHAnsi" w:cstheme="minorHAnsi"/>
          <w:sz w:val="22"/>
          <w:szCs w:val="22"/>
        </w:rPr>
        <w:t>množstve</w:t>
      </w:r>
      <w:r w:rsidR="005F1452">
        <w:rPr>
          <w:rFonts w:asciiTheme="minorHAnsi" w:hAnsiTheme="minorHAnsi" w:cstheme="minorHAnsi"/>
          <w:sz w:val="22"/>
          <w:szCs w:val="22"/>
        </w:rPr>
        <w:t xml:space="preserve"> a</w:t>
      </w:r>
      <w:r w:rsidR="0029353B" w:rsidRPr="00524CEB">
        <w:rPr>
          <w:rFonts w:asciiTheme="minorHAnsi" w:hAnsiTheme="minorHAnsi" w:cstheme="minorHAnsi"/>
          <w:sz w:val="22"/>
          <w:szCs w:val="22"/>
        </w:rPr>
        <w:t xml:space="preserve"> kvalite v</w:t>
      </w:r>
      <w:r w:rsidR="00667832" w:rsidRPr="00524CEB">
        <w:rPr>
          <w:rFonts w:asciiTheme="minorHAnsi" w:hAnsiTheme="minorHAnsi" w:cstheme="minorHAnsi"/>
          <w:sz w:val="22"/>
          <w:szCs w:val="22"/>
        </w:rPr>
        <w:t> </w:t>
      </w:r>
      <w:r w:rsidR="0029353B" w:rsidRPr="00524CEB">
        <w:rPr>
          <w:rFonts w:asciiTheme="minorHAnsi" w:hAnsiTheme="minorHAnsi" w:cstheme="minorHAnsi"/>
          <w:sz w:val="22"/>
          <w:szCs w:val="22"/>
        </w:rPr>
        <w:t>zmysle</w:t>
      </w:r>
      <w:r w:rsidR="00667832" w:rsidRPr="00524CEB">
        <w:rPr>
          <w:rFonts w:asciiTheme="minorHAnsi" w:hAnsiTheme="minorHAnsi" w:cstheme="minorHAnsi"/>
          <w:sz w:val="22"/>
          <w:szCs w:val="22"/>
        </w:rPr>
        <w:t xml:space="preserve"> rozdelenej</w:t>
      </w:r>
      <w:r w:rsidR="0029353B" w:rsidRPr="00524CEB">
        <w:rPr>
          <w:rFonts w:asciiTheme="minorHAnsi" w:hAnsiTheme="minorHAnsi" w:cstheme="minorHAnsi"/>
          <w:sz w:val="22"/>
          <w:szCs w:val="22"/>
        </w:rPr>
        <w:t xml:space="preserve"> technickej špecifikácie</w:t>
      </w:r>
      <w:r w:rsidR="00AC21C7" w:rsidRPr="00524CEB">
        <w:rPr>
          <w:rFonts w:asciiTheme="minorHAnsi" w:hAnsiTheme="minorHAnsi" w:cstheme="minorHAnsi"/>
          <w:sz w:val="22"/>
          <w:szCs w:val="22"/>
        </w:rPr>
        <w:t xml:space="preserve"> </w:t>
      </w:r>
      <w:r w:rsidR="00AC21C7" w:rsidRPr="00AC7ABD">
        <w:rPr>
          <w:rFonts w:asciiTheme="minorHAnsi" w:hAnsiTheme="minorHAnsi" w:cstheme="minorHAnsi"/>
          <w:sz w:val="22"/>
          <w:szCs w:val="22"/>
        </w:rPr>
        <w:t>podľa prílohy č.</w:t>
      </w:r>
      <w:r w:rsidR="00007594">
        <w:rPr>
          <w:rFonts w:asciiTheme="minorHAnsi" w:hAnsiTheme="minorHAnsi" w:cstheme="minorHAnsi"/>
          <w:sz w:val="22"/>
          <w:szCs w:val="22"/>
        </w:rPr>
        <w:t xml:space="preserve"> </w:t>
      </w:r>
      <w:r w:rsidR="00AC21C7" w:rsidRPr="00AC7ABD">
        <w:rPr>
          <w:rFonts w:asciiTheme="minorHAnsi" w:hAnsiTheme="minorHAnsi" w:cstheme="minorHAnsi"/>
          <w:sz w:val="22"/>
          <w:szCs w:val="22"/>
        </w:rPr>
        <w:t>1</w:t>
      </w:r>
      <w:r w:rsidR="00007594">
        <w:rPr>
          <w:rFonts w:asciiTheme="minorHAnsi" w:hAnsiTheme="minorHAnsi" w:cstheme="minorHAnsi"/>
          <w:sz w:val="22"/>
          <w:szCs w:val="22"/>
        </w:rPr>
        <w:t xml:space="preserve"> Zmluvy</w:t>
      </w:r>
      <w:r w:rsidR="00103D12" w:rsidRPr="00007594">
        <w:rPr>
          <w:rFonts w:asciiTheme="minorHAnsi" w:hAnsiTheme="minorHAnsi" w:cstheme="minorHAnsi"/>
          <w:sz w:val="22"/>
          <w:szCs w:val="22"/>
        </w:rPr>
        <w:t>.</w:t>
      </w:r>
      <w:r w:rsidR="006A2B1C">
        <w:rPr>
          <w:rFonts w:asciiTheme="minorHAnsi" w:hAnsiTheme="minorHAnsi" w:cstheme="minorHAnsi"/>
          <w:sz w:val="22"/>
          <w:szCs w:val="22"/>
        </w:rPr>
        <w:t xml:space="preserve"> </w:t>
      </w:r>
      <w:r w:rsidR="00F20F17">
        <w:rPr>
          <w:rFonts w:asciiTheme="minorHAnsi" w:hAnsiTheme="minorHAnsi" w:cstheme="minorHAnsi"/>
          <w:sz w:val="22"/>
          <w:szCs w:val="22"/>
        </w:rPr>
        <w:t>Najskorší p</w:t>
      </w:r>
      <w:r w:rsidR="00E37528">
        <w:rPr>
          <w:rFonts w:asciiTheme="minorHAnsi" w:hAnsiTheme="minorHAnsi" w:cstheme="minorHAnsi"/>
          <w:sz w:val="22"/>
          <w:szCs w:val="22"/>
        </w:rPr>
        <w:t>redpokladaný</w:t>
      </w:r>
      <w:r w:rsidR="00E7762C">
        <w:rPr>
          <w:rFonts w:asciiTheme="minorHAnsi" w:hAnsiTheme="minorHAnsi" w:cstheme="minorHAnsi"/>
          <w:sz w:val="22"/>
          <w:szCs w:val="22"/>
        </w:rPr>
        <w:t xml:space="preserve"> a nezáväzný</w:t>
      </w:r>
      <w:r w:rsidR="00E37528">
        <w:rPr>
          <w:rFonts w:asciiTheme="minorHAnsi" w:hAnsiTheme="minorHAnsi" w:cstheme="minorHAnsi"/>
          <w:sz w:val="22"/>
          <w:szCs w:val="22"/>
        </w:rPr>
        <w:t xml:space="preserve"> </w:t>
      </w:r>
      <w:r w:rsidR="006A2B1C">
        <w:rPr>
          <w:rFonts w:asciiTheme="minorHAnsi" w:hAnsiTheme="minorHAnsi" w:cstheme="minorHAnsi"/>
          <w:sz w:val="22"/>
          <w:szCs w:val="22"/>
        </w:rPr>
        <w:t>termín dodania plnenia je</w:t>
      </w:r>
      <w:r w:rsidR="00367E4E">
        <w:rPr>
          <w:rFonts w:asciiTheme="minorHAnsi" w:hAnsiTheme="minorHAnsi" w:cstheme="minorHAnsi"/>
          <w:sz w:val="22"/>
          <w:szCs w:val="22"/>
        </w:rPr>
        <w:t xml:space="preserve"> </w:t>
      </w:r>
      <w:r w:rsidR="00391527">
        <w:rPr>
          <w:rFonts w:asciiTheme="minorHAnsi" w:hAnsiTheme="minorHAnsi" w:cstheme="minorHAnsi"/>
          <w:sz w:val="22"/>
          <w:szCs w:val="22"/>
        </w:rPr>
        <w:t>apríl</w:t>
      </w:r>
      <w:r w:rsidR="00367E4E">
        <w:rPr>
          <w:rFonts w:asciiTheme="minorHAnsi" w:hAnsiTheme="minorHAnsi" w:cstheme="minorHAnsi"/>
          <w:sz w:val="22"/>
          <w:szCs w:val="22"/>
        </w:rPr>
        <w:t xml:space="preserve"> 2023,</w:t>
      </w:r>
      <w:r w:rsidR="00367E4E" w:rsidRPr="007D03A7">
        <w:rPr>
          <w:rFonts w:ascii="Calibri" w:hAnsi="Calibri" w:cs="Calibri"/>
          <w:sz w:val="22"/>
          <w:szCs w:val="22"/>
        </w:rPr>
        <w:t xml:space="preserve"> čo Predávajúci berie na vedomie.</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7C7D6FF7" w:rsidR="00CB51C6" w:rsidRPr="001954DB"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w:t>
      </w:r>
      <w:r w:rsidRPr="001954DB">
        <w:rPr>
          <w:rFonts w:asciiTheme="minorHAnsi" w:hAnsiTheme="minorHAnsi" w:cstheme="minorHAnsi"/>
          <w:sz w:val="22"/>
          <w:szCs w:val="22"/>
        </w:rPr>
        <w:t xml:space="preserve">plnenia </w:t>
      </w:r>
      <w:r w:rsidR="00FF3B82" w:rsidRPr="001954DB">
        <w:rPr>
          <w:rFonts w:asciiTheme="minorHAnsi" w:hAnsiTheme="minorHAnsi" w:cstheme="minorHAnsi"/>
          <w:sz w:val="22"/>
          <w:szCs w:val="22"/>
        </w:rPr>
        <w:t>je</w:t>
      </w:r>
      <w:r w:rsidR="005B6A5F" w:rsidRPr="001954DB">
        <w:rPr>
          <w:rFonts w:asciiTheme="minorHAnsi" w:hAnsiTheme="minorHAnsi" w:cstheme="minorHAnsi"/>
          <w:sz w:val="22"/>
          <w:szCs w:val="22"/>
        </w:rPr>
        <w:t xml:space="preserve"> </w:t>
      </w:r>
      <w:r w:rsidR="00B6129A" w:rsidRPr="00635970">
        <w:rPr>
          <w:rFonts w:asciiTheme="minorHAnsi" w:hAnsiTheme="minorHAnsi" w:cstheme="minorHAnsi"/>
          <w:sz w:val="22"/>
          <w:szCs w:val="22"/>
        </w:rPr>
        <w:t xml:space="preserve">Stredná priemyselná škola Jozefa Murgaša, </w:t>
      </w:r>
      <w:r w:rsidR="001954DB" w:rsidRPr="00635970">
        <w:rPr>
          <w:rFonts w:asciiTheme="minorHAnsi" w:hAnsiTheme="minorHAnsi" w:cstheme="minorHAnsi"/>
          <w:sz w:val="22"/>
          <w:szCs w:val="22"/>
        </w:rPr>
        <w:t xml:space="preserve">so sídlom </w:t>
      </w:r>
      <w:r w:rsidR="00B6129A" w:rsidRPr="00635970">
        <w:rPr>
          <w:rFonts w:asciiTheme="minorHAnsi" w:hAnsiTheme="minorHAnsi" w:cstheme="minorHAnsi"/>
          <w:sz w:val="22"/>
          <w:szCs w:val="22"/>
        </w:rPr>
        <w:t>Hurbanova 6, Banská Bystrica, PSČ 975 18, SR.</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37DB33FF" w14:textId="40309253" w:rsidR="00D86238"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5CCE2EE4" w14:textId="77777777" w:rsidR="00D86238" w:rsidRDefault="00D86238" w:rsidP="00AC7ABD">
      <w:pPr>
        <w:pStyle w:val="Odsekzoznamu"/>
        <w:ind w:left="426"/>
        <w:jc w:val="both"/>
        <w:rPr>
          <w:rFonts w:asciiTheme="minorHAnsi" w:hAnsiTheme="minorHAnsi" w:cstheme="minorHAnsi"/>
          <w:sz w:val="22"/>
          <w:szCs w:val="22"/>
        </w:rPr>
      </w:pPr>
    </w:p>
    <w:p w14:paraId="50D6B4DD" w14:textId="7E98316D" w:rsidR="003C10E0" w:rsidRPr="00635970" w:rsidRDefault="0089545B" w:rsidP="0089545B">
      <w:pPr>
        <w:pStyle w:val="Odsekzoznamu"/>
        <w:numPr>
          <w:ilvl w:val="0"/>
          <w:numId w:val="3"/>
        </w:numPr>
        <w:tabs>
          <w:tab w:val="clear" w:pos="720"/>
        </w:tabs>
        <w:ind w:left="426" w:hanging="426"/>
        <w:jc w:val="both"/>
        <w:rPr>
          <w:rFonts w:asciiTheme="minorHAnsi" w:hAnsiTheme="minorHAnsi" w:cstheme="minorHAnsi"/>
          <w:sz w:val="22"/>
          <w:szCs w:val="22"/>
        </w:rPr>
      </w:pP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je povinný </w:t>
      </w:r>
      <w:r w:rsidRPr="001954DB">
        <w:rPr>
          <w:rFonts w:asciiTheme="minorHAnsi" w:hAnsiTheme="minorHAnsi" w:cstheme="minorHAnsi"/>
          <w:sz w:val="22"/>
          <w:szCs w:val="22"/>
        </w:rPr>
        <w:t xml:space="preserve">tovar </w:t>
      </w:r>
      <w:r w:rsidR="003C10E0" w:rsidRPr="001954DB">
        <w:rPr>
          <w:rFonts w:asciiTheme="minorHAnsi" w:hAnsiTheme="minorHAnsi" w:cstheme="minorHAnsi"/>
          <w:sz w:val="22"/>
          <w:szCs w:val="22"/>
        </w:rPr>
        <w:t>zabaliť alebo vybaviť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na prepravu spôsobom, ktorý je obvyklý pre tak</w:t>
      </w:r>
      <w:r w:rsidRPr="001954DB">
        <w:rPr>
          <w:rFonts w:asciiTheme="minorHAnsi" w:hAnsiTheme="minorHAnsi" w:cstheme="minorHAnsi"/>
          <w:sz w:val="22"/>
          <w:szCs w:val="22"/>
        </w:rPr>
        <w:t xml:space="preserve">ý tovar </w:t>
      </w:r>
      <w:r w:rsidR="003C10E0" w:rsidRPr="001954DB">
        <w:rPr>
          <w:rFonts w:asciiTheme="minorHAnsi" w:hAnsiTheme="minorHAnsi" w:cstheme="minorHAnsi"/>
          <w:sz w:val="22"/>
          <w:szCs w:val="22"/>
        </w:rPr>
        <w:t>v obchodnom styku, alebo ak nemožno</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tento spôsob určiť, spôsobom potrebným na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uchovanie a ochranu </w:t>
      </w:r>
      <w:r w:rsidRPr="001954DB">
        <w:rPr>
          <w:rFonts w:asciiTheme="minorHAnsi" w:hAnsiTheme="minorHAnsi" w:cstheme="minorHAnsi"/>
          <w:sz w:val="22"/>
          <w:szCs w:val="22"/>
        </w:rPr>
        <w:t>tovaru</w:t>
      </w:r>
      <w:r w:rsidR="003C10E0" w:rsidRPr="001954DB">
        <w:rPr>
          <w:rFonts w:asciiTheme="minorHAnsi" w:hAnsiTheme="minorHAnsi" w:cstheme="minorHAnsi"/>
          <w:sz w:val="22"/>
          <w:szCs w:val="22"/>
        </w:rPr>
        <w:t xml:space="preserve">. </w:t>
      </w:r>
      <w:r w:rsidRPr="001954DB">
        <w:rPr>
          <w:rFonts w:asciiTheme="minorHAnsi" w:hAnsiTheme="minorHAnsi" w:cstheme="minorHAnsi"/>
          <w:sz w:val="22"/>
          <w:szCs w:val="22"/>
        </w:rPr>
        <w:t>Predávajúci</w:t>
      </w:r>
      <w:r w:rsidR="003C10E0" w:rsidRPr="001954DB">
        <w:rPr>
          <w:rFonts w:asciiTheme="minorHAnsi" w:hAnsiTheme="minorHAnsi" w:cstheme="minorHAnsi"/>
          <w:sz w:val="22"/>
          <w:szCs w:val="22"/>
        </w:rPr>
        <w:t xml:space="preserve"> sa</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zaväzuje</w:t>
      </w:r>
      <w:r w:rsidR="001954DB" w:rsidRPr="001954DB">
        <w:rPr>
          <w:rFonts w:asciiTheme="minorHAnsi" w:hAnsiTheme="minorHAnsi" w:cstheme="minorHAnsi"/>
          <w:sz w:val="22"/>
          <w:szCs w:val="22"/>
        </w:rPr>
        <w:t xml:space="preserve"> dodať tovar v originálnom obale od výrobcu a</w:t>
      </w:r>
      <w:r w:rsidR="003C10E0" w:rsidRPr="001954DB">
        <w:rPr>
          <w:rFonts w:asciiTheme="minorHAnsi" w:hAnsiTheme="minorHAnsi" w:cstheme="minorHAnsi"/>
          <w:sz w:val="22"/>
          <w:szCs w:val="22"/>
        </w:rPr>
        <w:t xml:space="preserve"> odstrániť a odviezť obaly z</w:t>
      </w:r>
      <w:r w:rsidRPr="001954DB">
        <w:rPr>
          <w:rFonts w:asciiTheme="minorHAnsi" w:hAnsiTheme="minorHAnsi" w:cstheme="minorHAnsi"/>
          <w:sz w:val="22"/>
          <w:szCs w:val="22"/>
        </w:rPr>
        <w:t> </w:t>
      </w:r>
      <w:r w:rsidR="003C10E0" w:rsidRPr="001954DB">
        <w:rPr>
          <w:rFonts w:asciiTheme="minorHAnsi" w:hAnsiTheme="minorHAnsi" w:cstheme="minorHAnsi"/>
          <w:sz w:val="22"/>
          <w:szCs w:val="22"/>
        </w:rPr>
        <w:t>dodaného</w:t>
      </w:r>
      <w:r w:rsidRPr="001954DB">
        <w:rPr>
          <w:rFonts w:asciiTheme="minorHAnsi" w:hAnsiTheme="minorHAnsi" w:cstheme="minorHAnsi"/>
          <w:sz w:val="22"/>
          <w:szCs w:val="22"/>
        </w:rPr>
        <w:t xml:space="preserve"> tovaru v mieste plnenia Zmluvy na svoje náklady. Predávajúci </w:t>
      </w:r>
      <w:r w:rsidR="003C10E0" w:rsidRPr="001954DB">
        <w:rPr>
          <w:rFonts w:asciiTheme="minorHAnsi" w:hAnsiTheme="minorHAnsi" w:cstheme="minorHAnsi"/>
          <w:sz w:val="22"/>
          <w:szCs w:val="22"/>
        </w:rPr>
        <w:t>je povinný dokladovať vnútornú čistotu</w:t>
      </w:r>
      <w:r w:rsidRPr="001954DB">
        <w:rPr>
          <w:rFonts w:asciiTheme="minorHAnsi" w:hAnsiTheme="minorHAnsi" w:cstheme="minorHAnsi"/>
          <w:sz w:val="22"/>
          <w:szCs w:val="22"/>
        </w:rPr>
        <w:t xml:space="preserve"> tovaru </w:t>
      </w:r>
      <w:r w:rsidR="003C10E0" w:rsidRPr="001954DB">
        <w:rPr>
          <w:rFonts w:asciiTheme="minorHAnsi" w:hAnsiTheme="minorHAnsi" w:cstheme="minorHAnsi"/>
          <w:sz w:val="22"/>
          <w:szCs w:val="22"/>
        </w:rPr>
        <w:t>predložením protokolu od</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dodávateľa zariadenia.</w:t>
      </w:r>
      <w:r w:rsidRPr="001954DB">
        <w:rPr>
          <w:rFonts w:asciiTheme="minorHAnsi" w:hAnsiTheme="minorHAnsi" w:cstheme="minorHAnsi"/>
          <w:sz w:val="22"/>
          <w:szCs w:val="22"/>
        </w:rPr>
        <w:t xml:space="preserve"> Ak povaha tovaru </w:t>
      </w:r>
      <w:r w:rsidR="003C10E0" w:rsidRPr="001954DB">
        <w:rPr>
          <w:rFonts w:asciiTheme="minorHAnsi" w:hAnsiTheme="minorHAnsi" w:cstheme="minorHAnsi"/>
          <w:sz w:val="22"/>
          <w:szCs w:val="22"/>
        </w:rPr>
        <w:t>vyžaduje povolenia v</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 xml:space="preserve">zmysle </w:t>
      </w:r>
      <w:r w:rsidRPr="001954DB">
        <w:rPr>
          <w:rFonts w:asciiTheme="minorHAnsi" w:hAnsiTheme="minorHAnsi" w:cstheme="minorHAnsi"/>
          <w:sz w:val="22"/>
          <w:szCs w:val="22"/>
        </w:rPr>
        <w:t xml:space="preserve">aplikovateľných všeobecne záväzných </w:t>
      </w:r>
      <w:r w:rsidR="003C10E0" w:rsidRPr="001954DB">
        <w:rPr>
          <w:rFonts w:asciiTheme="minorHAnsi" w:hAnsiTheme="minorHAnsi" w:cstheme="minorHAnsi"/>
          <w:sz w:val="22"/>
          <w:szCs w:val="22"/>
        </w:rPr>
        <w:t>právnych predpisov, je</w:t>
      </w:r>
      <w:r w:rsidRPr="001954DB">
        <w:rPr>
          <w:rFonts w:asciiTheme="minorHAnsi" w:hAnsiTheme="minorHAnsi" w:cstheme="minorHAnsi"/>
          <w:sz w:val="22"/>
          <w:szCs w:val="22"/>
        </w:rPr>
        <w:t xml:space="preserve"> Predávajúci </w:t>
      </w:r>
      <w:r w:rsidR="003C10E0" w:rsidRPr="001954DB">
        <w:rPr>
          <w:rFonts w:asciiTheme="minorHAnsi" w:hAnsiTheme="minorHAnsi" w:cstheme="minorHAnsi"/>
          <w:sz w:val="22"/>
          <w:szCs w:val="22"/>
        </w:rPr>
        <w:t xml:space="preserve"> povinný na vlastné náklady zabezpečiť</w:t>
      </w:r>
      <w:r w:rsidRPr="001954DB">
        <w:rPr>
          <w:rFonts w:asciiTheme="minorHAnsi" w:hAnsiTheme="minorHAnsi" w:cstheme="minorHAnsi"/>
          <w:sz w:val="22"/>
          <w:szCs w:val="22"/>
        </w:rPr>
        <w:t xml:space="preserve"> </w:t>
      </w:r>
      <w:r w:rsidR="003C10E0" w:rsidRPr="001954DB">
        <w:rPr>
          <w:rFonts w:asciiTheme="minorHAnsi" w:hAnsiTheme="minorHAnsi" w:cstheme="minorHAnsi"/>
          <w:sz w:val="22"/>
          <w:szCs w:val="22"/>
        </w:rPr>
        <w:t>takéto povolenia.</w:t>
      </w:r>
      <w:r w:rsidR="00EF5150" w:rsidRPr="001954DB">
        <w:rPr>
          <w:rFonts w:asciiTheme="minorHAnsi" w:hAnsiTheme="minorHAnsi" w:cstheme="minorHAnsi"/>
          <w:sz w:val="22"/>
          <w:szCs w:val="22"/>
        </w:rPr>
        <w:t xml:space="preserve"> </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61F6BDB4"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 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xml:space="preserve">“) pre technologické zariadenia, musia byť uplatnené pravidlá pre zabránenie vniknutia cudzích predmetov do zariadení tak, že dodávaný materiál nesmie obsahovať žiadny cudzí predmet a 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 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 to vrátane vnútorných povrchov a dutín. Všetky vonkajšie otvory musia byť zabezpečené (prekryté) proti vniknutiu cudzích predmetov. Použité zátky, </w:t>
      </w:r>
      <w:proofErr w:type="spellStart"/>
      <w:r w:rsidRPr="001C1AC3">
        <w:rPr>
          <w:rFonts w:asciiTheme="minorHAnsi" w:hAnsiTheme="minorHAnsi" w:cstheme="minorHAnsi"/>
          <w:sz w:val="22"/>
          <w:szCs w:val="22"/>
        </w:rPr>
        <w:t>záslepky</w:t>
      </w:r>
      <w:proofErr w:type="spellEnd"/>
      <w:r w:rsidRPr="001C1AC3">
        <w:rPr>
          <w:rFonts w:asciiTheme="minorHAnsi" w:hAnsiTheme="minorHAnsi" w:cstheme="minorHAnsi"/>
          <w:sz w:val="22"/>
          <w:szCs w:val="22"/>
        </w:rPr>
        <w:t>,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xml:space="preserve">“) musia byť vyrobené z takého materiálu, ktorý je kompatibilný s dodávaným materiálom, za účelom zaručenia prevencie negatívneho vplyvu na dodávaný materiál (napr. bariéry obsahujúce halogény alebo ťažké kovy sa nesmú používať pri materiály z nehrdzavejúcej ocele). Bariéra alebo jej časť nesmie predstavovať cudzí predmet (pevné materiály, neodlupujúce resp. neodštiepajúce sa, nehrdzavejúce, chemicky stále, a pod.). Bariéry musia byť jasne viditeľné a bariéry inštalované vo vnútri materiálu musia byť doplnené o prvky upozorňujúce na ich prítomnosť. Bariéry, pri ktorých došlo k ich prekrytiu náterom počas výrobného procesu, musia byť nahradené alebo zviditeľnené. Ako bariéry nie je dovolené používať papier, málo pevnú plastovú fóliu, penu, polystyrén. Ak sa používajú vysúšadlá alebo iné </w:t>
      </w:r>
      <w:proofErr w:type="spellStart"/>
      <w:r w:rsidRPr="001C1AC3">
        <w:rPr>
          <w:rFonts w:asciiTheme="minorHAnsi" w:hAnsiTheme="minorHAnsi" w:cstheme="minorHAnsi"/>
          <w:sz w:val="22"/>
          <w:szCs w:val="22"/>
        </w:rPr>
        <w:t>konzervanty</w:t>
      </w:r>
      <w:proofErr w:type="spellEnd"/>
      <w:r w:rsidRPr="001C1AC3">
        <w:rPr>
          <w:rFonts w:asciiTheme="minorHAnsi" w:hAnsiTheme="minorHAnsi" w:cstheme="minorHAnsi"/>
          <w:sz w:val="22"/>
          <w:szCs w:val="22"/>
        </w:rPr>
        <w:t xml:space="preserve"> na ochranu tovaru, musí byť príslušná časť alebo materiál jasne označené alebo opatrené štítkom s informáciami o 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 akýchkoľvek osobitných pokynoch, ktoré sa vzťahujú na jeho odstránenie pred inštaláciou, či akékoľvek iné informácie, ako napr. množstvo balíkov s 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79E11FC3"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 odovzdaní a 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 xml:space="preserve">skôr, než dôjde k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1A16B3">
        <w:rPr>
          <w:rFonts w:asciiTheme="minorHAnsi" w:hAnsiTheme="minorHAnsi" w:cstheme="minorHAnsi"/>
          <w:sz w:val="22"/>
          <w:szCs w:val="22"/>
        </w:rPr>
        <w:t xml:space="preserve"> podľa povahy tovaru aj k 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 k 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Pre vylúčenie pochybností platí, že ak má Kupujúci odôvodnene za to, že tovar je potrebné zmontovať, nainštalovať a/alebo poskytnúť prvé zaškolene určeného personálu, Predávajúci toto zabezpečí aj v prípade, ak je táto otázka medzi Zmluvnými stranami sporná; Predávajúci sa k 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053CFD05"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 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Zodpovedným zástupcom Predávajúceho na odovzdanie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A9424D">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dodacieho listu</w:t>
      </w:r>
      <w:r w:rsidRPr="00CD43DB">
        <w:rPr>
          <w:rFonts w:asciiTheme="minorHAnsi" w:hAnsiTheme="minorHAnsi" w:cstheme="minorHAnsi"/>
          <w:sz w:val="22"/>
          <w:szCs w:val="22"/>
        </w:rPr>
        <w:t xml:space="preserve"> je p. </w:t>
      </w:r>
      <w:r w:rsidRPr="00AC7ABD">
        <w:rPr>
          <w:rFonts w:asciiTheme="minorHAnsi" w:hAnsiTheme="minorHAnsi" w:cstheme="minorHAnsi"/>
          <w:sz w:val="22"/>
          <w:szCs w:val="22"/>
          <w:highlight w:val="yellow"/>
        </w:rPr>
        <w:t>..........................., tel. ..................................., e-mail ..........................</w:t>
      </w:r>
      <w:r w:rsidRPr="00CD43DB">
        <w:rPr>
          <w:rFonts w:asciiTheme="minorHAnsi" w:hAnsiTheme="minorHAnsi" w:cstheme="minorHAnsi"/>
          <w:sz w:val="22"/>
          <w:szCs w:val="22"/>
        </w:rPr>
        <w:t xml:space="preserve"> .</w:t>
      </w:r>
    </w:p>
    <w:p w14:paraId="59A8D0A9" w14:textId="77777777" w:rsidR="003C10E0" w:rsidRPr="001954DB" w:rsidRDefault="003C10E0" w:rsidP="001954DB">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64732BF7"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doklady, ktoré sú potrebné na prevzatie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na užívanie </w:t>
      </w:r>
      <w:r w:rsidR="00896B27">
        <w:rPr>
          <w:rFonts w:asciiTheme="minorHAnsi" w:hAnsiTheme="minorHAnsi" w:cstheme="minorHAnsi"/>
          <w:sz w:val="22"/>
          <w:szCs w:val="22"/>
        </w:rPr>
        <w:t>tovaru</w:t>
      </w:r>
      <w:r w:rsidRPr="001A16B3">
        <w:rPr>
          <w:rFonts w:asciiTheme="minorHAnsi" w:hAnsiTheme="minorHAnsi" w:cstheme="minorHAnsi"/>
          <w:sz w:val="22"/>
          <w:szCs w:val="22"/>
        </w:rPr>
        <w:t>, ako aj ďalšie doklady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stanovené v Zmluve a v</w:t>
      </w:r>
      <w:r w:rsidR="00896B27">
        <w:rPr>
          <w:rFonts w:asciiTheme="minorHAnsi" w:hAnsiTheme="minorHAnsi" w:cstheme="minorHAnsi"/>
          <w:sz w:val="22"/>
          <w:szCs w:val="22"/>
        </w:rPr>
        <w:t> </w:t>
      </w:r>
      <w:r w:rsidRPr="001A16B3">
        <w:rPr>
          <w:rFonts w:asciiTheme="minorHAnsi" w:hAnsiTheme="minorHAnsi" w:cstheme="minorHAnsi"/>
          <w:sz w:val="22"/>
          <w:szCs w:val="22"/>
        </w:rPr>
        <w:t>technickej</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špecifikácii, ak je </w:t>
      </w:r>
      <w:r w:rsidR="00896B27">
        <w:rPr>
          <w:rFonts w:asciiTheme="minorHAnsi" w:hAnsiTheme="minorHAnsi" w:cstheme="minorHAnsi"/>
          <w:sz w:val="22"/>
          <w:szCs w:val="22"/>
        </w:rPr>
        <w:t>uvedená v </w:t>
      </w:r>
      <w:r w:rsidRPr="001A16B3">
        <w:rPr>
          <w:rFonts w:asciiTheme="minorHAnsi" w:hAnsiTheme="minorHAnsi" w:cstheme="minorHAnsi"/>
          <w:sz w:val="22"/>
          <w:szCs w:val="22"/>
        </w:rPr>
        <w:t>príloh</w:t>
      </w:r>
      <w:r w:rsidR="00896B27">
        <w:rPr>
          <w:rFonts w:asciiTheme="minorHAnsi" w:hAnsiTheme="minorHAnsi" w:cstheme="minorHAnsi"/>
          <w:sz w:val="22"/>
          <w:szCs w:val="22"/>
        </w:rPr>
        <w:t>e č. 1</w:t>
      </w:r>
      <w:r w:rsidRPr="001A16B3">
        <w:rPr>
          <w:rFonts w:asciiTheme="minorHAnsi" w:hAnsiTheme="minorHAnsi" w:cstheme="minorHAnsi"/>
          <w:sz w:val="22"/>
          <w:szCs w:val="22"/>
        </w:rPr>
        <w:t xml:space="preserve"> Zmluvy (napr.:</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všetky vyhlásenia o zhode, protokoly 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certifikáty o skúškach zariadení), a</w:t>
      </w:r>
      <w:r w:rsidR="00896B27">
        <w:rPr>
          <w:rFonts w:asciiTheme="minorHAnsi" w:hAnsiTheme="minorHAnsi" w:cstheme="minorHAnsi"/>
          <w:sz w:val="22"/>
          <w:szCs w:val="22"/>
        </w:rPr>
        <w:t> </w:t>
      </w:r>
      <w:r w:rsidRPr="001A16B3">
        <w:rPr>
          <w:rFonts w:asciiTheme="minorHAnsi" w:hAnsiTheme="minorHAnsi" w:cstheme="minorHAnsi"/>
          <w:sz w:val="22"/>
          <w:szCs w:val="22"/>
        </w:rPr>
        <w:t>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v slovenskom </w:t>
      </w:r>
      <w:r w:rsidR="000A6C7F">
        <w:rPr>
          <w:rFonts w:asciiTheme="minorHAnsi" w:hAnsiTheme="minorHAnsi" w:cstheme="minorHAnsi"/>
          <w:sz w:val="22"/>
          <w:szCs w:val="22"/>
        </w:rPr>
        <w:t xml:space="preserve">alebo </w:t>
      </w:r>
      <w:r w:rsidR="00AE046D">
        <w:rPr>
          <w:rFonts w:asciiTheme="minorHAnsi" w:hAnsiTheme="minorHAnsi" w:cstheme="minorHAnsi"/>
          <w:sz w:val="22"/>
          <w:szCs w:val="22"/>
        </w:rPr>
        <w:t>v </w:t>
      </w:r>
      <w:r w:rsidR="000A6C7F">
        <w:rPr>
          <w:rFonts w:asciiTheme="minorHAnsi" w:hAnsiTheme="minorHAnsi" w:cstheme="minorHAnsi"/>
          <w:sz w:val="22"/>
          <w:szCs w:val="22"/>
        </w:rPr>
        <w:t xml:space="preserve">českom </w:t>
      </w:r>
      <w:r w:rsidRPr="001A16B3">
        <w:rPr>
          <w:rFonts w:asciiTheme="minorHAnsi" w:hAnsiTheme="minorHAnsi" w:cstheme="minorHAnsi"/>
          <w:sz w:val="22"/>
          <w:szCs w:val="22"/>
        </w:rPr>
        <w:t>jazyku minimálne v</w:t>
      </w:r>
      <w:r w:rsidR="00AE046D">
        <w:rPr>
          <w:rFonts w:asciiTheme="minorHAnsi" w:hAnsiTheme="minorHAnsi" w:cstheme="minorHAnsi"/>
          <w:sz w:val="22"/>
          <w:szCs w:val="22"/>
        </w:rPr>
        <w:t> </w:t>
      </w:r>
      <w:r w:rsidRPr="001A16B3">
        <w:rPr>
          <w:rFonts w:asciiTheme="minorHAnsi" w:hAnsiTheme="minorHAnsi" w:cstheme="minorHAnsi"/>
          <w:sz w:val="22"/>
          <w:szCs w:val="22"/>
        </w:rPr>
        <w:t>rozsahu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stanovenom príslušnými právnymi</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EAA686C"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4179675C"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v zmysle bodu 9</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lastRenderedPageBreak/>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77777777" w:rsidR="00DD56A5" w:rsidRPr="00CD43DB" w:rsidRDefault="00DD56A5"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2FAD140A" w:rsidR="00A13FCE" w:rsidRPr="001954DB"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w:t>
      </w:r>
      <w:r w:rsidR="001954DB">
        <w:rPr>
          <w:rFonts w:asciiTheme="minorHAnsi" w:hAnsiTheme="minorHAnsi" w:cstheme="minorHAnsi"/>
          <w:color w:val="000000"/>
          <w:sz w:val="22"/>
          <w:szCs w:val="22"/>
        </w:rPr>
        <w:t xml:space="preserve"> </w:t>
      </w:r>
      <w:r w:rsidR="00A13FCE">
        <w:rPr>
          <w:rFonts w:asciiTheme="minorHAnsi" w:hAnsiTheme="minorHAnsi" w:cstheme="minorHAnsi"/>
          <w:color w:val="000000"/>
          <w:sz w:val="22"/>
          <w:szCs w:val="22"/>
        </w:rPr>
        <w:t>je</w:t>
      </w:r>
      <w:r w:rsidRPr="00AC7ABD">
        <w:rPr>
          <w:rFonts w:asciiTheme="minorHAnsi" w:hAnsiTheme="minorHAnsi" w:cstheme="minorHAnsi"/>
          <w:color w:val="000000"/>
          <w:sz w:val="22"/>
          <w:szCs w:val="22"/>
        </w:rPr>
        <w:t xml:space="preserve"> uvedená v prílohe č. </w:t>
      </w:r>
      <w:r w:rsidR="002508A8">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w:t>
      </w:r>
      <w:r w:rsidR="003B7243" w:rsidRPr="001954DB">
        <w:rPr>
          <w:rFonts w:asciiTheme="minorHAnsi" w:hAnsiTheme="minorHAnsi" w:cstheme="minorHAnsi"/>
          <w:color w:val="000000"/>
          <w:sz w:val="22"/>
          <w:szCs w:val="22"/>
        </w:rPr>
        <w:t xml:space="preserve">- </w:t>
      </w:r>
      <w:r w:rsidR="002508A8" w:rsidRPr="00635970">
        <w:rPr>
          <w:rFonts w:asciiTheme="minorHAnsi" w:hAnsiTheme="minorHAnsi" w:cstheme="minorHAnsi"/>
          <w:color w:val="000000"/>
          <w:sz w:val="22"/>
          <w:szCs w:val="22"/>
        </w:rPr>
        <w:t>Technická špecifikácia a Cenová ponuka</w:t>
      </w:r>
      <w:r w:rsidR="002508A8"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(ďalej aj ako</w:t>
      </w:r>
      <w:r w:rsidR="00A13FCE" w:rsidRPr="001954DB">
        <w:rPr>
          <w:rFonts w:asciiTheme="minorHAnsi" w:hAnsiTheme="minorHAnsi" w:cstheme="minorHAnsi"/>
          <w:color w:val="000000"/>
          <w:sz w:val="22"/>
          <w:szCs w:val="22"/>
        </w:rPr>
        <w:t xml:space="preserve"> „</w:t>
      </w:r>
      <w:r w:rsidR="00A13FCE" w:rsidRPr="001954DB">
        <w:rPr>
          <w:rFonts w:asciiTheme="minorHAnsi" w:hAnsiTheme="minorHAnsi" w:cstheme="minorHAnsi"/>
          <w:b/>
          <w:bCs/>
          <w:color w:val="000000"/>
          <w:sz w:val="22"/>
          <w:szCs w:val="22"/>
        </w:rPr>
        <w:t>Kúpna cena</w:t>
      </w:r>
      <w:r w:rsidR="00A13FCE" w:rsidRPr="001954DB">
        <w:rPr>
          <w:rFonts w:asciiTheme="minorHAnsi" w:hAnsiTheme="minorHAnsi" w:cstheme="minorHAnsi"/>
          <w:color w:val="000000"/>
          <w:sz w:val="22"/>
          <w:szCs w:val="22"/>
        </w:rPr>
        <w:t xml:space="preserve">“). </w:t>
      </w:r>
      <w:r w:rsidR="003B7243" w:rsidRPr="001954DB">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Celková cena bez DPH</w:t>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04CFE8F5" w14:textId="46F792FD" w:rsidR="00FF3B82" w:rsidRPr="00AC7ABD" w:rsidRDefault="00FF3B82" w:rsidP="009F44C5">
      <w:pPr>
        <w:ind w:left="426"/>
        <w:jc w:val="both"/>
        <w:rPr>
          <w:rFonts w:asciiTheme="minorHAnsi" w:hAnsiTheme="minorHAnsi" w:cstheme="minorHAnsi"/>
          <w:sz w:val="22"/>
          <w:szCs w:val="22"/>
          <w:highlight w:val="yellow"/>
        </w:rPr>
      </w:pPr>
      <w:r w:rsidRPr="00AC7ABD">
        <w:rPr>
          <w:rFonts w:asciiTheme="minorHAnsi" w:hAnsiTheme="minorHAnsi" w:cstheme="minorHAnsi"/>
          <w:sz w:val="22"/>
          <w:szCs w:val="22"/>
          <w:highlight w:val="yellow"/>
        </w:rPr>
        <w:t>DPH</w:t>
      </w:r>
      <w:r w:rsidR="00D85FC4" w:rsidRPr="00AC7ABD">
        <w:rPr>
          <w:rFonts w:asciiTheme="minorHAnsi" w:hAnsiTheme="minorHAnsi" w:cstheme="minorHAnsi"/>
          <w:sz w:val="22"/>
          <w:szCs w:val="22"/>
          <w:highlight w:val="yellow"/>
        </w:rPr>
        <w:t xml:space="preserve"> </w:t>
      </w:r>
      <w:r w:rsidRPr="00AC7ABD">
        <w:rPr>
          <w:rFonts w:asciiTheme="minorHAnsi" w:hAnsiTheme="minorHAnsi" w:cstheme="minorHAnsi"/>
          <w:sz w:val="22"/>
          <w:szCs w:val="22"/>
          <w:highlight w:val="yellow"/>
        </w:rPr>
        <w:tab/>
      </w:r>
      <w:r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 xml:space="preserve">  </w:t>
      </w:r>
      <w:r w:rsidR="00DD56A5" w:rsidRPr="00AC7ABD">
        <w:rPr>
          <w:rFonts w:asciiTheme="minorHAnsi" w:hAnsiTheme="minorHAnsi" w:cstheme="minorHAnsi"/>
          <w:sz w:val="22"/>
          <w:szCs w:val="22"/>
          <w:highlight w:val="yellow"/>
        </w:rPr>
        <w:tab/>
      </w:r>
      <w:r w:rsidR="00BD6B4E" w:rsidRPr="00AC7ABD">
        <w:rPr>
          <w:rFonts w:asciiTheme="minorHAnsi" w:hAnsiTheme="minorHAnsi" w:cstheme="minorHAnsi"/>
          <w:sz w:val="22"/>
          <w:szCs w:val="22"/>
          <w:highlight w:val="yellow"/>
        </w:rPr>
        <w:t>................................</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AC7ABD">
        <w:rPr>
          <w:rFonts w:asciiTheme="minorHAnsi" w:hAnsiTheme="minorHAnsi" w:cstheme="minorHAnsi"/>
          <w:b/>
          <w:sz w:val="22"/>
          <w:szCs w:val="22"/>
          <w:highlight w:val="yellow"/>
        </w:rPr>
        <w:t>Celková cena s DPH</w:t>
      </w:r>
      <w:r w:rsidRPr="00AC7ABD">
        <w:rPr>
          <w:rFonts w:asciiTheme="minorHAnsi" w:hAnsiTheme="minorHAnsi" w:cstheme="minorHAnsi"/>
          <w:b/>
          <w:sz w:val="22"/>
          <w:szCs w:val="22"/>
          <w:highlight w:val="yellow"/>
        </w:rPr>
        <w:tab/>
      </w:r>
      <w:r w:rsidR="00BD6B4E" w:rsidRPr="00AC7ABD">
        <w:rPr>
          <w:rFonts w:asciiTheme="minorHAnsi" w:hAnsiTheme="minorHAnsi" w:cstheme="minorHAnsi"/>
          <w:b/>
          <w:sz w:val="22"/>
          <w:szCs w:val="22"/>
          <w:highlight w:val="yellow"/>
        </w:rPr>
        <w:t>.................................</w:t>
      </w:r>
      <w:r w:rsidR="00E43309" w:rsidRPr="00AC7ABD">
        <w:rPr>
          <w:rFonts w:asciiTheme="minorHAnsi" w:hAnsiTheme="minorHAnsi" w:cstheme="minorHAnsi"/>
          <w:b/>
          <w:sz w:val="22"/>
          <w:szCs w:val="22"/>
          <w:highlight w:val="yellow"/>
        </w:rPr>
        <w:t xml:space="preserve"> </w:t>
      </w:r>
      <w:r w:rsidR="00DD56A5" w:rsidRPr="00AC7ABD">
        <w:rPr>
          <w:rFonts w:asciiTheme="minorHAnsi" w:hAnsiTheme="minorHAnsi" w:cstheme="minorHAnsi"/>
          <w:sz w:val="22"/>
          <w:szCs w:val="22"/>
          <w:highlight w:val="yellow"/>
        </w:rPr>
        <w:tab/>
      </w:r>
      <w:r w:rsidR="00E43309" w:rsidRPr="00AC7ABD">
        <w:rPr>
          <w:rFonts w:asciiTheme="minorHAnsi" w:hAnsiTheme="minorHAnsi" w:cstheme="minorHAnsi"/>
          <w:sz w:val="22"/>
          <w:szCs w:val="22"/>
          <w:highlight w:val="yellow"/>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208B54E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 xml:space="preserve">upujúcemu.  </w:t>
      </w:r>
      <w:r w:rsidRPr="00CD43DB">
        <w:rPr>
          <w:rFonts w:asciiTheme="minorHAnsi" w:hAnsiTheme="minorHAnsi" w:cstheme="minorHAnsi"/>
          <w:color w:val="000000"/>
          <w:sz w:val="22"/>
          <w:szCs w:val="22"/>
        </w:rPr>
        <w:t xml:space="preserve">a doručená </w:t>
      </w:r>
      <w:r w:rsidRPr="00CD43DB">
        <w:rPr>
          <w:rFonts w:asciiTheme="minorHAnsi" w:hAnsiTheme="minorHAnsi" w:cstheme="minorHAnsi"/>
          <w:b/>
          <w:bCs/>
          <w:color w:val="000000"/>
          <w:sz w:val="22"/>
          <w:szCs w:val="22"/>
        </w:rPr>
        <w:t>v 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2ED21324" w14:textId="77777777" w:rsidR="00082ED9" w:rsidRPr="008951D3" w:rsidRDefault="00082ED9" w:rsidP="00082ED9">
      <w:pPr>
        <w:pStyle w:val="Odsekzoznamu"/>
        <w:ind w:left="3540" w:hanging="3114"/>
        <w:jc w:val="both"/>
        <w:rPr>
          <w:rFonts w:asciiTheme="minorHAnsi" w:hAnsiTheme="minorHAnsi" w:cstheme="minorHAnsi"/>
          <w:color w:val="000000"/>
          <w:sz w:val="22"/>
          <w:szCs w:val="22"/>
          <w:highlight w:val="green"/>
        </w:rPr>
      </w:pPr>
    </w:p>
    <w:p w14:paraId="1336851D" w14:textId="0399996C" w:rsidR="00082ED9" w:rsidRPr="00635970" w:rsidRDefault="00082ED9" w:rsidP="00082ED9">
      <w:pPr>
        <w:pStyle w:val="Odsekzoznamu"/>
        <w:ind w:left="3540" w:hanging="3114"/>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Názov projektu:</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Stredná priemyselná škola Jozefa Murgaša Banská Bystrica - Moderné vzdelávacie technologické centrum pre podporu digitalizácie priemyslu</w:t>
      </w:r>
    </w:p>
    <w:p w14:paraId="2D9D7584" w14:textId="44EF2AAD"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w:t>
      </w:r>
      <w:proofErr w:type="spellStart"/>
      <w:r w:rsidRPr="00635970">
        <w:rPr>
          <w:rFonts w:asciiTheme="minorHAnsi" w:hAnsiTheme="minorHAnsi" w:cstheme="minorHAnsi"/>
          <w:color w:val="000000"/>
          <w:sz w:val="22"/>
          <w:szCs w:val="22"/>
        </w:rPr>
        <w:t>ŽoNFP</w:t>
      </w:r>
      <w:proofErr w:type="spellEnd"/>
      <w:r w:rsidRPr="00635970">
        <w:rPr>
          <w:rFonts w:asciiTheme="minorHAnsi" w:hAnsiTheme="minorHAnsi" w:cstheme="minorHAnsi"/>
          <w:color w:val="000000"/>
          <w:sz w:val="22"/>
          <w:szCs w:val="22"/>
        </w:rPr>
        <w:t xml:space="preserve"> ITMS2014+:</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NFP302020CDY4</w:t>
      </w:r>
    </w:p>
    <w:p w14:paraId="0CB2037A" w14:textId="7CAA978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 xml:space="preserve">Kód výzvy: </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IROP-PO2-SC223-2022-97</w:t>
      </w:r>
      <w:r w:rsidRPr="00635970">
        <w:rPr>
          <w:rFonts w:asciiTheme="minorHAnsi" w:hAnsiTheme="minorHAnsi" w:cstheme="minorHAnsi"/>
          <w:color w:val="000000"/>
          <w:sz w:val="22"/>
          <w:szCs w:val="22"/>
        </w:rPr>
        <w:tab/>
      </w:r>
    </w:p>
    <w:p w14:paraId="243C0D7A" w14:textId="1D43C3D6"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Číslo zmluvy o poskytnutí NFP:</w:t>
      </w:r>
      <w:r w:rsidRPr="00635970">
        <w:rPr>
          <w:rFonts w:asciiTheme="minorHAnsi" w:hAnsiTheme="minorHAnsi" w:cstheme="minorHAnsi"/>
          <w:color w:val="000000"/>
          <w:sz w:val="22"/>
          <w:szCs w:val="22"/>
        </w:rPr>
        <w:tab/>
      </w:r>
      <w:r w:rsidR="008951D3" w:rsidRPr="00635970">
        <w:rPr>
          <w:rFonts w:asciiTheme="minorHAnsi" w:hAnsiTheme="minorHAnsi" w:cstheme="minorHAnsi"/>
          <w:color w:val="000000"/>
          <w:sz w:val="22"/>
          <w:szCs w:val="22"/>
        </w:rPr>
        <w:t>...............................(uvedie sa po schválení projektu)</w:t>
      </w:r>
    </w:p>
    <w:p w14:paraId="2EDDD6F7" w14:textId="435E4493" w:rsidR="00082ED9" w:rsidRPr="00635970"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lastRenderedPageBreak/>
        <w:t>Operačný program:</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Integrovaný regionálny operačný program</w:t>
      </w:r>
    </w:p>
    <w:p w14:paraId="7DD00B87" w14:textId="5FEBBFD6" w:rsidR="00082ED9" w:rsidRPr="00CD43DB" w:rsidRDefault="00082ED9" w:rsidP="00082ED9">
      <w:pPr>
        <w:pStyle w:val="Odsekzoznamu"/>
        <w:ind w:left="426"/>
        <w:jc w:val="both"/>
        <w:rPr>
          <w:rFonts w:asciiTheme="minorHAnsi" w:hAnsiTheme="minorHAnsi" w:cstheme="minorHAnsi"/>
          <w:color w:val="000000"/>
          <w:sz w:val="22"/>
          <w:szCs w:val="22"/>
        </w:rPr>
      </w:pPr>
      <w:r w:rsidRPr="00635970">
        <w:rPr>
          <w:rFonts w:asciiTheme="minorHAnsi" w:hAnsiTheme="minorHAnsi" w:cstheme="minorHAnsi"/>
          <w:color w:val="000000"/>
          <w:sz w:val="22"/>
          <w:szCs w:val="22"/>
        </w:rPr>
        <w:t>Prioritná os:</w:t>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r>
      <w:r w:rsidRPr="00635970">
        <w:rPr>
          <w:rFonts w:asciiTheme="minorHAnsi" w:hAnsiTheme="minorHAnsi" w:cstheme="minorHAnsi"/>
          <w:color w:val="000000"/>
          <w:sz w:val="22"/>
          <w:szCs w:val="22"/>
        </w:rPr>
        <w:tab/>
        <w:t>2 – Ľahší prístup k efektívnym a kvalitnejším verejným službám</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7B02394F"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kalendárnych 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61853D68"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Zmluvné strany výslovne súhlasia a 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0D66AE21"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p>
    <w:p w14:paraId="3732E9DA" w14:textId="77777777" w:rsidR="009636A7" w:rsidRPr="009636A7" w:rsidRDefault="009636A7" w:rsidP="009636A7">
      <w:pPr>
        <w:pStyle w:val="Odsekzoznamu"/>
        <w:ind w:left="426"/>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1DE69DC6"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6F30E5">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635970">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129E46D5" w14:textId="005C5F01" w:rsidR="006F30E5" w:rsidRDefault="0013777E" w:rsidP="006F30E5">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w:t>
      </w:r>
      <w:r w:rsidR="00B92FC8">
        <w:rPr>
          <w:rFonts w:asciiTheme="minorHAnsi" w:hAnsiTheme="minorHAnsi" w:cstheme="minorHAnsi"/>
          <w:bCs/>
          <w:color w:val="000000"/>
          <w:sz w:val="22"/>
          <w:szCs w:val="22"/>
        </w:rPr>
        <w:t xml:space="preserve">nerepasovaný, </w:t>
      </w:r>
      <w:r w:rsidRPr="0013777E">
        <w:rPr>
          <w:rFonts w:asciiTheme="minorHAnsi" w:hAnsiTheme="minorHAnsi" w:cstheme="minorHAnsi"/>
          <w:bCs/>
          <w:color w:val="000000"/>
          <w:sz w:val="22"/>
          <w:szCs w:val="22"/>
        </w:rPr>
        <w:t>nepoužívaný</w:t>
      </w:r>
      <w:r w:rsidR="006F30E5">
        <w:rPr>
          <w:rFonts w:asciiTheme="minorHAnsi" w:hAnsiTheme="minorHAnsi" w:cstheme="minorHAnsi"/>
          <w:bCs/>
          <w:color w:val="000000"/>
          <w:sz w:val="22"/>
          <w:szCs w:val="22"/>
        </w:rPr>
        <w:t xml:space="preserve"> a</w:t>
      </w:r>
    </w:p>
    <w:p w14:paraId="556565C1" w14:textId="0F24D223" w:rsidR="006F30E5" w:rsidRPr="00635970" w:rsidRDefault="006F30E5" w:rsidP="00635970">
      <w:pPr>
        <w:pStyle w:val="Odsekzoznamu"/>
        <w:numPr>
          <w:ilvl w:val="0"/>
          <w:numId w:val="30"/>
        </w:numPr>
        <w:ind w:left="993" w:hanging="426"/>
        <w:rPr>
          <w:rFonts w:asciiTheme="minorHAnsi" w:hAnsiTheme="minorHAnsi" w:cstheme="minorHAnsi"/>
          <w:bCs/>
          <w:color w:val="000000"/>
          <w:sz w:val="22"/>
          <w:szCs w:val="22"/>
        </w:rPr>
      </w:pPr>
      <w:r w:rsidRPr="00635970">
        <w:rPr>
          <w:rFonts w:asciiTheme="minorHAnsi" w:hAnsiTheme="minorHAnsi" w:cstheme="minorHAnsi"/>
          <w:sz w:val="22"/>
          <w:szCs w:val="22"/>
        </w:rPr>
        <w:t>tovar bude dodaný spolu s technickou dokumentáciou a atestom o zhode.</w:t>
      </w:r>
    </w:p>
    <w:p w14:paraId="2AF09872" w14:textId="333F7C1D" w:rsidR="0013777E" w:rsidRPr="0013777E" w:rsidRDefault="0013777E" w:rsidP="00635970">
      <w:pPr>
        <w:pStyle w:val="Odsekzoznamu"/>
        <w:ind w:left="993"/>
        <w:rPr>
          <w:rFonts w:asciiTheme="minorHAnsi" w:hAnsiTheme="minorHAnsi" w:cstheme="minorHAnsi"/>
          <w:bCs/>
          <w:color w:val="000000"/>
          <w:sz w:val="22"/>
          <w:szCs w:val="22"/>
        </w:rPr>
      </w:pPr>
    </w:p>
    <w:p w14:paraId="52BE571E" w14:textId="6E26E7A7"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pracovných dní od vzniku </w:t>
      </w:r>
      <w:r w:rsidR="00573DCB">
        <w:rPr>
          <w:rFonts w:asciiTheme="minorHAnsi" w:hAnsiTheme="minorHAnsi" w:cstheme="minorHAnsi"/>
          <w:bCs/>
          <w:color w:val="000000"/>
          <w:sz w:val="22"/>
          <w:szCs w:val="22"/>
        </w:rPr>
        <w:t xml:space="preserve">nasledovnej </w:t>
      </w:r>
      <w:r w:rsidR="007A5CD2" w:rsidRPr="00AC7ABD">
        <w:rPr>
          <w:rFonts w:asciiTheme="minorHAnsi" w:hAnsiTheme="minorHAnsi" w:cstheme="minorHAnsi"/>
          <w:bCs/>
          <w:color w:val="000000"/>
          <w:sz w:val="22"/>
          <w:szCs w:val="22"/>
        </w:rPr>
        <w:t>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635970">
      <w:pPr>
        <w:pStyle w:val="Odsekzoznamu"/>
        <w:numPr>
          <w:ilvl w:val="0"/>
          <w:numId w:val="32"/>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lastRenderedPageBreak/>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635970">
      <w:pPr>
        <w:pStyle w:val="Odsekzoznamu"/>
        <w:numPr>
          <w:ilvl w:val="0"/>
          <w:numId w:val="32"/>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0089602B"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00573DCB">
        <w:rPr>
          <w:rFonts w:asciiTheme="minorHAnsi" w:hAnsiTheme="minorHAnsi" w:cstheme="minorHAnsi"/>
          <w:bCs/>
          <w:color w:val="000000"/>
          <w:sz w:val="22"/>
          <w:szCs w:val="22"/>
        </w:rPr>
        <w:t>,</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597B111E"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77777777"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plnení podľa 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 xml:space="preserve">vnášať zbrane, </w:t>
      </w:r>
      <w:proofErr w:type="spellStart"/>
      <w:r w:rsidRPr="00E50E4C">
        <w:rPr>
          <w:rFonts w:asciiTheme="minorHAnsi" w:hAnsiTheme="minorHAnsi" w:cstheme="minorHAnsi"/>
          <w:sz w:val="22"/>
          <w:szCs w:val="22"/>
          <w:lang w:eastAsia="en-US"/>
        </w:rPr>
        <w:t>strelivá</w:t>
      </w:r>
      <w:proofErr w:type="spellEnd"/>
      <w:r w:rsidRPr="00E50E4C">
        <w:rPr>
          <w:rFonts w:asciiTheme="minorHAnsi" w:hAnsiTheme="minorHAnsi" w:cstheme="minorHAnsi"/>
          <w:sz w:val="22"/>
          <w:szCs w:val="22"/>
          <w:lang w:eastAsia="en-US"/>
        </w:rPr>
        <w:t>,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 xml:space="preserve">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w:t>
      </w:r>
      <w:r w:rsidRPr="00555697">
        <w:rPr>
          <w:rFonts w:asciiTheme="minorHAnsi" w:hAnsiTheme="minorHAnsi" w:cstheme="minorHAnsi"/>
          <w:sz w:val="22"/>
          <w:szCs w:val="22"/>
          <w:lang w:eastAsia="en-US"/>
        </w:rPr>
        <w:lastRenderedPageBreak/>
        <w:t>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4C8C81A9"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má zakázané o plnení podľa Zmluvy, ak bude mať byť realizované 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2241C3A5"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Národný 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54902AB7"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w:t>
      </w:r>
      <w:proofErr w:type="spellStart"/>
      <w:r w:rsidRPr="00BD69C9">
        <w:rPr>
          <w:rFonts w:asciiTheme="minorHAnsi" w:hAnsiTheme="minorHAnsi" w:cstheme="minorHAnsi"/>
          <w:color w:val="000000"/>
          <w:sz w:val="22"/>
          <w:szCs w:val="22"/>
        </w:rPr>
        <w:t>auditujúce</w:t>
      </w:r>
      <w:proofErr w:type="spellEnd"/>
      <w:r w:rsidRPr="00BD69C9">
        <w:rPr>
          <w:rFonts w:asciiTheme="minorHAnsi" w:hAnsiTheme="minorHAnsi" w:cstheme="minorHAnsi"/>
          <w:color w:val="000000"/>
          <w:sz w:val="22"/>
          <w:szCs w:val="22"/>
        </w:rPr>
        <w:t xml:space="preserv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spolupracujúce orgány, N</w:t>
      </w:r>
      <w:r w:rsidR="00941F55">
        <w:rPr>
          <w:rFonts w:asciiTheme="minorHAnsi" w:hAnsiTheme="minorHAnsi" w:cstheme="minorHAnsi"/>
          <w:color w:val="000000"/>
          <w:sz w:val="22"/>
          <w:szCs w:val="22"/>
        </w:rPr>
        <w:t>árodný 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750CD59C"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525A3076" w14:textId="77777777" w:rsidR="006F30E5" w:rsidRPr="00267358" w:rsidRDefault="006F30E5" w:rsidP="00267358">
      <w:pPr>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340FAA1C"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w:t>
      </w:r>
      <w:r w:rsidRPr="00267358">
        <w:rPr>
          <w:rFonts w:asciiTheme="minorHAnsi" w:hAnsiTheme="minorHAnsi" w:cstheme="minorHAnsi"/>
          <w:sz w:val="22"/>
          <w:szCs w:val="22"/>
          <w:lang w:eastAsia="en-US"/>
        </w:rPr>
        <w:t xml:space="preserve">tvorí prílohu č. </w:t>
      </w:r>
      <w:r w:rsidR="002F2680" w:rsidRPr="00267358">
        <w:rPr>
          <w:rFonts w:asciiTheme="minorHAnsi" w:hAnsiTheme="minorHAnsi" w:cstheme="minorHAnsi"/>
          <w:sz w:val="22"/>
          <w:szCs w:val="22"/>
          <w:lang w:eastAsia="en-US"/>
        </w:rPr>
        <w:t>2</w:t>
      </w:r>
      <w:r w:rsidRPr="00267358">
        <w:rPr>
          <w:rFonts w:asciiTheme="minorHAnsi" w:hAnsiTheme="minorHAnsi" w:cstheme="minorHAnsi"/>
          <w:sz w:val="22"/>
          <w:szCs w:val="22"/>
          <w:lang w:eastAsia="en-US"/>
        </w:rPr>
        <w:t xml:space="preserve"> Zmluvy</w:t>
      </w:r>
      <w:r w:rsidR="00BC7DBA" w:rsidRPr="00267358">
        <w:rPr>
          <w:rFonts w:asciiTheme="minorHAnsi" w:hAnsiTheme="minorHAnsi" w:cstheme="minorHAnsi"/>
          <w:sz w:val="22"/>
          <w:szCs w:val="22"/>
          <w:lang w:eastAsia="en-US"/>
        </w:rPr>
        <w:t>.</w:t>
      </w:r>
      <w:r w:rsidRPr="00267358">
        <w:rPr>
          <w:rFonts w:asciiTheme="minorHAnsi" w:hAnsiTheme="minorHAnsi" w:cstheme="minorHAnsi"/>
          <w:sz w:val="22"/>
          <w:szCs w:val="22"/>
          <w:lang w:eastAsia="en-US"/>
        </w:rPr>
        <w:t xml:space="preserve"> V takom</w:t>
      </w:r>
      <w:r w:rsidRPr="00AC7ABD">
        <w:rPr>
          <w:rFonts w:asciiTheme="minorHAnsi" w:hAnsiTheme="minorHAnsi" w:cstheme="minorHAnsi"/>
          <w:sz w:val="22"/>
          <w:szCs w:val="22"/>
          <w:lang w:eastAsia="en-US"/>
        </w:rPr>
        <w:t xml:space="preserve"> prípade zodpovedá Poskytovateľ 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w:t>
      </w:r>
      <w:r w:rsidR="00BC7DBA" w:rsidRPr="00BC7DBA">
        <w:rPr>
          <w:rFonts w:asciiTheme="minorHAnsi" w:hAnsiTheme="minorHAnsi" w:cstheme="minorHAnsi"/>
          <w:sz w:val="22"/>
          <w:szCs w:val="22"/>
          <w:lang w:eastAsia="en-US"/>
        </w:rPr>
        <w:lastRenderedPageBreak/>
        <w:t xml:space="preserve">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w:t>
      </w:r>
      <w:proofErr w:type="spellStart"/>
      <w:r w:rsidRPr="00EB749B">
        <w:rPr>
          <w:rFonts w:asciiTheme="minorHAnsi" w:hAnsiTheme="minorHAnsi" w:cstheme="minorHAnsi"/>
          <w:sz w:val="22"/>
          <w:szCs w:val="22"/>
          <w:lang w:eastAsia="en-US"/>
        </w:rPr>
        <w:t>riadnosť</w:t>
      </w:r>
      <w:proofErr w:type="spellEnd"/>
      <w:r w:rsidRPr="00EB749B">
        <w:rPr>
          <w:rFonts w:asciiTheme="minorHAnsi" w:hAnsiTheme="minorHAnsi" w:cstheme="minorHAnsi"/>
          <w:sz w:val="22"/>
          <w:szCs w:val="22"/>
          <w:lang w:eastAsia="en-US"/>
        </w:rPr>
        <w:t xml:space="preserve">,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25892D71"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AC7ABD">
      <w:pPr>
        <w:pStyle w:val="Odsekzoznamu"/>
        <w:numPr>
          <w:ilvl w:val="0"/>
          <w:numId w:val="24"/>
        </w:numPr>
        <w:spacing w:line="264" w:lineRule="auto"/>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AC7ABD">
      <w:pPr>
        <w:spacing w:line="264" w:lineRule="auto"/>
        <w:ind w:left="426" w:hanging="426"/>
        <w:jc w:val="both"/>
        <w:rPr>
          <w:rFonts w:asciiTheme="minorHAnsi" w:hAnsiTheme="minorHAnsi" w:cstheme="minorHAnsi"/>
          <w:color w:val="000000"/>
          <w:sz w:val="22"/>
          <w:szCs w:val="22"/>
        </w:rPr>
      </w:pPr>
    </w:p>
    <w:p w14:paraId="05DFC136" w14:textId="796C7C87" w:rsidR="00B26D81" w:rsidRPr="00CD43DB" w:rsidRDefault="00B26D81" w:rsidP="00AC7ABD">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AC7ABD">
      <w:pPr>
        <w:ind w:left="426" w:hanging="426"/>
        <w:jc w:val="both"/>
        <w:rPr>
          <w:rFonts w:asciiTheme="minorHAnsi" w:hAnsiTheme="minorHAnsi" w:cstheme="minorHAnsi"/>
          <w:sz w:val="22"/>
          <w:szCs w:val="22"/>
        </w:rPr>
      </w:pPr>
    </w:p>
    <w:p w14:paraId="54677857" w14:textId="0785DA40" w:rsidR="00B26D81" w:rsidRPr="00CD43DB" w:rsidRDefault="00B26D81" w:rsidP="00AC7ABD">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lastRenderedPageBreak/>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AC7ABD">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38AE5134" w14:textId="789D4B71" w:rsidR="00EB749B" w:rsidRDefault="00EB749B" w:rsidP="00AC7ABD">
      <w:pPr>
        <w:ind w:left="426" w:hanging="426"/>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71B02C6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 xml:space="preserve">a </w:t>
      </w:r>
      <w:r w:rsidR="00513523" w:rsidRPr="00513523">
        <w:rPr>
          <w:rFonts w:asciiTheme="minorHAnsi" w:hAnsiTheme="minorHAnsi" w:cstheme="minorHAnsi"/>
          <w:sz w:val="22"/>
          <w:szCs w:val="22"/>
          <w:lang w:eastAsia="en-US"/>
        </w:rPr>
        <w:t>Nariadeni</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1AA117C7"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3991D60D"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1D0D9B">
        <w:rPr>
          <w:rFonts w:asciiTheme="minorHAnsi" w:hAnsiTheme="minorHAnsi" w:cstheme="minorHAnsi"/>
          <w:b/>
          <w:bCs/>
          <w:sz w:val="22"/>
          <w:szCs w:val="22"/>
          <w:lang w:eastAsia="en-US"/>
        </w:rPr>
        <w:t>24</w:t>
      </w:r>
      <w:r w:rsidR="001D0D9B" w:rsidRPr="00AC7ABD">
        <w:rPr>
          <w:rFonts w:asciiTheme="minorHAnsi" w:hAnsiTheme="minorHAnsi" w:cstheme="minorHAnsi"/>
          <w:b/>
          <w:bCs/>
          <w:sz w:val="22"/>
          <w:szCs w:val="22"/>
          <w:lang w:eastAsia="en-US"/>
        </w:rPr>
        <w:t xml:space="preserve"> </w:t>
      </w:r>
      <w:r w:rsidR="00513523" w:rsidRPr="00AC7ABD">
        <w:rPr>
          <w:rFonts w:asciiTheme="minorHAnsi" w:hAnsiTheme="minorHAnsi" w:cstheme="minorHAnsi"/>
          <w:b/>
          <w:bCs/>
          <w:sz w:val="22"/>
          <w:szCs w:val="22"/>
          <w:lang w:eastAsia="en-US"/>
        </w:rPr>
        <w:t>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materiálu, prípadne </w:t>
      </w:r>
      <w:proofErr w:type="spellStart"/>
      <w:r w:rsidRPr="00735632">
        <w:rPr>
          <w:rFonts w:asciiTheme="minorHAnsi" w:hAnsiTheme="minorHAnsi" w:cstheme="minorHAnsi"/>
          <w:sz w:val="22"/>
          <w:szCs w:val="22"/>
          <w:lang w:eastAsia="en-US"/>
        </w:rPr>
        <w:t>vadnou</w:t>
      </w:r>
      <w:proofErr w:type="spellEnd"/>
      <w:r w:rsidRPr="00735632">
        <w:rPr>
          <w:rFonts w:asciiTheme="minorHAnsi" w:hAnsiTheme="minorHAnsi" w:cstheme="minorHAnsi"/>
          <w:sz w:val="22"/>
          <w:szCs w:val="22"/>
          <w:lang w:eastAsia="en-US"/>
        </w:rPr>
        <w:t xml:space="preserve">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3BD9DCC5"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171277AC"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Plnenie,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041C7566"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xml:space="preserve">; plnenie má vady aj vtedy, ak tovar nie je dodaný v Zmluvne požadovanom množstve alebo neboli dodržané vyhradené dodacie podmienky podľa </w:t>
      </w:r>
      <w:r w:rsidR="00DF61AD" w:rsidRPr="00555697">
        <w:rPr>
          <w:rFonts w:asciiTheme="minorHAnsi" w:hAnsiTheme="minorHAnsi" w:cstheme="minorHAnsi"/>
          <w:sz w:val="22"/>
          <w:szCs w:val="22"/>
          <w:lang w:eastAsia="en-US"/>
        </w:rPr>
        <w:t>čl. II</w:t>
      </w:r>
      <w:r w:rsidR="00DF61AD" w:rsidRPr="00AC7ABD">
        <w:rPr>
          <w:rFonts w:asciiTheme="minorHAnsi" w:hAnsiTheme="minorHAnsi" w:cstheme="minorHAnsi"/>
          <w:sz w:val="22"/>
          <w:szCs w:val="22"/>
          <w:lang w:eastAsia="en-US"/>
        </w:rPr>
        <w:t xml:space="preserve">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Plnenie má vady aj vtedy, ak je dodané iné plnenie, než  určuje zmluva,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A57A5A6"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6F30E5">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2ACD92CE"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471203">
        <w:rPr>
          <w:rFonts w:asciiTheme="minorHAnsi" w:hAnsiTheme="minorHAnsi" w:cstheme="minorHAnsi"/>
          <w:sz w:val="22"/>
          <w:szCs w:val="22"/>
          <w:lang w:eastAsia="en-US"/>
        </w:rPr>
        <w:t>zistené</w:t>
      </w:r>
      <w:r w:rsidR="00471203"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7803215"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Plnenia,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333CAAD0"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lastRenderedPageBreak/>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bod 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915B5" w:rsidRPr="00AC7ABD">
        <w:rPr>
          <w:rFonts w:asciiTheme="minorHAnsi" w:hAnsiTheme="minorHAnsi" w:cstheme="minorHAnsi"/>
          <w:sz w:val="22"/>
          <w:szCs w:val="22"/>
          <w:lang w:eastAsia="en-US"/>
        </w:rPr>
        <w:t xml:space="preserve">ods.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ods.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B85B9C3"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w:t>
      </w:r>
      <w:r w:rsidR="00471203">
        <w:rPr>
          <w:rFonts w:asciiTheme="minorHAnsi" w:hAnsiTheme="minorHAnsi" w:cstheme="minorHAnsi"/>
          <w:sz w:val="22"/>
          <w:szCs w:val="22"/>
          <w:lang w:eastAsia="en-US"/>
        </w:rPr>
        <w:t>zistené</w:t>
      </w:r>
      <w:r w:rsidR="00471203"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 xml:space="preserve">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2A8690E7"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2F563FA"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0E2718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uvedenými</w:t>
      </w:r>
      <w:r w:rsidR="007C23C8">
        <w:rPr>
          <w:rFonts w:asciiTheme="minorHAnsi" w:hAnsiTheme="minorHAnsi" w:cstheme="minorHAnsi"/>
          <w:sz w:val="22"/>
          <w:szCs w:val="22"/>
          <w:lang w:eastAsia="en-US"/>
        </w:rPr>
        <w:t xml:space="preserve"> v tomto bode</w:t>
      </w:r>
      <w:r w:rsidRPr="00735632">
        <w:rPr>
          <w:rFonts w:asciiTheme="minorHAnsi" w:hAnsiTheme="minorHAnsi" w:cstheme="minorHAnsi"/>
          <w:sz w:val="22"/>
          <w:szCs w:val="22"/>
          <w:lang w:eastAsia="en-US"/>
        </w:rPr>
        <w:t xml:space="preserve"> 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15CE6CD4" w:rsidR="004A6435" w:rsidRDefault="00371B81" w:rsidP="00635970">
      <w:pPr>
        <w:pStyle w:val="Odsekzoznamu"/>
        <w:numPr>
          <w:ilvl w:val="1"/>
          <w:numId w:val="33"/>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9E3D3E">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sidRPr="00AC7ABD">
        <w:rPr>
          <w:rFonts w:asciiTheme="minorHAnsi" w:hAnsiTheme="minorHAnsi" w:cstheme="minorHAnsi"/>
          <w:sz w:val="22"/>
          <w:szCs w:val="22"/>
          <w:lang w:eastAsia="en-US"/>
        </w:rPr>
        <w:t xml:space="preserve">Ceny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Ceny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bez vád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lnenia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w:t>
      </w:r>
      <w:r w:rsidR="009E3D3E">
        <w:rPr>
          <w:rFonts w:asciiTheme="minorHAnsi" w:hAnsiTheme="minorHAnsi" w:cstheme="minorHAnsi"/>
          <w:sz w:val="22"/>
          <w:szCs w:val="22"/>
          <w:lang w:eastAsia="en-US"/>
        </w:rPr>
        <w:t> </w:t>
      </w:r>
      <w:r w:rsidRPr="00AE5466">
        <w:rPr>
          <w:rFonts w:asciiTheme="minorHAnsi" w:hAnsiTheme="minorHAnsi" w:cstheme="minorHAnsi"/>
          <w:sz w:val="22"/>
          <w:szCs w:val="22"/>
          <w:lang w:eastAsia="en-US"/>
        </w:rPr>
        <w:t xml:space="preserve">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7C490F33" w:rsidR="004A6435" w:rsidRDefault="004A6435" w:rsidP="00635970">
      <w:pPr>
        <w:pStyle w:val="Odsekzoznamu"/>
        <w:tabs>
          <w:tab w:val="left" w:pos="993"/>
        </w:tabs>
        <w:ind w:left="993"/>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Kúpnej c</w:t>
      </w:r>
      <w:r w:rsidR="00371B81" w:rsidRPr="00AC7ABD">
        <w:rPr>
          <w:rFonts w:asciiTheme="minorHAnsi" w:hAnsiTheme="minorHAnsi" w:cstheme="minorHAnsi"/>
          <w:sz w:val="22"/>
          <w:szCs w:val="22"/>
          <w:lang w:eastAsia="en-US"/>
        </w:rPr>
        <w:t>eny uplatnená ešte pred</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Pr>
          <w:rFonts w:asciiTheme="minorHAnsi" w:hAnsiTheme="minorHAnsi" w:cstheme="minorHAnsi"/>
          <w:sz w:val="22"/>
          <w:szCs w:val="22"/>
          <w:lang w:eastAsia="en-US"/>
        </w:rPr>
        <w:t xml:space="preserve"> z</w:t>
      </w:r>
      <w:r w:rsidR="009E3D3E">
        <w:rPr>
          <w:rFonts w:asciiTheme="minorHAnsi" w:hAnsiTheme="minorHAnsi" w:cstheme="minorHAnsi"/>
          <w:sz w:val="22"/>
          <w:szCs w:val="22"/>
          <w:lang w:eastAsia="en-US"/>
        </w:rPr>
        <w:t> </w:t>
      </w:r>
      <w:r>
        <w:rPr>
          <w:rFonts w:asciiTheme="minorHAnsi" w:hAnsiTheme="minorHAnsi" w:cstheme="minorHAnsi"/>
          <w:sz w:val="22"/>
          <w:szCs w:val="22"/>
          <w:lang w:eastAsia="en-US"/>
        </w:rPr>
        <w:t xml:space="preserve">Kúpnej ceny bude vzťahovať, </w:t>
      </w:r>
      <w:r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znížiť o</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 xml:space="preserve">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C8B1621"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k</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uplatneniu zľavy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DPH v</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zmysle platných právnych predpisov. Dodávateľ 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w:t>
      </w:r>
      <w:r w:rsidR="009E3D3E">
        <w:rPr>
          <w:rFonts w:asciiTheme="minorHAnsi" w:hAnsiTheme="minorHAnsi" w:cstheme="minorHAnsi"/>
          <w:sz w:val="22"/>
          <w:szCs w:val="22"/>
          <w:lang w:eastAsia="en-US"/>
        </w:rPr>
        <w:t> </w:t>
      </w:r>
      <w:r w:rsidR="00371B81" w:rsidRPr="00371B81">
        <w:rPr>
          <w:rFonts w:asciiTheme="minorHAnsi" w:hAnsiTheme="minorHAnsi" w:cstheme="minorHAnsi"/>
          <w:sz w:val="22"/>
          <w:szCs w:val="22"/>
          <w:lang w:eastAsia="en-US"/>
        </w:rPr>
        <w:t>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náležitostiach a</w:t>
      </w:r>
      <w:r w:rsidR="009E3D3E">
        <w:rPr>
          <w:rFonts w:asciiTheme="minorHAnsi" w:hAnsiTheme="minorHAnsi" w:cstheme="minorHAnsi"/>
          <w:sz w:val="22"/>
          <w:szCs w:val="22"/>
          <w:lang w:eastAsia="en-US"/>
        </w:rPr>
        <w:t> </w:t>
      </w:r>
      <w:r w:rsidR="004A6435">
        <w:rPr>
          <w:rFonts w:asciiTheme="minorHAnsi" w:hAnsiTheme="minorHAnsi" w:cstheme="minorHAnsi"/>
          <w:sz w:val="22"/>
          <w:szCs w:val="22"/>
          <w:lang w:eastAsia="en-US"/>
        </w:rPr>
        <w:t>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79F6C7DD" w:rsidR="00573390" w:rsidRPr="00AC7ABD" w:rsidRDefault="00573390" w:rsidP="00635970">
      <w:pPr>
        <w:pStyle w:val="Odsekzoznamu"/>
        <w:numPr>
          <w:ilvl w:val="1"/>
          <w:numId w:val="33"/>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E3D3E">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lastRenderedPageBreak/>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77777777" w:rsidR="00573390" w:rsidRPr="00AC7ABD" w:rsidRDefault="00573390" w:rsidP="00AC7ABD">
      <w:pPr>
        <w:tabs>
          <w:tab w:val="left" w:pos="360"/>
        </w:tabs>
        <w:ind w:left="360"/>
        <w:jc w:val="both"/>
        <w:rPr>
          <w:rFonts w:asciiTheme="minorHAnsi" w:hAnsiTheme="minorHAnsi" w:cstheme="minorHAnsi"/>
          <w:sz w:val="22"/>
          <w:szCs w:val="22"/>
          <w:lang w:eastAsia="en-US"/>
        </w:rPr>
      </w:pPr>
    </w:p>
    <w:p w14:paraId="30A795EF" w14:textId="77777777" w:rsidR="00267358" w:rsidRDefault="00267358" w:rsidP="006A4608">
      <w:pPr>
        <w:pStyle w:val="Odsekzoznamu"/>
        <w:ind w:left="0"/>
        <w:jc w:val="center"/>
        <w:rPr>
          <w:rFonts w:asciiTheme="minorHAnsi" w:hAnsiTheme="minorHAnsi" w:cstheme="minorHAnsi"/>
          <w:b/>
          <w:color w:val="000000"/>
          <w:sz w:val="22"/>
          <w:szCs w:val="22"/>
        </w:rPr>
      </w:pPr>
    </w:p>
    <w:p w14:paraId="0D1B73F5" w14:textId="53B061DF"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5EDCC8A0"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6F30E5">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6F30E5">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6E133738"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6F30E5">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6F30E5">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443427E9"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4422A96E"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7C23C8">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7C23C8">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xml:space="preserve">% z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3667F1" w:rsidRPr="00C934B1">
        <w:rPr>
          <w:rFonts w:asciiTheme="minorHAnsi" w:hAnsiTheme="minorHAnsi" w:cstheme="minorHAnsi"/>
          <w:b/>
          <w:bCs/>
          <w:sz w:val="22"/>
          <w:szCs w:val="22"/>
        </w:rPr>
        <w:t xml:space="preserve"> 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za dodanie </w:t>
      </w:r>
      <w:r w:rsidR="006F30E5">
        <w:rPr>
          <w:rFonts w:asciiTheme="minorHAnsi" w:hAnsiTheme="minorHAnsi" w:cstheme="minorHAnsi"/>
          <w:b/>
          <w:bCs/>
          <w:sz w:val="22"/>
          <w:szCs w:val="22"/>
        </w:rPr>
        <w:t>tovaru</w:t>
      </w:r>
      <w:r w:rsidR="003667F1" w:rsidRPr="00555697">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podľa čl. IV bod 5 Zmluvy bez DPH</w:t>
      </w:r>
      <w:r w:rsidR="003667F1" w:rsidRPr="00AC7ABD">
        <w:rPr>
          <w:rFonts w:asciiTheme="minorHAnsi" w:hAnsiTheme="minorHAnsi" w:cstheme="minorHAnsi"/>
          <w:sz w:val="22"/>
          <w:szCs w:val="22"/>
        </w:rPr>
        <w:t>,</w:t>
      </w:r>
      <w:r w:rsidR="002B0D55">
        <w:rPr>
          <w:rFonts w:asciiTheme="minorHAnsi" w:hAnsiTheme="minorHAnsi" w:cstheme="minorHAnsi"/>
          <w:sz w:val="22"/>
          <w:szCs w:val="22"/>
        </w:rPr>
        <w:t xml:space="preserve"> za</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60005DDF"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a včasn</w:t>
      </w:r>
      <w:r w:rsidR="007C23C8">
        <w:rPr>
          <w:rFonts w:asciiTheme="minorHAnsi" w:hAnsiTheme="minorHAnsi" w:cstheme="minorHAnsi"/>
          <w:sz w:val="22"/>
          <w:szCs w:val="22"/>
        </w:rPr>
        <w:t>e</w:t>
      </w:r>
      <w:r w:rsidR="00E26DF9" w:rsidRPr="00AC7ABD">
        <w:rPr>
          <w:rFonts w:asciiTheme="minorHAnsi" w:hAnsiTheme="minorHAnsi" w:cstheme="minorHAnsi"/>
          <w:sz w:val="22"/>
          <w:szCs w:val="22"/>
        </w:rPr>
        <w:t xml:space="preserve">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461BA0" w:rsidRPr="00AC7ABD">
        <w:rPr>
          <w:rFonts w:asciiTheme="minorHAnsi" w:hAnsiTheme="minorHAnsi" w:cstheme="minorHAnsi"/>
          <w:sz w:val="22"/>
          <w:szCs w:val="22"/>
        </w:rPr>
        <w:t xml:space="preserve"> </w:t>
      </w:r>
      <w:r w:rsidR="00600645" w:rsidRPr="00AC7ABD">
        <w:rPr>
          <w:rFonts w:asciiTheme="minorHAnsi" w:hAnsiTheme="minorHAnsi" w:cstheme="minorHAnsi"/>
          <w:sz w:val="22"/>
          <w:szCs w:val="22"/>
        </w:rPr>
        <w:t xml:space="preserve">podľa čl. VIII bod 14 Zmluvy,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15</w:t>
      </w:r>
      <w:r w:rsidR="002D69E0" w:rsidRPr="00555697">
        <w:rPr>
          <w:rFonts w:asciiTheme="minorHAnsi" w:hAnsiTheme="minorHAnsi" w:cstheme="minorHAnsi"/>
          <w:sz w:val="22"/>
          <w:szCs w:val="22"/>
          <w:lang w:eastAsia="en-US"/>
        </w:rPr>
        <w:t xml:space="preserve"> posledná veta</w:t>
      </w:r>
      <w:r w:rsidR="00600645" w:rsidRPr="00AC7ABD">
        <w:rPr>
          <w:rFonts w:asciiTheme="minorHAnsi" w:hAnsiTheme="minorHAnsi" w:cstheme="minorHAnsi"/>
          <w:sz w:val="22"/>
          <w:szCs w:val="22"/>
          <w:lang w:eastAsia="en-US"/>
        </w:rPr>
        <w:t xml:space="preserve"> 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1FEBE6B8"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 xml:space="preserve">Zmluvné strany </w:t>
      </w:r>
      <w:r w:rsidR="002B0D55">
        <w:rPr>
          <w:rFonts w:asciiTheme="minorHAnsi" w:hAnsiTheme="minorHAnsi" w:cstheme="minorHAnsi"/>
          <w:sz w:val="22"/>
          <w:szCs w:val="22"/>
        </w:rPr>
        <w:t>vy</w:t>
      </w:r>
      <w:r w:rsidR="002B0D55" w:rsidRPr="00555697">
        <w:rPr>
          <w:rFonts w:asciiTheme="minorHAnsi" w:hAnsiTheme="minorHAnsi" w:cstheme="minorHAnsi"/>
          <w:sz w:val="22"/>
          <w:szCs w:val="22"/>
        </w:rPr>
        <w:t>hlasujú</w:t>
      </w:r>
      <w:r w:rsidR="00461BA0" w:rsidRPr="00555697">
        <w:rPr>
          <w:rFonts w:asciiTheme="minorHAnsi" w:hAnsiTheme="minorHAnsi" w:cstheme="minorHAnsi"/>
          <w:sz w:val="22"/>
          <w:szCs w:val="22"/>
        </w:rPr>
        <w:t>,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2A3E36B4"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017B8D">
        <w:rPr>
          <w:rFonts w:asciiTheme="minorHAnsi" w:hAnsiTheme="minorHAnsi" w:cstheme="minorHAnsi"/>
          <w:sz w:val="22"/>
          <w:szCs w:val="22"/>
          <w:lang w:eastAsia="cs-CZ"/>
        </w:rPr>
        <w:t>Kupujúceho</w:t>
      </w:r>
      <w:r w:rsidR="00017B8D" w:rsidRP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37FEE8D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017B8D">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xml:space="preserve">. Zmluvu </w:t>
      </w:r>
      <w:r w:rsidR="00CB5013">
        <w:rPr>
          <w:rFonts w:asciiTheme="minorHAnsi" w:hAnsiTheme="minorHAnsi" w:cstheme="minorHAnsi"/>
          <w:color w:val="000000"/>
          <w:sz w:val="22"/>
          <w:szCs w:val="22"/>
        </w:rPr>
        <w:t>môžu Zmluvné strany</w:t>
      </w:r>
      <w:r w:rsidRPr="00CD43DB">
        <w:rPr>
          <w:rFonts w:asciiTheme="minorHAnsi" w:hAnsiTheme="minorHAnsi" w:cstheme="minorHAnsi"/>
          <w:color w:val="000000"/>
          <w:sz w:val="22"/>
          <w:szCs w:val="22"/>
        </w:rPr>
        <w:t xml:space="preserve">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149AE36A"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88F086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 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77681906"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w:t>
      </w:r>
      <w:r w:rsidR="00CB5013">
        <w:rPr>
          <w:rFonts w:asciiTheme="minorHAnsi" w:hAnsiTheme="minorHAnsi" w:cstheme="minorHAnsi"/>
          <w:color w:val="000000"/>
          <w:sz w:val="22"/>
          <w:szCs w:val="22"/>
        </w:rPr>
        <w:t xml:space="preserve">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w:t>
      </w:r>
      <w:r w:rsidR="00CB5013">
        <w:rPr>
          <w:rFonts w:asciiTheme="minorHAnsi" w:hAnsiTheme="minorHAnsi" w:cstheme="minorHAnsi"/>
          <w:color w:val="000000"/>
          <w:sz w:val="22"/>
          <w:szCs w:val="22"/>
        </w:rPr>
        <w:t>; alebo</w:t>
      </w:r>
    </w:p>
    <w:p w14:paraId="09FD6911" w14:textId="6F94E25A" w:rsidR="00CB5013" w:rsidRDefault="00CB5013" w:rsidP="003C119D">
      <w:pPr>
        <w:pStyle w:val="Odsekzoznamu"/>
        <w:numPr>
          <w:ilvl w:val="1"/>
          <w:numId w:val="6"/>
        </w:numPr>
        <w:ind w:left="1134" w:hanging="426"/>
        <w:jc w:val="both"/>
        <w:rPr>
          <w:rFonts w:asciiTheme="minorHAnsi" w:hAnsiTheme="minorHAnsi" w:cstheme="minorHAnsi"/>
          <w:color w:val="000000"/>
          <w:sz w:val="22"/>
          <w:szCs w:val="22"/>
        </w:rPr>
      </w:pPr>
      <w:r w:rsidRPr="00CB5013">
        <w:rPr>
          <w:rFonts w:asciiTheme="minorHAnsi" w:hAnsiTheme="minorHAnsi" w:cstheme="minorHAnsi"/>
          <w:color w:val="000000"/>
          <w:sz w:val="22"/>
          <w:szCs w:val="22"/>
        </w:rPr>
        <w:t xml:space="preserve">ak Kupujúci poruší povinnosti podľa čl. VII Zmluvy, </w:t>
      </w:r>
      <w:r w:rsidRPr="00E26C2C">
        <w:rPr>
          <w:rFonts w:asciiTheme="minorHAnsi" w:hAnsiTheme="minorHAnsi" w:cstheme="minorHAnsi"/>
          <w:color w:val="000000"/>
          <w:sz w:val="22"/>
          <w:szCs w:val="22"/>
        </w:rPr>
        <w:t>s poskytnutím primeranej lehoty na nápravu, ktorá nesmie byť kratšia ako 3 pracovné dni</w:t>
      </w:r>
      <w:r>
        <w:rPr>
          <w:rFonts w:asciiTheme="minorHAnsi" w:hAnsiTheme="minorHAnsi" w:cstheme="minorHAnsi"/>
          <w:color w:val="000000"/>
          <w:sz w:val="22"/>
          <w:szCs w:val="22"/>
        </w:rPr>
        <w:t>.</w:t>
      </w:r>
    </w:p>
    <w:p w14:paraId="36E06250" w14:textId="77777777" w:rsidR="00663EE4" w:rsidRPr="00CB5013" w:rsidRDefault="00663EE4" w:rsidP="003C119D">
      <w:pPr>
        <w:pStyle w:val="Odsekzoznamu"/>
        <w:ind w:left="1134"/>
        <w:jc w:val="both"/>
        <w:rPr>
          <w:rFonts w:asciiTheme="minorHAnsi" w:hAnsiTheme="minorHAnsi" w:cstheme="minorHAnsi"/>
          <w:color w:val="000000"/>
          <w:sz w:val="22"/>
          <w:szCs w:val="22"/>
        </w:rPr>
      </w:pPr>
    </w:p>
    <w:p w14:paraId="1CE9C226" w14:textId="50697AD3"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017B8D">
        <w:rPr>
          <w:rFonts w:asciiTheme="minorHAnsi" w:hAnsiTheme="minorHAnsi" w:cstheme="minorHAnsi"/>
          <w:color w:val="000000"/>
          <w:sz w:val="22"/>
          <w:szCs w:val="22"/>
        </w:rPr>
        <w:t>Kupujúci</w:t>
      </w:r>
      <w:r w:rsidR="00017B8D"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w:t>
      </w:r>
      <w:r w:rsidR="00CD125D">
        <w:rPr>
          <w:rFonts w:asciiTheme="minorHAnsi" w:hAnsiTheme="minorHAnsi" w:cstheme="minorHAnsi"/>
          <w:color w:val="000000"/>
          <w:sz w:val="22"/>
          <w:szCs w:val="22"/>
        </w:rPr>
        <w:t xml:space="preserve">(iii) </w:t>
      </w:r>
      <w:r w:rsidR="002F6A76" w:rsidRPr="00555697">
        <w:rPr>
          <w:rFonts w:asciiTheme="minorHAnsi" w:hAnsiTheme="minorHAnsi" w:cstheme="minorHAnsi"/>
          <w:color w:val="000000"/>
          <w:sz w:val="22"/>
          <w:szCs w:val="22"/>
        </w:rPr>
        <w:t>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34B3FD0B"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694E9210"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00B17A7E" w:rsidRPr="00635970">
        <w:rPr>
          <w:rFonts w:asciiTheme="minorHAnsi" w:hAnsiTheme="minorHAnsi" w:cstheme="minorHAnsi"/>
          <w:sz w:val="22"/>
          <w:szCs w:val="22"/>
        </w:rPr>
        <w:t>18</w:t>
      </w:r>
      <w:r w:rsidR="00B17A7E" w:rsidRPr="00831984">
        <w:rPr>
          <w:rFonts w:asciiTheme="minorHAnsi" w:hAnsiTheme="minorHAnsi" w:cstheme="minorHAnsi"/>
          <w:sz w:val="22"/>
          <w:szCs w:val="22"/>
        </w:rPr>
        <w:t xml:space="preserve"> </w:t>
      </w:r>
      <w:r w:rsidRPr="00831984">
        <w:rPr>
          <w:rFonts w:asciiTheme="minorHAnsi" w:hAnsiTheme="minorHAnsi" w:cstheme="minorHAnsi"/>
          <w:sz w:val="22"/>
          <w:szCs w:val="22"/>
        </w:rPr>
        <w:t>s</w:t>
      </w:r>
      <w:r>
        <w:rPr>
          <w:rFonts w:asciiTheme="minorHAnsi" w:hAnsiTheme="minorHAnsi" w:cstheme="minorHAnsi"/>
          <w:sz w:val="22"/>
          <w:szCs w:val="22"/>
        </w:rPr>
        <w:t xml:space="preserve">trán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7B0D317A" w14:textId="117B0494" w:rsidR="003E4BEB" w:rsidRPr="00CD43DB" w:rsidRDefault="003E4BEB"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Táto Zmluva nadobúda platnosť dňom jej podpisu obidvomi zmluvnými stranami a účinnosť </w:t>
      </w:r>
      <w:r w:rsidR="00B61929" w:rsidRPr="00CD43DB">
        <w:rPr>
          <w:rFonts w:asciiTheme="minorHAnsi" w:hAnsiTheme="minorHAnsi" w:cstheme="minorHAnsi"/>
          <w:sz w:val="22"/>
          <w:szCs w:val="22"/>
        </w:rPr>
        <w:t>za kumulatívneho splnenia</w:t>
      </w:r>
      <w:r w:rsidRPr="00CD43DB">
        <w:rPr>
          <w:rFonts w:asciiTheme="minorHAnsi" w:hAnsiTheme="minorHAnsi" w:cstheme="minorHAnsi"/>
          <w:sz w:val="22"/>
          <w:szCs w:val="22"/>
        </w:rPr>
        <w:t xml:space="preserve"> nasledovných podmienok : </w:t>
      </w:r>
    </w:p>
    <w:p w14:paraId="44300424" w14:textId="77777777" w:rsidR="003E4BEB" w:rsidRPr="00CD43DB" w:rsidRDefault="003E4BEB" w:rsidP="003E4BEB">
      <w:pPr>
        <w:rPr>
          <w:rFonts w:asciiTheme="minorHAnsi" w:hAnsiTheme="minorHAnsi" w:cstheme="minorHAnsi"/>
          <w:sz w:val="22"/>
          <w:szCs w:val="22"/>
        </w:rPr>
      </w:pPr>
    </w:p>
    <w:p w14:paraId="582FD6A0" w14:textId="3DBC9B8B" w:rsidR="00A21071" w:rsidRPr="00CD43DB" w:rsidRDefault="003E4BEB" w:rsidP="003E4BEB">
      <w:pPr>
        <w:pStyle w:val="Odsekzoznamu"/>
        <w:ind w:left="426"/>
        <w:jc w:val="both"/>
        <w:rPr>
          <w:rFonts w:asciiTheme="minorHAnsi" w:hAnsiTheme="minorHAnsi" w:cstheme="minorHAnsi"/>
          <w:sz w:val="22"/>
          <w:szCs w:val="22"/>
        </w:rPr>
      </w:pPr>
      <w:r w:rsidRPr="00CD43DB">
        <w:rPr>
          <w:rFonts w:asciiTheme="minorHAnsi" w:hAnsiTheme="minorHAnsi" w:cstheme="minorHAnsi"/>
          <w:sz w:val="22"/>
          <w:szCs w:val="22"/>
        </w:rPr>
        <w:t xml:space="preserve">a) </w:t>
      </w:r>
      <w:r w:rsidR="00A21071" w:rsidRPr="00CD43DB">
        <w:rPr>
          <w:rFonts w:asciiTheme="minorHAnsi" w:hAnsiTheme="minorHAnsi" w:cstheme="minorHAnsi"/>
          <w:sz w:val="22"/>
          <w:szCs w:val="22"/>
        </w:rPr>
        <w:t>dňom nasledujúcim po dni jej zverejnenia v zmysle §</w:t>
      </w:r>
      <w:r w:rsidR="00430F5D">
        <w:rPr>
          <w:rFonts w:asciiTheme="minorHAnsi" w:hAnsiTheme="minorHAnsi" w:cstheme="minorHAnsi"/>
          <w:sz w:val="22"/>
          <w:szCs w:val="22"/>
        </w:rPr>
        <w:t xml:space="preserve"> </w:t>
      </w:r>
      <w:r w:rsidR="00A21071" w:rsidRPr="00CD43DB">
        <w:rPr>
          <w:rFonts w:asciiTheme="minorHAnsi" w:hAnsiTheme="minorHAnsi" w:cstheme="minorHAnsi"/>
          <w:sz w:val="22"/>
          <w:szCs w:val="22"/>
        </w:rPr>
        <w:t xml:space="preserve">47a zákona č. 40/1964 Zb. Občianskeho zákonníka v platnom znení </w:t>
      </w:r>
      <w:r w:rsidR="00CD125D">
        <w:rPr>
          <w:rFonts w:asciiTheme="minorHAnsi" w:hAnsiTheme="minorHAnsi" w:cstheme="minorHAnsi"/>
          <w:sz w:val="22"/>
          <w:szCs w:val="22"/>
        </w:rPr>
        <w:t>v spojení s</w:t>
      </w:r>
      <w:r w:rsidR="00CD125D" w:rsidRPr="00CD43DB">
        <w:rPr>
          <w:rFonts w:asciiTheme="minorHAnsi" w:hAnsiTheme="minorHAnsi" w:cstheme="minorHAnsi"/>
          <w:sz w:val="22"/>
          <w:szCs w:val="22"/>
        </w:rPr>
        <w:t xml:space="preserve"> </w:t>
      </w:r>
      <w:r w:rsidR="00A21071" w:rsidRPr="00CD43DB">
        <w:rPr>
          <w:rFonts w:asciiTheme="minorHAnsi" w:hAnsiTheme="minorHAnsi" w:cstheme="minorHAnsi"/>
          <w:sz w:val="22"/>
          <w:szCs w:val="22"/>
        </w:rPr>
        <w:t>§ 5a zákona č. 211/2000 Z. z. o slobodnom prístupe k informáciám a o zmene a doplnení niektorých zákonov (zákon o slobode informácií) v znení neskorších predpisov</w:t>
      </w:r>
      <w:r w:rsidR="00430F5D">
        <w:rPr>
          <w:rFonts w:asciiTheme="minorHAnsi" w:hAnsiTheme="minorHAnsi" w:cstheme="minorHAnsi"/>
          <w:sz w:val="22"/>
          <w:szCs w:val="22"/>
        </w:rPr>
        <w:t>; a</w:t>
      </w:r>
    </w:p>
    <w:p w14:paraId="454192CF" w14:textId="5D59E63C" w:rsidR="003E4BEB" w:rsidRPr="00831984" w:rsidRDefault="00E37528" w:rsidP="00025387">
      <w:pPr>
        <w:pStyle w:val="Odsekzoznamu"/>
        <w:tabs>
          <w:tab w:val="left" w:pos="426"/>
        </w:tabs>
        <w:ind w:left="426"/>
        <w:contextualSpacing w:val="0"/>
        <w:jc w:val="both"/>
        <w:rPr>
          <w:rFonts w:asciiTheme="minorHAnsi" w:hAnsiTheme="minorHAnsi" w:cstheme="minorHAnsi"/>
          <w:sz w:val="22"/>
          <w:szCs w:val="22"/>
        </w:rPr>
      </w:pPr>
      <w:r>
        <w:rPr>
          <w:rFonts w:asciiTheme="minorHAnsi" w:hAnsiTheme="minorHAnsi" w:cstheme="minorHAnsi"/>
          <w:sz w:val="22"/>
          <w:szCs w:val="22"/>
        </w:rPr>
        <w:t>b</w:t>
      </w:r>
      <w:r w:rsidR="00876BFB" w:rsidRPr="00831984">
        <w:rPr>
          <w:rFonts w:asciiTheme="minorHAnsi" w:hAnsiTheme="minorHAnsi" w:cstheme="minorHAnsi"/>
          <w:sz w:val="22"/>
          <w:szCs w:val="22"/>
        </w:rPr>
        <w:t xml:space="preserve">) </w:t>
      </w:r>
      <w:r w:rsidR="0040693B" w:rsidRPr="00831984">
        <w:rPr>
          <w:rFonts w:asciiTheme="minorHAnsi" w:hAnsiTheme="minorHAnsi" w:cstheme="minorHAnsi"/>
          <w:sz w:val="22"/>
          <w:szCs w:val="22"/>
        </w:rPr>
        <w:t xml:space="preserve">schválením Žiadosti o poskytnutie nenávratného finančného príspevku poskytovateľom pomoci, ktorým je Ministerstvo investícií, regionálneho rozvoja a informatizácie Slovenskej republiky na základe žiadosti </w:t>
      </w:r>
      <w:r w:rsidR="00F727B3" w:rsidRPr="00635970">
        <w:rPr>
          <w:rFonts w:asciiTheme="minorHAnsi" w:hAnsiTheme="minorHAnsi" w:cstheme="minorHAnsi"/>
          <w:sz w:val="22"/>
          <w:szCs w:val="22"/>
        </w:rPr>
        <w:t xml:space="preserve">Banskobystrického samosprávneho kraja </w:t>
      </w:r>
      <w:r w:rsidR="0040693B" w:rsidRPr="00635970">
        <w:rPr>
          <w:rFonts w:asciiTheme="minorHAnsi" w:hAnsiTheme="minorHAnsi" w:cstheme="minorHAnsi"/>
          <w:sz w:val="22"/>
          <w:szCs w:val="22"/>
        </w:rPr>
        <w:t>o nenávratný finančný príspevok (</w:t>
      </w:r>
      <w:proofErr w:type="spellStart"/>
      <w:r w:rsidR="0040693B" w:rsidRPr="00635970">
        <w:rPr>
          <w:rFonts w:asciiTheme="minorHAnsi" w:hAnsiTheme="minorHAnsi" w:cstheme="minorHAnsi"/>
          <w:sz w:val="22"/>
          <w:szCs w:val="22"/>
        </w:rPr>
        <w:t>ŽoNFP</w:t>
      </w:r>
      <w:proofErr w:type="spellEnd"/>
      <w:r w:rsidR="0040693B" w:rsidRPr="00635970">
        <w:rPr>
          <w:rFonts w:asciiTheme="minorHAnsi" w:hAnsiTheme="minorHAnsi" w:cstheme="minorHAnsi"/>
          <w:sz w:val="22"/>
          <w:szCs w:val="22"/>
        </w:rPr>
        <w:t>)</w:t>
      </w:r>
      <w:r w:rsidR="00025387" w:rsidRPr="00635970">
        <w:rPr>
          <w:rFonts w:asciiTheme="minorHAnsi" w:hAnsiTheme="minorHAnsi" w:cstheme="minorHAnsi"/>
          <w:sz w:val="22"/>
          <w:szCs w:val="22"/>
        </w:rPr>
        <w:t xml:space="preserve"> </w:t>
      </w:r>
      <w:r w:rsidR="00876BFB" w:rsidRPr="00635970">
        <w:rPr>
          <w:rFonts w:asciiTheme="minorHAnsi" w:hAnsiTheme="minorHAnsi" w:cstheme="minorHAnsi"/>
          <w:sz w:val="22"/>
          <w:szCs w:val="22"/>
        </w:rPr>
        <w:t xml:space="preserve">na projekt: </w:t>
      </w:r>
      <w:r w:rsidR="00F727B3" w:rsidRPr="00635970">
        <w:rPr>
          <w:rFonts w:asciiTheme="minorHAnsi" w:hAnsiTheme="minorHAnsi" w:cstheme="minorHAnsi"/>
          <w:sz w:val="22"/>
          <w:szCs w:val="22"/>
        </w:rPr>
        <w:t>Stredná priemyselná škola Jozefa Murgaša Banská Bystrica - Moderné vzdelávacie technologické centrum pre podporu digitalizácie priemyslu</w:t>
      </w:r>
      <w:r w:rsidR="00B77067" w:rsidRPr="00831984">
        <w:rPr>
          <w:rFonts w:asciiTheme="minorHAnsi" w:hAnsiTheme="minorHAnsi" w:cstheme="minorHAnsi"/>
          <w:sz w:val="22"/>
          <w:szCs w:val="22"/>
        </w:rPr>
        <w:t>,</w:t>
      </w:r>
      <w:r w:rsidR="00876BFB" w:rsidRPr="00831984">
        <w:rPr>
          <w:rFonts w:asciiTheme="minorHAnsi" w:hAnsiTheme="minorHAnsi" w:cstheme="minorHAnsi"/>
          <w:sz w:val="22"/>
          <w:szCs w:val="22"/>
        </w:rPr>
        <w:t xml:space="preserve"> podľa ktorej bud</w:t>
      </w:r>
      <w:r w:rsidR="00CD658A" w:rsidRPr="00831984">
        <w:rPr>
          <w:rFonts w:asciiTheme="minorHAnsi" w:hAnsiTheme="minorHAnsi" w:cstheme="minorHAnsi"/>
          <w:sz w:val="22"/>
          <w:szCs w:val="22"/>
        </w:rPr>
        <w:t xml:space="preserve">ú rozpočtové náklady predloženého projektu </w:t>
      </w:r>
      <w:r w:rsidR="00876BFB" w:rsidRPr="00831984">
        <w:rPr>
          <w:rFonts w:asciiTheme="minorHAnsi" w:hAnsiTheme="minorHAnsi" w:cstheme="minorHAnsi"/>
          <w:sz w:val="22"/>
          <w:szCs w:val="22"/>
        </w:rPr>
        <w:t>považované za oprávnený náklad (schválené v rámci vyhodnotenia schvaľovacieho procesu tohto projektu</w:t>
      </w:r>
      <w:r w:rsidR="00876BFB" w:rsidRPr="00635970">
        <w:rPr>
          <w:rFonts w:asciiTheme="minorHAnsi" w:hAnsiTheme="minorHAnsi" w:cstheme="minorHAnsi"/>
          <w:sz w:val="22"/>
          <w:szCs w:val="22"/>
        </w:rPr>
        <w:t>)</w:t>
      </w:r>
      <w:r w:rsidR="000D3155">
        <w:rPr>
          <w:rFonts w:asciiTheme="minorHAnsi" w:hAnsiTheme="minorHAnsi" w:cstheme="minorHAnsi"/>
          <w:sz w:val="22"/>
          <w:szCs w:val="22"/>
        </w:rPr>
        <w:t>.</w:t>
      </w:r>
    </w:p>
    <w:p w14:paraId="58EAD2B0" w14:textId="77777777" w:rsidR="007D6100" w:rsidRPr="007D6100" w:rsidRDefault="007D6100"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lastRenderedPageBreak/>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58C27730"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Neoddeliteľnou súčasťou Zmluvy sa stávajú aj písomné dodatky,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4093A9AA"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5A835245" w14:textId="07288E6C" w:rsidR="004D2EC1" w:rsidRPr="00831984" w:rsidRDefault="004D2EC1" w:rsidP="00AC7ABD">
      <w:pPr>
        <w:pStyle w:val="Bezriadkovania"/>
        <w:ind w:left="1410" w:hanging="984"/>
        <w:rPr>
          <w:rFonts w:asciiTheme="minorHAnsi" w:hAnsiTheme="minorHAnsi" w:cstheme="minorHAnsi"/>
          <w:sz w:val="22"/>
          <w:szCs w:val="22"/>
        </w:rPr>
      </w:pPr>
      <w:bookmarkStart w:id="2" w:name="_Hlk100576729"/>
      <w:r w:rsidRPr="00831984">
        <w:rPr>
          <w:rFonts w:asciiTheme="minorHAnsi" w:hAnsiTheme="minorHAnsi" w:cstheme="minorHAnsi"/>
          <w:sz w:val="22"/>
          <w:szCs w:val="22"/>
        </w:rPr>
        <w:t>Príloha č. 1</w:t>
      </w:r>
      <w:bookmarkStart w:id="3" w:name="_Hlk41418196"/>
      <w:r w:rsidR="007D6100" w:rsidRPr="00831984">
        <w:rPr>
          <w:rFonts w:asciiTheme="minorHAnsi" w:hAnsiTheme="minorHAnsi" w:cstheme="minorHAnsi"/>
          <w:sz w:val="22"/>
          <w:szCs w:val="22"/>
        </w:rPr>
        <w:t xml:space="preserve"> – </w:t>
      </w:r>
      <w:r w:rsidR="00B8705A" w:rsidRPr="00635970">
        <w:rPr>
          <w:rFonts w:asciiTheme="minorHAnsi" w:hAnsiTheme="minorHAnsi" w:cstheme="minorHAnsi"/>
          <w:sz w:val="22"/>
          <w:szCs w:val="22"/>
        </w:rPr>
        <w:t>Technická š</w:t>
      </w:r>
      <w:r w:rsidRPr="00635970">
        <w:rPr>
          <w:rFonts w:asciiTheme="minorHAnsi" w:hAnsiTheme="minorHAnsi" w:cstheme="minorHAnsi"/>
          <w:sz w:val="22"/>
          <w:szCs w:val="22"/>
        </w:rPr>
        <w:t>pecifikácia</w:t>
      </w:r>
      <w:bookmarkEnd w:id="3"/>
      <w:r w:rsidR="004139CE" w:rsidRPr="00635970">
        <w:rPr>
          <w:rFonts w:asciiTheme="minorHAnsi" w:hAnsiTheme="minorHAnsi" w:cstheme="minorHAnsi"/>
          <w:sz w:val="22"/>
          <w:szCs w:val="22"/>
        </w:rPr>
        <w:t xml:space="preserve"> </w:t>
      </w:r>
      <w:r w:rsidR="002508A8" w:rsidRPr="00635970">
        <w:rPr>
          <w:rFonts w:asciiTheme="minorHAnsi" w:hAnsiTheme="minorHAnsi" w:cstheme="minorHAnsi"/>
          <w:sz w:val="22"/>
          <w:szCs w:val="22"/>
        </w:rPr>
        <w:t xml:space="preserve">a Cenová ponuka </w:t>
      </w:r>
      <w:r w:rsidR="004139CE" w:rsidRPr="00635970">
        <w:rPr>
          <w:rFonts w:ascii="Nudista" w:hAnsi="Nudista"/>
          <w:bCs/>
          <w:i/>
          <w:iCs/>
        </w:rPr>
        <w:t>[predloží vo svojej ponuke vyplnenú časť za uchádzača]</w:t>
      </w:r>
    </w:p>
    <w:p w14:paraId="59CB25EE" w14:textId="659A9451" w:rsidR="004139CE" w:rsidRDefault="004139CE"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rFonts w:ascii="Nudista" w:hAnsi="Nudista"/>
          <w:bCs/>
          <w:i/>
          <w:iCs/>
        </w:rPr>
      </w:pPr>
      <w:r w:rsidRPr="00831984">
        <w:rPr>
          <w:rFonts w:asciiTheme="minorHAnsi" w:hAnsiTheme="minorHAnsi" w:cstheme="minorHAnsi"/>
          <w:sz w:val="22"/>
          <w:szCs w:val="22"/>
        </w:rPr>
        <w:t xml:space="preserve">Príloha č. </w:t>
      </w:r>
      <w:r w:rsidR="002F2680" w:rsidRPr="00831984">
        <w:rPr>
          <w:rFonts w:asciiTheme="minorHAnsi" w:hAnsiTheme="minorHAnsi" w:cstheme="minorHAnsi"/>
          <w:sz w:val="22"/>
          <w:szCs w:val="22"/>
        </w:rPr>
        <w:t>2</w:t>
      </w:r>
      <w:r w:rsidRPr="00831984">
        <w:rPr>
          <w:rFonts w:asciiTheme="minorHAnsi" w:hAnsiTheme="minorHAnsi" w:cstheme="minorHAnsi"/>
          <w:sz w:val="22"/>
          <w:szCs w:val="22"/>
        </w:rPr>
        <w:t xml:space="preserve"> – Z</w:t>
      </w:r>
      <w:r w:rsidRPr="00635970">
        <w:rPr>
          <w:rFonts w:asciiTheme="minorHAnsi" w:hAnsiTheme="minorHAnsi" w:cstheme="minorHAnsi"/>
          <w:sz w:val="22"/>
          <w:szCs w:val="22"/>
        </w:rPr>
        <w:t>oznam subdodávateľov</w:t>
      </w:r>
      <w:r w:rsidR="00562977" w:rsidRPr="00635970">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831984">
        <w:rPr>
          <w:rFonts w:asciiTheme="minorHAnsi" w:hAnsiTheme="minorHAnsi" w:cstheme="minorHAnsi"/>
          <w:sz w:val="22"/>
          <w:szCs w:val="22"/>
        </w:rPr>
        <w:t xml:space="preserve"> </w:t>
      </w:r>
      <w:r w:rsidRPr="00831984">
        <w:rPr>
          <w:rFonts w:ascii="Nudista" w:hAnsi="Nudista"/>
          <w:bCs/>
          <w:i/>
          <w:iCs/>
        </w:rPr>
        <w:t>[predloží vo</w:t>
      </w:r>
      <w:r w:rsidRPr="001F7531">
        <w:rPr>
          <w:rFonts w:ascii="Nudista" w:hAnsi="Nudista"/>
          <w:bCs/>
          <w:i/>
          <w:iCs/>
        </w:rPr>
        <w:t xml:space="preserve"> svojej ponuke</w:t>
      </w:r>
      <w:r w:rsidR="002B0CFB" w:rsidRPr="001F7531">
        <w:rPr>
          <w:rFonts w:ascii="Nudista" w:hAnsi="Nudista"/>
          <w:bCs/>
          <w:i/>
          <w:iCs/>
        </w:rPr>
        <w:t xml:space="preserve"> uchádzač</w:t>
      </w:r>
      <w:r w:rsidRPr="001F7531">
        <w:rPr>
          <w:rFonts w:ascii="Nudista" w:hAnsi="Nudista"/>
          <w:bCs/>
          <w:i/>
          <w:iCs/>
        </w:rPr>
        <w:t>]</w:t>
      </w:r>
    </w:p>
    <w:p w14:paraId="7FC8ED79" w14:textId="44887FC8" w:rsidR="009944F4" w:rsidRPr="009944F4" w:rsidRDefault="009944F4" w:rsidP="00562977">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rPr>
          <w:rFonts w:asciiTheme="minorHAnsi" w:hAnsiTheme="minorHAnsi" w:cstheme="minorHAnsi"/>
          <w:color w:val="000000"/>
          <w:sz w:val="22"/>
          <w:szCs w:val="22"/>
          <w:lang w:eastAsia="sk-SK"/>
        </w:rPr>
      </w:pPr>
      <w:r w:rsidRPr="009944F4">
        <w:rPr>
          <w:rFonts w:asciiTheme="minorHAnsi" w:hAnsiTheme="minorHAnsi" w:cstheme="minorHAnsi"/>
          <w:color w:val="000000"/>
          <w:sz w:val="22"/>
          <w:szCs w:val="22"/>
          <w:lang w:eastAsia="sk-SK"/>
        </w:rPr>
        <w:t>Príloha č.3 – Grafick</w:t>
      </w:r>
      <w:r w:rsidR="00817862">
        <w:rPr>
          <w:rFonts w:asciiTheme="minorHAnsi" w:hAnsiTheme="minorHAnsi" w:cstheme="minorHAnsi"/>
          <w:color w:val="000000"/>
          <w:sz w:val="22"/>
          <w:szCs w:val="22"/>
          <w:lang w:eastAsia="sk-SK"/>
        </w:rPr>
        <w:t>é</w:t>
      </w:r>
      <w:r w:rsidRPr="009944F4">
        <w:rPr>
          <w:rFonts w:asciiTheme="minorHAnsi" w:hAnsiTheme="minorHAnsi" w:cstheme="minorHAnsi"/>
          <w:color w:val="000000"/>
          <w:sz w:val="22"/>
          <w:szCs w:val="22"/>
          <w:lang w:eastAsia="sk-SK"/>
        </w:rPr>
        <w:t xml:space="preserve"> p</w:t>
      </w:r>
      <w:r w:rsidR="00817862">
        <w:rPr>
          <w:rFonts w:asciiTheme="minorHAnsi" w:hAnsiTheme="minorHAnsi" w:cstheme="minorHAnsi"/>
          <w:color w:val="000000"/>
          <w:sz w:val="22"/>
          <w:szCs w:val="22"/>
          <w:lang w:eastAsia="sk-SK"/>
        </w:rPr>
        <w:t>odklady</w:t>
      </w:r>
      <w:r w:rsidRPr="009944F4">
        <w:rPr>
          <w:rFonts w:asciiTheme="minorHAnsi" w:hAnsiTheme="minorHAnsi" w:cstheme="minorHAnsi"/>
          <w:color w:val="000000"/>
          <w:sz w:val="22"/>
          <w:szCs w:val="22"/>
          <w:lang w:eastAsia="sk-SK"/>
        </w:rPr>
        <w:t xml:space="preserve"> </w:t>
      </w:r>
    </w:p>
    <w:p w14:paraId="0F7722A4" w14:textId="77777777" w:rsidR="00B17A7E" w:rsidRPr="00420E4A" w:rsidRDefault="00B17A7E" w:rsidP="00420E4A">
      <w:pPr>
        <w:rPr>
          <w:lang w:eastAsia="sk-SK"/>
        </w:rPr>
      </w:pPr>
    </w:p>
    <w:p w14:paraId="29BEDFEE" w14:textId="07A7FF49" w:rsidR="00E01191" w:rsidRPr="00AC7ABD" w:rsidRDefault="00E01191" w:rsidP="00AC7ABD">
      <w:pPr>
        <w:ind w:left="426" w:hanging="426"/>
        <w:jc w:val="both"/>
        <w:rPr>
          <w:rFonts w:asciiTheme="minorHAnsi" w:hAnsiTheme="minorHAnsi" w:cstheme="minorHAnsi"/>
          <w:sz w:val="22"/>
          <w:szCs w:val="22"/>
        </w:rPr>
      </w:pPr>
      <w:r w:rsidRPr="005F2941">
        <w:rPr>
          <w:rFonts w:asciiTheme="minorHAnsi" w:hAnsiTheme="minorHAnsi" w:cstheme="minorHAnsi"/>
          <w:sz w:val="22"/>
          <w:szCs w:val="22"/>
        </w:rPr>
        <w:lastRenderedPageBreak/>
        <w:t xml:space="preserve">13.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2"/>
    <w:p w14:paraId="6040F837" w14:textId="77777777" w:rsidR="00FF3B82" w:rsidRPr="00CD43DB" w:rsidRDefault="00FF3B82" w:rsidP="009F44C5">
      <w:pPr>
        <w:jc w:val="both"/>
        <w:rPr>
          <w:rFonts w:asciiTheme="minorHAnsi" w:hAnsiTheme="minorHAnsi" w:cstheme="minorHAnsi"/>
          <w:sz w:val="22"/>
          <w:szCs w:val="22"/>
        </w:rPr>
      </w:pPr>
    </w:p>
    <w:p w14:paraId="49944DBC" w14:textId="77777777" w:rsidR="00267358" w:rsidRDefault="00267358" w:rsidP="009F44C5">
      <w:pPr>
        <w:jc w:val="both"/>
        <w:rPr>
          <w:rFonts w:asciiTheme="minorHAnsi" w:hAnsiTheme="minorHAnsi" w:cstheme="minorHAnsi"/>
          <w:sz w:val="22"/>
          <w:szCs w:val="22"/>
        </w:rPr>
      </w:pPr>
    </w:p>
    <w:p w14:paraId="5D445BA4" w14:textId="282FB736"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6A0E187E" w14:textId="77777777" w:rsidR="00CD658A" w:rsidRPr="00CD43DB" w:rsidRDefault="00CD658A" w:rsidP="009F44C5">
      <w:pPr>
        <w:jc w:val="both"/>
        <w:rPr>
          <w:rFonts w:asciiTheme="minorHAnsi" w:hAnsiTheme="minorHAnsi" w:cstheme="minorHAnsi"/>
          <w:sz w:val="22"/>
          <w:szCs w:val="22"/>
        </w:rPr>
      </w:pPr>
    </w:p>
    <w:p w14:paraId="7B13C101" w14:textId="42508F18" w:rsidR="00FF3B82" w:rsidRPr="00CD43DB" w:rsidRDefault="00FF3B82" w:rsidP="009F44C5">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t>V .................................</w:t>
      </w:r>
      <w:r w:rsidR="00F21E31">
        <w:rPr>
          <w:rFonts w:asciiTheme="minorHAnsi" w:hAnsiTheme="minorHAnsi" w:cstheme="minorHAnsi"/>
          <w:sz w:val="22"/>
          <w:szCs w:val="22"/>
        </w:rPr>
        <w:t>...</w:t>
      </w:r>
      <w:r w:rsidRPr="00CD43DB">
        <w:rPr>
          <w:rFonts w:asciiTheme="minorHAnsi" w:hAnsiTheme="minorHAnsi" w:cstheme="minorHAnsi"/>
          <w:sz w:val="22"/>
          <w:szCs w:val="22"/>
        </w:rPr>
        <w:t>, dňa ........</w:t>
      </w:r>
      <w:r w:rsidR="00F21E31">
        <w:rPr>
          <w:rFonts w:asciiTheme="minorHAnsi" w:hAnsiTheme="minorHAnsi" w:cstheme="minorHAnsi"/>
          <w:sz w:val="22"/>
          <w:szCs w:val="22"/>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6903FB">
        <w:rPr>
          <w:rFonts w:asciiTheme="minorHAnsi" w:hAnsiTheme="minorHAnsi" w:cstheme="minorHAnsi"/>
          <w:sz w:val="22"/>
          <w:szCs w:val="22"/>
        </w:rPr>
        <w:t> </w:t>
      </w:r>
      <w:r w:rsidR="002F2680" w:rsidRPr="002F2680">
        <w:rPr>
          <w:rFonts w:asciiTheme="minorHAnsi" w:hAnsiTheme="minorHAnsi" w:cstheme="minorHAnsi"/>
          <w:sz w:val="22"/>
          <w:szCs w:val="22"/>
        </w:rPr>
        <w:t>Banskej Bystrici</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3FE03DF2" w14:textId="77777777" w:rsidR="00FF3B82" w:rsidRPr="00CD43DB" w:rsidRDefault="00FF3B82" w:rsidP="00825F9B">
      <w:pPr>
        <w:tabs>
          <w:tab w:val="center" w:pos="1985"/>
          <w:tab w:val="center" w:pos="7088"/>
        </w:tabs>
        <w:jc w:val="both"/>
        <w:rPr>
          <w:rFonts w:asciiTheme="minorHAnsi" w:hAnsiTheme="minorHAnsi" w:cstheme="minorHAnsi"/>
          <w:sz w:val="22"/>
          <w:szCs w:val="22"/>
        </w:rPr>
      </w:pPr>
    </w:p>
    <w:p w14:paraId="39344422" w14:textId="6F09309A" w:rsidR="00FF3B82" w:rsidRDefault="003447A9" w:rsidP="00AC7ABD">
      <w:pPr>
        <w:tabs>
          <w:tab w:val="center" w:pos="1985"/>
          <w:tab w:val="center" w:pos="7088"/>
        </w:tabs>
        <w:ind w:left="709"/>
        <w:jc w:val="both"/>
        <w:rPr>
          <w:rFonts w:asciiTheme="minorHAnsi" w:hAnsiTheme="minorHAnsi" w:cstheme="minorHAnsi"/>
          <w:sz w:val="22"/>
          <w:szCs w:val="22"/>
        </w:rPr>
      </w:pPr>
      <w:r>
        <w:rPr>
          <w:rFonts w:asciiTheme="minorHAnsi" w:hAnsiTheme="minorHAnsi" w:cstheme="minorHAnsi"/>
          <w:sz w:val="22"/>
          <w:szCs w:val="22"/>
        </w:rPr>
        <w:tab/>
        <w:t xml:space="preserve">                                                                            </w:t>
      </w:r>
    </w:p>
    <w:p w14:paraId="1D7A882A" w14:textId="77777777" w:rsidR="00F21E31" w:rsidRPr="00CD43DB" w:rsidRDefault="00F21E31">
      <w:pPr>
        <w:tabs>
          <w:tab w:val="center" w:pos="1985"/>
          <w:tab w:val="center" w:pos="7088"/>
        </w:tabs>
        <w:jc w:val="both"/>
        <w:rPr>
          <w:rFonts w:asciiTheme="minorHAnsi" w:hAnsiTheme="minorHAnsi" w:cstheme="minorHAnsi"/>
          <w:sz w:val="22"/>
          <w:szCs w:val="22"/>
        </w:rPr>
      </w:pPr>
    </w:p>
    <w:p w14:paraId="27913481" w14:textId="77777777" w:rsidR="00831984" w:rsidRPr="00CD43DB" w:rsidRDefault="00831984" w:rsidP="00831984">
      <w:pPr>
        <w:tabs>
          <w:tab w:val="center" w:pos="1985"/>
          <w:tab w:val="center" w:pos="7088"/>
        </w:tabs>
        <w:jc w:val="both"/>
        <w:rPr>
          <w:rFonts w:asciiTheme="minorHAnsi" w:hAnsiTheme="minorHAnsi" w:cstheme="minorHAnsi"/>
          <w:sz w:val="22"/>
          <w:szCs w:val="22"/>
        </w:rPr>
      </w:pP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0897FB8E" w14:textId="27DB7F10" w:rsidR="00831984" w:rsidRPr="002F2680" w:rsidRDefault="008D2E77" w:rsidP="00831984">
      <w:pPr>
        <w:tabs>
          <w:tab w:val="center" w:pos="1985"/>
          <w:tab w:val="center" w:pos="7088"/>
        </w:tabs>
        <w:jc w:val="both"/>
        <w:rPr>
          <w:rFonts w:asciiTheme="minorHAnsi" w:hAnsiTheme="minorHAnsi" w:cstheme="minorHAnsi"/>
          <w:sz w:val="22"/>
          <w:szCs w:val="22"/>
        </w:rPr>
      </w:pPr>
      <w:r w:rsidRPr="008D2E77">
        <w:rPr>
          <w:rFonts w:asciiTheme="minorHAnsi" w:hAnsiTheme="minorHAnsi" w:cstheme="minorHAnsi"/>
          <w:sz w:val="22"/>
          <w:szCs w:val="22"/>
        </w:rPr>
        <w:t xml:space="preserve">                  </w:t>
      </w:r>
      <w:r w:rsidR="00831984" w:rsidRPr="004B576D">
        <w:rPr>
          <w:rFonts w:asciiTheme="minorHAnsi" w:hAnsiTheme="minorHAnsi" w:cstheme="minorHAnsi"/>
          <w:sz w:val="22"/>
          <w:szCs w:val="22"/>
          <w:highlight w:val="yellow"/>
        </w:rPr>
        <w:t>Predávajúc</w:t>
      </w:r>
      <w:r w:rsidR="00831984" w:rsidRPr="00CD43DB">
        <w:rPr>
          <w:rFonts w:asciiTheme="minorHAnsi" w:hAnsiTheme="minorHAnsi" w:cstheme="minorHAnsi"/>
          <w:sz w:val="22"/>
          <w:szCs w:val="22"/>
        </w:rPr>
        <w:t>i</w:t>
      </w:r>
      <w:r w:rsidR="00831984">
        <w:rPr>
          <w:rFonts w:asciiTheme="minorHAnsi" w:hAnsiTheme="minorHAnsi" w:cstheme="minorHAnsi"/>
          <w:sz w:val="22"/>
          <w:szCs w:val="22"/>
        </w:rPr>
        <w:t xml:space="preserve">           </w:t>
      </w:r>
      <w:r w:rsidR="00831984">
        <w:rPr>
          <w:rFonts w:asciiTheme="minorHAnsi" w:hAnsiTheme="minorHAnsi" w:cstheme="minorHAnsi"/>
          <w:sz w:val="22"/>
          <w:szCs w:val="22"/>
        </w:rPr>
        <w:tab/>
      </w:r>
      <w:r w:rsidR="00831984" w:rsidRPr="00D12A22">
        <w:rPr>
          <w:rFonts w:asciiTheme="minorHAnsi" w:hAnsiTheme="minorHAnsi" w:cstheme="minorHAnsi"/>
          <w:b/>
          <w:iCs/>
          <w:sz w:val="22"/>
          <w:szCs w:val="22"/>
        </w:rPr>
        <w:t>Banskobystrický samosprávny kraj</w:t>
      </w:r>
    </w:p>
    <w:p w14:paraId="499A1D06" w14:textId="3BCE3123" w:rsidR="00831984" w:rsidRPr="006601F1" w:rsidRDefault="00831984" w:rsidP="00831984">
      <w:pPr>
        <w:tabs>
          <w:tab w:val="center" w:pos="1985"/>
          <w:tab w:val="center" w:pos="7088"/>
        </w:tabs>
        <w:jc w:val="both"/>
        <w:rPr>
          <w:rFonts w:asciiTheme="minorHAnsi" w:hAnsiTheme="minorHAnsi" w:cstheme="minorHAnsi"/>
          <w:sz w:val="22"/>
          <w:szCs w:val="22"/>
          <w:highlight w:val="green"/>
        </w:rPr>
      </w:pPr>
      <w:r w:rsidRPr="002F2680">
        <w:rPr>
          <w:rFonts w:asciiTheme="minorHAnsi" w:hAnsiTheme="minorHAnsi" w:cstheme="minorHAnsi"/>
          <w:sz w:val="22"/>
          <w:szCs w:val="22"/>
        </w:rPr>
        <w:tab/>
      </w:r>
      <w:r w:rsidRPr="002F2680">
        <w:rPr>
          <w:rFonts w:asciiTheme="minorHAnsi" w:hAnsiTheme="minorHAnsi" w:cstheme="minorHAnsi"/>
          <w:sz w:val="22"/>
          <w:szCs w:val="22"/>
        </w:rPr>
        <w:tab/>
        <w:t xml:space="preserve">  </w:t>
      </w:r>
      <w:r w:rsidR="00224F5D">
        <w:rPr>
          <w:rFonts w:asciiTheme="minorHAnsi" w:hAnsiTheme="minorHAnsi" w:cstheme="minorHAnsi"/>
          <w:sz w:val="22"/>
          <w:szCs w:val="22"/>
        </w:rPr>
        <w:t>........................</w:t>
      </w:r>
      <w:r>
        <w:rPr>
          <w:rFonts w:asciiTheme="minorHAnsi" w:hAnsiTheme="minorHAnsi" w:cstheme="minorHAnsi"/>
          <w:sz w:val="22"/>
          <w:szCs w:val="22"/>
        </w:rPr>
        <w:t>, predseda</w:t>
      </w:r>
    </w:p>
    <w:p w14:paraId="2AB9C5BB" w14:textId="5A17C08E" w:rsidR="000B2B06" w:rsidRPr="00B23914" w:rsidRDefault="00831984" w:rsidP="00831984">
      <w:pPr>
        <w:tabs>
          <w:tab w:val="center" w:pos="1985"/>
          <w:tab w:val="center" w:pos="7088"/>
        </w:tabs>
        <w:jc w:val="both"/>
        <w:rPr>
          <w:rFonts w:asciiTheme="minorHAnsi" w:hAnsiTheme="minorHAnsi" w:cstheme="minorHAnsi"/>
          <w:sz w:val="22"/>
          <w:szCs w:val="22"/>
        </w:rPr>
      </w:pPr>
      <w:r w:rsidRPr="006601F1">
        <w:rPr>
          <w:rFonts w:asciiTheme="minorHAnsi" w:hAnsiTheme="minorHAnsi" w:cstheme="minorHAnsi"/>
          <w:b/>
          <w:bCs/>
          <w:sz w:val="22"/>
          <w:szCs w:val="22"/>
        </w:rPr>
        <w:tab/>
      </w:r>
      <w:r w:rsidRPr="00D12A22">
        <w:rPr>
          <w:rFonts w:asciiTheme="minorHAnsi" w:hAnsiTheme="minorHAnsi" w:cstheme="minorHAnsi"/>
          <w:sz w:val="22"/>
          <w:szCs w:val="22"/>
        </w:rPr>
        <w:tab/>
        <w:t>Banskobystrického samosprávneho kraja</w:t>
      </w:r>
    </w:p>
    <w:sectPr w:rsidR="000B2B06" w:rsidRPr="00B23914" w:rsidSect="007D6100">
      <w:footerReference w:type="default" r:id="rId12"/>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31101" w14:textId="77777777" w:rsidR="00A07126" w:rsidRDefault="00A07126" w:rsidP="007201A3">
      <w:r>
        <w:separator/>
      </w:r>
    </w:p>
  </w:endnote>
  <w:endnote w:type="continuationSeparator" w:id="0">
    <w:p w14:paraId="23226EC8" w14:textId="77777777" w:rsidR="00A07126" w:rsidRDefault="00A07126"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2A27BBBD" w:rsidR="007201A3" w:rsidRPr="00AC7ABD" w:rsidRDefault="007201A3">
        <w:pPr>
          <w:pStyle w:val="Pta"/>
          <w:jc w:val="right"/>
          <w:rPr>
            <w:rFonts w:asciiTheme="minorHAnsi" w:hAnsiTheme="minorHAnsi" w:cstheme="minorHAnsi"/>
            <w:sz w:val="20"/>
            <w:szCs w:val="20"/>
          </w:rPr>
        </w:pPr>
        <w:r w:rsidRPr="00AC7ABD">
          <w:rPr>
            <w:rFonts w:asciiTheme="minorHAnsi" w:hAnsiTheme="minorHAnsi" w:cstheme="minorHAnsi"/>
            <w:sz w:val="20"/>
            <w:szCs w:val="20"/>
          </w:rPr>
          <w:fldChar w:fldCharType="begin"/>
        </w:r>
        <w:r w:rsidRPr="00AC7ABD">
          <w:rPr>
            <w:rFonts w:asciiTheme="minorHAnsi" w:hAnsiTheme="minorHAnsi" w:cstheme="minorHAnsi"/>
            <w:sz w:val="20"/>
            <w:szCs w:val="20"/>
          </w:rPr>
          <w:instrText>PAGE   \* MERGEFORMAT</w:instrText>
        </w:r>
        <w:r w:rsidRPr="00AC7ABD">
          <w:rPr>
            <w:rFonts w:asciiTheme="minorHAnsi" w:hAnsiTheme="minorHAnsi" w:cstheme="minorHAnsi"/>
            <w:sz w:val="20"/>
            <w:szCs w:val="20"/>
          </w:rPr>
          <w:fldChar w:fldCharType="separate"/>
        </w:r>
        <w:r w:rsidRPr="00AC7ABD">
          <w:rPr>
            <w:rFonts w:asciiTheme="minorHAnsi" w:hAnsiTheme="minorHAnsi" w:cstheme="minorHAnsi"/>
            <w:sz w:val="20"/>
            <w:szCs w:val="20"/>
          </w:rPr>
          <w:t>2</w:t>
        </w:r>
        <w:r w:rsidRPr="00AC7ABD">
          <w:rPr>
            <w:rFonts w:asciiTheme="minorHAnsi" w:hAnsiTheme="minorHAnsi" w:cstheme="minorHAnsi"/>
            <w:sz w:val="20"/>
            <w:szCs w:val="20"/>
          </w:rPr>
          <w:fldChar w:fldCharType="end"/>
        </w:r>
        <w:r w:rsidR="00A81077" w:rsidRPr="00AC7ABD">
          <w:rPr>
            <w:rFonts w:asciiTheme="minorHAnsi" w:hAnsiTheme="minorHAnsi" w:cstheme="minorHAnsi"/>
            <w:sz w:val="20"/>
            <w:szCs w:val="20"/>
          </w:rPr>
          <w:t>/</w:t>
        </w:r>
        <w:r w:rsidR="00B17A7E">
          <w:rPr>
            <w:rFonts w:asciiTheme="minorHAnsi" w:hAnsiTheme="minorHAnsi" w:cstheme="minorHAnsi"/>
            <w:sz w:val="20"/>
            <w:szCs w:val="20"/>
          </w:rPr>
          <w:t>18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4AD76" w14:textId="77777777" w:rsidR="00A07126" w:rsidRDefault="00A07126" w:rsidP="007201A3">
      <w:r>
        <w:separator/>
      </w:r>
    </w:p>
  </w:footnote>
  <w:footnote w:type="continuationSeparator" w:id="0">
    <w:p w14:paraId="7FFCD42F" w14:textId="77777777" w:rsidR="00A07126" w:rsidRDefault="00A07126" w:rsidP="007201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AB274A"/>
    <w:multiLevelType w:val="hybridMultilevel"/>
    <w:tmpl w:val="0262C17A"/>
    <w:lvl w:ilvl="0" w:tplc="63F66D60">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F4031D"/>
    <w:multiLevelType w:val="hybridMultilevel"/>
    <w:tmpl w:val="5E3CA366"/>
    <w:lvl w:ilvl="0" w:tplc="3B8E03D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BAB091A"/>
    <w:multiLevelType w:val="hybridMultilevel"/>
    <w:tmpl w:val="D16E15A2"/>
    <w:lvl w:ilvl="0" w:tplc="523C5052">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D8C0D8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906CBA"/>
    <w:multiLevelType w:val="multilevel"/>
    <w:tmpl w:val="0FBCFFA4"/>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9"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21"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22"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4"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14790674">
    <w:abstractNumId w:val="9"/>
  </w:num>
  <w:num w:numId="2" w16cid:durableId="378896355">
    <w:abstractNumId w:val="15"/>
  </w:num>
  <w:num w:numId="3" w16cid:durableId="867109583">
    <w:abstractNumId w:val="19"/>
  </w:num>
  <w:num w:numId="4" w16cid:durableId="1861580296">
    <w:abstractNumId w:val="11"/>
  </w:num>
  <w:num w:numId="5" w16cid:durableId="61682886">
    <w:abstractNumId w:val="0"/>
  </w:num>
  <w:num w:numId="6" w16cid:durableId="113984045">
    <w:abstractNumId w:val="27"/>
  </w:num>
  <w:num w:numId="7" w16cid:durableId="374013984">
    <w:abstractNumId w:val="4"/>
  </w:num>
  <w:num w:numId="8" w16cid:durableId="1814442536">
    <w:abstractNumId w:val="2"/>
  </w:num>
  <w:num w:numId="9" w16cid:durableId="459878446">
    <w:abstractNumId w:val="28"/>
  </w:num>
  <w:num w:numId="10" w16cid:durableId="1650671385">
    <w:abstractNumId w:val="24"/>
  </w:num>
  <w:num w:numId="11" w16cid:durableId="315843769">
    <w:abstractNumId w:val="20"/>
  </w:num>
  <w:num w:numId="12" w16cid:durableId="1468663854">
    <w:abstractNumId w:val="17"/>
  </w:num>
  <w:num w:numId="13" w16cid:durableId="126706483">
    <w:abstractNumId w:val="21"/>
  </w:num>
  <w:num w:numId="14" w16cid:durableId="14126583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836863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4360544">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56254694">
    <w:abstractNumId w:val="14"/>
  </w:num>
  <w:num w:numId="18" w16cid:durableId="950478368">
    <w:abstractNumId w:val="16"/>
  </w:num>
  <w:num w:numId="19" w16cid:durableId="1643266715">
    <w:abstractNumId w:val="1"/>
  </w:num>
  <w:num w:numId="20" w16cid:durableId="152138533">
    <w:abstractNumId w:val="18"/>
  </w:num>
  <w:num w:numId="21" w16cid:durableId="1748335317">
    <w:abstractNumId w:val="13"/>
  </w:num>
  <w:num w:numId="22" w16cid:durableId="655375861">
    <w:abstractNumId w:val="31"/>
  </w:num>
  <w:num w:numId="23" w16cid:durableId="1670985871">
    <w:abstractNumId w:val="12"/>
  </w:num>
  <w:num w:numId="24" w16cid:durableId="1859157003">
    <w:abstractNumId w:val="8"/>
  </w:num>
  <w:num w:numId="25" w16cid:durableId="1831866856">
    <w:abstractNumId w:val="23"/>
  </w:num>
  <w:num w:numId="26" w16cid:durableId="197160312">
    <w:abstractNumId w:val="22"/>
  </w:num>
  <w:num w:numId="27" w16cid:durableId="1333947309">
    <w:abstractNumId w:val="25"/>
  </w:num>
  <w:num w:numId="28" w16cid:durableId="1529561200">
    <w:abstractNumId w:val="29"/>
  </w:num>
  <w:num w:numId="29" w16cid:durableId="426929933">
    <w:abstractNumId w:val="10"/>
  </w:num>
  <w:num w:numId="30" w16cid:durableId="367225807">
    <w:abstractNumId w:val="5"/>
  </w:num>
  <w:num w:numId="31" w16cid:durableId="552543218">
    <w:abstractNumId w:val="3"/>
  </w:num>
  <w:num w:numId="32" w16cid:durableId="2045250934">
    <w:abstractNumId w:val="6"/>
  </w:num>
  <w:num w:numId="33" w16cid:durableId="1431388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52F"/>
    <w:rsid w:val="00005E2D"/>
    <w:rsid w:val="00006EE8"/>
    <w:rsid w:val="00007594"/>
    <w:rsid w:val="00017B8D"/>
    <w:rsid w:val="00021A44"/>
    <w:rsid w:val="00025387"/>
    <w:rsid w:val="00057934"/>
    <w:rsid w:val="000704FC"/>
    <w:rsid w:val="00072EFE"/>
    <w:rsid w:val="0008060A"/>
    <w:rsid w:val="00081E60"/>
    <w:rsid w:val="00082A98"/>
    <w:rsid w:val="00082ED9"/>
    <w:rsid w:val="00090495"/>
    <w:rsid w:val="0009566F"/>
    <w:rsid w:val="00097615"/>
    <w:rsid w:val="000A2BB4"/>
    <w:rsid w:val="000A6C7F"/>
    <w:rsid w:val="000B0C3E"/>
    <w:rsid w:val="000B0E45"/>
    <w:rsid w:val="000B2B06"/>
    <w:rsid w:val="000C3268"/>
    <w:rsid w:val="000C5394"/>
    <w:rsid w:val="000C6B01"/>
    <w:rsid w:val="000C6E78"/>
    <w:rsid w:val="000D3155"/>
    <w:rsid w:val="000D3C7A"/>
    <w:rsid w:val="000D4A96"/>
    <w:rsid w:val="000E2541"/>
    <w:rsid w:val="000E59C4"/>
    <w:rsid w:val="000F2145"/>
    <w:rsid w:val="00101A95"/>
    <w:rsid w:val="00103D12"/>
    <w:rsid w:val="00114508"/>
    <w:rsid w:val="00116098"/>
    <w:rsid w:val="001216F8"/>
    <w:rsid w:val="001255B6"/>
    <w:rsid w:val="00132B98"/>
    <w:rsid w:val="001341A6"/>
    <w:rsid w:val="0013777E"/>
    <w:rsid w:val="001416C1"/>
    <w:rsid w:val="00144E0F"/>
    <w:rsid w:val="00153FE5"/>
    <w:rsid w:val="00161710"/>
    <w:rsid w:val="00170EA1"/>
    <w:rsid w:val="00172916"/>
    <w:rsid w:val="0017438E"/>
    <w:rsid w:val="00176804"/>
    <w:rsid w:val="00180130"/>
    <w:rsid w:val="00180B2A"/>
    <w:rsid w:val="001904EC"/>
    <w:rsid w:val="001937AA"/>
    <w:rsid w:val="001954DB"/>
    <w:rsid w:val="001A16B3"/>
    <w:rsid w:val="001B0731"/>
    <w:rsid w:val="001B2CF9"/>
    <w:rsid w:val="001C0C4F"/>
    <w:rsid w:val="001C1AC3"/>
    <w:rsid w:val="001C278A"/>
    <w:rsid w:val="001C662A"/>
    <w:rsid w:val="001C75EF"/>
    <w:rsid w:val="001C76FB"/>
    <w:rsid w:val="001D0D9B"/>
    <w:rsid w:val="001D29C6"/>
    <w:rsid w:val="001D4304"/>
    <w:rsid w:val="001D4E40"/>
    <w:rsid w:val="001D64D4"/>
    <w:rsid w:val="001E4AC2"/>
    <w:rsid w:val="001F6D58"/>
    <w:rsid w:val="001F7531"/>
    <w:rsid w:val="002122F6"/>
    <w:rsid w:val="00221060"/>
    <w:rsid w:val="00224F5D"/>
    <w:rsid w:val="002256AB"/>
    <w:rsid w:val="00237C7C"/>
    <w:rsid w:val="002404E0"/>
    <w:rsid w:val="002508A8"/>
    <w:rsid w:val="00251A35"/>
    <w:rsid w:val="00253886"/>
    <w:rsid w:val="002545A0"/>
    <w:rsid w:val="00263530"/>
    <w:rsid w:val="00267358"/>
    <w:rsid w:val="00270C87"/>
    <w:rsid w:val="00271FAE"/>
    <w:rsid w:val="00272D1E"/>
    <w:rsid w:val="00280278"/>
    <w:rsid w:val="00290B33"/>
    <w:rsid w:val="002921AF"/>
    <w:rsid w:val="0029353B"/>
    <w:rsid w:val="00294123"/>
    <w:rsid w:val="002950AA"/>
    <w:rsid w:val="002961F6"/>
    <w:rsid w:val="002962D0"/>
    <w:rsid w:val="002A02B3"/>
    <w:rsid w:val="002A2CC6"/>
    <w:rsid w:val="002B0CFB"/>
    <w:rsid w:val="002B0D55"/>
    <w:rsid w:val="002C1B4B"/>
    <w:rsid w:val="002C329F"/>
    <w:rsid w:val="002C32BE"/>
    <w:rsid w:val="002C654C"/>
    <w:rsid w:val="002C7893"/>
    <w:rsid w:val="002D3E20"/>
    <w:rsid w:val="002D4D60"/>
    <w:rsid w:val="002D69E0"/>
    <w:rsid w:val="002F2680"/>
    <w:rsid w:val="002F47E7"/>
    <w:rsid w:val="002F6A76"/>
    <w:rsid w:val="002F7C02"/>
    <w:rsid w:val="0030796B"/>
    <w:rsid w:val="00310BB9"/>
    <w:rsid w:val="00312084"/>
    <w:rsid w:val="003175C2"/>
    <w:rsid w:val="00317E79"/>
    <w:rsid w:val="00330B04"/>
    <w:rsid w:val="00332B31"/>
    <w:rsid w:val="00336293"/>
    <w:rsid w:val="003447A9"/>
    <w:rsid w:val="00345656"/>
    <w:rsid w:val="00345C87"/>
    <w:rsid w:val="00350365"/>
    <w:rsid w:val="00352D22"/>
    <w:rsid w:val="0036253F"/>
    <w:rsid w:val="003667F1"/>
    <w:rsid w:val="00367E4E"/>
    <w:rsid w:val="00371B81"/>
    <w:rsid w:val="00373973"/>
    <w:rsid w:val="00373E6F"/>
    <w:rsid w:val="00391527"/>
    <w:rsid w:val="00391BBB"/>
    <w:rsid w:val="00396506"/>
    <w:rsid w:val="003A1B7A"/>
    <w:rsid w:val="003A2343"/>
    <w:rsid w:val="003A31A3"/>
    <w:rsid w:val="003B102B"/>
    <w:rsid w:val="003B16A3"/>
    <w:rsid w:val="003B47FC"/>
    <w:rsid w:val="003B5D34"/>
    <w:rsid w:val="003B704D"/>
    <w:rsid w:val="003B7243"/>
    <w:rsid w:val="003C10E0"/>
    <w:rsid w:val="003C5398"/>
    <w:rsid w:val="003C639E"/>
    <w:rsid w:val="003E03DC"/>
    <w:rsid w:val="003E34F7"/>
    <w:rsid w:val="003E4BEB"/>
    <w:rsid w:val="003F1268"/>
    <w:rsid w:val="0040693B"/>
    <w:rsid w:val="004075BC"/>
    <w:rsid w:val="00411C24"/>
    <w:rsid w:val="00412CE9"/>
    <w:rsid w:val="004139CE"/>
    <w:rsid w:val="00415EC5"/>
    <w:rsid w:val="004170AE"/>
    <w:rsid w:val="00420E4A"/>
    <w:rsid w:val="00420F8B"/>
    <w:rsid w:val="00430161"/>
    <w:rsid w:val="00430F5D"/>
    <w:rsid w:val="00446EF1"/>
    <w:rsid w:val="0045273D"/>
    <w:rsid w:val="00452793"/>
    <w:rsid w:val="00452DFE"/>
    <w:rsid w:val="00454AB9"/>
    <w:rsid w:val="00457553"/>
    <w:rsid w:val="00461BA0"/>
    <w:rsid w:val="00467913"/>
    <w:rsid w:val="00471203"/>
    <w:rsid w:val="00477542"/>
    <w:rsid w:val="00485DE7"/>
    <w:rsid w:val="00486CF1"/>
    <w:rsid w:val="004915B5"/>
    <w:rsid w:val="00492C3B"/>
    <w:rsid w:val="00496E3A"/>
    <w:rsid w:val="004A535C"/>
    <w:rsid w:val="004A6378"/>
    <w:rsid w:val="004A6435"/>
    <w:rsid w:val="004A7564"/>
    <w:rsid w:val="004B0EF1"/>
    <w:rsid w:val="004B31D1"/>
    <w:rsid w:val="004B5768"/>
    <w:rsid w:val="004B576D"/>
    <w:rsid w:val="004C1CB6"/>
    <w:rsid w:val="004C2BC1"/>
    <w:rsid w:val="004C745D"/>
    <w:rsid w:val="004D2EC1"/>
    <w:rsid w:val="004E32A0"/>
    <w:rsid w:val="004F1F46"/>
    <w:rsid w:val="005042F6"/>
    <w:rsid w:val="00513523"/>
    <w:rsid w:val="00517300"/>
    <w:rsid w:val="00524CEB"/>
    <w:rsid w:val="00527148"/>
    <w:rsid w:val="0052767C"/>
    <w:rsid w:val="00527C43"/>
    <w:rsid w:val="005335D0"/>
    <w:rsid w:val="00540667"/>
    <w:rsid w:val="00545219"/>
    <w:rsid w:val="00552B9A"/>
    <w:rsid w:val="00554A84"/>
    <w:rsid w:val="00555081"/>
    <w:rsid w:val="00555697"/>
    <w:rsid w:val="00562977"/>
    <w:rsid w:val="005629C0"/>
    <w:rsid w:val="00570E1D"/>
    <w:rsid w:val="00573390"/>
    <w:rsid w:val="00573DCB"/>
    <w:rsid w:val="005759DE"/>
    <w:rsid w:val="00575D32"/>
    <w:rsid w:val="00576F86"/>
    <w:rsid w:val="00580B67"/>
    <w:rsid w:val="005837E1"/>
    <w:rsid w:val="00586E6C"/>
    <w:rsid w:val="00590610"/>
    <w:rsid w:val="00592D44"/>
    <w:rsid w:val="005A0A50"/>
    <w:rsid w:val="005A1057"/>
    <w:rsid w:val="005A2025"/>
    <w:rsid w:val="005A5304"/>
    <w:rsid w:val="005B1054"/>
    <w:rsid w:val="005B3DE0"/>
    <w:rsid w:val="005B423A"/>
    <w:rsid w:val="005B628E"/>
    <w:rsid w:val="005B6A5F"/>
    <w:rsid w:val="005C090C"/>
    <w:rsid w:val="005C25AA"/>
    <w:rsid w:val="005C39D8"/>
    <w:rsid w:val="005D2B78"/>
    <w:rsid w:val="005D5171"/>
    <w:rsid w:val="005D56B3"/>
    <w:rsid w:val="005D5BC9"/>
    <w:rsid w:val="005E547A"/>
    <w:rsid w:val="005E7D3F"/>
    <w:rsid w:val="005F0FB7"/>
    <w:rsid w:val="005F10A1"/>
    <w:rsid w:val="005F1452"/>
    <w:rsid w:val="005F2941"/>
    <w:rsid w:val="005F60F8"/>
    <w:rsid w:val="00600645"/>
    <w:rsid w:val="006020B3"/>
    <w:rsid w:val="00605287"/>
    <w:rsid w:val="00605F1F"/>
    <w:rsid w:val="00615F5F"/>
    <w:rsid w:val="00622220"/>
    <w:rsid w:val="00622E50"/>
    <w:rsid w:val="006243DD"/>
    <w:rsid w:val="00635970"/>
    <w:rsid w:val="00642367"/>
    <w:rsid w:val="0064547A"/>
    <w:rsid w:val="00646945"/>
    <w:rsid w:val="006601F1"/>
    <w:rsid w:val="00663EE4"/>
    <w:rsid w:val="006675A2"/>
    <w:rsid w:val="00667832"/>
    <w:rsid w:val="00673025"/>
    <w:rsid w:val="006811DA"/>
    <w:rsid w:val="006903FB"/>
    <w:rsid w:val="00691024"/>
    <w:rsid w:val="006A2B1C"/>
    <w:rsid w:val="006A321D"/>
    <w:rsid w:val="006A4608"/>
    <w:rsid w:val="006C25B2"/>
    <w:rsid w:val="006E12C9"/>
    <w:rsid w:val="006E33F9"/>
    <w:rsid w:val="006F296E"/>
    <w:rsid w:val="006F297D"/>
    <w:rsid w:val="006F30E5"/>
    <w:rsid w:val="006F628B"/>
    <w:rsid w:val="00702284"/>
    <w:rsid w:val="00704413"/>
    <w:rsid w:val="007107E9"/>
    <w:rsid w:val="00715B15"/>
    <w:rsid w:val="00716766"/>
    <w:rsid w:val="007201A3"/>
    <w:rsid w:val="00722045"/>
    <w:rsid w:val="00734651"/>
    <w:rsid w:val="00735632"/>
    <w:rsid w:val="00737BDE"/>
    <w:rsid w:val="0074003B"/>
    <w:rsid w:val="007415B1"/>
    <w:rsid w:val="00744BBE"/>
    <w:rsid w:val="00746321"/>
    <w:rsid w:val="00746F22"/>
    <w:rsid w:val="00753792"/>
    <w:rsid w:val="00757071"/>
    <w:rsid w:val="00757B7A"/>
    <w:rsid w:val="007629AF"/>
    <w:rsid w:val="00762D10"/>
    <w:rsid w:val="0076407E"/>
    <w:rsid w:val="007704C1"/>
    <w:rsid w:val="00780BE1"/>
    <w:rsid w:val="007909A1"/>
    <w:rsid w:val="007970F2"/>
    <w:rsid w:val="007A23DC"/>
    <w:rsid w:val="007A2517"/>
    <w:rsid w:val="007A470C"/>
    <w:rsid w:val="007A5CD2"/>
    <w:rsid w:val="007B148B"/>
    <w:rsid w:val="007B346C"/>
    <w:rsid w:val="007B4DAB"/>
    <w:rsid w:val="007C23C8"/>
    <w:rsid w:val="007D1176"/>
    <w:rsid w:val="007D6100"/>
    <w:rsid w:val="007D7326"/>
    <w:rsid w:val="007E76A0"/>
    <w:rsid w:val="007F6E63"/>
    <w:rsid w:val="0080204D"/>
    <w:rsid w:val="00803058"/>
    <w:rsid w:val="008046AD"/>
    <w:rsid w:val="00804BE8"/>
    <w:rsid w:val="00804F85"/>
    <w:rsid w:val="00813B89"/>
    <w:rsid w:val="00816E97"/>
    <w:rsid w:val="00817862"/>
    <w:rsid w:val="00822424"/>
    <w:rsid w:val="00824436"/>
    <w:rsid w:val="00825F9B"/>
    <w:rsid w:val="008263E6"/>
    <w:rsid w:val="008266D9"/>
    <w:rsid w:val="00831984"/>
    <w:rsid w:val="00833515"/>
    <w:rsid w:val="00837C85"/>
    <w:rsid w:val="00840C9C"/>
    <w:rsid w:val="0084128D"/>
    <w:rsid w:val="00862AAA"/>
    <w:rsid w:val="00876BFB"/>
    <w:rsid w:val="00877E08"/>
    <w:rsid w:val="008865D2"/>
    <w:rsid w:val="00894B6D"/>
    <w:rsid w:val="008951D3"/>
    <w:rsid w:val="0089545B"/>
    <w:rsid w:val="00896B27"/>
    <w:rsid w:val="008A61BD"/>
    <w:rsid w:val="008B310C"/>
    <w:rsid w:val="008C04BF"/>
    <w:rsid w:val="008C4062"/>
    <w:rsid w:val="008C5032"/>
    <w:rsid w:val="008D142A"/>
    <w:rsid w:val="008D2078"/>
    <w:rsid w:val="008D2A86"/>
    <w:rsid w:val="008D2C53"/>
    <w:rsid w:val="008D2E77"/>
    <w:rsid w:val="008D6211"/>
    <w:rsid w:val="008E1203"/>
    <w:rsid w:val="008E6D3D"/>
    <w:rsid w:val="008F0790"/>
    <w:rsid w:val="008F14A1"/>
    <w:rsid w:val="009232C6"/>
    <w:rsid w:val="00933106"/>
    <w:rsid w:val="00935752"/>
    <w:rsid w:val="00941F55"/>
    <w:rsid w:val="00945A94"/>
    <w:rsid w:val="00955B1C"/>
    <w:rsid w:val="00956E56"/>
    <w:rsid w:val="009636A7"/>
    <w:rsid w:val="00972CEF"/>
    <w:rsid w:val="009768AA"/>
    <w:rsid w:val="00980B03"/>
    <w:rsid w:val="00985D69"/>
    <w:rsid w:val="009944F4"/>
    <w:rsid w:val="009945C0"/>
    <w:rsid w:val="009B1768"/>
    <w:rsid w:val="009B2485"/>
    <w:rsid w:val="009B3951"/>
    <w:rsid w:val="009B47FF"/>
    <w:rsid w:val="009C3840"/>
    <w:rsid w:val="009C4385"/>
    <w:rsid w:val="009C528A"/>
    <w:rsid w:val="009C5A29"/>
    <w:rsid w:val="009D5F1B"/>
    <w:rsid w:val="009D6360"/>
    <w:rsid w:val="009E0FB0"/>
    <w:rsid w:val="009E2C99"/>
    <w:rsid w:val="009E3D3E"/>
    <w:rsid w:val="009E4904"/>
    <w:rsid w:val="009F08A1"/>
    <w:rsid w:val="009F44C5"/>
    <w:rsid w:val="009F7602"/>
    <w:rsid w:val="00A03570"/>
    <w:rsid w:val="00A04072"/>
    <w:rsid w:val="00A07126"/>
    <w:rsid w:val="00A13FCE"/>
    <w:rsid w:val="00A21071"/>
    <w:rsid w:val="00A23C9C"/>
    <w:rsid w:val="00A26D53"/>
    <w:rsid w:val="00A31634"/>
    <w:rsid w:val="00A4137E"/>
    <w:rsid w:val="00A434E5"/>
    <w:rsid w:val="00A511AC"/>
    <w:rsid w:val="00A5407F"/>
    <w:rsid w:val="00A54A22"/>
    <w:rsid w:val="00A6084C"/>
    <w:rsid w:val="00A63699"/>
    <w:rsid w:val="00A728AD"/>
    <w:rsid w:val="00A74F7A"/>
    <w:rsid w:val="00A81077"/>
    <w:rsid w:val="00A8787F"/>
    <w:rsid w:val="00A921F7"/>
    <w:rsid w:val="00A9424D"/>
    <w:rsid w:val="00A9772F"/>
    <w:rsid w:val="00AA00F6"/>
    <w:rsid w:val="00AA1F4E"/>
    <w:rsid w:val="00AA5449"/>
    <w:rsid w:val="00AB697E"/>
    <w:rsid w:val="00AC203F"/>
    <w:rsid w:val="00AC21C7"/>
    <w:rsid w:val="00AC3061"/>
    <w:rsid w:val="00AC3F65"/>
    <w:rsid w:val="00AC64E4"/>
    <w:rsid w:val="00AC7ABD"/>
    <w:rsid w:val="00AD13E2"/>
    <w:rsid w:val="00AD3AD9"/>
    <w:rsid w:val="00AD4216"/>
    <w:rsid w:val="00AD616E"/>
    <w:rsid w:val="00AE046D"/>
    <w:rsid w:val="00AE2887"/>
    <w:rsid w:val="00AE3081"/>
    <w:rsid w:val="00AE4632"/>
    <w:rsid w:val="00AE5466"/>
    <w:rsid w:val="00AF0755"/>
    <w:rsid w:val="00AF6AD1"/>
    <w:rsid w:val="00B02613"/>
    <w:rsid w:val="00B06A0A"/>
    <w:rsid w:val="00B10C53"/>
    <w:rsid w:val="00B129EF"/>
    <w:rsid w:val="00B13216"/>
    <w:rsid w:val="00B1671E"/>
    <w:rsid w:val="00B17A7E"/>
    <w:rsid w:val="00B209CE"/>
    <w:rsid w:val="00B213E3"/>
    <w:rsid w:val="00B23914"/>
    <w:rsid w:val="00B244F4"/>
    <w:rsid w:val="00B24E5D"/>
    <w:rsid w:val="00B26D81"/>
    <w:rsid w:val="00B35DA5"/>
    <w:rsid w:val="00B41317"/>
    <w:rsid w:val="00B43FF9"/>
    <w:rsid w:val="00B45BC0"/>
    <w:rsid w:val="00B50E3D"/>
    <w:rsid w:val="00B6129A"/>
    <w:rsid w:val="00B61929"/>
    <w:rsid w:val="00B648A0"/>
    <w:rsid w:val="00B663CF"/>
    <w:rsid w:val="00B7054C"/>
    <w:rsid w:val="00B77067"/>
    <w:rsid w:val="00B84439"/>
    <w:rsid w:val="00B8556E"/>
    <w:rsid w:val="00B8705A"/>
    <w:rsid w:val="00B92FC8"/>
    <w:rsid w:val="00BB00B8"/>
    <w:rsid w:val="00BB35BE"/>
    <w:rsid w:val="00BC47E4"/>
    <w:rsid w:val="00BC7DBA"/>
    <w:rsid w:val="00BD69C9"/>
    <w:rsid w:val="00BD6B4E"/>
    <w:rsid w:val="00BD75D4"/>
    <w:rsid w:val="00BE0E5B"/>
    <w:rsid w:val="00BE4503"/>
    <w:rsid w:val="00BF327E"/>
    <w:rsid w:val="00C00588"/>
    <w:rsid w:val="00C11626"/>
    <w:rsid w:val="00C127F0"/>
    <w:rsid w:val="00C1571B"/>
    <w:rsid w:val="00C15F9D"/>
    <w:rsid w:val="00C30A74"/>
    <w:rsid w:val="00C3310D"/>
    <w:rsid w:val="00C35346"/>
    <w:rsid w:val="00C364D9"/>
    <w:rsid w:val="00C40851"/>
    <w:rsid w:val="00C63479"/>
    <w:rsid w:val="00C7195B"/>
    <w:rsid w:val="00C82D6B"/>
    <w:rsid w:val="00C91DC7"/>
    <w:rsid w:val="00C934B1"/>
    <w:rsid w:val="00C93C81"/>
    <w:rsid w:val="00C959B5"/>
    <w:rsid w:val="00C96E16"/>
    <w:rsid w:val="00CA04B6"/>
    <w:rsid w:val="00CA5BAA"/>
    <w:rsid w:val="00CB13A2"/>
    <w:rsid w:val="00CB33B3"/>
    <w:rsid w:val="00CB5013"/>
    <w:rsid w:val="00CB51C6"/>
    <w:rsid w:val="00CB6D29"/>
    <w:rsid w:val="00CC70B3"/>
    <w:rsid w:val="00CC7219"/>
    <w:rsid w:val="00CC729D"/>
    <w:rsid w:val="00CC7FFA"/>
    <w:rsid w:val="00CD04AE"/>
    <w:rsid w:val="00CD125D"/>
    <w:rsid w:val="00CD43DB"/>
    <w:rsid w:val="00CD658A"/>
    <w:rsid w:val="00CD7C42"/>
    <w:rsid w:val="00CE0B2B"/>
    <w:rsid w:val="00CE299D"/>
    <w:rsid w:val="00CE2F55"/>
    <w:rsid w:val="00CE3643"/>
    <w:rsid w:val="00CE4F52"/>
    <w:rsid w:val="00CE6AC4"/>
    <w:rsid w:val="00D03C90"/>
    <w:rsid w:val="00D05C0A"/>
    <w:rsid w:val="00D05F25"/>
    <w:rsid w:val="00D23077"/>
    <w:rsid w:val="00D23C1B"/>
    <w:rsid w:val="00D34320"/>
    <w:rsid w:val="00D346CA"/>
    <w:rsid w:val="00D372E2"/>
    <w:rsid w:val="00D43FE5"/>
    <w:rsid w:val="00D6604D"/>
    <w:rsid w:val="00D6721A"/>
    <w:rsid w:val="00D82B1A"/>
    <w:rsid w:val="00D85FC4"/>
    <w:rsid w:val="00D86238"/>
    <w:rsid w:val="00D87852"/>
    <w:rsid w:val="00DA3834"/>
    <w:rsid w:val="00DA5F08"/>
    <w:rsid w:val="00DA5FE4"/>
    <w:rsid w:val="00DB2440"/>
    <w:rsid w:val="00DB2ACB"/>
    <w:rsid w:val="00DB3875"/>
    <w:rsid w:val="00DB71ED"/>
    <w:rsid w:val="00DC4F30"/>
    <w:rsid w:val="00DD56A5"/>
    <w:rsid w:val="00DE0F17"/>
    <w:rsid w:val="00DF58A9"/>
    <w:rsid w:val="00DF61AD"/>
    <w:rsid w:val="00E01191"/>
    <w:rsid w:val="00E03584"/>
    <w:rsid w:val="00E12E14"/>
    <w:rsid w:val="00E16B93"/>
    <w:rsid w:val="00E213D0"/>
    <w:rsid w:val="00E24ECD"/>
    <w:rsid w:val="00E24FE4"/>
    <w:rsid w:val="00E26C2C"/>
    <w:rsid w:val="00E26DF9"/>
    <w:rsid w:val="00E276DD"/>
    <w:rsid w:val="00E27935"/>
    <w:rsid w:val="00E326CD"/>
    <w:rsid w:val="00E32C25"/>
    <w:rsid w:val="00E37528"/>
    <w:rsid w:val="00E43309"/>
    <w:rsid w:val="00E44541"/>
    <w:rsid w:val="00E50472"/>
    <w:rsid w:val="00E50E4C"/>
    <w:rsid w:val="00E57FAA"/>
    <w:rsid w:val="00E60F51"/>
    <w:rsid w:val="00E63B3B"/>
    <w:rsid w:val="00E67649"/>
    <w:rsid w:val="00E71BDE"/>
    <w:rsid w:val="00E7762C"/>
    <w:rsid w:val="00E776F3"/>
    <w:rsid w:val="00E828B6"/>
    <w:rsid w:val="00E85635"/>
    <w:rsid w:val="00E90B0F"/>
    <w:rsid w:val="00E95B1C"/>
    <w:rsid w:val="00E96B9F"/>
    <w:rsid w:val="00EA2E5D"/>
    <w:rsid w:val="00EA3BAA"/>
    <w:rsid w:val="00EA4D46"/>
    <w:rsid w:val="00EA6874"/>
    <w:rsid w:val="00EA68F9"/>
    <w:rsid w:val="00EA755D"/>
    <w:rsid w:val="00EB37AF"/>
    <w:rsid w:val="00EB4EDF"/>
    <w:rsid w:val="00EB60C3"/>
    <w:rsid w:val="00EB749B"/>
    <w:rsid w:val="00EC1A8A"/>
    <w:rsid w:val="00EC68B9"/>
    <w:rsid w:val="00ED28A3"/>
    <w:rsid w:val="00ED41D9"/>
    <w:rsid w:val="00ED4821"/>
    <w:rsid w:val="00EE1022"/>
    <w:rsid w:val="00EE5E27"/>
    <w:rsid w:val="00EF5150"/>
    <w:rsid w:val="00EF55D4"/>
    <w:rsid w:val="00EF62F0"/>
    <w:rsid w:val="00F00591"/>
    <w:rsid w:val="00F039E0"/>
    <w:rsid w:val="00F07F6C"/>
    <w:rsid w:val="00F15E8A"/>
    <w:rsid w:val="00F20F17"/>
    <w:rsid w:val="00F21E31"/>
    <w:rsid w:val="00F23925"/>
    <w:rsid w:val="00F24681"/>
    <w:rsid w:val="00F24A0A"/>
    <w:rsid w:val="00F35889"/>
    <w:rsid w:val="00F47274"/>
    <w:rsid w:val="00F474EC"/>
    <w:rsid w:val="00F5761B"/>
    <w:rsid w:val="00F608CC"/>
    <w:rsid w:val="00F63C46"/>
    <w:rsid w:val="00F64474"/>
    <w:rsid w:val="00F727B3"/>
    <w:rsid w:val="00F72DE8"/>
    <w:rsid w:val="00F7510F"/>
    <w:rsid w:val="00F7673A"/>
    <w:rsid w:val="00F76CDF"/>
    <w:rsid w:val="00F85575"/>
    <w:rsid w:val="00F86B2D"/>
    <w:rsid w:val="00F921B3"/>
    <w:rsid w:val="00F93AF3"/>
    <w:rsid w:val="00FA06E7"/>
    <w:rsid w:val="00FA4647"/>
    <w:rsid w:val="00FB77EE"/>
    <w:rsid w:val="00FC77D3"/>
    <w:rsid w:val="00FD052D"/>
    <w:rsid w:val="00FD09E7"/>
    <w:rsid w:val="00FD597F"/>
    <w:rsid w:val="00FD64A8"/>
    <w:rsid w:val="00FD6537"/>
    <w:rsid w:val="00FE160D"/>
    <w:rsid w:val="00FE2A99"/>
    <w:rsid w:val="00FE3D79"/>
    <w:rsid w:val="00FE4A92"/>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paragraph" w:styleId="Zkladntext2">
    <w:name w:val="Body Text 2"/>
    <w:basedOn w:val="Normlny"/>
    <w:link w:val="Zkladntext2Char"/>
    <w:uiPriority w:val="99"/>
    <w:semiHidden/>
    <w:unhideWhenUsed/>
    <w:rsid w:val="00C93C81"/>
    <w:pPr>
      <w:spacing w:after="120" w:line="480" w:lineRule="auto"/>
    </w:pPr>
  </w:style>
  <w:style w:type="character" w:customStyle="1" w:styleId="Zkladntext2Char">
    <w:name w:val="Základný text 2 Char"/>
    <w:basedOn w:val="Predvolenpsmoodseku"/>
    <w:link w:val="Zkladntext2"/>
    <w:uiPriority w:val="99"/>
    <w:semiHidden/>
    <w:rsid w:val="00C93C81"/>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485D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322130379">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2069960667">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D71F796D935842899E4B4EE377503E" ma:contentTypeVersion="9" ma:contentTypeDescription="Umožňuje vytvoriť nový dokument." ma:contentTypeScope="" ma:versionID="74afb4c7004ef9bbdcf6c49dc25d77cf">
  <xsd:schema xmlns:xsd="http://www.w3.org/2001/XMLSchema" xmlns:xs="http://www.w3.org/2001/XMLSchema" xmlns:p="http://schemas.microsoft.com/office/2006/metadata/properties" xmlns:ns3="4669b874-2ff4-4a18-888e-eac0ff046c4a" xmlns:ns4="79549f6f-3174-4353-87e0-99aaa8bf8adc" targetNamespace="http://schemas.microsoft.com/office/2006/metadata/properties" ma:root="true" ma:fieldsID="095ab8629b8d90b2c256eab876e7f71b" ns3:_="" ns4:_="">
    <xsd:import namespace="4669b874-2ff4-4a18-888e-eac0ff046c4a"/>
    <xsd:import namespace="79549f6f-3174-4353-87e0-99aaa8bf8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b874-2ff4-4a18-888e-eac0ff046c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549f6f-3174-4353-87e0-99aaa8bf8adc"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f:fields xmlns:f="http://schemas.fabasoft.com/folio/2007/fields">
  <f:record>
    <f:field ref="objname" par="" text="KZ_P1-SPS_J_Murgasa_IT_zona_ucebne_nabytok_FINAL bez SZ" edit="true"/>
    <f:field ref="objsubject" par="" text="" edit="true"/>
    <f:field ref="objcreatedby" par="" text="Voskár, Lukáš, Ing."/>
    <f:field ref="objcreatedat" par="" date="2022-09-28T15:38:38" text="28. 9. 2022 15:38:38"/>
    <f:field ref="objchangedby" par="" text="Voskár, Lukáš, Ing."/>
    <f:field ref="objmodifiedat" par="" date="2022-09-28T15:38:40" text="28. 9. 2022 15:38:40"/>
    <f:field ref="doc_FSCFOLIO_1_1001_FieldDocumentNumber" par="" text=""/>
    <f:field ref="doc_FSCFOLIO_1_1001_FieldSubject" par="" text=""/>
    <f:field ref="FSCFOLIO_1_1001_FieldCurrentUser" par="" text="Mgr. Jana Vašičková"/>
    <f:field ref="CCAPRECONFIG_15_1001_Objektname" par="" text="KZ_P1-SPS_J_Murgasa_IT_zona_ucebne_nabytok_FINAL bez S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E3DD3907-4F00-4C1E-8F8B-A075878E7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9b874-2ff4-4a18-888e-eac0ff046c4a"/>
    <ds:schemaRef ds:uri="79549f6f-3174-4353-87e0-99aaa8bf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ABA09B-E393-42B4-A41B-777CF4147ED4}">
  <ds:schemaRefs>
    <ds:schemaRef ds:uri="http://schemas.microsoft.com/sharepoint/v3/contenttype/forms"/>
  </ds:schemaRefs>
</ds:datastoreItem>
</file>

<file path=customXml/itemProps3.xml><?xml version="1.0" encoding="utf-8"?>
<ds:datastoreItem xmlns:ds="http://schemas.openxmlformats.org/officeDocument/2006/customXml" ds:itemID="{0177592C-E07C-4A46-B147-830B84E669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8509</Words>
  <Characters>48507</Characters>
  <Application>Microsoft Office Word</Application>
  <DocSecurity>0</DocSecurity>
  <Lines>404</Lines>
  <Paragraphs>113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Voskár Lukáš</cp:lastModifiedBy>
  <cp:revision>3</cp:revision>
  <cp:lastPrinted>2022-08-31T06:52:00Z</cp:lastPrinted>
  <dcterms:created xsi:type="dcterms:W3CDTF">2022-09-26T12:31:00Z</dcterms:created>
  <dcterms:modified xsi:type="dcterms:W3CDTF">2022-09-28T10:19:00Z</dcterms:modified>
  <cp:contentStatus/>
</cp:coreProperties>
</file>

<file path=docProps/custom.xml><?xml version="1.0" encoding="utf-8"?>
<Properties xmlns="http://schemas.openxmlformats.org/officeDocument/2006/custom-properties" xmlns:vt="http://schemas.openxmlformats.org/officeDocument/2006/docPropsVTypes">
  <property name="FSC#SKEDITIONREG@103.510:a_acceptor" pid="2" fmtid="{D5CDD505-2E9C-101B-9397-08002B2CF9AE}">
    <vt:lpwstr/>
  </property>
  <property name="FSC#SKEDITIONREG@103.510:a_clearedat" pid="3" fmtid="{D5CDD505-2E9C-101B-9397-08002B2CF9AE}">
    <vt:lpwstr/>
  </property>
  <property name="FSC#SKEDITIONREG@103.510:a_clearedby" pid="4" fmtid="{D5CDD505-2E9C-101B-9397-08002B2CF9AE}">
    <vt:lpwstr/>
  </property>
  <property name="FSC#SKEDITIONREG@103.510:a_comm" pid="5" fmtid="{D5CDD505-2E9C-101B-9397-08002B2CF9AE}">
    <vt:lpwstr/>
  </property>
  <property name="FSC#SKEDITIONREG@103.510:a_decisionattachments" pid="6" fmtid="{D5CDD505-2E9C-101B-9397-08002B2CF9AE}">
    <vt:lpwstr/>
  </property>
  <property name="FSC#SKEDITIONREG@103.510:a_deliveredat" pid="7" fmtid="{D5CDD505-2E9C-101B-9397-08002B2CF9AE}">
    <vt:lpwstr/>
  </property>
  <property name="FSC#SKEDITIONREG@103.510:a_delivery" pid="8" fmtid="{D5CDD505-2E9C-101B-9397-08002B2CF9AE}">
    <vt:lpwstr/>
  </property>
  <property name="FSC#SKEDITIONREG@103.510:a_extension" pid="9" fmtid="{D5CDD505-2E9C-101B-9397-08002B2CF9AE}">
    <vt:lpwstr/>
  </property>
  <property name="FSC#SKEDITIONREG@103.510:a_filenumber" pid="10" fmtid="{D5CDD505-2E9C-101B-9397-08002B2CF9AE}">
    <vt:lpwstr/>
  </property>
  <property name="FSC#SKEDITIONREG@103.510:a_fileresponsible" pid="11" fmtid="{D5CDD505-2E9C-101B-9397-08002B2CF9AE}">
    <vt:lpwstr/>
  </property>
  <property name="FSC#SKEDITIONREG@103.510:a_fileresporg" pid="12" fmtid="{D5CDD505-2E9C-101B-9397-08002B2CF9AE}">
    <vt:lpwstr/>
  </property>
  <property name="FSC#SKEDITIONREG@103.510:a_fileresporg_email_OU" pid="13" fmtid="{D5CDD505-2E9C-101B-9397-08002B2CF9AE}">
    <vt:lpwstr/>
  </property>
  <property name="FSC#SKEDITIONREG@103.510:a_fileresporg_emailaddress" pid="14" fmtid="{D5CDD505-2E9C-101B-9397-08002B2CF9AE}">
    <vt:lpwstr/>
  </property>
  <property name="FSC#SKEDITIONREG@103.510:a_fileresporg_fax" pid="15" fmtid="{D5CDD505-2E9C-101B-9397-08002B2CF9AE}">
    <vt:lpwstr/>
  </property>
  <property name="FSC#SKEDITIONREG@103.510:a_fileresporg_fax_OU" pid="16" fmtid="{D5CDD505-2E9C-101B-9397-08002B2CF9AE}">
    <vt:lpwstr/>
  </property>
  <property name="FSC#SKEDITIONREG@103.510:a_fileresporg_function" pid="17" fmtid="{D5CDD505-2E9C-101B-9397-08002B2CF9AE}">
    <vt:lpwstr/>
  </property>
  <property name="FSC#SKEDITIONREG@103.510:a_fileresporg_function_OU" pid="18" fmtid="{D5CDD505-2E9C-101B-9397-08002B2CF9AE}">
    <vt:lpwstr/>
  </property>
  <property name="FSC#SKEDITIONREG@103.510:a_fileresporg_head" pid="19" fmtid="{D5CDD505-2E9C-101B-9397-08002B2CF9AE}">
    <vt:lpwstr/>
  </property>
  <property name="FSC#SKEDITIONREG@103.510:a_fileresporg_head_OU" pid="20" fmtid="{D5CDD505-2E9C-101B-9397-08002B2CF9AE}">
    <vt:lpwstr/>
  </property>
  <property name="FSC#SKEDITIONREG@103.510:a_fileresporg_OU" pid="21" fmtid="{D5CDD505-2E9C-101B-9397-08002B2CF9AE}">
    <vt:lpwstr/>
  </property>
  <property name="FSC#SKEDITIONREG@103.510:a_fileresporg_phone" pid="22" fmtid="{D5CDD505-2E9C-101B-9397-08002B2CF9AE}">
    <vt:lpwstr/>
  </property>
  <property name="FSC#SKEDITIONREG@103.510:a_fileresporg_phone_OU" pid="23" fmtid="{D5CDD505-2E9C-101B-9397-08002B2CF9AE}">
    <vt:lpwstr/>
  </property>
  <property name="FSC#SKEDITIONREG@103.510:a_incattachments" pid="24" fmtid="{D5CDD505-2E9C-101B-9397-08002B2CF9AE}">
    <vt:lpwstr/>
  </property>
  <property name="FSC#SKEDITIONREG@103.510:a_incnr" pid="25" fmtid="{D5CDD505-2E9C-101B-9397-08002B2CF9AE}">
    <vt:lpwstr/>
  </property>
  <property name="FSC#SKEDITIONREG@103.510:a_objcreatedstr" pid="26" fmtid="{D5CDD505-2E9C-101B-9397-08002B2CF9AE}">
    <vt:lpwstr/>
  </property>
  <property name="FSC#SKEDITIONREG@103.510:a_ordernumber" pid="27" fmtid="{D5CDD505-2E9C-101B-9397-08002B2CF9AE}">
    <vt:lpwstr/>
  </property>
  <property name="FSC#SKEDITIONREG@103.510:a_oursign" pid="28" fmtid="{D5CDD505-2E9C-101B-9397-08002B2CF9AE}">
    <vt:lpwstr/>
  </property>
  <property name="FSC#SKEDITIONREG@103.510:a_sendersign" pid="29" fmtid="{D5CDD505-2E9C-101B-9397-08002B2CF9AE}">
    <vt:lpwstr/>
  </property>
  <property name="FSC#SKEDITIONREG@103.510:a_shortou" pid="30" fmtid="{D5CDD505-2E9C-101B-9397-08002B2CF9AE}">
    <vt:lpwstr/>
  </property>
  <property name="FSC#SKEDITIONREG@103.510:a_testsalutation" pid="31" fmtid="{D5CDD505-2E9C-101B-9397-08002B2CF9AE}">
    <vt:lpwstr/>
  </property>
  <property name="FSC#SKEDITIONREG@103.510:a_validfrom" pid="32" fmtid="{D5CDD505-2E9C-101B-9397-08002B2CF9AE}">
    <vt:lpwstr/>
  </property>
  <property name="FSC#SKEDITIONREG@103.510:as_activity" pid="33" fmtid="{D5CDD505-2E9C-101B-9397-08002B2CF9AE}">
    <vt:lpwstr/>
  </property>
  <property name="FSC#SKEDITIONREG@103.510:as_docdate" pid="34" fmtid="{D5CDD505-2E9C-101B-9397-08002B2CF9AE}">
    <vt:lpwstr/>
  </property>
  <property name="FSC#SKEDITIONREG@103.510:as_establishdate" pid="35" fmtid="{D5CDD505-2E9C-101B-9397-08002B2CF9AE}">
    <vt:lpwstr/>
  </property>
  <property name="FSC#SKEDITIONREG@103.510:as_fileresphead" pid="36" fmtid="{D5CDD505-2E9C-101B-9397-08002B2CF9AE}">
    <vt:lpwstr/>
  </property>
  <property name="FSC#SKEDITIONREG@103.510:as_filerespheadfnct" pid="37" fmtid="{D5CDD505-2E9C-101B-9397-08002B2CF9AE}">
    <vt:lpwstr/>
  </property>
  <property name="FSC#SKEDITIONREG@103.510:as_fileresponsible" pid="38" fmtid="{D5CDD505-2E9C-101B-9397-08002B2CF9AE}">
    <vt:lpwstr/>
  </property>
  <property name="FSC#SKEDITIONREG@103.510:as_filesubj" pid="39" fmtid="{D5CDD505-2E9C-101B-9397-08002B2CF9AE}">
    <vt:lpwstr/>
  </property>
  <property name="FSC#SKEDITIONREG@103.510:as_objname" pid="40" fmtid="{D5CDD505-2E9C-101B-9397-08002B2CF9AE}">
    <vt:lpwstr/>
  </property>
  <property name="FSC#SKEDITIONREG@103.510:as_ou" pid="41" fmtid="{D5CDD505-2E9C-101B-9397-08002B2CF9AE}">
    <vt:lpwstr/>
  </property>
  <property name="FSC#SKEDITIONREG@103.510:as_owner" pid="42" fmtid="{D5CDD505-2E9C-101B-9397-08002B2CF9AE}">
    <vt:lpwstr>Mgr. Ľuboš Hláčik</vt:lpwstr>
  </property>
  <property name="FSC#SKEDITIONREG@103.510:as_phonelink" pid="43" fmtid="{D5CDD505-2E9C-101B-9397-08002B2CF9AE}">
    <vt:lpwstr/>
  </property>
  <property name="FSC#SKEDITIONREG@103.510:oz_externAdr" pid="44" fmtid="{D5CDD505-2E9C-101B-9397-08002B2CF9AE}">
    <vt:lpwstr/>
  </property>
  <property name="FSC#SKEDITIONREG@103.510:a_depositperiod" pid="45" fmtid="{D5CDD505-2E9C-101B-9397-08002B2CF9AE}">
    <vt:lpwstr/>
  </property>
  <property name="FSC#SKEDITIONREG@103.510:a_disposestate" pid="46" fmtid="{D5CDD505-2E9C-101B-9397-08002B2CF9AE}">
    <vt:lpwstr/>
  </property>
  <property name="FSC#SKEDITIONREG@103.510:a_fileresponsiblefnct" pid="47" fmtid="{D5CDD505-2E9C-101B-9397-08002B2CF9AE}">
    <vt:lpwstr/>
  </property>
  <property name="FSC#SKEDITIONREG@103.510:a_fileresporg_position" pid="48" fmtid="{D5CDD505-2E9C-101B-9397-08002B2CF9AE}">
    <vt:lpwstr/>
  </property>
  <property name="FSC#SKEDITIONREG@103.510:a_fileresporg_position_OU" pid="49" fmtid="{D5CDD505-2E9C-101B-9397-08002B2CF9AE}">
    <vt:lpwstr/>
  </property>
  <property name="FSC#SKEDITIONREG@103.510:a_osobnecislosprac" pid="50" fmtid="{D5CDD505-2E9C-101B-9397-08002B2CF9AE}">
    <vt:lpwstr/>
  </property>
  <property name="FSC#SKEDITIONREG@103.510:a_registrysign" pid="51" fmtid="{D5CDD505-2E9C-101B-9397-08002B2CF9AE}">
    <vt:lpwstr/>
  </property>
  <property name="FSC#SKEDITIONREG@103.510:a_subfileatt" pid="52" fmtid="{D5CDD505-2E9C-101B-9397-08002B2CF9AE}">
    <vt:lpwstr/>
  </property>
  <property name="FSC#SKEDITIONREG@103.510:as_filesubjall" pid="53" fmtid="{D5CDD505-2E9C-101B-9397-08002B2CF9AE}">
    <vt:lpwstr/>
  </property>
  <property name="FSC#SKEDITIONREG@103.510:CreatedAt" pid="54" fmtid="{D5CDD505-2E9C-101B-9397-08002B2CF9AE}">
    <vt:lpwstr>28. 9. 2022, 15:38</vt:lpwstr>
  </property>
  <property name="FSC#SKEDITIONREG@103.510:curruserrolegroup" pid="55" fmtid="{D5CDD505-2E9C-101B-9397-08002B2CF9AE}">
    <vt:lpwstr>Oddelenie verejného obstarávania</vt:lpwstr>
  </property>
  <property name="FSC#SKEDITIONREG@103.510:currusersubst" pid="56" fmtid="{D5CDD505-2E9C-101B-9397-08002B2CF9AE}">
    <vt:lpwstr>Mgr. Jana Vašičková</vt:lpwstr>
  </property>
  <property name="FSC#SKEDITIONREG@103.510:emailsprac" pid="57" fmtid="{D5CDD505-2E9C-101B-9397-08002B2CF9AE}">
    <vt:lpwstr/>
  </property>
  <property name="FSC#SKEDITIONREG@103.510:ms_VyskladaniePoznamok" pid="58" fmtid="{D5CDD505-2E9C-101B-9397-08002B2CF9AE}">
    <vt:lpwstr/>
  </property>
  <property name="FSC#SKEDITIONREG@103.510:oumlname_fnct" pid="59" fmtid="{D5CDD505-2E9C-101B-9397-08002B2CF9AE}">
    <vt:lpwstr/>
  </property>
  <property name="FSC#SKEDITIONREG@103.510:sk_org_city" pid="60" fmtid="{D5CDD505-2E9C-101B-9397-08002B2CF9AE}">
    <vt:lpwstr>Banská Bystrica</vt:lpwstr>
  </property>
  <property name="FSC#SKEDITIONREG@103.510:sk_org_dic" pid="61" fmtid="{D5CDD505-2E9C-101B-9397-08002B2CF9AE}">
    <vt:lpwstr/>
  </property>
  <property name="FSC#SKEDITIONREG@103.510:sk_org_email" pid="62" fmtid="{D5CDD505-2E9C-101B-9397-08002B2CF9AE}">
    <vt:lpwstr>podatelna@bbsk.sk</vt:lpwstr>
  </property>
  <property name="FSC#SKEDITIONREG@103.510:sk_org_fax" pid="63" fmtid="{D5CDD505-2E9C-101B-9397-08002B2CF9AE}">
    <vt:lpwstr/>
  </property>
  <property name="FSC#SKEDITIONREG@103.510:sk_org_fullname" pid="64" fmtid="{D5CDD505-2E9C-101B-9397-08002B2CF9AE}">
    <vt:lpwstr>Banskobystrický samosprávny kraj</vt:lpwstr>
  </property>
  <property name="FSC#SKEDITIONREG@103.510:sk_org_ico" pid="65" fmtid="{D5CDD505-2E9C-101B-9397-08002B2CF9AE}">
    <vt:lpwstr>37828100</vt:lpwstr>
  </property>
  <property name="FSC#SKEDITIONREG@103.510:sk_org_phone" pid="66" fmtid="{D5CDD505-2E9C-101B-9397-08002B2CF9AE}">
    <vt:lpwstr>048/4325111</vt:lpwstr>
  </property>
  <property name="FSC#SKEDITIONREG@103.510:sk_org_shortname" pid="67" fmtid="{D5CDD505-2E9C-101B-9397-08002B2CF9AE}">
    <vt:lpwstr/>
  </property>
  <property name="FSC#SKEDITIONREG@103.510:sk_org_state" pid="68" fmtid="{D5CDD505-2E9C-101B-9397-08002B2CF9AE}">
    <vt:lpwstr/>
  </property>
  <property name="FSC#SKEDITIONREG@103.510:sk_org_street" pid="69" fmtid="{D5CDD505-2E9C-101B-9397-08002B2CF9AE}">
    <vt:lpwstr>Námestie SNP 23/23</vt:lpwstr>
  </property>
  <property name="FSC#SKEDITIONREG@103.510:sk_org_zip" pid="70" fmtid="{D5CDD505-2E9C-101B-9397-08002B2CF9AE}">
    <vt:lpwstr>974 01</vt:lpwstr>
  </property>
  <property name="FSC#SKEDITIONREG@103.510:viz_clearedat" pid="71" fmtid="{D5CDD505-2E9C-101B-9397-08002B2CF9AE}">
    <vt:lpwstr/>
  </property>
  <property name="FSC#SKEDITIONREG@103.510:viz_clearedby" pid="72" fmtid="{D5CDD505-2E9C-101B-9397-08002B2CF9AE}">
    <vt:lpwstr/>
  </property>
  <property name="FSC#SKEDITIONREG@103.510:viz_comm" pid="73" fmtid="{D5CDD505-2E9C-101B-9397-08002B2CF9AE}">
    <vt:lpwstr/>
  </property>
  <property name="FSC#SKEDITIONREG@103.510:viz_decisionattachments" pid="74" fmtid="{D5CDD505-2E9C-101B-9397-08002B2CF9AE}">
    <vt:lpwstr/>
  </property>
  <property name="FSC#SKEDITIONREG@103.510:viz_deliveredat" pid="75" fmtid="{D5CDD505-2E9C-101B-9397-08002B2CF9AE}">
    <vt:lpwstr/>
  </property>
  <property name="FSC#SKEDITIONREG@103.510:viz_delivery" pid="76" fmtid="{D5CDD505-2E9C-101B-9397-08002B2CF9AE}">
    <vt:lpwstr/>
  </property>
  <property name="FSC#SKEDITIONREG@103.510:viz_extension" pid="77" fmtid="{D5CDD505-2E9C-101B-9397-08002B2CF9AE}">
    <vt:lpwstr/>
  </property>
  <property name="FSC#SKEDITIONREG@103.510:viz_filenumber" pid="78" fmtid="{D5CDD505-2E9C-101B-9397-08002B2CF9AE}">
    <vt:lpwstr/>
  </property>
  <property name="FSC#SKEDITIONREG@103.510:viz_fileresponsible" pid="79" fmtid="{D5CDD505-2E9C-101B-9397-08002B2CF9AE}">
    <vt:lpwstr/>
  </property>
  <property name="FSC#SKEDITIONREG@103.510:viz_fileresporg" pid="80" fmtid="{D5CDD505-2E9C-101B-9397-08002B2CF9AE}">
    <vt:lpwstr/>
  </property>
  <property name="FSC#SKEDITIONREG@103.510:viz_fileresporg_email_OU" pid="81" fmtid="{D5CDD505-2E9C-101B-9397-08002B2CF9AE}">
    <vt:lpwstr/>
  </property>
  <property name="FSC#SKEDITIONREG@103.510:viz_fileresporg_emailaddress" pid="82" fmtid="{D5CDD505-2E9C-101B-9397-08002B2CF9AE}">
    <vt:lpwstr/>
  </property>
  <property name="FSC#SKEDITIONREG@103.510:viz_fileresporg_fax" pid="83" fmtid="{D5CDD505-2E9C-101B-9397-08002B2CF9AE}">
    <vt:lpwstr/>
  </property>
  <property name="FSC#SKEDITIONREG@103.510:viz_fileresporg_fax_OU" pid="84" fmtid="{D5CDD505-2E9C-101B-9397-08002B2CF9AE}">
    <vt:lpwstr/>
  </property>
  <property name="FSC#SKEDITIONREG@103.510:viz_fileresporg_function" pid="85" fmtid="{D5CDD505-2E9C-101B-9397-08002B2CF9AE}">
    <vt:lpwstr/>
  </property>
  <property name="FSC#SKEDITIONREG@103.510:viz_fileresporg_function_OU" pid="86" fmtid="{D5CDD505-2E9C-101B-9397-08002B2CF9AE}">
    <vt:lpwstr/>
  </property>
  <property name="FSC#SKEDITIONREG@103.510:viz_fileresporg_head" pid="87" fmtid="{D5CDD505-2E9C-101B-9397-08002B2CF9AE}">
    <vt:lpwstr/>
  </property>
  <property name="FSC#SKEDITIONREG@103.510:viz_fileresporg_head_OU" pid="88" fmtid="{D5CDD505-2E9C-101B-9397-08002B2CF9AE}">
    <vt:lpwstr/>
  </property>
  <property name="FSC#SKEDITIONREG@103.510:viz_fileresporg_longname" pid="89" fmtid="{D5CDD505-2E9C-101B-9397-08002B2CF9AE}">
    <vt:lpwstr/>
  </property>
  <property name="FSC#SKEDITIONREG@103.510:viz_fileresporg_mesto" pid="90" fmtid="{D5CDD505-2E9C-101B-9397-08002B2CF9AE}">
    <vt:lpwstr/>
  </property>
  <property name="FSC#SKEDITIONREG@103.510:viz_fileresporg_odbor" pid="91" fmtid="{D5CDD505-2E9C-101B-9397-08002B2CF9AE}">
    <vt:lpwstr/>
  </property>
  <property name="FSC#SKEDITIONREG@103.510:viz_fileresporg_odbor_function" pid="92" fmtid="{D5CDD505-2E9C-101B-9397-08002B2CF9AE}">
    <vt:lpwstr/>
  </property>
  <property name="FSC#SKEDITIONREG@103.510:viz_fileresporg_odbor_head" pid="93" fmtid="{D5CDD505-2E9C-101B-9397-08002B2CF9AE}">
    <vt:lpwstr/>
  </property>
  <property name="FSC#SKEDITIONREG@103.510:viz_fileresporg_OU" pid="94" fmtid="{D5CDD505-2E9C-101B-9397-08002B2CF9AE}">
    <vt:lpwstr/>
  </property>
  <property name="FSC#SKEDITIONREG@103.510:viz_fileresporg_phone" pid="95" fmtid="{D5CDD505-2E9C-101B-9397-08002B2CF9AE}">
    <vt:lpwstr/>
  </property>
  <property name="FSC#SKEDITIONREG@103.510:viz_fileresporg_phone_OU" pid="96" fmtid="{D5CDD505-2E9C-101B-9397-08002B2CF9AE}">
    <vt:lpwstr/>
  </property>
  <property name="FSC#SKEDITIONREG@103.510:viz_fileresporg_position" pid="97" fmtid="{D5CDD505-2E9C-101B-9397-08002B2CF9AE}">
    <vt:lpwstr/>
  </property>
  <property name="FSC#SKEDITIONREG@103.510:viz_fileresporg_position_OU" pid="98" fmtid="{D5CDD505-2E9C-101B-9397-08002B2CF9AE}">
    <vt:lpwstr/>
  </property>
  <property name="FSC#SKEDITIONREG@103.510:viz_fileresporg_psc" pid="99" fmtid="{D5CDD505-2E9C-101B-9397-08002B2CF9AE}">
    <vt:lpwstr/>
  </property>
  <property name="FSC#SKEDITIONREG@103.510:viz_fileresporg_sekcia" pid="100" fmtid="{D5CDD505-2E9C-101B-9397-08002B2CF9AE}">
    <vt:lpwstr/>
  </property>
  <property name="FSC#SKEDITIONREG@103.510:viz_fileresporg_sekcia_function" pid="101" fmtid="{D5CDD505-2E9C-101B-9397-08002B2CF9AE}">
    <vt:lpwstr/>
  </property>
  <property name="FSC#SKEDITIONREG@103.510:viz_fileresporg_sekcia_head" pid="102" fmtid="{D5CDD505-2E9C-101B-9397-08002B2CF9AE}">
    <vt:lpwstr/>
  </property>
  <property name="FSC#SKEDITIONREG@103.510:viz_fileresporg_stat" pid="103" fmtid="{D5CDD505-2E9C-101B-9397-08002B2CF9AE}">
    <vt:lpwstr/>
  </property>
  <property name="FSC#SKEDITIONREG@103.510:viz_fileresporg_ulica" pid="104" fmtid="{D5CDD505-2E9C-101B-9397-08002B2CF9AE}">
    <vt:lpwstr/>
  </property>
  <property name="FSC#SKEDITIONREG@103.510:viz_fileresporgknazov" pid="105" fmtid="{D5CDD505-2E9C-101B-9397-08002B2CF9AE}">
    <vt:lpwstr/>
  </property>
  <property name="FSC#SKEDITIONREG@103.510:viz_filesubj" pid="106" fmtid="{D5CDD505-2E9C-101B-9397-08002B2CF9AE}">
    <vt:lpwstr/>
  </property>
  <property name="FSC#SKEDITIONREG@103.510:viz_incattachments" pid="107" fmtid="{D5CDD505-2E9C-101B-9397-08002B2CF9AE}">
    <vt:lpwstr/>
  </property>
  <property name="FSC#SKEDITIONREG@103.510:viz_incnr" pid="108" fmtid="{D5CDD505-2E9C-101B-9397-08002B2CF9AE}">
    <vt:lpwstr/>
  </property>
  <property name="FSC#SKEDITIONREG@103.510:viz_intletterrecivers" pid="109" fmtid="{D5CDD505-2E9C-101B-9397-08002B2CF9AE}">
    <vt:lpwstr/>
  </property>
  <property name="FSC#SKEDITIONREG@103.510:viz_objcreatedstr" pid="110" fmtid="{D5CDD505-2E9C-101B-9397-08002B2CF9AE}">
    <vt:lpwstr/>
  </property>
  <property name="FSC#SKEDITIONREG@103.510:viz_ordernumber" pid="111" fmtid="{D5CDD505-2E9C-101B-9397-08002B2CF9AE}">
    <vt:lpwstr/>
  </property>
  <property name="FSC#SKEDITIONREG@103.510:viz_oursign" pid="112" fmtid="{D5CDD505-2E9C-101B-9397-08002B2CF9AE}">
    <vt:lpwstr/>
  </property>
  <property name="FSC#SKEDITIONREG@103.510:viz_responseto_createdby" pid="113" fmtid="{D5CDD505-2E9C-101B-9397-08002B2CF9AE}">
    <vt:lpwstr/>
  </property>
  <property name="FSC#SKEDITIONREG@103.510:viz_sendersign" pid="114" fmtid="{D5CDD505-2E9C-101B-9397-08002B2CF9AE}">
    <vt:lpwstr/>
  </property>
  <property name="FSC#SKEDITIONREG@103.510:viz_shortfileresporg" pid="115" fmtid="{D5CDD505-2E9C-101B-9397-08002B2CF9AE}">
    <vt:lpwstr/>
  </property>
  <property name="FSC#SKEDITIONREG@103.510:viz_tel_number" pid="116" fmtid="{D5CDD505-2E9C-101B-9397-08002B2CF9AE}">
    <vt:lpwstr/>
  </property>
  <property name="FSC#SKEDITIONREG@103.510:viz_tel_number2" pid="117" fmtid="{D5CDD505-2E9C-101B-9397-08002B2CF9AE}">
    <vt:lpwstr/>
  </property>
  <property name="FSC#SKEDITIONREG@103.510:viz_testsalutation" pid="118" fmtid="{D5CDD505-2E9C-101B-9397-08002B2CF9AE}">
    <vt:lpwstr/>
  </property>
  <property name="FSC#SKEDITIONREG@103.510:viz_validfrom" pid="119" fmtid="{D5CDD505-2E9C-101B-9397-08002B2CF9AE}">
    <vt:lpwstr/>
  </property>
  <property name="FSC#SKEDITIONREG@103.510:zaznam_jeden_adresat" pid="120" fmtid="{D5CDD505-2E9C-101B-9397-08002B2CF9AE}">
    <vt:lpwstr/>
  </property>
  <property name="FSC#SKEDITIONREG@103.510:zaznam_vnut_adresati_1" pid="121" fmtid="{D5CDD505-2E9C-101B-9397-08002B2CF9AE}">
    <vt:lpwstr/>
  </property>
  <property name="FSC#SKEDITIONREG@103.510:zaznam_vnut_adresati_10" pid="122" fmtid="{D5CDD505-2E9C-101B-9397-08002B2CF9AE}">
    <vt:lpwstr/>
  </property>
  <property name="FSC#SKEDITIONREG@103.510:zaznam_vnut_adresati_11" pid="123" fmtid="{D5CDD505-2E9C-101B-9397-08002B2CF9AE}">
    <vt:lpwstr/>
  </property>
  <property name="FSC#SKEDITIONREG@103.510:zaznam_vnut_adresati_12" pid="124" fmtid="{D5CDD505-2E9C-101B-9397-08002B2CF9AE}">
    <vt:lpwstr/>
  </property>
  <property name="FSC#SKEDITIONREG@103.510:zaznam_vnut_adresati_13" pid="125" fmtid="{D5CDD505-2E9C-101B-9397-08002B2CF9AE}">
    <vt:lpwstr/>
  </property>
  <property name="FSC#SKEDITIONREG@103.510:zaznam_vnut_adresati_14" pid="126" fmtid="{D5CDD505-2E9C-101B-9397-08002B2CF9AE}">
    <vt:lpwstr/>
  </property>
  <property name="FSC#SKEDITIONREG@103.510:zaznam_vnut_adresati_15" pid="127" fmtid="{D5CDD505-2E9C-101B-9397-08002B2CF9AE}">
    <vt:lpwstr/>
  </property>
  <property name="FSC#SKEDITIONREG@103.510:zaznam_vnut_adresati_16" pid="128" fmtid="{D5CDD505-2E9C-101B-9397-08002B2CF9AE}">
    <vt:lpwstr/>
  </property>
  <property name="FSC#SKEDITIONREG@103.510:zaznam_vnut_adresati_17" pid="129" fmtid="{D5CDD505-2E9C-101B-9397-08002B2CF9AE}">
    <vt:lpwstr/>
  </property>
  <property name="FSC#SKEDITIONREG@103.510:zaznam_vnut_adresati_18" pid="130" fmtid="{D5CDD505-2E9C-101B-9397-08002B2CF9AE}">
    <vt:lpwstr/>
  </property>
  <property name="FSC#SKEDITIONREG@103.510:zaznam_vnut_adresati_19" pid="131" fmtid="{D5CDD505-2E9C-101B-9397-08002B2CF9AE}">
    <vt:lpwstr/>
  </property>
  <property name="FSC#SKEDITIONREG@103.510:zaznam_vnut_adresati_2" pid="132" fmtid="{D5CDD505-2E9C-101B-9397-08002B2CF9AE}">
    <vt:lpwstr/>
  </property>
  <property name="FSC#SKEDITIONREG@103.510:zaznam_vnut_adresati_20" pid="133" fmtid="{D5CDD505-2E9C-101B-9397-08002B2CF9AE}">
    <vt:lpwstr/>
  </property>
  <property name="FSC#SKEDITIONREG@103.510:zaznam_vnut_adresati_21" pid="134" fmtid="{D5CDD505-2E9C-101B-9397-08002B2CF9AE}">
    <vt:lpwstr/>
  </property>
  <property name="FSC#SKEDITIONREG@103.510:zaznam_vnut_adresati_22" pid="135" fmtid="{D5CDD505-2E9C-101B-9397-08002B2CF9AE}">
    <vt:lpwstr/>
  </property>
  <property name="FSC#SKEDITIONREG@103.510:zaznam_vnut_adresati_23" pid="136" fmtid="{D5CDD505-2E9C-101B-9397-08002B2CF9AE}">
    <vt:lpwstr/>
  </property>
  <property name="FSC#SKEDITIONREG@103.510:zaznam_vnut_adresati_24" pid="137" fmtid="{D5CDD505-2E9C-101B-9397-08002B2CF9AE}">
    <vt:lpwstr/>
  </property>
  <property name="FSC#SKEDITIONREG@103.510:zaznam_vnut_adresati_25" pid="138" fmtid="{D5CDD505-2E9C-101B-9397-08002B2CF9AE}">
    <vt:lpwstr/>
  </property>
  <property name="FSC#SKEDITIONREG@103.510:zaznam_vnut_adresati_26" pid="139" fmtid="{D5CDD505-2E9C-101B-9397-08002B2CF9AE}">
    <vt:lpwstr/>
  </property>
  <property name="FSC#SKEDITIONREG@103.510:zaznam_vnut_adresati_27" pid="140" fmtid="{D5CDD505-2E9C-101B-9397-08002B2CF9AE}">
    <vt:lpwstr/>
  </property>
  <property name="FSC#SKEDITIONREG@103.510:zaznam_vnut_adresati_28" pid="141" fmtid="{D5CDD505-2E9C-101B-9397-08002B2CF9AE}">
    <vt:lpwstr/>
  </property>
  <property name="FSC#SKEDITIONREG@103.510:zaznam_vnut_adresati_29" pid="142" fmtid="{D5CDD505-2E9C-101B-9397-08002B2CF9AE}">
    <vt:lpwstr/>
  </property>
  <property name="FSC#SKEDITIONREG@103.510:zaznam_vnut_adresati_3" pid="143" fmtid="{D5CDD505-2E9C-101B-9397-08002B2CF9AE}">
    <vt:lpwstr/>
  </property>
  <property name="FSC#SKEDITIONREG@103.510:zaznam_vnut_adresati_30" pid="144" fmtid="{D5CDD505-2E9C-101B-9397-08002B2CF9AE}">
    <vt:lpwstr/>
  </property>
  <property name="FSC#SKEDITIONREG@103.510:zaznam_vnut_adresati_31" pid="145" fmtid="{D5CDD505-2E9C-101B-9397-08002B2CF9AE}">
    <vt:lpwstr/>
  </property>
  <property name="FSC#SKEDITIONREG@103.510:zaznam_vnut_adresati_32" pid="146" fmtid="{D5CDD505-2E9C-101B-9397-08002B2CF9AE}">
    <vt:lpwstr/>
  </property>
  <property name="FSC#SKEDITIONREG@103.510:zaznam_vnut_adresati_33" pid="147" fmtid="{D5CDD505-2E9C-101B-9397-08002B2CF9AE}">
    <vt:lpwstr/>
  </property>
  <property name="FSC#SKEDITIONREG@103.510:zaznam_vnut_adresati_34" pid="148" fmtid="{D5CDD505-2E9C-101B-9397-08002B2CF9AE}">
    <vt:lpwstr/>
  </property>
  <property name="FSC#SKEDITIONREG@103.510:zaznam_vnut_adresati_35" pid="149" fmtid="{D5CDD505-2E9C-101B-9397-08002B2CF9AE}">
    <vt:lpwstr/>
  </property>
  <property name="FSC#SKEDITIONREG@103.510:zaznam_vnut_adresati_36" pid="150" fmtid="{D5CDD505-2E9C-101B-9397-08002B2CF9AE}">
    <vt:lpwstr/>
  </property>
  <property name="FSC#SKEDITIONREG@103.510:zaznam_vnut_adresati_37" pid="151" fmtid="{D5CDD505-2E9C-101B-9397-08002B2CF9AE}">
    <vt:lpwstr/>
  </property>
  <property name="FSC#SKEDITIONREG@103.510:zaznam_vnut_adresati_38" pid="152" fmtid="{D5CDD505-2E9C-101B-9397-08002B2CF9AE}">
    <vt:lpwstr/>
  </property>
  <property name="FSC#SKEDITIONREG@103.510:zaznam_vnut_adresati_39" pid="153" fmtid="{D5CDD505-2E9C-101B-9397-08002B2CF9AE}">
    <vt:lpwstr/>
  </property>
  <property name="FSC#SKEDITIONREG@103.510:zaznam_vnut_adresati_4" pid="154" fmtid="{D5CDD505-2E9C-101B-9397-08002B2CF9AE}">
    <vt:lpwstr/>
  </property>
  <property name="FSC#SKEDITIONREG@103.510:zaznam_vnut_adresati_40" pid="155" fmtid="{D5CDD505-2E9C-101B-9397-08002B2CF9AE}">
    <vt:lpwstr/>
  </property>
  <property name="FSC#SKEDITIONREG@103.510:zaznam_vnut_adresati_41" pid="156" fmtid="{D5CDD505-2E9C-101B-9397-08002B2CF9AE}">
    <vt:lpwstr/>
  </property>
  <property name="FSC#SKEDITIONREG@103.510:zaznam_vnut_adresati_42" pid="157" fmtid="{D5CDD505-2E9C-101B-9397-08002B2CF9AE}">
    <vt:lpwstr/>
  </property>
  <property name="FSC#SKEDITIONREG@103.510:zaznam_vnut_adresati_43" pid="158" fmtid="{D5CDD505-2E9C-101B-9397-08002B2CF9AE}">
    <vt:lpwstr/>
  </property>
  <property name="FSC#SKEDITIONREG@103.510:zaznam_vnut_adresati_44" pid="159" fmtid="{D5CDD505-2E9C-101B-9397-08002B2CF9AE}">
    <vt:lpwstr/>
  </property>
  <property name="FSC#SKEDITIONREG@103.510:zaznam_vnut_adresati_45" pid="160" fmtid="{D5CDD505-2E9C-101B-9397-08002B2CF9AE}">
    <vt:lpwstr/>
  </property>
  <property name="FSC#SKEDITIONREG@103.510:zaznam_vnut_adresati_46" pid="161" fmtid="{D5CDD505-2E9C-101B-9397-08002B2CF9AE}">
    <vt:lpwstr/>
  </property>
  <property name="FSC#SKEDITIONREG@103.510:zaznam_vnut_adresati_47" pid="162" fmtid="{D5CDD505-2E9C-101B-9397-08002B2CF9AE}">
    <vt:lpwstr/>
  </property>
  <property name="FSC#SKEDITIONREG@103.510:zaznam_vnut_adresati_48" pid="163" fmtid="{D5CDD505-2E9C-101B-9397-08002B2CF9AE}">
    <vt:lpwstr/>
  </property>
  <property name="FSC#SKEDITIONREG@103.510:zaznam_vnut_adresati_49" pid="164" fmtid="{D5CDD505-2E9C-101B-9397-08002B2CF9AE}">
    <vt:lpwstr/>
  </property>
  <property name="FSC#SKEDITIONREG@103.510:zaznam_vnut_adresati_5" pid="165" fmtid="{D5CDD505-2E9C-101B-9397-08002B2CF9AE}">
    <vt:lpwstr/>
  </property>
  <property name="FSC#SKEDITIONREG@103.510:zaznam_vnut_adresati_50" pid="166" fmtid="{D5CDD505-2E9C-101B-9397-08002B2CF9AE}">
    <vt:lpwstr/>
  </property>
  <property name="FSC#SKEDITIONREG@103.510:zaznam_vnut_adresati_51" pid="167" fmtid="{D5CDD505-2E9C-101B-9397-08002B2CF9AE}">
    <vt:lpwstr/>
  </property>
  <property name="FSC#SKEDITIONREG@103.510:zaznam_vnut_adresati_52" pid="168" fmtid="{D5CDD505-2E9C-101B-9397-08002B2CF9AE}">
    <vt:lpwstr/>
  </property>
  <property name="FSC#SKEDITIONREG@103.510:zaznam_vnut_adresati_53" pid="169" fmtid="{D5CDD505-2E9C-101B-9397-08002B2CF9AE}">
    <vt:lpwstr/>
  </property>
  <property name="FSC#SKEDITIONREG@103.510:zaznam_vnut_adresati_54" pid="170" fmtid="{D5CDD505-2E9C-101B-9397-08002B2CF9AE}">
    <vt:lpwstr/>
  </property>
  <property name="FSC#SKEDITIONREG@103.510:zaznam_vnut_adresati_55" pid="171" fmtid="{D5CDD505-2E9C-101B-9397-08002B2CF9AE}">
    <vt:lpwstr/>
  </property>
  <property name="FSC#SKEDITIONREG@103.510:zaznam_vnut_adresati_56" pid="172" fmtid="{D5CDD505-2E9C-101B-9397-08002B2CF9AE}">
    <vt:lpwstr/>
  </property>
  <property name="FSC#SKEDITIONREG@103.510:zaznam_vnut_adresati_57" pid="173" fmtid="{D5CDD505-2E9C-101B-9397-08002B2CF9AE}">
    <vt:lpwstr/>
  </property>
  <property name="FSC#SKEDITIONREG@103.510:zaznam_vnut_adresati_58" pid="174" fmtid="{D5CDD505-2E9C-101B-9397-08002B2CF9AE}">
    <vt:lpwstr/>
  </property>
  <property name="FSC#SKEDITIONREG@103.510:zaznam_vnut_adresati_59" pid="175" fmtid="{D5CDD505-2E9C-101B-9397-08002B2CF9AE}">
    <vt:lpwstr/>
  </property>
  <property name="FSC#SKEDITIONREG@103.510:zaznam_vnut_adresati_6" pid="176" fmtid="{D5CDD505-2E9C-101B-9397-08002B2CF9AE}">
    <vt:lpwstr/>
  </property>
  <property name="FSC#SKEDITIONREG@103.510:zaznam_vnut_adresati_60" pid="177" fmtid="{D5CDD505-2E9C-101B-9397-08002B2CF9AE}">
    <vt:lpwstr/>
  </property>
  <property name="FSC#SKEDITIONREG@103.510:zaznam_vnut_adresati_61" pid="178" fmtid="{D5CDD505-2E9C-101B-9397-08002B2CF9AE}">
    <vt:lpwstr/>
  </property>
  <property name="FSC#SKEDITIONREG@103.510:zaznam_vnut_adresati_62" pid="179" fmtid="{D5CDD505-2E9C-101B-9397-08002B2CF9AE}">
    <vt:lpwstr/>
  </property>
  <property name="FSC#SKEDITIONREG@103.510:zaznam_vnut_adresati_63" pid="180" fmtid="{D5CDD505-2E9C-101B-9397-08002B2CF9AE}">
    <vt:lpwstr/>
  </property>
  <property name="FSC#SKEDITIONREG@103.510:zaznam_vnut_adresati_64" pid="181" fmtid="{D5CDD505-2E9C-101B-9397-08002B2CF9AE}">
    <vt:lpwstr/>
  </property>
  <property name="FSC#SKEDITIONREG@103.510:zaznam_vnut_adresati_65" pid="182" fmtid="{D5CDD505-2E9C-101B-9397-08002B2CF9AE}">
    <vt:lpwstr/>
  </property>
  <property name="FSC#SKEDITIONREG@103.510:zaznam_vnut_adresati_66" pid="183" fmtid="{D5CDD505-2E9C-101B-9397-08002B2CF9AE}">
    <vt:lpwstr/>
  </property>
  <property name="FSC#SKEDITIONREG@103.510:zaznam_vnut_adresati_67" pid="184" fmtid="{D5CDD505-2E9C-101B-9397-08002B2CF9AE}">
    <vt:lpwstr/>
  </property>
  <property name="FSC#SKEDITIONREG@103.510:zaznam_vnut_adresati_68" pid="185" fmtid="{D5CDD505-2E9C-101B-9397-08002B2CF9AE}">
    <vt:lpwstr/>
  </property>
  <property name="FSC#SKEDITIONREG@103.510:zaznam_vnut_adresati_69" pid="186" fmtid="{D5CDD505-2E9C-101B-9397-08002B2CF9AE}">
    <vt:lpwstr/>
  </property>
  <property name="FSC#SKEDITIONREG@103.510:zaznam_vnut_adresati_7" pid="187" fmtid="{D5CDD505-2E9C-101B-9397-08002B2CF9AE}">
    <vt:lpwstr/>
  </property>
  <property name="FSC#SKEDITIONREG@103.510:zaznam_vnut_adresati_70" pid="188" fmtid="{D5CDD505-2E9C-101B-9397-08002B2CF9AE}">
    <vt:lpwstr/>
  </property>
  <property name="FSC#SKEDITIONREG@103.510:zaznam_vnut_adresati_8" pid="189" fmtid="{D5CDD505-2E9C-101B-9397-08002B2CF9AE}">
    <vt:lpwstr/>
  </property>
  <property name="FSC#SKEDITIONREG@103.510:zaznam_vnut_adresati_9" pid="190" fmtid="{D5CDD505-2E9C-101B-9397-08002B2CF9AE}">
    <vt:lpwstr/>
  </property>
  <property name="FSC#SKEDITIONREG@103.510:zaznam_vonk_adresati_1" pid="191" fmtid="{D5CDD505-2E9C-101B-9397-08002B2CF9AE}">
    <vt:lpwstr/>
  </property>
  <property name="FSC#SKEDITIONREG@103.510:zaznam_vonk_adresati_2" pid="192" fmtid="{D5CDD505-2E9C-101B-9397-08002B2CF9AE}">
    <vt:lpwstr/>
  </property>
  <property name="FSC#SKEDITIONREG@103.510:zaznam_vonk_adresati_3" pid="193" fmtid="{D5CDD505-2E9C-101B-9397-08002B2CF9AE}">
    <vt:lpwstr/>
  </property>
  <property name="FSC#SKEDITIONREG@103.510:zaznam_vonk_adresati_4" pid="194" fmtid="{D5CDD505-2E9C-101B-9397-08002B2CF9AE}">
    <vt:lpwstr/>
  </property>
  <property name="FSC#SKEDITIONREG@103.510:zaznam_vonk_adresati_5" pid="195" fmtid="{D5CDD505-2E9C-101B-9397-08002B2CF9AE}">
    <vt:lpwstr/>
  </property>
  <property name="FSC#SKEDITIONREG@103.510:zaznam_vonk_adresati_6" pid="196" fmtid="{D5CDD505-2E9C-101B-9397-08002B2CF9AE}">
    <vt:lpwstr/>
  </property>
  <property name="FSC#SKEDITIONREG@103.510:zaznam_vonk_adresati_7" pid="197" fmtid="{D5CDD505-2E9C-101B-9397-08002B2CF9AE}">
    <vt:lpwstr/>
  </property>
  <property name="FSC#SKEDITIONREG@103.510:zaznam_vonk_adresati_8" pid="198" fmtid="{D5CDD505-2E9C-101B-9397-08002B2CF9AE}">
    <vt:lpwstr/>
  </property>
  <property name="FSC#SKEDITIONREG@103.510:zaznam_vonk_adresati_9" pid="199" fmtid="{D5CDD505-2E9C-101B-9397-08002B2CF9AE}">
    <vt:lpwstr/>
  </property>
  <property name="FSC#SKEDITIONREG@103.510:zaznam_vonk_adresati_10" pid="200" fmtid="{D5CDD505-2E9C-101B-9397-08002B2CF9AE}">
    <vt:lpwstr/>
  </property>
  <property name="FSC#SKEDITIONREG@103.510:zaznam_vonk_adresati_11" pid="201" fmtid="{D5CDD505-2E9C-101B-9397-08002B2CF9AE}">
    <vt:lpwstr/>
  </property>
  <property name="FSC#SKEDITIONREG@103.510:zaznam_vonk_adresati_12" pid="202" fmtid="{D5CDD505-2E9C-101B-9397-08002B2CF9AE}">
    <vt:lpwstr/>
  </property>
  <property name="FSC#SKEDITIONREG@103.510:zaznam_vonk_adresati_13" pid="203" fmtid="{D5CDD505-2E9C-101B-9397-08002B2CF9AE}">
    <vt:lpwstr/>
  </property>
  <property name="FSC#SKEDITIONREG@103.510:zaznam_vonk_adresati_14" pid="204" fmtid="{D5CDD505-2E9C-101B-9397-08002B2CF9AE}">
    <vt:lpwstr/>
  </property>
  <property name="FSC#SKEDITIONREG@103.510:zaznam_vonk_adresati_15" pid="205" fmtid="{D5CDD505-2E9C-101B-9397-08002B2CF9AE}">
    <vt:lpwstr/>
  </property>
  <property name="FSC#SKEDITIONREG@103.510:zaznam_vonk_adresati_16" pid="206" fmtid="{D5CDD505-2E9C-101B-9397-08002B2CF9AE}">
    <vt:lpwstr/>
  </property>
  <property name="FSC#SKEDITIONREG@103.510:zaznam_vonk_adresati_17" pid="207" fmtid="{D5CDD505-2E9C-101B-9397-08002B2CF9AE}">
    <vt:lpwstr/>
  </property>
  <property name="FSC#SKEDITIONREG@103.510:zaznam_vonk_adresati_18" pid="208" fmtid="{D5CDD505-2E9C-101B-9397-08002B2CF9AE}">
    <vt:lpwstr/>
  </property>
  <property name="FSC#SKEDITIONREG@103.510:zaznam_vonk_adresati_19" pid="209" fmtid="{D5CDD505-2E9C-101B-9397-08002B2CF9AE}">
    <vt:lpwstr/>
  </property>
  <property name="FSC#SKEDITIONREG@103.510:zaznam_vonk_adresati_20" pid="210" fmtid="{D5CDD505-2E9C-101B-9397-08002B2CF9AE}">
    <vt:lpwstr/>
  </property>
  <property name="FSC#SKEDITIONREG@103.510:zaznam_vonk_adresati_21" pid="211" fmtid="{D5CDD505-2E9C-101B-9397-08002B2CF9AE}">
    <vt:lpwstr/>
  </property>
  <property name="FSC#SKEDITIONREG@103.510:zaznam_vonk_adresati_22" pid="212" fmtid="{D5CDD505-2E9C-101B-9397-08002B2CF9AE}">
    <vt:lpwstr/>
  </property>
  <property name="FSC#SKEDITIONREG@103.510:zaznam_vonk_adresati_23" pid="213" fmtid="{D5CDD505-2E9C-101B-9397-08002B2CF9AE}">
    <vt:lpwstr/>
  </property>
  <property name="FSC#SKEDITIONREG@103.510:zaznam_vonk_adresati_24" pid="214" fmtid="{D5CDD505-2E9C-101B-9397-08002B2CF9AE}">
    <vt:lpwstr/>
  </property>
  <property name="FSC#SKEDITIONREG@103.510:zaznam_vonk_adresati_25" pid="215" fmtid="{D5CDD505-2E9C-101B-9397-08002B2CF9AE}">
    <vt:lpwstr/>
  </property>
  <property name="FSC#SKEDITIONREG@103.510:zaznam_vonk_adresati_26" pid="216" fmtid="{D5CDD505-2E9C-101B-9397-08002B2CF9AE}">
    <vt:lpwstr/>
  </property>
  <property name="FSC#SKEDITIONREG@103.510:zaznam_vonk_adresati_27" pid="217" fmtid="{D5CDD505-2E9C-101B-9397-08002B2CF9AE}">
    <vt:lpwstr/>
  </property>
  <property name="FSC#SKEDITIONREG@103.510:zaznam_vonk_adresati_28" pid="218" fmtid="{D5CDD505-2E9C-101B-9397-08002B2CF9AE}">
    <vt:lpwstr/>
  </property>
  <property name="FSC#SKEDITIONREG@103.510:zaznam_vonk_adresati_29" pid="219" fmtid="{D5CDD505-2E9C-101B-9397-08002B2CF9AE}">
    <vt:lpwstr/>
  </property>
  <property name="FSC#SKEDITIONREG@103.510:zaznam_vonk_adresati_30" pid="220" fmtid="{D5CDD505-2E9C-101B-9397-08002B2CF9AE}">
    <vt:lpwstr/>
  </property>
  <property name="FSC#SKEDITIONREG@103.510:zaznam_vonk_adresati_31" pid="221" fmtid="{D5CDD505-2E9C-101B-9397-08002B2CF9AE}">
    <vt:lpwstr/>
  </property>
  <property name="FSC#SKEDITIONREG@103.510:zaznam_vonk_adresati_32" pid="222" fmtid="{D5CDD505-2E9C-101B-9397-08002B2CF9AE}">
    <vt:lpwstr/>
  </property>
  <property name="FSC#SKEDITIONREG@103.510:zaznam_vonk_adresati_33" pid="223" fmtid="{D5CDD505-2E9C-101B-9397-08002B2CF9AE}">
    <vt:lpwstr/>
  </property>
  <property name="FSC#SKEDITIONREG@103.510:zaznam_vonk_adresati_34" pid="224" fmtid="{D5CDD505-2E9C-101B-9397-08002B2CF9AE}">
    <vt:lpwstr/>
  </property>
  <property name="FSC#SKEDITIONREG@103.510:zaznam_vonk_adresati_35" pid="225" fmtid="{D5CDD505-2E9C-101B-9397-08002B2CF9AE}">
    <vt:lpwstr/>
  </property>
  <property name="FSC#SKEDITIONREG@103.510:Stazovatel" pid="226" fmtid="{D5CDD505-2E9C-101B-9397-08002B2CF9AE}">
    <vt:lpwstr/>
  </property>
  <property name="FSC#SKEDITIONREG@103.510:ProtiKomu" pid="227" fmtid="{D5CDD505-2E9C-101B-9397-08002B2CF9AE}">
    <vt:lpwstr/>
  </property>
  <property name="FSC#SKEDITIONREG@103.510:EvCisloStaz" pid="228" fmtid="{D5CDD505-2E9C-101B-9397-08002B2CF9AE}">
    <vt:lpwstr/>
  </property>
  <property name="FSC#SKEDITIONREG@103.510:jod_AttrDateSkutocnyDatumVydania" pid="229" fmtid="{D5CDD505-2E9C-101B-9397-08002B2CF9AE}">
    <vt:lpwstr/>
  </property>
  <property name="FSC#SKEDITIONREG@103.510:jod_AttrNumCisloZmeny" pid="230" fmtid="{D5CDD505-2E9C-101B-9397-08002B2CF9AE}">
    <vt:lpwstr/>
  </property>
  <property name="FSC#SKEDITIONREG@103.510:jod_AttrStrRegCisloZaznamu" pid="231" fmtid="{D5CDD505-2E9C-101B-9397-08002B2CF9AE}">
    <vt:lpwstr/>
  </property>
  <property name="FSC#SKEDITIONREG@103.510:jod_cislodoc" pid="232" fmtid="{D5CDD505-2E9C-101B-9397-08002B2CF9AE}">
    <vt:lpwstr/>
  </property>
  <property name="FSC#SKEDITIONREG@103.510:jod_druh" pid="233" fmtid="{D5CDD505-2E9C-101B-9397-08002B2CF9AE}">
    <vt:lpwstr/>
  </property>
  <property name="FSC#SKEDITIONREG@103.510:jod_lu" pid="234" fmtid="{D5CDD505-2E9C-101B-9397-08002B2CF9AE}">
    <vt:lpwstr/>
  </property>
  <property name="FSC#SKEDITIONREG@103.510:jod_nazov" pid="235" fmtid="{D5CDD505-2E9C-101B-9397-08002B2CF9AE}">
    <vt:lpwstr/>
  </property>
  <property name="FSC#SKEDITIONREG@103.510:jod_typ" pid="236" fmtid="{D5CDD505-2E9C-101B-9397-08002B2CF9AE}">
    <vt:lpwstr/>
  </property>
  <property name="FSC#SKEDITIONREG@103.510:jod_zh" pid="237" fmtid="{D5CDD505-2E9C-101B-9397-08002B2CF9AE}">
    <vt:lpwstr/>
  </property>
  <property name="FSC#SKEDITIONREG@103.510:jod_sAttrDatePlatnostDo" pid="238" fmtid="{D5CDD505-2E9C-101B-9397-08002B2CF9AE}">
    <vt:lpwstr/>
  </property>
  <property name="FSC#SKEDITIONREG@103.510:jod_sAttrDatePlatnostOd" pid="239" fmtid="{D5CDD505-2E9C-101B-9397-08002B2CF9AE}">
    <vt:lpwstr/>
  </property>
  <property name="FSC#SKEDITIONREG@103.510:jod_sAttrDateUcinnostDoc" pid="240" fmtid="{D5CDD505-2E9C-101B-9397-08002B2CF9AE}">
    <vt:lpwstr/>
  </property>
  <property name="FSC#SKEDITIONREG@103.510:a_telephone" pid="241" fmtid="{D5CDD505-2E9C-101B-9397-08002B2CF9AE}">
    <vt:lpwstr/>
  </property>
  <property name="FSC#SKEDITIONREG@103.510:a_email" pid="242" fmtid="{D5CDD505-2E9C-101B-9397-08002B2CF9AE}">
    <vt:lpwstr/>
  </property>
  <property name="FSC#SKEDITIONREG@103.510:a_nazovOU" pid="243" fmtid="{D5CDD505-2E9C-101B-9397-08002B2CF9AE}">
    <vt:lpwstr/>
  </property>
  <property name="FSC#SKEDITIONREG@103.510:a_veduciOU" pid="244" fmtid="{D5CDD505-2E9C-101B-9397-08002B2CF9AE}">
    <vt:lpwstr/>
  </property>
  <property name="FSC#SKEDITIONREG@103.510:a_nadradeneOU" pid="245" fmtid="{D5CDD505-2E9C-101B-9397-08002B2CF9AE}">
    <vt:lpwstr/>
  </property>
  <property name="FSC#SKEDITIONREG@103.510:a_veduciOd" pid="246" fmtid="{D5CDD505-2E9C-101B-9397-08002B2CF9AE}">
    <vt:lpwstr/>
  </property>
  <property name="FSC#SKEDITIONREG@103.510:a_komu" pid="247" fmtid="{D5CDD505-2E9C-101B-9397-08002B2CF9AE}">
    <vt:lpwstr/>
  </property>
  <property name="FSC#SKEDITIONREG@103.510:a_nasecislo" pid="248" fmtid="{D5CDD505-2E9C-101B-9397-08002B2CF9AE}">
    <vt:lpwstr/>
  </property>
  <property name="FSC#SKEDITIONREG@103.510:a_riaditelOdboru" pid="249" fmtid="{D5CDD505-2E9C-101B-9397-08002B2CF9AE}">
    <vt:lpwstr/>
  </property>
  <property name="FSC#SKEDITIONREG@103.510:zaz_fileresporg_addrstreet" pid="250" fmtid="{D5CDD505-2E9C-101B-9397-08002B2CF9AE}">
    <vt:lpwstr/>
  </property>
  <property name="FSC#SKEDITIONREG@103.510:zaz_fileresporg_addrzipcode" pid="251" fmtid="{D5CDD505-2E9C-101B-9397-08002B2CF9AE}">
    <vt:lpwstr/>
  </property>
  <property name="FSC#SKEDITIONREG@103.510:zaz_fileresporg_addrcity" pid="252" fmtid="{D5CDD505-2E9C-101B-9397-08002B2CF9AE}">
    <vt:lpwstr/>
  </property>
  <property name="FSC#SKMODSYS@103.500:mdnazov" pid="253" fmtid="{D5CDD505-2E9C-101B-9397-08002B2CF9AE}">
    <vt:lpwstr/>
  </property>
  <property name="FSC#SKMODSYS@103.500:mdfileresp" pid="254" fmtid="{D5CDD505-2E9C-101B-9397-08002B2CF9AE}">
    <vt:lpwstr/>
  </property>
  <property name="FSC#SKMODSYS@103.500:mdfileresporg" pid="255" fmtid="{D5CDD505-2E9C-101B-9397-08002B2CF9AE}">
    <vt:lpwstr/>
  </property>
  <property name="FSC#SKMODSYS@103.500:mdcreateat" pid="256" fmtid="{D5CDD505-2E9C-101B-9397-08002B2CF9AE}">
    <vt:lpwstr>28. 9. 2022</vt:lpwstr>
  </property>
  <property name="FSC#SKCP@103.500:cp_AttrPtrOrgUtvar" pid="257" fmtid="{D5CDD505-2E9C-101B-9397-08002B2CF9AE}">
    <vt:lpwstr/>
  </property>
  <property name="FSC#SKCP@103.500:cp_AttrStrEvCisloCP" pid="258" fmtid="{D5CDD505-2E9C-101B-9397-08002B2CF9AE}">
    <vt:lpwstr> </vt:lpwstr>
  </property>
  <property name="FSC#SKCP@103.500:cp_zamestnanec" pid="259" fmtid="{D5CDD505-2E9C-101B-9397-08002B2CF9AE}">
    <vt:lpwstr/>
  </property>
  <property name="FSC#SKCP@103.500:cpt_miestoRokovania" pid="260" fmtid="{D5CDD505-2E9C-101B-9397-08002B2CF9AE}">
    <vt:lpwstr/>
  </property>
  <property name="FSC#SKCP@103.500:cpt_datumCesty" pid="261" fmtid="{D5CDD505-2E9C-101B-9397-08002B2CF9AE}">
    <vt:lpwstr/>
  </property>
  <property name="FSC#SKCP@103.500:cpt_ucelCesty" pid="262" fmtid="{D5CDD505-2E9C-101B-9397-08002B2CF9AE}">
    <vt:lpwstr/>
  </property>
  <property name="FSC#SKCP@103.500:cpz_miestoRokovania" pid="263" fmtid="{D5CDD505-2E9C-101B-9397-08002B2CF9AE}">
    <vt:lpwstr/>
  </property>
  <property name="FSC#SKCP@103.500:cpz_datumCesty" pid="264" fmtid="{D5CDD505-2E9C-101B-9397-08002B2CF9AE}">
    <vt:lpwstr> - </vt:lpwstr>
  </property>
  <property name="FSC#SKCP@103.500:cpz_ucelCesty" pid="265" fmtid="{D5CDD505-2E9C-101B-9397-08002B2CF9AE}">
    <vt:lpwstr/>
  </property>
  <property name="FSC#SKCP@103.500:cpz_datumVypracovania" pid="266" fmtid="{D5CDD505-2E9C-101B-9397-08002B2CF9AE}">
    <vt:lpwstr/>
  </property>
  <property name="FSC#SKCP@103.500:cpz_datPodpSchv1" pid="267" fmtid="{D5CDD505-2E9C-101B-9397-08002B2CF9AE}">
    <vt:lpwstr/>
  </property>
  <property name="FSC#SKCP@103.500:cpz_datPodpSchv2" pid="268" fmtid="{D5CDD505-2E9C-101B-9397-08002B2CF9AE}">
    <vt:lpwstr/>
  </property>
  <property name="FSC#SKCP@103.500:cpz_datPodpSchv3" pid="269" fmtid="{D5CDD505-2E9C-101B-9397-08002B2CF9AE}">
    <vt:lpwstr/>
  </property>
  <property name="FSC#SKCP@103.500:cpz_PodpSchv1" pid="270" fmtid="{D5CDD505-2E9C-101B-9397-08002B2CF9AE}">
    <vt:lpwstr/>
  </property>
  <property name="FSC#SKCP@103.500:cpz_PodpSchv2" pid="271" fmtid="{D5CDD505-2E9C-101B-9397-08002B2CF9AE}">
    <vt:lpwstr/>
  </property>
  <property name="FSC#SKCP@103.500:cpz_PodpSchv3" pid="272" fmtid="{D5CDD505-2E9C-101B-9397-08002B2CF9AE}">
    <vt:lpwstr/>
  </property>
  <property name="FSC#SKCP@103.500:cpz_Funkcia" pid="273" fmtid="{D5CDD505-2E9C-101B-9397-08002B2CF9AE}">
    <vt:lpwstr/>
  </property>
  <property name="FSC#SKCP@103.500:cp_Spolucestujuci" pid="274" fmtid="{D5CDD505-2E9C-101B-9397-08002B2CF9AE}">
    <vt:lpwstr/>
  </property>
  <property name="FSC#SKNAD@103.500:nad_objname" pid="275" fmtid="{D5CDD505-2E9C-101B-9397-08002B2CF9AE}">
    <vt:lpwstr/>
  </property>
  <property name="FSC#SKNAD@103.500:nad_AttrStrNazov" pid="276" fmtid="{D5CDD505-2E9C-101B-9397-08002B2CF9AE}">
    <vt:lpwstr/>
  </property>
  <property name="FSC#SKNAD@103.500:nad_AttrPtrSpracovatel" pid="277" fmtid="{D5CDD505-2E9C-101B-9397-08002B2CF9AE}">
    <vt:lpwstr/>
  </property>
  <property name="FSC#SKNAD@103.500:nad_AttrPtrGestor1" pid="278" fmtid="{D5CDD505-2E9C-101B-9397-08002B2CF9AE}">
    <vt:lpwstr/>
  </property>
  <property name="FSC#SKNAD@103.500:nad_AttrPtrGestor1Funkcia" pid="279" fmtid="{D5CDD505-2E9C-101B-9397-08002B2CF9AE}">
    <vt:lpwstr/>
  </property>
  <property name="FSC#SKNAD@103.500:nad_AttrPtrGestor1OU" pid="280" fmtid="{D5CDD505-2E9C-101B-9397-08002B2CF9AE}">
    <vt:lpwstr/>
  </property>
  <property name="FSC#SKNAD@103.500:nad_AttrPtrGestor2" pid="281" fmtid="{D5CDD505-2E9C-101B-9397-08002B2CF9AE}">
    <vt:lpwstr/>
  </property>
  <property name="FSC#SKNAD@103.500:nad_AttrPtrGestor2Funkcia" pid="282" fmtid="{D5CDD505-2E9C-101B-9397-08002B2CF9AE}">
    <vt:lpwstr/>
  </property>
  <property name="FSC#SKNAD@103.500:nad_schvalil" pid="283" fmtid="{D5CDD505-2E9C-101B-9397-08002B2CF9AE}">
    <vt:lpwstr/>
  </property>
  <property name="FSC#SKNAD@103.500:nad_schvalilfunkcia" pid="284" fmtid="{D5CDD505-2E9C-101B-9397-08002B2CF9AE}">
    <vt:lpwstr/>
  </property>
  <property name="FSC#SKNAD@103.500:nad_vr" pid="285" fmtid="{D5CDD505-2E9C-101B-9397-08002B2CF9AE}">
    <vt:lpwstr/>
  </property>
  <property name="FSC#SKNAD@103.500:nad_AttrDateDatumPodpisania" pid="286" fmtid="{D5CDD505-2E9C-101B-9397-08002B2CF9AE}">
    <vt:lpwstr/>
  </property>
  <property name="FSC#SKNAD@103.500:nad_pripobjname" pid="287" fmtid="{D5CDD505-2E9C-101B-9397-08002B2CF9AE}">
    <vt:lpwstr/>
  </property>
  <property name="FSC#SKNAD@103.500:nad_pripVytvorilKto" pid="288" fmtid="{D5CDD505-2E9C-101B-9397-08002B2CF9AE}">
    <vt:lpwstr/>
  </property>
  <property name="FSC#SKNAD@103.500:nad_pripVytvorilKedy" pid="289" fmtid="{D5CDD505-2E9C-101B-9397-08002B2CF9AE}">
    <vt:lpwstr>28.9.2022, 15:38</vt:lpwstr>
  </property>
  <property name="FSC#SKNAD@103.500:nad_AttrStrCisloNA" pid="290" fmtid="{D5CDD505-2E9C-101B-9397-08002B2CF9AE}">
    <vt:lpwstr/>
  </property>
  <property name="FSC#SKNAD@103.500:nad_AttrDateUcinnaOd" pid="291" fmtid="{D5CDD505-2E9C-101B-9397-08002B2CF9AE}">
    <vt:lpwstr/>
  </property>
  <property name="FSC#SKNAD@103.500:nad_AttrDateUcinnaDo" pid="292" fmtid="{D5CDD505-2E9C-101B-9397-08002B2CF9AE}">
    <vt:lpwstr/>
  </property>
  <property name="FSC#SKNAD@103.500:nad_AttrPtrPredchadzajuceNA" pid="293" fmtid="{D5CDD505-2E9C-101B-9397-08002B2CF9AE}">
    <vt:lpwstr/>
  </property>
  <property name="FSC#SKNAD@103.500:nad_AttrPtrSpracovatelOU" pid="294" fmtid="{D5CDD505-2E9C-101B-9397-08002B2CF9AE}">
    <vt:lpwstr/>
  </property>
  <property name="FSC#SKNAD@103.500:nad_AttrPtrPatriKNA" pid="295" fmtid="{D5CDD505-2E9C-101B-9397-08002B2CF9AE}">
    <vt:lpwstr/>
  </property>
  <property name="FSC#SKNAD@103.500:nad_AttrIntCisloDodatku" pid="296" fmtid="{D5CDD505-2E9C-101B-9397-08002B2CF9AE}">
    <vt:lpwstr/>
  </property>
  <property name="FSC#SKNAD@103.500:nad_AttrPtrSpracVeduci" pid="297" fmtid="{D5CDD505-2E9C-101B-9397-08002B2CF9AE}">
    <vt:lpwstr/>
  </property>
  <property name="FSC#SKNAD@103.500:nad_AttrPtrSpracVeduciOU" pid="298" fmtid="{D5CDD505-2E9C-101B-9397-08002B2CF9AE}">
    <vt:lpwstr/>
  </property>
  <property name="FSC#SKNAD@103.500:nad_spis" pid="299" fmtid="{D5CDD505-2E9C-101B-9397-08002B2CF9AE}">
    <vt:lpwstr/>
  </property>
  <property name="FSC#SKPUPP@103.500:pupp_riaditelPorady" pid="300" fmtid="{D5CDD505-2E9C-101B-9397-08002B2CF9AE}">
    <vt:lpwstr/>
  </property>
  <property name="FSC#SKPUPP@103.500:pupp_cisloporady" pid="301" fmtid="{D5CDD505-2E9C-101B-9397-08002B2CF9AE}">
    <vt:lpwstr/>
  </property>
  <property name="FSC#SKPUPP@103.500:pupp_konanieOHodine" pid="302" fmtid="{D5CDD505-2E9C-101B-9397-08002B2CF9AE}">
    <vt:lpwstr/>
  </property>
  <property name="FSC#SKPUPP@103.500:pupp_datPorMesiacString" pid="303" fmtid="{D5CDD505-2E9C-101B-9397-08002B2CF9AE}">
    <vt:lpwstr/>
  </property>
  <property name="FSC#SKPUPP@103.500:pupp_datumporady" pid="304" fmtid="{D5CDD505-2E9C-101B-9397-08002B2CF9AE}">
    <vt:lpwstr/>
  </property>
  <property name="FSC#SKPUPP@103.500:pupp_konaniedo" pid="305" fmtid="{D5CDD505-2E9C-101B-9397-08002B2CF9AE}">
    <vt:lpwstr/>
  </property>
  <property name="FSC#SKPUPP@103.500:pupp_konanieod" pid="306" fmtid="{D5CDD505-2E9C-101B-9397-08002B2CF9AE}">
    <vt:lpwstr/>
  </property>
  <property name="FSC#SKPUPP@103.500:pupp_menopp" pid="307" fmtid="{D5CDD505-2E9C-101B-9397-08002B2CF9AE}">
    <vt:lpwstr/>
  </property>
  <property name="FSC#SKPUPP@103.500:pupp_miestokonania" pid="308" fmtid="{D5CDD505-2E9C-101B-9397-08002B2CF9AE}">
    <vt:lpwstr/>
  </property>
  <property name="FSC#SKPUPP@103.500:pupp_temaporady" pid="309" fmtid="{D5CDD505-2E9C-101B-9397-08002B2CF9AE}">
    <vt:lpwstr/>
  </property>
  <property name="FSC#SKPUPP@103.500:pupp_ucastnici" pid="310" fmtid="{D5CDD505-2E9C-101B-9397-08002B2CF9AE}">
    <vt:lpwstr/>
  </property>
  <property name="FSC#SKPUPP@103.500:pupp_ulohy" pid="311" fmtid="{D5CDD505-2E9C-101B-9397-08002B2CF9AE}">
    <vt:lpwstr>test</vt:lpwstr>
  </property>
  <property name="FSC#SKPUPP@103.500:pupp_ucastnici_funkcie" pid="312" fmtid="{D5CDD505-2E9C-101B-9397-08002B2CF9AE}">
    <vt:lpwstr/>
  </property>
  <property name="FSC#SKPUPP@103.500:pupp_nazov_ulohy" pid="313" fmtid="{D5CDD505-2E9C-101B-9397-08002B2CF9AE}">
    <vt:lpwstr/>
  </property>
  <property name="FSC#SKPUPP@103.500:pupp_cislo_ulohy" pid="314" fmtid="{D5CDD505-2E9C-101B-9397-08002B2CF9AE}">
    <vt:lpwstr/>
  </property>
  <property name="FSC#SKPUPP@103.500:pupp_riesitel_ulohy" pid="315" fmtid="{D5CDD505-2E9C-101B-9397-08002B2CF9AE}">
    <vt:lpwstr/>
  </property>
  <property name="FSC#SKPUPP@103.500:pupp_vybavit_ulohy" pid="316" fmtid="{D5CDD505-2E9C-101B-9397-08002B2CF9AE}">
    <vt:lpwstr/>
  </property>
  <property name="FSC#SKPUPP@103.500:pupp_orgutvar" pid="317" fmtid="{D5CDD505-2E9C-101B-9397-08002B2CF9AE}">
    <vt:lpwstr/>
  </property>
  <property name="FSC#SKCPINTEGREG@103.510:cpt_emailaddress" pid="318" fmtid="{D5CDD505-2E9C-101B-9397-08002B2CF9AE}">
    <vt:lpwstr/>
  </property>
  <property name="FSC#SKCPINTEGREG@103.510:cpt_najblizsiodbor" pid="319" fmtid="{D5CDD505-2E9C-101B-9397-08002B2CF9AE}">
    <vt:lpwstr/>
  </property>
  <property name="FSC#SKCPINTEGREG@103.510:cpt_extension" pid="320" fmtid="{D5CDD505-2E9C-101B-9397-08002B2CF9AE}">
    <vt:lpwstr/>
  </property>
  <property name="FSC#COOELAK@1.1001:Subject" pid="321" fmtid="{D5CDD505-2E9C-101B-9397-08002B2CF9AE}">
    <vt:lpwstr/>
  </property>
  <property name="FSC#COOELAK@1.1001:FileReference" pid="322" fmtid="{D5CDD505-2E9C-101B-9397-08002B2CF9AE}">
    <vt:lpwstr/>
  </property>
  <property name="FSC#COOELAK@1.1001:FileRefYear" pid="323" fmtid="{D5CDD505-2E9C-101B-9397-08002B2CF9AE}">
    <vt:lpwstr/>
  </property>
  <property name="FSC#COOELAK@1.1001:FileRefOrdinal" pid="324" fmtid="{D5CDD505-2E9C-101B-9397-08002B2CF9AE}">
    <vt:lpwstr/>
  </property>
  <property name="FSC#COOELAK@1.1001:FileRefOU" pid="325" fmtid="{D5CDD505-2E9C-101B-9397-08002B2CF9AE}">
    <vt:lpwstr/>
  </property>
  <property name="FSC#COOELAK@1.1001:Organization" pid="326" fmtid="{D5CDD505-2E9C-101B-9397-08002B2CF9AE}">
    <vt:lpwstr/>
  </property>
  <property name="FSC#COOELAK@1.1001:Owner" pid="327" fmtid="{D5CDD505-2E9C-101B-9397-08002B2CF9AE}">
    <vt:lpwstr>Hláčik, Ľuboš, Mgr.</vt:lpwstr>
  </property>
  <property name="FSC#COOELAK@1.1001:OwnerExtension" pid="328" fmtid="{D5CDD505-2E9C-101B-9397-08002B2CF9AE}">
    <vt:lpwstr/>
  </property>
  <property name="FSC#COOELAK@1.1001:OwnerFaxExtension" pid="329" fmtid="{D5CDD505-2E9C-101B-9397-08002B2CF9AE}">
    <vt:lpwstr/>
  </property>
  <property name="FSC#COOELAK@1.1001:DispatchedBy" pid="330" fmtid="{D5CDD505-2E9C-101B-9397-08002B2CF9AE}">
    <vt:lpwstr/>
  </property>
  <property name="FSC#COOELAK@1.1001:DispatchedAt" pid="331" fmtid="{D5CDD505-2E9C-101B-9397-08002B2CF9AE}">
    <vt:lpwstr/>
  </property>
  <property name="FSC#COOELAK@1.1001:ApprovedBy" pid="332" fmtid="{D5CDD505-2E9C-101B-9397-08002B2CF9AE}">
    <vt:lpwstr/>
  </property>
  <property name="FSC#COOELAK@1.1001:ApprovedAt" pid="333" fmtid="{D5CDD505-2E9C-101B-9397-08002B2CF9AE}">
    <vt:lpwstr/>
  </property>
  <property name="FSC#COOELAK@1.1001:Department" pid="334" fmtid="{D5CDD505-2E9C-101B-9397-08002B2CF9AE}">
    <vt:lpwstr/>
  </property>
  <property name="FSC#COOELAK@1.1001:CreatedAt" pid="335" fmtid="{D5CDD505-2E9C-101B-9397-08002B2CF9AE}">
    <vt:lpwstr>28.09.2022</vt:lpwstr>
  </property>
  <property name="FSC#COOELAK@1.1001:OU" pid="336" fmtid="{D5CDD505-2E9C-101B-9397-08002B2CF9AE}">
    <vt:lpwstr>ODDVO (Oddelenie verejného obstarávania)</vt:lpwstr>
  </property>
  <property name="FSC#COOELAK@1.1001:Priority" pid="337" fmtid="{D5CDD505-2E9C-101B-9397-08002B2CF9AE}">
    <vt:lpwstr> ()</vt:lpwstr>
  </property>
  <property name="FSC#COOELAK@1.1001:ObjBarCode" pid="338" fmtid="{D5CDD505-2E9C-101B-9397-08002B2CF9AE}">
    <vt:lpwstr>*COO.2090.100.9.5406926*</vt:lpwstr>
  </property>
  <property name="FSC#COOELAK@1.1001:RefBarCode" pid="339" fmtid="{D5CDD505-2E9C-101B-9397-08002B2CF9AE}">
    <vt:lpwstr/>
  </property>
  <property name="FSC#COOELAK@1.1001:FileRefBarCode" pid="340" fmtid="{D5CDD505-2E9C-101B-9397-08002B2CF9AE}">
    <vt:lpwstr>**</vt:lpwstr>
  </property>
  <property name="FSC#COOELAK@1.1001:ExternalRef" pid="341" fmtid="{D5CDD505-2E9C-101B-9397-08002B2CF9AE}">
    <vt:lpwstr/>
  </property>
  <property name="FSC#COOELAK@1.1001:IncomingNumber" pid="342" fmtid="{D5CDD505-2E9C-101B-9397-08002B2CF9AE}">
    <vt:lpwstr/>
  </property>
  <property name="FSC#COOELAK@1.1001:IncomingSubject" pid="343" fmtid="{D5CDD505-2E9C-101B-9397-08002B2CF9AE}">
    <vt:lpwstr/>
  </property>
  <property name="FSC#COOELAK@1.1001:ProcessResponsible" pid="344" fmtid="{D5CDD505-2E9C-101B-9397-08002B2CF9AE}">
    <vt:lpwstr/>
  </property>
  <property name="FSC#COOELAK@1.1001:ProcessResponsiblePhone" pid="345" fmtid="{D5CDD505-2E9C-101B-9397-08002B2CF9AE}">
    <vt:lpwstr/>
  </property>
  <property name="FSC#COOELAK@1.1001:ProcessResponsibleMail" pid="346" fmtid="{D5CDD505-2E9C-101B-9397-08002B2CF9AE}">
    <vt:lpwstr/>
  </property>
  <property name="FSC#COOELAK@1.1001:ProcessResponsibleFax" pid="347" fmtid="{D5CDD505-2E9C-101B-9397-08002B2CF9AE}">
    <vt:lpwstr/>
  </property>
  <property name="FSC#COOELAK@1.1001:ApproverFirstName" pid="348" fmtid="{D5CDD505-2E9C-101B-9397-08002B2CF9AE}">
    <vt:lpwstr/>
  </property>
  <property name="FSC#COOELAK@1.1001:ApproverSurName" pid="349" fmtid="{D5CDD505-2E9C-101B-9397-08002B2CF9AE}">
    <vt:lpwstr/>
  </property>
  <property name="FSC#COOELAK@1.1001:ApproverTitle" pid="350" fmtid="{D5CDD505-2E9C-101B-9397-08002B2CF9AE}">
    <vt:lpwstr/>
  </property>
  <property name="FSC#COOELAK@1.1001:ExternalDate" pid="351" fmtid="{D5CDD505-2E9C-101B-9397-08002B2CF9AE}">
    <vt:lpwstr/>
  </property>
  <property name="FSC#COOELAK@1.1001:SettlementApprovedAt" pid="352" fmtid="{D5CDD505-2E9C-101B-9397-08002B2CF9AE}">
    <vt:lpwstr/>
  </property>
  <property name="FSC#COOELAK@1.1001:BaseNumber" pid="353" fmtid="{D5CDD505-2E9C-101B-9397-08002B2CF9AE}">
    <vt:lpwstr/>
  </property>
  <property name="FSC#COOELAK@1.1001:CurrentUserRolePos" pid="354" fmtid="{D5CDD505-2E9C-101B-9397-08002B2CF9AE}">
    <vt:lpwstr>Odborný referent V</vt:lpwstr>
  </property>
  <property name="FSC#COOELAK@1.1001:CurrentUserEmail" pid="355" fmtid="{D5CDD505-2E9C-101B-9397-08002B2CF9AE}">
    <vt:lpwstr>jana.vasickova@bbsk.sk</vt:lpwstr>
  </property>
  <property name="FSC#ELAKGOV@1.1001:PersonalSubjGender" pid="356" fmtid="{D5CDD505-2E9C-101B-9397-08002B2CF9AE}">
    <vt:lpwstr/>
  </property>
  <property name="FSC#ELAKGOV@1.1001:PersonalSubjFirstName" pid="357" fmtid="{D5CDD505-2E9C-101B-9397-08002B2CF9AE}">
    <vt:lpwstr/>
  </property>
  <property name="FSC#ELAKGOV@1.1001:PersonalSubjSurName" pid="358" fmtid="{D5CDD505-2E9C-101B-9397-08002B2CF9AE}">
    <vt:lpwstr/>
  </property>
  <property name="FSC#ELAKGOV@1.1001:PersonalSubjSalutation" pid="359" fmtid="{D5CDD505-2E9C-101B-9397-08002B2CF9AE}">
    <vt:lpwstr/>
  </property>
  <property name="FSC#ELAKGOV@1.1001:PersonalSubjAddress" pid="360" fmtid="{D5CDD505-2E9C-101B-9397-08002B2CF9AE}">
    <vt:lpwstr/>
  </property>
  <property name="FSC#ATSTATECFG@1.1001:Office" pid="361" fmtid="{D5CDD505-2E9C-101B-9397-08002B2CF9AE}">
    <vt:lpwstr/>
  </property>
  <property name="FSC#ATSTATECFG@1.1001:Agent" pid="362" fmtid="{D5CDD505-2E9C-101B-9397-08002B2CF9AE}">
    <vt:lpwstr/>
  </property>
  <property name="FSC#ATSTATECFG@1.1001:AgentPhone" pid="363" fmtid="{D5CDD505-2E9C-101B-9397-08002B2CF9AE}">
    <vt:lpwstr/>
  </property>
  <property name="FSC#ATSTATECFG@1.1001:DepartmentFax" pid="364" fmtid="{D5CDD505-2E9C-101B-9397-08002B2CF9AE}">
    <vt:lpwstr/>
  </property>
  <property name="FSC#ATSTATECFG@1.1001:DepartmentEmail" pid="365" fmtid="{D5CDD505-2E9C-101B-9397-08002B2CF9AE}">
    <vt:lpwstr/>
  </property>
  <property name="FSC#ATSTATECFG@1.1001:SubfileDate" pid="366" fmtid="{D5CDD505-2E9C-101B-9397-08002B2CF9AE}">
    <vt:lpwstr/>
  </property>
  <property name="FSC#ATSTATECFG@1.1001:SubfileSubject" pid="367" fmtid="{D5CDD505-2E9C-101B-9397-08002B2CF9AE}">
    <vt:lpwstr/>
  </property>
  <property name="FSC#ATSTATECFG@1.1001:DepartmentZipCode" pid="368" fmtid="{D5CDD505-2E9C-101B-9397-08002B2CF9AE}">
    <vt:lpwstr/>
  </property>
  <property name="FSC#ATSTATECFG@1.1001:DepartmentCountry" pid="369" fmtid="{D5CDD505-2E9C-101B-9397-08002B2CF9AE}">
    <vt:lpwstr/>
  </property>
  <property name="FSC#ATSTATECFG@1.1001:DepartmentCity" pid="370" fmtid="{D5CDD505-2E9C-101B-9397-08002B2CF9AE}">
    <vt:lpwstr/>
  </property>
  <property name="FSC#ATSTATECFG@1.1001:DepartmentStreet" pid="371" fmtid="{D5CDD505-2E9C-101B-9397-08002B2CF9AE}">
    <vt:lpwstr/>
  </property>
  <property name="FSC#ATSTATECFG@1.1001:DepartmentDVR" pid="372" fmtid="{D5CDD505-2E9C-101B-9397-08002B2CF9AE}">
    <vt:lpwstr/>
  </property>
  <property name="FSC#ATSTATECFG@1.1001:DepartmentUID" pid="373" fmtid="{D5CDD505-2E9C-101B-9397-08002B2CF9AE}">
    <vt:lpwstr/>
  </property>
  <property name="FSC#ATSTATECFG@1.1001:SubfileReference" pid="374" fmtid="{D5CDD505-2E9C-101B-9397-08002B2CF9AE}">
    <vt:lpwstr/>
  </property>
  <property name="FSC#ATSTATECFG@1.1001:Clause" pid="375" fmtid="{D5CDD505-2E9C-101B-9397-08002B2CF9AE}">
    <vt:lpwstr/>
  </property>
  <property name="FSC#ATSTATECFG@1.1001:ApprovedSignature" pid="376" fmtid="{D5CDD505-2E9C-101B-9397-08002B2CF9AE}">
    <vt:lpwstr/>
  </property>
  <property name="FSC#ATSTATECFG@1.1001:BankAccount" pid="377" fmtid="{D5CDD505-2E9C-101B-9397-08002B2CF9AE}">
    <vt:lpwstr/>
  </property>
  <property name="FSC#ATSTATECFG@1.1001:BankAccountOwner" pid="378" fmtid="{D5CDD505-2E9C-101B-9397-08002B2CF9AE}">
    <vt:lpwstr/>
  </property>
  <property name="FSC#ATSTATECFG@1.1001:BankInstitute" pid="379" fmtid="{D5CDD505-2E9C-101B-9397-08002B2CF9AE}">
    <vt:lpwstr/>
  </property>
  <property name="FSC#ATSTATECFG@1.1001:BankAccountID" pid="380" fmtid="{D5CDD505-2E9C-101B-9397-08002B2CF9AE}">
    <vt:lpwstr/>
  </property>
  <property name="FSC#ATSTATECFG@1.1001:BankAccountIBAN" pid="381" fmtid="{D5CDD505-2E9C-101B-9397-08002B2CF9AE}">
    <vt:lpwstr/>
  </property>
  <property name="FSC#ATSTATECFG@1.1001:BankAccountBIC" pid="382" fmtid="{D5CDD505-2E9C-101B-9397-08002B2CF9AE}">
    <vt:lpwstr/>
  </property>
  <property name="FSC#ATSTATECFG@1.1001:BankName" pid="383" fmtid="{D5CDD505-2E9C-101B-9397-08002B2CF9AE}">
    <vt:lpwstr/>
  </property>
  <property name="FSC#COOELAK@1.1001:ObjectAddressees" pid="384" fmtid="{D5CDD505-2E9C-101B-9397-08002B2CF9AE}">
    <vt:lpwstr/>
  </property>
  <property name="FSC#COOSYSTEM@1.1:Container" pid="385" fmtid="{D5CDD505-2E9C-101B-9397-08002B2CF9AE}">
    <vt:lpwstr>COO.2090.100.9.5406926</vt:lpwstr>
  </property>
  <property name="FSC#FSCFOLIO@1.1001:docpropproject" pid="386" fmtid="{D5CDD505-2E9C-101B-9397-08002B2CF9AE}">
    <vt:lpwstr/>
  </property>
  <property name="FSC#SKBBSK@103.510:viz_AttrStrFileSubject" pid="387" fmtid="{D5CDD505-2E9C-101B-9397-08002B2CF9AE}">
    <vt:lpwstr/>
  </property>
  <property name="FSC#SKBBSK@103.510:viz_AttrStrCisloZmluvy" pid="388" fmtid="{D5CDD505-2E9C-101B-9397-08002B2CF9AE}">
    <vt:lpwstr/>
  </property>
  <property name="FSC#SKBBSK@103.510:viz_AttrStrCisloDodatku" pid="389" fmtid="{D5CDD505-2E9C-101B-9397-08002B2CF9AE}">
    <vt:lpwstr/>
  </property>
  <property name="FSC#SKBBSK@103.510:viz_AttrStrCisloZmlVDodatku" pid="390" fmtid="{D5CDD505-2E9C-101B-9397-08002B2CF9AE}">
    <vt:lpwstr/>
  </property>
  <property name="FSC#SKCONV@103.510:docname" pid="391" fmtid="{D5CDD505-2E9C-101B-9397-08002B2CF9AE}">
    <vt:lpwstr/>
  </property>
  <property name="ContentTypeId" pid="392" fmtid="{D5CDD505-2E9C-101B-9397-08002B2CF9AE}">
    <vt:lpwstr>0x0101001DD71F796D935842899E4B4EE377503E</vt:lpwstr>
  </property>
</Properties>
</file>