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B0" w:rsidRDefault="00AD22B0" w:rsidP="00AD22B0">
      <w:pPr>
        <w:pStyle w:val="BodyText1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B87944" w:rsidRDefault="00B87944" w:rsidP="00B8794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Príloha č. </w:t>
      </w:r>
      <w:bookmarkStart w:id="0" w:name="_GoBack"/>
      <w:bookmarkEnd w:id="0"/>
      <w:r w:rsidR="00892522">
        <w:rPr>
          <w:rFonts w:ascii="Times New Roman" w:hAnsi="Times New Roman"/>
          <w:b/>
          <w:sz w:val="22"/>
          <w:szCs w:val="22"/>
        </w:rPr>
        <w:t>3</w:t>
      </w:r>
      <w:r w:rsidRPr="00E71F3F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Čestné vyhlásenie podmienky účasti</w:t>
      </w:r>
    </w:p>
    <w:p w:rsidR="00B87944" w:rsidRDefault="00B87944" w:rsidP="00B87944">
      <w:pPr>
        <w:rPr>
          <w:rFonts w:ascii="Times New Roman" w:hAnsi="Times New Roman"/>
          <w:b/>
          <w:sz w:val="22"/>
          <w:szCs w:val="22"/>
        </w:rPr>
      </w:pPr>
    </w:p>
    <w:p w:rsidR="00B87944" w:rsidRDefault="00B87944" w:rsidP="00B8794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87944" w:rsidRDefault="00B87944" w:rsidP="00B8794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87944" w:rsidRPr="00AC0368" w:rsidRDefault="00B87944" w:rsidP="00B8794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C0368">
        <w:rPr>
          <w:rFonts w:ascii="Times New Roman" w:hAnsi="Times New Roman"/>
          <w:b/>
          <w:sz w:val="22"/>
          <w:szCs w:val="22"/>
        </w:rPr>
        <w:t>ČESTNÉ VYHLÁSENIE UCHÁDZAČA</w:t>
      </w:r>
    </w:p>
    <w:p w:rsidR="00B87944" w:rsidRPr="00AC0368" w:rsidRDefault="00B87944" w:rsidP="00B8794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PODMIENKY ÚČASTI</w:t>
      </w:r>
    </w:p>
    <w:p w:rsidR="00B87944" w:rsidRPr="00AC0368" w:rsidRDefault="00B87944" w:rsidP="00B8794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87944" w:rsidRPr="00AC0368" w:rsidRDefault="00B87944" w:rsidP="00B87944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B87944" w:rsidRPr="00AC0368" w:rsidRDefault="00B87944" w:rsidP="00B87944">
      <w:pPr>
        <w:pStyle w:val="Zkladntext21"/>
        <w:contextualSpacing/>
        <w:rPr>
          <w:rFonts w:eastAsia="Times New Roman" w:cs="Times New Roman"/>
          <w:b/>
          <w:szCs w:val="22"/>
          <w:lang w:eastAsia="sk-SK"/>
        </w:rPr>
      </w:pPr>
    </w:p>
    <w:p w:rsidR="00B87944" w:rsidRPr="00AC0368" w:rsidRDefault="00B87944" w:rsidP="00B87944">
      <w:pPr>
        <w:spacing w:line="360" w:lineRule="auto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>Obchodné meno, názov uchádzača:</w:t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:rsidR="00B87944" w:rsidRPr="00AC0368" w:rsidRDefault="00B87944" w:rsidP="00B87944">
      <w:pPr>
        <w:spacing w:line="360" w:lineRule="auto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>Adresa, sídlo:</w:t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:rsidR="00B87944" w:rsidRPr="00AC0368" w:rsidRDefault="00B87944" w:rsidP="00B87944">
      <w:pPr>
        <w:spacing w:line="360" w:lineRule="auto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>IČO:</w:t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  <w:highlight w:val="yellow"/>
          <w:shd w:val="clear" w:color="auto" w:fill="D9D9D9"/>
        </w:rPr>
        <w:t>..........................................</w:t>
      </w:r>
    </w:p>
    <w:p w:rsidR="00B87944" w:rsidRPr="00AC0368" w:rsidRDefault="00B87944" w:rsidP="00B87944">
      <w:pPr>
        <w:spacing w:line="360" w:lineRule="auto"/>
        <w:ind w:left="3540" w:hanging="3540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>Verejné obstarávanie:</w:t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i/>
          <w:color w:val="00B050"/>
          <w:sz w:val="22"/>
          <w:szCs w:val="22"/>
        </w:rPr>
        <w:t xml:space="preserve"> </w:t>
      </w:r>
      <w:r w:rsidRPr="00AC0368">
        <w:rPr>
          <w:rFonts w:ascii="Times New Roman" w:hAnsi="Times New Roman"/>
          <w:sz w:val="22"/>
          <w:szCs w:val="22"/>
          <w:highlight w:val="yellow"/>
          <w:shd w:val="clear" w:color="auto" w:fill="D9D9D9"/>
        </w:rPr>
        <w:t>..........................................</w:t>
      </w:r>
      <w:r>
        <w:rPr>
          <w:rStyle w:val="Odkaznapoznmkupodiarou"/>
          <w:szCs w:val="22"/>
          <w:highlight w:val="yellow"/>
          <w:shd w:val="clear" w:color="auto" w:fill="D9D9D9"/>
        </w:rPr>
        <w:footnoteReference w:id="1"/>
      </w:r>
    </w:p>
    <w:p w:rsidR="00B87944" w:rsidRPr="00AC0368" w:rsidRDefault="00B87944" w:rsidP="00B87944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  <w:r w:rsidRPr="00AC0368">
        <w:rPr>
          <w:rFonts w:cs="Times New Roman"/>
          <w:szCs w:val="22"/>
        </w:rPr>
        <w:t xml:space="preserve">Ako štatutárny orgán vyššie uvedeného uchádzača, </w:t>
      </w:r>
    </w:p>
    <w:p w:rsidR="00B87944" w:rsidRPr="00AC0368" w:rsidRDefault="00B87944" w:rsidP="00B87944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</w:p>
    <w:p w:rsidR="00B87944" w:rsidRPr="00AC0368" w:rsidRDefault="00B87944" w:rsidP="00B87944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  <w:r w:rsidRPr="00AC0368">
        <w:rPr>
          <w:rFonts w:cs="Times New Roman"/>
          <w:szCs w:val="22"/>
        </w:rPr>
        <w:t xml:space="preserve">Meno a priezvisko: </w:t>
      </w:r>
      <w:r w:rsidRPr="00AC0368">
        <w:rPr>
          <w:rFonts w:cs="Times New Roman"/>
          <w:szCs w:val="22"/>
          <w:highlight w:val="yellow"/>
        </w:rPr>
        <w:t>.....................</w:t>
      </w:r>
      <w:r w:rsidRPr="00AC0368">
        <w:rPr>
          <w:rFonts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:rsidR="00B87944" w:rsidRPr="00AC0368" w:rsidRDefault="00B87944" w:rsidP="00B87944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</w:p>
    <w:p w:rsidR="00B87944" w:rsidRPr="00054B2C" w:rsidRDefault="00B87944" w:rsidP="00B87944">
      <w:pPr>
        <w:contextualSpacing/>
        <w:jc w:val="both"/>
        <w:rPr>
          <w:sz w:val="22"/>
          <w:szCs w:val="22"/>
        </w:rPr>
      </w:pPr>
      <w:r w:rsidRPr="00054B2C">
        <w:rPr>
          <w:rFonts w:ascii="Times New Roman" w:eastAsia="Calibri" w:hAnsi="Times New Roman"/>
          <w:sz w:val="22"/>
          <w:szCs w:val="22"/>
          <w:lang w:eastAsia="ar-SA"/>
        </w:rPr>
        <w:t>týmto čestne vyhlasujem, že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ako uchádzač </w:t>
      </w:r>
      <w:r w:rsidRPr="00054B2C">
        <w:rPr>
          <w:rFonts w:ascii="Times New Roman" w:eastAsia="Calibri" w:hAnsi="Times New Roman"/>
          <w:sz w:val="22"/>
          <w:szCs w:val="22"/>
          <w:lang w:eastAsia="ar-SA"/>
        </w:rPr>
        <w:t>spĺňa</w:t>
      </w:r>
      <w:r>
        <w:rPr>
          <w:rFonts w:ascii="Times New Roman" w:eastAsia="Calibri" w:hAnsi="Times New Roman"/>
          <w:sz w:val="22"/>
          <w:szCs w:val="22"/>
          <w:lang w:eastAsia="ar-SA"/>
        </w:rPr>
        <w:t>me</w:t>
      </w:r>
      <w:r w:rsidRPr="00054B2C">
        <w:rPr>
          <w:rFonts w:ascii="Times New Roman" w:eastAsia="Calibri" w:hAnsi="Times New Roman"/>
          <w:sz w:val="22"/>
          <w:szCs w:val="22"/>
          <w:lang w:eastAsia="ar-SA"/>
        </w:rPr>
        <w:t xml:space="preserve"> všetky podmienky účasti určené verejným obstarávateľom v</w:t>
      </w:r>
      <w:r>
        <w:rPr>
          <w:rFonts w:ascii="Times New Roman" w:eastAsia="Calibri" w:hAnsi="Times New Roman"/>
          <w:sz w:val="22"/>
          <w:szCs w:val="22"/>
          <w:lang w:eastAsia="ar-SA"/>
        </w:rPr>
        <w:t>o</w:t>
      </w:r>
      <w:r w:rsidRPr="00054B2C">
        <w:rPr>
          <w:rFonts w:ascii="Times New Roman" w:eastAsia="Calibri" w:hAnsi="Times New Roman"/>
          <w:sz w:val="22"/>
          <w:szCs w:val="22"/>
          <w:lang w:eastAsia="ar-SA"/>
        </w:rPr>
        <w:t> </w:t>
      </w:r>
      <w:r>
        <w:rPr>
          <w:rFonts w:ascii="Times New Roman" w:eastAsia="Calibri" w:hAnsi="Times New Roman"/>
          <w:sz w:val="22"/>
          <w:szCs w:val="22"/>
          <w:lang w:eastAsia="ar-SA"/>
        </w:rPr>
        <w:t xml:space="preserve"> výzve na predkladanie ponúk a </w:t>
      </w:r>
      <w:r w:rsidRPr="00054B2C">
        <w:rPr>
          <w:rFonts w:ascii="Times New Roman" w:eastAsia="Calibri" w:hAnsi="Times New Roman"/>
          <w:sz w:val="22"/>
          <w:szCs w:val="22"/>
          <w:lang w:eastAsia="ar-SA"/>
        </w:rPr>
        <w:t>doklady požadované za účelom ich preukázania poskytneme verejnému obstarávateľovi na požiadanie.</w:t>
      </w:r>
    </w:p>
    <w:p w:rsidR="00B87944" w:rsidRPr="00054B2C" w:rsidRDefault="00B87944" w:rsidP="00B87944">
      <w:pPr>
        <w:pStyle w:val="Zkladntext21"/>
        <w:spacing w:before="120"/>
        <w:contextualSpacing/>
        <w:jc w:val="both"/>
        <w:rPr>
          <w:rFonts w:cs="Times New Roman"/>
          <w:szCs w:val="22"/>
        </w:rPr>
      </w:pPr>
    </w:p>
    <w:p w:rsidR="00B87944" w:rsidRPr="00AC0368" w:rsidRDefault="00B87944" w:rsidP="00B87944">
      <w:pPr>
        <w:pStyle w:val="Zkladntext21"/>
        <w:spacing w:before="120"/>
        <w:contextualSpacing/>
        <w:rPr>
          <w:rFonts w:cs="Times New Roman"/>
          <w:i/>
          <w:color w:val="FF0000"/>
          <w:szCs w:val="22"/>
        </w:rPr>
      </w:pPr>
    </w:p>
    <w:p w:rsidR="00B87944" w:rsidRPr="00AC0368" w:rsidRDefault="00B87944" w:rsidP="00B87944">
      <w:pPr>
        <w:pStyle w:val="Zkladntext21"/>
        <w:spacing w:before="120"/>
        <w:contextualSpacing/>
        <w:rPr>
          <w:rFonts w:cs="Times New Roman"/>
          <w:szCs w:val="22"/>
        </w:rPr>
      </w:pPr>
    </w:p>
    <w:p w:rsidR="00B87944" w:rsidRPr="00AC0368" w:rsidRDefault="00B87944" w:rsidP="00B87944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 xml:space="preserve">V </w:t>
      </w:r>
      <w:r w:rsidRPr="00AC0368">
        <w:rPr>
          <w:rFonts w:ascii="Times New Roman" w:hAnsi="Times New Roman"/>
          <w:sz w:val="22"/>
          <w:szCs w:val="22"/>
          <w:highlight w:val="yellow"/>
        </w:rPr>
        <w:t>.....................</w:t>
      </w:r>
      <w:r w:rsidRPr="00AC0368">
        <w:rPr>
          <w:rFonts w:ascii="Times New Roman" w:hAnsi="Times New Roman"/>
          <w:sz w:val="22"/>
          <w:szCs w:val="22"/>
        </w:rPr>
        <w:t xml:space="preserve">, dňa </w:t>
      </w:r>
      <w:r w:rsidRPr="00AC0368">
        <w:rPr>
          <w:rFonts w:ascii="Times New Roman" w:hAnsi="Times New Roman"/>
          <w:sz w:val="22"/>
          <w:szCs w:val="22"/>
          <w:highlight w:val="yellow"/>
        </w:rPr>
        <w:t>.................</w:t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</w:t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b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  <w:highlight w:val="yellow"/>
        </w:rPr>
        <w:t>..........................................................</w:t>
      </w:r>
    </w:p>
    <w:p w:rsidR="00F270E9" w:rsidRDefault="00B87944" w:rsidP="00B87944">
      <w:pPr>
        <w:pStyle w:val="BodyText1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r w:rsidRPr="00AC0368">
        <w:rPr>
          <w:rFonts w:ascii="Times New Roman" w:hAnsi="Times New Roman"/>
          <w:sz w:val="22"/>
          <w:szCs w:val="22"/>
        </w:rPr>
        <w:tab/>
      </w:r>
      <w:proofErr w:type="spellStart"/>
      <w:r w:rsidRPr="00AC0368">
        <w:rPr>
          <w:rFonts w:ascii="Times New Roman" w:hAnsi="Times New Roman"/>
          <w:sz w:val="22"/>
          <w:szCs w:val="22"/>
        </w:rPr>
        <w:t>pečiatka</w:t>
      </w:r>
      <w:proofErr w:type="spellEnd"/>
      <w:r w:rsidRPr="00AC036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C0368">
        <w:rPr>
          <w:rFonts w:ascii="Times New Roman" w:hAnsi="Times New Roman"/>
          <w:sz w:val="22"/>
          <w:szCs w:val="22"/>
        </w:rPr>
        <w:t>meno</w:t>
      </w:r>
      <w:proofErr w:type="spellEnd"/>
      <w:r w:rsidRPr="00AC0368">
        <w:rPr>
          <w:rFonts w:ascii="Times New Roman" w:hAnsi="Times New Roman"/>
          <w:sz w:val="22"/>
          <w:szCs w:val="22"/>
        </w:rPr>
        <w:t xml:space="preserve"> a podpis </w:t>
      </w:r>
      <w:proofErr w:type="spellStart"/>
      <w:r w:rsidRPr="00AC0368">
        <w:rPr>
          <w:rFonts w:ascii="Times New Roman" w:hAnsi="Times New Roman"/>
          <w:sz w:val="22"/>
          <w:szCs w:val="22"/>
        </w:rPr>
        <w:t>uchádzača</w:t>
      </w:r>
      <w:proofErr w:type="spellEnd"/>
      <w:r w:rsidR="00334F09">
        <w:rPr>
          <w:rStyle w:val="Odkaznapoznmkupodiarou"/>
          <w:szCs w:val="22"/>
        </w:rPr>
        <w:footnoteReference w:id="2"/>
      </w:r>
    </w:p>
    <w:sectPr w:rsidR="00F270E9" w:rsidSect="002A67D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1F" w:rsidRDefault="00AA401F" w:rsidP="00F270E9">
      <w:r>
        <w:separator/>
      </w:r>
    </w:p>
  </w:endnote>
  <w:endnote w:type="continuationSeparator" w:id="0">
    <w:p w:rsidR="00AA401F" w:rsidRDefault="00AA401F" w:rsidP="00F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1F" w:rsidRDefault="00AA401F" w:rsidP="00F270E9">
      <w:r>
        <w:separator/>
      </w:r>
    </w:p>
  </w:footnote>
  <w:footnote w:type="continuationSeparator" w:id="0">
    <w:p w:rsidR="00AA401F" w:rsidRDefault="00AA401F" w:rsidP="00F270E9">
      <w:r>
        <w:continuationSeparator/>
      </w:r>
    </w:p>
  </w:footnote>
  <w:footnote w:id="1">
    <w:p w:rsidR="00B87944" w:rsidRDefault="00B87944" w:rsidP="00B87944">
      <w:pPr>
        <w:pStyle w:val="Textpoznmkypodiarou"/>
      </w:pPr>
      <w:r>
        <w:rPr>
          <w:rStyle w:val="Odkaznapoznmkupodiarou"/>
        </w:rPr>
        <w:footnoteRef/>
      </w:r>
      <w:r>
        <w:t xml:space="preserve"> názov predmetu zákazky</w:t>
      </w:r>
    </w:p>
  </w:footnote>
  <w:footnote w:id="2">
    <w:p w:rsidR="00334F09" w:rsidRDefault="00334F09">
      <w:pPr>
        <w:pStyle w:val="Textpoznmkypodiarou"/>
      </w:pPr>
      <w:r>
        <w:rPr>
          <w:rStyle w:val="Odkaznapoznmkupodiarou"/>
        </w:rPr>
        <w:footnoteRef/>
      </w:r>
      <w: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E9" w:rsidRDefault="00F270E9">
    <w:pPr>
      <w:pStyle w:val="Hlavika"/>
    </w:pPr>
    <w:r w:rsidRPr="002A690B">
      <w:rPr>
        <w:noProof/>
        <w:lang w:eastAsia="sk-SK"/>
      </w:rPr>
      <w:drawing>
        <wp:inline distT="0" distB="0" distL="0" distR="0" wp14:anchorId="723CE245" wp14:editId="24C15DDD">
          <wp:extent cx="5759450" cy="401955"/>
          <wp:effectExtent l="0" t="0" r="0" b="0"/>
          <wp:docPr id="4" name="Obrázok 4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3E4" w:rsidRDefault="00A613E4">
    <w:pPr>
      <w:pStyle w:val="Hlavika"/>
    </w:pPr>
  </w:p>
  <w:p w:rsidR="00A613E4" w:rsidRDefault="00A613E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9"/>
    <w:rsid w:val="001C235E"/>
    <w:rsid w:val="002A67DC"/>
    <w:rsid w:val="00334F09"/>
    <w:rsid w:val="003928AF"/>
    <w:rsid w:val="00456329"/>
    <w:rsid w:val="00507D36"/>
    <w:rsid w:val="00622510"/>
    <w:rsid w:val="007D0B11"/>
    <w:rsid w:val="00892522"/>
    <w:rsid w:val="00A613E4"/>
    <w:rsid w:val="00AA401F"/>
    <w:rsid w:val="00AD22B0"/>
    <w:rsid w:val="00B87944"/>
    <w:rsid w:val="00BD2982"/>
    <w:rsid w:val="00C6162E"/>
    <w:rsid w:val="00E8640F"/>
    <w:rsid w:val="00F2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1DD4-D8DC-4FCF-B25F-8C8FDBE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2B0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AD22B0"/>
    <w:pPr>
      <w:keepNext/>
      <w:pageBreakBefore/>
      <w:numPr>
        <w:numId w:val="2"/>
      </w:numPr>
      <w:spacing w:after="800" w:line="240" w:lineRule="auto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AD22B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AD22B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AD22B0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AD22B0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AD22B0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AD22B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AD22B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AD22B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F270E9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70E9"/>
  </w:style>
  <w:style w:type="paragraph" w:styleId="Pta">
    <w:name w:val="footer"/>
    <w:basedOn w:val="Normlny"/>
    <w:link w:val="PtaChar"/>
    <w:uiPriority w:val="99"/>
    <w:unhideWhenUsed/>
    <w:rsid w:val="00F270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70E9"/>
  </w:style>
  <w:style w:type="table" w:styleId="Mriekatabuky">
    <w:name w:val="Table Grid"/>
    <w:aliases w:val="Deloitte table 3"/>
    <w:basedOn w:val="Normlnatabuka"/>
    <w:rsid w:val="002A67DC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2A67DC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2A67DC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A67DC"/>
    <w:rPr>
      <w:rFonts w:ascii="Arial" w:eastAsia="Times New Roman" w:hAnsi="Arial" w:cs="Times New Roman"/>
      <w:sz w:val="16"/>
      <w:szCs w:val="20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AD22B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AD22B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AD22B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D22B0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AD22B0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AD22B0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AD22B0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AD22B0"/>
    <w:rPr>
      <w:rFonts w:ascii="Arial" w:eastAsia="Times New Roman" w:hAnsi="Arial" w:cs="Times New Roman"/>
      <w:i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AD22B0"/>
    <w:rPr>
      <w:rFonts w:ascii="Arial" w:eastAsia="Times New Roman" w:hAnsi="Arial" w:cs="Times New Roman"/>
      <w:i/>
      <w:iCs/>
      <w:color w:val="404040"/>
      <w:sz w:val="18"/>
      <w:szCs w:val="20"/>
    </w:rPr>
  </w:style>
  <w:style w:type="paragraph" w:customStyle="1" w:styleId="Zkladntext21">
    <w:name w:val="Základní text 21"/>
    <w:basedOn w:val="Normlny"/>
    <w:rsid w:val="00AD22B0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5C5A-D075-4D0C-B04E-A92BC7E4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Kučerková</dc:creator>
  <cp:keywords/>
  <dc:description/>
  <cp:lastModifiedBy>Monika</cp:lastModifiedBy>
  <cp:revision>2</cp:revision>
  <dcterms:created xsi:type="dcterms:W3CDTF">2023-01-27T10:29:00Z</dcterms:created>
  <dcterms:modified xsi:type="dcterms:W3CDTF">2023-01-27T10:29:00Z</dcterms:modified>
</cp:coreProperties>
</file>