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DB312F9"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 xml:space="preserve">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797379A3" w14:textId="71E9274D" w:rsidR="00A34B0B" w:rsidRPr="00495BE9" w:rsidRDefault="000E5525" w:rsidP="00A34B0B">
      <w:pPr>
        <w:jc w:val="center"/>
        <w:rPr>
          <w:rFonts w:asciiTheme="minorHAnsi" w:hAnsiTheme="minorHAnsi" w:cstheme="minorHAnsi"/>
          <w:b/>
        </w:rPr>
      </w:pPr>
      <w:r>
        <w:rPr>
          <w:rFonts w:asciiTheme="minorHAnsi" w:hAnsiTheme="minorHAnsi" w:cstheme="minorHAnsi"/>
          <w:b/>
          <w:sz w:val="28"/>
          <w:szCs w:val="28"/>
        </w:rPr>
        <w:t>Rekonštrukcia plynovej kotolne</w:t>
      </w:r>
    </w:p>
    <w:p w14:paraId="5E0E4977" w14:textId="77777777" w:rsidR="00A34B0B" w:rsidRPr="000D7349" w:rsidRDefault="00A34B0B" w:rsidP="00A34B0B">
      <w:pPr>
        <w:jc w:val="both"/>
        <w:rPr>
          <w:rFonts w:asciiTheme="minorHAnsi" w:hAnsiTheme="minorHAnsi" w:cs="Calibri"/>
        </w:rPr>
      </w:pP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73A0D429"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0E5525">
        <w:rPr>
          <w:rFonts w:asciiTheme="minorHAnsi" w:hAnsiTheme="minorHAnsi" w:cs="Calibri"/>
          <w:sz w:val="20"/>
        </w:rPr>
        <w:t>marec</w:t>
      </w:r>
      <w:r w:rsidR="00726904">
        <w:rPr>
          <w:rFonts w:asciiTheme="minorHAnsi" w:hAnsiTheme="minorHAnsi" w:cs="Calibri"/>
          <w:sz w:val="20"/>
        </w:rPr>
        <w:t xml:space="preserve"> 202</w:t>
      </w:r>
      <w:r w:rsidR="003C2F42">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E548F5" w:rsidRDefault="00A34B0B" w:rsidP="00A34B0B">
      <w:pPr>
        <w:pStyle w:val="Zkladntext"/>
        <w:rPr>
          <w:rFonts w:asciiTheme="minorHAnsi" w:hAnsiTheme="minorHAnsi"/>
          <w:b w:val="0"/>
          <w:sz w:val="20"/>
          <w:lang w:val="sk-SK"/>
        </w:rPr>
      </w:pPr>
      <w:r w:rsidRPr="00E548F5">
        <w:rPr>
          <w:rFonts w:asciiTheme="minorHAnsi" w:hAnsiTheme="minorHAnsi"/>
          <w:b w:val="0"/>
          <w:sz w:val="20"/>
        </w:rPr>
        <w:t>Príloha č. 1</w:t>
      </w:r>
      <w:r w:rsidR="0015395D"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3C2F42">
        <w:rPr>
          <w:rFonts w:asciiTheme="minorHAnsi" w:hAnsiTheme="minorHAnsi"/>
          <w:b w:val="0"/>
          <w:sz w:val="20"/>
          <w:lang w:val="sk-SK"/>
        </w:rPr>
        <w:t>Zmluva o dielo</w:t>
      </w:r>
    </w:p>
    <w:p w14:paraId="56C79E8D" w14:textId="5D88CBBA" w:rsidR="0079024B" w:rsidRPr="00E548F5" w:rsidRDefault="0079024B" w:rsidP="0079024B">
      <w:pPr>
        <w:pStyle w:val="Zkladntext"/>
        <w:rPr>
          <w:rFonts w:asciiTheme="minorHAnsi" w:hAnsiTheme="minorHAnsi"/>
          <w:b w:val="0"/>
          <w:sz w:val="20"/>
          <w:lang w:val="sk-SK"/>
        </w:rPr>
      </w:pPr>
      <w:r w:rsidRPr="00E548F5">
        <w:rPr>
          <w:rFonts w:asciiTheme="minorHAnsi" w:hAnsiTheme="minorHAnsi"/>
          <w:b w:val="0"/>
          <w:sz w:val="20"/>
        </w:rPr>
        <w:t xml:space="preserve">Príloha č. </w:t>
      </w:r>
      <w:r w:rsidRPr="00E548F5">
        <w:rPr>
          <w:rFonts w:asciiTheme="minorHAnsi" w:hAnsiTheme="minorHAnsi"/>
          <w:b w:val="0"/>
          <w:sz w:val="20"/>
          <w:lang w:val="sk-SK"/>
        </w:rPr>
        <w:t>2</w:t>
      </w:r>
      <w:r w:rsidR="0015395D"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3C2F42">
        <w:rPr>
          <w:rFonts w:asciiTheme="minorHAnsi" w:hAnsiTheme="minorHAnsi" w:cs="Calibri"/>
          <w:b w:val="0"/>
          <w:bCs/>
          <w:sz w:val="20"/>
          <w:lang w:val="sk-SK"/>
        </w:rPr>
        <w:t>Výkaz výmer</w:t>
      </w:r>
    </w:p>
    <w:p w14:paraId="431A7D89" w14:textId="6E60C37C" w:rsidR="0079024B" w:rsidRDefault="0079024B" w:rsidP="0079024B">
      <w:pPr>
        <w:pStyle w:val="Zkladntext"/>
        <w:rPr>
          <w:rFonts w:asciiTheme="minorHAnsi" w:hAnsiTheme="minorHAnsi"/>
          <w:b w:val="0"/>
          <w:sz w:val="20"/>
          <w:lang w:val="sk-SK"/>
        </w:rPr>
      </w:pPr>
      <w:r w:rsidRPr="00E548F5">
        <w:rPr>
          <w:rFonts w:asciiTheme="minorHAnsi" w:hAnsiTheme="minorHAnsi"/>
          <w:b w:val="0"/>
          <w:sz w:val="20"/>
        </w:rPr>
        <w:t xml:space="preserve">Príloha č. </w:t>
      </w:r>
      <w:r w:rsidRPr="00E548F5">
        <w:rPr>
          <w:rFonts w:asciiTheme="minorHAnsi" w:hAnsiTheme="minorHAnsi"/>
          <w:b w:val="0"/>
          <w:sz w:val="20"/>
          <w:lang w:val="sk-SK"/>
        </w:rPr>
        <w:t>3</w:t>
      </w:r>
      <w:r w:rsidR="003C2F42">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3C2F42">
        <w:rPr>
          <w:rFonts w:asciiTheme="minorHAnsi" w:hAnsiTheme="minorHAnsi"/>
          <w:b w:val="0"/>
          <w:sz w:val="20"/>
          <w:lang w:val="sk-SK"/>
        </w:rPr>
        <w:t>Projektová dokumentácia</w:t>
      </w:r>
    </w:p>
    <w:p w14:paraId="1138661C" w14:textId="0AE0B7D7" w:rsidR="003C2F42" w:rsidRPr="003B43E9" w:rsidRDefault="003C2F42" w:rsidP="0079024B">
      <w:pPr>
        <w:pStyle w:val="Zkladntext"/>
        <w:rPr>
          <w:rFonts w:asciiTheme="minorHAnsi" w:hAnsiTheme="minorHAnsi"/>
          <w:b w:val="0"/>
          <w:sz w:val="20"/>
          <w:lang w:val="sk-SK"/>
        </w:rPr>
      </w:pPr>
      <w:r>
        <w:rPr>
          <w:rFonts w:asciiTheme="minorHAnsi" w:hAnsiTheme="minorHAnsi"/>
          <w:b w:val="0"/>
          <w:sz w:val="20"/>
          <w:lang w:val="sk-SK"/>
        </w:rPr>
        <w:t xml:space="preserve">Príloha č. 4 súťažných podkladov – </w:t>
      </w:r>
      <w:r w:rsidR="000E5525">
        <w:rPr>
          <w:rFonts w:asciiTheme="minorHAnsi" w:hAnsiTheme="minorHAnsi"/>
          <w:b w:val="0"/>
          <w:sz w:val="20"/>
          <w:lang w:val="sk-SK"/>
        </w:rPr>
        <w:t>Ohlásenie stavebných úprav</w:t>
      </w:r>
      <w:r>
        <w:rPr>
          <w:rFonts w:asciiTheme="minorHAnsi" w:hAnsiTheme="minorHAnsi"/>
          <w:b w:val="0"/>
          <w:sz w:val="20"/>
          <w:lang w:val="sk-SK"/>
        </w:rPr>
        <w:t xml:space="preserve"> zo dňa 2</w:t>
      </w:r>
      <w:r w:rsidR="000E5525">
        <w:rPr>
          <w:rFonts w:asciiTheme="minorHAnsi" w:hAnsiTheme="minorHAnsi"/>
          <w:b w:val="0"/>
          <w:sz w:val="20"/>
          <w:lang w:val="sk-SK"/>
        </w:rPr>
        <w:t>0</w:t>
      </w:r>
      <w:r>
        <w:rPr>
          <w:rFonts w:asciiTheme="minorHAnsi" w:hAnsiTheme="minorHAnsi"/>
          <w:b w:val="0"/>
          <w:sz w:val="20"/>
          <w:lang w:val="sk-SK"/>
        </w:rPr>
        <w:t>.0</w:t>
      </w:r>
      <w:r w:rsidR="000E5525">
        <w:rPr>
          <w:rFonts w:asciiTheme="minorHAnsi" w:hAnsiTheme="minorHAnsi"/>
          <w:b w:val="0"/>
          <w:sz w:val="20"/>
          <w:lang w:val="sk-SK"/>
        </w:rPr>
        <w:t>2</w:t>
      </w:r>
      <w:r>
        <w:rPr>
          <w:rFonts w:asciiTheme="minorHAnsi" w:hAnsiTheme="minorHAnsi"/>
          <w:b w:val="0"/>
          <w:sz w:val="20"/>
          <w:lang w:val="sk-SK"/>
        </w:rPr>
        <w:t>.202</w:t>
      </w:r>
      <w:r w:rsidR="000E5525">
        <w:rPr>
          <w:rFonts w:asciiTheme="minorHAnsi" w:hAnsiTheme="minorHAnsi"/>
          <w:b w:val="0"/>
          <w:sz w:val="20"/>
          <w:lang w:val="sk-SK"/>
        </w:rPr>
        <w:t>3</w:t>
      </w:r>
    </w:p>
    <w:p w14:paraId="7271E58D" w14:textId="2B2E49F7"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2FD7BADA" w14:textId="77777777"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1. IDENTIFIKÁCIA VEREJNÉHO  OBSTARÁVATEĽA</w:t>
      </w:r>
    </w:p>
    <w:p w14:paraId="5F1B2B44" w14:textId="71EF3B3B" w:rsidR="00366BD0" w:rsidRPr="00AA4663" w:rsidRDefault="00366BD0" w:rsidP="00366BD0">
      <w:pPr>
        <w:pStyle w:val="tl1"/>
        <w:rPr>
          <w:rFonts w:asciiTheme="minorHAnsi" w:hAnsiTheme="minorHAnsi" w:cstheme="minorHAnsi"/>
          <w:bCs/>
          <w:iCs/>
          <w:sz w:val="20"/>
          <w:szCs w:val="20"/>
        </w:rPr>
      </w:pPr>
      <w:r w:rsidRPr="00AA4663">
        <w:rPr>
          <w:rFonts w:asciiTheme="minorHAnsi" w:hAnsiTheme="minorHAnsi" w:cstheme="minorHAnsi"/>
          <w:bCs/>
          <w:iCs/>
          <w:sz w:val="20"/>
          <w:szCs w:val="20"/>
        </w:rPr>
        <w:t>1.1. Verejný obstarávateľ</w:t>
      </w:r>
      <w:r w:rsidR="00655381" w:rsidRPr="00AA4663">
        <w:rPr>
          <w:rFonts w:asciiTheme="minorHAnsi" w:hAnsiTheme="minorHAnsi" w:cstheme="minorHAnsi"/>
          <w:bCs/>
          <w:iCs/>
          <w:sz w:val="20"/>
          <w:szCs w:val="20"/>
        </w:rPr>
        <w:t xml:space="preserve"> </w:t>
      </w:r>
    </w:p>
    <w:p w14:paraId="3057BAA1" w14:textId="345E8DB1"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Názov:</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0E5525">
        <w:rPr>
          <w:rFonts w:asciiTheme="minorHAnsi" w:hAnsiTheme="minorHAnsi" w:cstheme="minorHAnsi"/>
          <w:sz w:val="20"/>
          <w:szCs w:val="20"/>
        </w:rPr>
        <w:t>Stredná odborná škola lesnícka</w:t>
      </w:r>
    </w:p>
    <w:p w14:paraId="309F6DAF" w14:textId="078AB86B"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Sídlo:</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0E5525">
        <w:rPr>
          <w:rFonts w:asciiTheme="minorHAnsi" w:hAnsiTheme="minorHAnsi" w:cstheme="minorHAnsi"/>
          <w:color w:val="252525"/>
          <w:sz w:val="20"/>
          <w:szCs w:val="20"/>
          <w:shd w:val="clear" w:color="auto" w:fill="FFFFFF"/>
        </w:rPr>
        <w:t>Akademická 16, 969 01 Banská Štiavnica</w:t>
      </w:r>
    </w:p>
    <w:p w14:paraId="6F3F9914" w14:textId="435093AA"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Zastúpený:</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0E5525">
        <w:rPr>
          <w:rFonts w:asciiTheme="minorHAnsi" w:hAnsiTheme="minorHAnsi" w:cstheme="minorHAnsi"/>
          <w:color w:val="252525"/>
          <w:sz w:val="20"/>
          <w:szCs w:val="20"/>
          <w:shd w:val="clear" w:color="auto" w:fill="FFFFFF"/>
        </w:rPr>
        <w:t xml:space="preserve">Ing. Miroslav </w:t>
      </w:r>
      <w:proofErr w:type="spellStart"/>
      <w:r w:rsidR="000E5525">
        <w:rPr>
          <w:rFonts w:asciiTheme="minorHAnsi" w:hAnsiTheme="minorHAnsi" w:cstheme="minorHAnsi"/>
          <w:color w:val="252525"/>
          <w:sz w:val="20"/>
          <w:szCs w:val="20"/>
          <w:shd w:val="clear" w:color="auto" w:fill="FFFFFF"/>
        </w:rPr>
        <w:t>Ďurovič</w:t>
      </w:r>
      <w:proofErr w:type="spellEnd"/>
      <w:r w:rsidR="00655381" w:rsidRPr="00AA4663">
        <w:rPr>
          <w:rFonts w:asciiTheme="minorHAnsi" w:hAnsiTheme="minorHAnsi" w:cstheme="minorHAnsi"/>
          <w:color w:val="252525"/>
          <w:sz w:val="20"/>
          <w:szCs w:val="20"/>
          <w:shd w:val="clear" w:color="auto" w:fill="FFFFFF"/>
        </w:rPr>
        <w:t xml:space="preserve">, </w:t>
      </w:r>
      <w:r w:rsidR="00655381" w:rsidRPr="00AA4663">
        <w:rPr>
          <w:rFonts w:asciiTheme="minorHAnsi" w:hAnsiTheme="minorHAnsi" w:cstheme="minorHAnsi"/>
          <w:sz w:val="20"/>
          <w:szCs w:val="20"/>
        </w:rPr>
        <w:t xml:space="preserve"> riaditeľ </w:t>
      </w:r>
      <w:r w:rsidR="000E5525">
        <w:rPr>
          <w:rFonts w:asciiTheme="minorHAnsi" w:hAnsiTheme="minorHAnsi" w:cstheme="minorHAnsi"/>
          <w:sz w:val="20"/>
          <w:szCs w:val="20"/>
        </w:rPr>
        <w:t>školy</w:t>
      </w:r>
    </w:p>
    <w:p w14:paraId="1E92F222" w14:textId="1CE1D462" w:rsidR="00655381" w:rsidRPr="00AA4663" w:rsidRDefault="00366BD0" w:rsidP="00366BD0">
      <w:pPr>
        <w:rPr>
          <w:rFonts w:asciiTheme="minorHAnsi" w:hAnsiTheme="minorHAnsi" w:cstheme="minorHAnsi"/>
          <w:sz w:val="20"/>
          <w:szCs w:val="20"/>
        </w:rPr>
      </w:pPr>
      <w:r w:rsidRPr="00AA4663">
        <w:rPr>
          <w:rFonts w:asciiTheme="minorHAnsi" w:hAnsiTheme="minorHAnsi" w:cstheme="minorHAnsi"/>
          <w:iCs/>
          <w:sz w:val="20"/>
          <w:szCs w:val="20"/>
        </w:rPr>
        <w:t>IČO:</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D53643">
        <w:rPr>
          <w:rFonts w:asciiTheme="minorHAnsi" w:hAnsiTheme="minorHAnsi" w:cstheme="minorHAnsi"/>
          <w:iCs/>
          <w:sz w:val="20"/>
          <w:szCs w:val="20"/>
        </w:rPr>
        <w:t xml:space="preserve">00 </w:t>
      </w:r>
      <w:r w:rsidR="00D53643">
        <w:rPr>
          <w:rFonts w:asciiTheme="minorHAnsi" w:hAnsiTheme="minorHAnsi" w:cstheme="minorHAnsi"/>
          <w:sz w:val="20"/>
          <w:szCs w:val="20"/>
        </w:rPr>
        <w:t>162 710</w:t>
      </w:r>
    </w:p>
    <w:p w14:paraId="350EB140" w14:textId="77777777" w:rsidR="00EF2A88" w:rsidRDefault="00366BD0"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Komunikačné rozhranie</w:t>
      </w:r>
      <w:r w:rsidR="00655381" w:rsidRPr="00AA4663">
        <w:rPr>
          <w:rFonts w:asciiTheme="minorHAnsi" w:hAnsiTheme="minorHAnsi" w:cstheme="minorHAnsi"/>
          <w:iCs/>
          <w:sz w:val="20"/>
          <w:szCs w:val="20"/>
        </w:rPr>
        <w:t>:</w:t>
      </w:r>
      <w:r w:rsidR="009D440A">
        <w:rPr>
          <w:rFonts w:asciiTheme="minorHAnsi" w:hAnsiTheme="minorHAnsi" w:cstheme="minorHAnsi"/>
          <w:iCs/>
          <w:sz w:val="20"/>
          <w:szCs w:val="20"/>
        </w:rPr>
        <w:t xml:space="preserve">  </w:t>
      </w:r>
      <w:r w:rsidR="00655381" w:rsidRPr="003C2F42">
        <w:rPr>
          <w:rFonts w:asciiTheme="minorHAnsi" w:hAnsiTheme="minorHAnsi" w:cstheme="minorHAnsi"/>
          <w:iCs/>
          <w:color w:val="002060"/>
          <w:sz w:val="20"/>
          <w:szCs w:val="20"/>
        </w:rPr>
        <w:t xml:space="preserve"> </w:t>
      </w:r>
      <w:hyperlink r:id="rId8" w:history="1">
        <w:r w:rsidR="00EF2A88" w:rsidRPr="0074383E">
          <w:rPr>
            <w:rStyle w:val="Hypertextovprepojenie"/>
            <w:rFonts w:asciiTheme="minorHAnsi" w:hAnsiTheme="minorHAnsi" w:cs="Calibri"/>
            <w:iCs/>
            <w:sz w:val="20"/>
            <w:szCs w:val="20"/>
          </w:rPr>
          <w:t>https://josephine.proebiz.com</w:t>
        </w:r>
      </w:hyperlink>
    </w:p>
    <w:p w14:paraId="15D889E9" w14:textId="4D18A654" w:rsidR="00366BD0" w:rsidRPr="00AA4663" w:rsidRDefault="00D84460" w:rsidP="00366BD0">
      <w:pPr>
        <w:rPr>
          <w:rStyle w:val="Hypertextovprepojenie"/>
          <w:rFonts w:asciiTheme="minorHAnsi" w:hAnsiTheme="minorHAnsi" w:cstheme="minorHAnsi"/>
          <w:iCs/>
          <w:sz w:val="20"/>
          <w:szCs w:val="20"/>
        </w:rPr>
      </w:pPr>
      <w:r w:rsidRPr="00AA4663">
        <w:rPr>
          <w:rFonts w:asciiTheme="minorHAnsi" w:hAnsiTheme="minorHAnsi" w:cstheme="minorHAnsi"/>
          <w:iCs/>
          <w:sz w:val="20"/>
          <w:szCs w:val="20"/>
        </w:rPr>
        <w:t>Adresa profilu:</w:t>
      </w:r>
      <w:r>
        <w:rPr>
          <w:rFonts w:asciiTheme="minorHAnsi" w:hAnsiTheme="minorHAnsi" w:cstheme="minorHAnsi"/>
          <w:iCs/>
          <w:sz w:val="20"/>
          <w:szCs w:val="20"/>
        </w:rPr>
        <w:tab/>
      </w:r>
      <w:r>
        <w:rPr>
          <w:rFonts w:asciiTheme="minorHAnsi" w:hAnsiTheme="minorHAnsi" w:cstheme="minorHAnsi"/>
          <w:iCs/>
          <w:sz w:val="20"/>
          <w:szCs w:val="20"/>
        </w:rPr>
        <w:tab/>
      </w:r>
      <w:r w:rsidRPr="00D84460">
        <w:rPr>
          <w:rFonts w:asciiTheme="minorHAnsi" w:hAnsiTheme="minorHAnsi" w:cstheme="minorHAnsi"/>
          <w:iCs/>
          <w:sz w:val="20"/>
          <w:szCs w:val="20"/>
        </w:rPr>
        <w:t>https://www.uvo.gov.sk/vyhladavanie-profilov/detail/</w:t>
      </w:r>
      <w:r w:rsidR="00D53643">
        <w:rPr>
          <w:rFonts w:asciiTheme="minorHAnsi" w:hAnsiTheme="minorHAnsi" w:cstheme="minorHAnsi"/>
          <w:iCs/>
          <w:sz w:val="20"/>
          <w:szCs w:val="20"/>
        </w:rPr>
        <w:t>547</w:t>
      </w:r>
    </w:p>
    <w:p w14:paraId="0B653446" w14:textId="77777777" w:rsidR="00655381" w:rsidRPr="00AA4663" w:rsidRDefault="00655381" w:rsidP="00366BD0">
      <w:pPr>
        <w:rPr>
          <w:rStyle w:val="Hypertextovprepojenie"/>
          <w:rFonts w:asciiTheme="minorHAnsi" w:hAnsiTheme="minorHAnsi" w:cstheme="minorHAnsi"/>
          <w:iCs/>
          <w:sz w:val="20"/>
          <w:szCs w:val="20"/>
        </w:rPr>
      </w:pPr>
    </w:p>
    <w:p w14:paraId="07C5AB50" w14:textId="53625BDE" w:rsidR="00655381" w:rsidRPr="00AA4663" w:rsidRDefault="00655381">
      <w:pPr>
        <w:pStyle w:val="Odsekzoznamu"/>
        <w:numPr>
          <w:ilvl w:val="1"/>
          <w:numId w:val="16"/>
        </w:numPr>
        <w:tabs>
          <w:tab w:val="left" w:pos="2880"/>
        </w:tabs>
        <w:spacing w:line="264" w:lineRule="auto"/>
        <w:contextualSpacing/>
        <w:jc w:val="both"/>
        <w:rPr>
          <w:rFonts w:asciiTheme="minorHAnsi" w:hAnsiTheme="minorHAnsi" w:cstheme="minorHAnsi"/>
          <w:sz w:val="20"/>
          <w:szCs w:val="20"/>
        </w:rPr>
      </w:pPr>
      <w:r w:rsidRPr="00AA4663">
        <w:rPr>
          <w:rFonts w:asciiTheme="minorHAnsi" w:hAnsiTheme="minorHAnsi" w:cstheme="minorHAnsi"/>
          <w:sz w:val="20"/>
          <w:szCs w:val="20"/>
        </w:rPr>
        <w:t xml:space="preserve">V prípade tohto verejného obstarávania poskytuje verejnému obstarávateľovi podporné činnosti </w:t>
      </w:r>
    </w:p>
    <w:p w14:paraId="65C4B67D" w14:textId="5EE1AF7C" w:rsidR="00655381" w:rsidRPr="00AA4663" w:rsidRDefault="00655381" w:rsidP="00655381">
      <w:pPr>
        <w:tabs>
          <w:tab w:val="left" w:pos="2880"/>
        </w:tabs>
        <w:spacing w:line="264" w:lineRule="auto"/>
        <w:contextualSpacing/>
        <w:jc w:val="both"/>
        <w:rPr>
          <w:rFonts w:asciiTheme="minorHAnsi" w:hAnsiTheme="minorHAnsi" w:cstheme="minorHAnsi"/>
          <w:sz w:val="20"/>
          <w:szCs w:val="20"/>
        </w:rPr>
      </w:pPr>
      <w:r w:rsidRPr="00AA4663">
        <w:rPr>
          <w:rFonts w:asciiTheme="minorHAnsi" w:hAnsiTheme="minorHAnsi" w:cstheme="minorHAnsi"/>
          <w:sz w:val="20"/>
          <w:szCs w:val="20"/>
        </w:rPr>
        <w:t>vo verejnom obstarávaní centrálna obstarávacia organizácia v zmysle § 15 ods. 2 písm.  a) ZVO:</w:t>
      </w:r>
    </w:p>
    <w:p w14:paraId="4699BFB0" w14:textId="5790363A"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Názov: </w:t>
      </w:r>
      <w:r w:rsidRPr="00AA4663">
        <w:rPr>
          <w:rFonts w:asciiTheme="minorHAnsi" w:hAnsiTheme="minorHAnsi" w:cstheme="minorHAnsi"/>
          <w:sz w:val="20"/>
          <w:szCs w:val="20"/>
        </w:rPr>
        <w:tab/>
        <w:t>Banskobystrický samosprávny kraj</w:t>
      </w:r>
    </w:p>
    <w:p w14:paraId="135B9A75" w14:textId="58F4EFD5"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IČO: </w:t>
      </w:r>
      <w:r w:rsidRPr="00AA4663">
        <w:rPr>
          <w:rFonts w:asciiTheme="minorHAnsi" w:hAnsiTheme="minorHAnsi" w:cstheme="minorHAnsi"/>
          <w:sz w:val="20"/>
          <w:szCs w:val="20"/>
        </w:rPr>
        <w:tab/>
      </w:r>
      <w:r w:rsidR="000E4F13">
        <w:rPr>
          <w:rFonts w:asciiTheme="minorHAnsi" w:hAnsiTheme="minorHAnsi" w:cstheme="minorHAnsi"/>
          <w:sz w:val="20"/>
          <w:szCs w:val="20"/>
        </w:rPr>
        <w:tab/>
      </w:r>
      <w:r w:rsidRPr="00AA4663">
        <w:rPr>
          <w:rFonts w:asciiTheme="minorHAnsi" w:hAnsiTheme="minorHAnsi" w:cstheme="minorHAnsi"/>
          <w:sz w:val="20"/>
          <w:szCs w:val="20"/>
        </w:rPr>
        <w:t>37 828 100</w:t>
      </w:r>
    </w:p>
    <w:p w14:paraId="3C4133F9" w14:textId="0285A206" w:rsidR="00655381" w:rsidRPr="00AA4663" w:rsidRDefault="00655381" w:rsidP="00655381">
      <w:pPr>
        <w:tabs>
          <w:tab w:val="left" w:pos="2835"/>
        </w:tabs>
        <w:spacing w:line="264" w:lineRule="auto"/>
        <w:ind w:left="426" w:hanging="426"/>
        <w:rPr>
          <w:rFonts w:asciiTheme="minorHAnsi" w:hAnsiTheme="minorHAnsi" w:cstheme="minorHAnsi"/>
          <w:color w:val="000000" w:themeColor="text1"/>
          <w:sz w:val="20"/>
          <w:szCs w:val="20"/>
        </w:rPr>
      </w:pPr>
      <w:r w:rsidRPr="00AA4663">
        <w:rPr>
          <w:rFonts w:asciiTheme="minorHAnsi" w:hAnsiTheme="minorHAnsi" w:cstheme="minorHAnsi"/>
          <w:sz w:val="20"/>
          <w:szCs w:val="20"/>
        </w:rPr>
        <w:t>Sídlo:</w:t>
      </w:r>
      <w:r w:rsidRPr="00AA4663">
        <w:rPr>
          <w:rFonts w:asciiTheme="minorHAnsi" w:hAnsiTheme="minorHAnsi" w:cstheme="minorHAnsi"/>
          <w:color w:val="000000" w:themeColor="text1"/>
          <w:sz w:val="20"/>
          <w:szCs w:val="20"/>
        </w:rPr>
        <w:t xml:space="preserve"> </w:t>
      </w:r>
      <w:r w:rsidRPr="00AA4663">
        <w:rPr>
          <w:rFonts w:asciiTheme="minorHAnsi" w:hAnsiTheme="minorHAnsi" w:cstheme="minorHAnsi"/>
          <w:color w:val="000000" w:themeColor="text1"/>
          <w:sz w:val="20"/>
          <w:szCs w:val="20"/>
        </w:rPr>
        <w:tab/>
        <w:t>Námestie SNP 23, 974 01 Banská Bystrica</w:t>
      </w:r>
    </w:p>
    <w:p w14:paraId="4FE71A76" w14:textId="4F9A2A5F" w:rsidR="006B3AEA" w:rsidRPr="00AA4663" w:rsidRDefault="00655381"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Kontaktná osoba vo veciach procesu verejného obstarávania: </w:t>
      </w:r>
      <w:r w:rsidR="003C2F42">
        <w:rPr>
          <w:rFonts w:asciiTheme="minorHAnsi" w:hAnsiTheme="minorHAnsi" w:cstheme="minorHAnsi"/>
          <w:sz w:val="20"/>
          <w:szCs w:val="20"/>
        </w:rPr>
        <w:t>JUDr. Kristína Priečková</w:t>
      </w:r>
      <w:r w:rsidRPr="00AA4663">
        <w:rPr>
          <w:rFonts w:asciiTheme="minorHAnsi" w:hAnsiTheme="minorHAnsi" w:cstheme="minorHAnsi"/>
          <w:sz w:val="20"/>
          <w:szCs w:val="20"/>
        </w:rPr>
        <w:t xml:space="preserve"> – odborná referentka </w:t>
      </w:r>
    </w:p>
    <w:p w14:paraId="2C73BD83" w14:textId="7BDE76DD" w:rsidR="00655381" w:rsidRPr="00AA4663" w:rsidRDefault="006B3AEA"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                                                                                                               </w:t>
      </w:r>
      <w:r w:rsidR="00655381" w:rsidRPr="00AA4663">
        <w:rPr>
          <w:rFonts w:asciiTheme="minorHAnsi" w:hAnsiTheme="minorHAnsi" w:cstheme="minorHAnsi"/>
          <w:sz w:val="20"/>
          <w:szCs w:val="20"/>
        </w:rPr>
        <w:t xml:space="preserve">pre verejné obstarávanie </w:t>
      </w:r>
    </w:p>
    <w:p w14:paraId="6F3A0D33" w14:textId="77777777" w:rsidR="00655381" w:rsidRPr="00AA4663" w:rsidRDefault="00655381" w:rsidP="00655381">
      <w:pPr>
        <w:spacing w:line="264" w:lineRule="auto"/>
        <w:ind w:right="-1"/>
        <w:rPr>
          <w:rFonts w:asciiTheme="minorHAnsi" w:hAnsiTheme="minorHAnsi" w:cstheme="minorHAnsi"/>
          <w:sz w:val="20"/>
          <w:szCs w:val="20"/>
        </w:rPr>
      </w:pPr>
      <w:r w:rsidRPr="00AA4663">
        <w:rPr>
          <w:rFonts w:asciiTheme="minorHAnsi" w:hAnsiTheme="minorHAnsi" w:cstheme="minorHAnsi"/>
          <w:sz w:val="20"/>
          <w:szCs w:val="20"/>
        </w:rPr>
        <w:t xml:space="preserve">Komunikačné rozhranie: </w:t>
      </w:r>
      <w:r w:rsidRPr="00AA4663">
        <w:rPr>
          <w:rFonts w:asciiTheme="minorHAnsi" w:hAnsiTheme="minorHAnsi" w:cstheme="minorHAnsi"/>
          <w:sz w:val="20"/>
          <w:szCs w:val="20"/>
        </w:rPr>
        <w:tab/>
        <w:t>https://josephine.proebiz.com/</w:t>
      </w:r>
    </w:p>
    <w:p w14:paraId="41654995" w14:textId="5B65AB01" w:rsidR="00655381" w:rsidRPr="00AA4663" w:rsidRDefault="00655381" w:rsidP="00366BD0">
      <w:pPr>
        <w:rPr>
          <w:rStyle w:val="Hypertextovprepojenie"/>
          <w:rFonts w:asciiTheme="minorHAnsi" w:hAnsiTheme="minorHAnsi" w:cstheme="minorHAnsi"/>
          <w:b/>
          <w:bCs/>
          <w:iCs/>
          <w:color w:val="FF0000"/>
          <w:sz w:val="20"/>
          <w:szCs w:val="20"/>
        </w:rPr>
      </w:pPr>
      <w:r w:rsidRPr="00AA4663">
        <w:rPr>
          <w:rFonts w:asciiTheme="minorHAnsi" w:hAnsiTheme="minorHAnsi" w:cstheme="minorHAnsi"/>
          <w:iCs/>
          <w:sz w:val="20"/>
          <w:szCs w:val="20"/>
        </w:rPr>
        <w:t>Adresa profilu:</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hyperlink r:id="rId9" w:history="1">
        <w:r w:rsidRPr="00743E03">
          <w:rPr>
            <w:rStyle w:val="Hypertextovprepojenie"/>
            <w:rFonts w:asciiTheme="minorHAnsi" w:hAnsiTheme="minorHAnsi" w:cstheme="minorHAnsi"/>
            <w:iCs/>
            <w:sz w:val="20"/>
            <w:szCs w:val="20"/>
          </w:rPr>
          <w:t>https://www.uvo.gov.sk/vyhladavanie-profilov/zakazky/3406</w:t>
        </w:r>
      </w:hyperlink>
      <w:r w:rsidR="006B3AEA" w:rsidRPr="00AA4663">
        <w:rPr>
          <w:rStyle w:val="Hypertextovprepojenie"/>
          <w:rFonts w:asciiTheme="minorHAnsi" w:hAnsiTheme="minorHAnsi" w:cstheme="minorHAnsi"/>
          <w:iCs/>
          <w:sz w:val="20"/>
          <w:szCs w:val="20"/>
        </w:rPr>
        <w:t xml:space="preserve"> </w:t>
      </w:r>
    </w:p>
    <w:p w14:paraId="3C63B883" w14:textId="58AA59A6" w:rsidR="00655381" w:rsidRPr="00AA4663" w:rsidRDefault="00655381" w:rsidP="00366BD0">
      <w:pPr>
        <w:rPr>
          <w:rStyle w:val="Hypertextovprepojenie"/>
          <w:rFonts w:asciiTheme="minorHAnsi" w:hAnsiTheme="minorHAnsi" w:cstheme="minorHAnsi"/>
          <w:iCs/>
          <w:sz w:val="20"/>
          <w:szCs w:val="20"/>
        </w:rPr>
      </w:pPr>
    </w:p>
    <w:p w14:paraId="1A3E09E7" w14:textId="77777777" w:rsidR="00655381" w:rsidRPr="00AA4663" w:rsidRDefault="00655381" w:rsidP="00366BD0">
      <w:pPr>
        <w:rPr>
          <w:rFonts w:asciiTheme="minorHAnsi" w:hAnsiTheme="minorHAnsi" w:cstheme="minorHAnsi"/>
          <w:iCs/>
          <w:sz w:val="20"/>
          <w:szCs w:val="20"/>
        </w:rPr>
      </w:pP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777E8A8B" w14:textId="1E8C3B83" w:rsidR="0018099F" w:rsidRDefault="00A34B0B" w:rsidP="00E05D87">
      <w:pPr>
        <w:pStyle w:val="Default"/>
        <w:spacing w:line="276" w:lineRule="auto"/>
        <w:jc w:val="both"/>
        <w:rPr>
          <w:rFonts w:asciiTheme="minorHAnsi" w:hAnsiTheme="minorHAnsi" w:cstheme="minorHAnsi"/>
          <w:sz w:val="20"/>
        </w:rPr>
      </w:pPr>
      <w:r w:rsidRPr="00407D8F">
        <w:rPr>
          <w:rFonts w:asciiTheme="minorHAnsi" w:hAnsiTheme="minorHAnsi" w:cstheme="minorHAnsi"/>
          <w:sz w:val="20"/>
        </w:rPr>
        <w:t xml:space="preserve">2.1. </w:t>
      </w:r>
      <w:proofErr w:type="spellStart"/>
      <w:r w:rsidR="00E13476" w:rsidRPr="00407D8F">
        <w:rPr>
          <w:rFonts w:asciiTheme="minorHAnsi" w:hAnsiTheme="minorHAnsi" w:cstheme="minorHAnsi"/>
          <w:sz w:val="20"/>
        </w:rPr>
        <w:t>Predmetom</w:t>
      </w:r>
      <w:proofErr w:type="spellEnd"/>
      <w:r w:rsidR="00E13476" w:rsidRPr="00407D8F">
        <w:rPr>
          <w:rFonts w:asciiTheme="minorHAnsi" w:hAnsiTheme="minorHAnsi" w:cstheme="minorHAnsi"/>
          <w:sz w:val="20"/>
        </w:rPr>
        <w:t xml:space="preserve"> </w:t>
      </w:r>
      <w:proofErr w:type="spellStart"/>
      <w:r w:rsidR="00E13476" w:rsidRPr="00407D8F">
        <w:rPr>
          <w:rFonts w:asciiTheme="minorHAnsi" w:hAnsiTheme="minorHAnsi" w:cstheme="minorHAnsi"/>
          <w:sz w:val="20"/>
        </w:rPr>
        <w:t>zákazky</w:t>
      </w:r>
      <w:proofErr w:type="spellEnd"/>
      <w:r w:rsidR="00E13476" w:rsidRPr="00407D8F">
        <w:rPr>
          <w:rFonts w:asciiTheme="minorHAnsi" w:hAnsiTheme="minorHAnsi" w:cstheme="minorHAnsi"/>
          <w:sz w:val="20"/>
        </w:rPr>
        <w:t xml:space="preserve"> je </w:t>
      </w:r>
      <w:proofErr w:type="spellStart"/>
      <w:r w:rsidR="0018099F">
        <w:rPr>
          <w:rFonts w:asciiTheme="minorHAnsi" w:hAnsiTheme="minorHAnsi" w:cstheme="minorHAnsi"/>
          <w:sz w:val="20"/>
        </w:rPr>
        <w:t>rekonštrukcia</w:t>
      </w:r>
      <w:proofErr w:type="spellEnd"/>
      <w:r w:rsidR="0018099F">
        <w:rPr>
          <w:rFonts w:asciiTheme="minorHAnsi" w:hAnsiTheme="minorHAnsi" w:cstheme="minorHAnsi"/>
          <w:sz w:val="20"/>
        </w:rPr>
        <w:t xml:space="preserve"> </w:t>
      </w:r>
      <w:proofErr w:type="spellStart"/>
      <w:r w:rsidR="0018099F">
        <w:rPr>
          <w:rFonts w:asciiTheme="minorHAnsi" w:hAnsiTheme="minorHAnsi" w:cstheme="minorHAnsi"/>
          <w:sz w:val="20"/>
        </w:rPr>
        <w:t>plynovej</w:t>
      </w:r>
      <w:proofErr w:type="spellEnd"/>
      <w:r w:rsidR="0018099F">
        <w:rPr>
          <w:rFonts w:asciiTheme="minorHAnsi" w:hAnsiTheme="minorHAnsi" w:cstheme="minorHAnsi"/>
          <w:sz w:val="20"/>
        </w:rPr>
        <w:t xml:space="preserve"> </w:t>
      </w:r>
      <w:proofErr w:type="spellStart"/>
      <w:r w:rsidR="0018099F">
        <w:rPr>
          <w:rFonts w:asciiTheme="minorHAnsi" w:hAnsiTheme="minorHAnsi" w:cstheme="minorHAnsi"/>
          <w:sz w:val="20"/>
        </w:rPr>
        <w:t>kotolne</w:t>
      </w:r>
      <w:proofErr w:type="spellEnd"/>
      <w:r w:rsidR="0018099F">
        <w:rPr>
          <w:rFonts w:asciiTheme="minorHAnsi" w:hAnsiTheme="minorHAnsi" w:cstheme="minorHAnsi"/>
          <w:sz w:val="20"/>
        </w:rPr>
        <w:t xml:space="preserve">, </w:t>
      </w:r>
      <w:proofErr w:type="spellStart"/>
      <w:r w:rsidR="0018099F">
        <w:rPr>
          <w:rFonts w:asciiTheme="minorHAnsi" w:hAnsiTheme="minorHAnsi" w:cstheme="minorHAnsi"/>
          <w:sz w:val="20"/>
        </w:rPr>
        <w:t>konkrétne</w:t>
      </w:r>
      <w:proofErr w:type="spellEnd"/>
      <w:r w:rsidR="0018099F">
        <w:rPr>
          <w:rFonts w:asciiTheme="minorHAnsi" w:hAnsiTheme="minorHAnsi" w:cstheme="minorHAnsi"/>
          <w:sz w:val="20"/>
        </w:rPr>
        <w:t xml:space="preserve"> </w:t>
      </w:r>
      <w:proofErr w:type="spellStart"/>
      <w:r w:rsidR="0018099F">
        <w:rPr>
          <w:rFonts w:asciiTheme="minorHAnsi" w:hAnsiTheme="minorHAnsi" w:cstheme="minorHAnsi"/>
          <w:sz w:val="20"/>
        </w:rPr>
        <w:t>stavebné</w:t>
      </w:r>
      <w:proofErr w:type="spellEnd"/>
      <w:r w:rsidR="0018099F">
        <w:rPr>
          <w:rFonts w:asciiTheme="minorHAnsi" w:hAnsiTheme="minorHAnsi" w:cstheme="minorHAnsi"/>
          <w:sz w:val="20"/>
        </w:rPr>
        <w:t xml:space="preserve"> </w:t>
      </w:r>
      <w:proofErr w:type="spellStart"/>
      <w:r w:rsidR="0018099F">
        <w:rPr>
          <w:rFonts w:asciiTheme="minorHAnsi" w:hAnsiTheme="minorHAnsi" w:cstheme="minorHAnsi"/>
          <w:sz w:val="20"/>
        </w:rPr>
        <w:t>práce</w:t>
      </w:r>
      <w:proofErr w:type="spellEnd"/>
      <w:r w:rsidR="0018099F">
        <w:rPr>
          <w:rFonts w:asciiTheme="minorHAnsi" w:hAnsiTheme="minorHAnsi" w:cstheme="minorHAnsi"/>
          <w:sz w:val="20"/>
        </w:rPr>
        <w:t xml:space="preserve"> </w:t>
      </w:r>
      <w:proofErr w:type="spellStart"/>
      <w:r w:rsidR="0018099F">
        <w:rPr>
          <w:rFonts w:asciiTheme="minorHAnsi" w:hAnsiTheme="minorHAnsi" w:cstheme="minorHAnsi"/>
          <w:sz w:val="20"/>
        </w:rPr>
        <w:t>budú</w:t>
      </w:r>
      <w:proofErr w:type="spellEnd"/>
      <w:r w:rsidR="0018099F">
        <w:rPr>
          <w:rFonts w:asciiTheme="minorHAnsi" w:hAnsiTheme="minorHAnsi" w:cstheme="minorHAnsi"/>
          <w:sz w:val="20"/>
        </w:rPr>
        <w:t xml:space="preserve"> </w:t>
      </w:r>
      <w:proofErr w:type="spellStart"/>
      <w:r w:rsidR="0018099F">
        <w:rPr>
          <w:rFonts w:asciiTheme="minorHAnsi" w:hAnsiTheme="minorHAnsi" w:cstheme="minorHAnsi"/>
          <w:sz w:val="20"/>
        </w:rPr>
        <w:t>pozostávať</w:t>
      </w:r>
      <w:proofErr w:type="spellEnd"/>
      <w:r w:rsidR="0018099F">
        <w:rPr>
          <w:rFonts w:asciiTheme="minorHAnsi" w:hAnsiTheme="minorHAnsi" w:cstheme="minorHAnsi"/>
          <w:sz w:val="20"/>
        </w:rPr>
        <w:t xml:space="preserve"> z: </w:t>
      </w:r>
    </w:p>
    <w:p w14:paraId="75935B2D" w14:textId="04D3E0C4" w:rsidR="0018099F" w:rsidRPr="0018099F" w:rsidRDefault="0018099F" w:rsidP="0018099F">
      <w:pPr>
        <w:pStyle w:val="Default"/>
        <w:jc w:val="both"/>
        <w:rPr>
          <w:rFonts w:asciiTheme="minorHAnsi" w:hAnsiTheme="minorHAnsi" w:cstheme="minorHAnsi"/>
          <w:color w:val="auto"/>
          <w:sz w:val="20"/>
          <w:lang w:val="sk-SK"/>
        </w:rPr>
      </w:pPr>
      <w:r>
        <w:rPr>
          <w:rFonts w:asciiTheme="minorHAnsi" w:hAnsiTheme="minorHAnsi" w:cstheme="minorHAnsi"/>
          <w:color w:val="auto"/>
          <w:sz w:val="20"/>
          <w:lang w:val="sk-SK"/>
        </w:rPr>
        <w:t xml:space="preserve">-  </w:t>
      </w:r>
      <w:r w:rsidRPr="0018099F">
        <w:rPr>
          <w:rFonts w:asciiTheme="minorHAnsi" w:hAnsiTheme="minorHAnsi" w:cstheme="minorHAnsi"/>
          <w:color w:val="auto"/>
          <w:sz w:val="20"/>
          <w:lang w:val="sk-SK"/>
        </w:rPr>
        <w:t xml:space="preserve">demontáži jestvujúcich 3 ks plynových kotlov </w:t>
      </w:r>
      <w:proofErr w:type="spellStart"/>
      <w:r w:rsidRPr="0018099F">
        <w:rPr>
          <w:rFonts w:asciiTheme="minorHAnsi" w:hAnsiTheme="minorHAnsi" w:cstheme="minorHAnsi"/>
          <w:color w:val="auto"/>
          <w:sz w:val="20"/>
          <w:lang w:val="sk-SK"/>
        </w:rPr>
        <w:t>Viessman</w:t>
      </w:r>
      <w:proofErr w:type="spellEnd"/>
      <w:r w:rsidRPr="0018099F">
        <w:rPr>
          <w:rFonts w:asciiTheme="minorHAnsi" w:hAnsiTheme="minorHAnsi" w:cstheme="minorHAnsi"/>
          <w:color w:val="auto"/>
          <w:sz w:val="20"/>
          <w:lang w:val="sk-SK"/>
        </w:rPr>
        <w:t xml:space="preserve"> </w:t>
      </w:r>
      <w:proofErr w:type="spellStart"/>
      <w:r w:rsidRPr="0018099F">
        <w:rPr>
          <w:rFonts w:asciiTheme="minorHAnsi" w:hAnsiTheme="minorHAnsi" w:cstheme="minorHAnsi"/>
          <w:color w:val="auto"/>
          <w:sz w:val="20"/>
          <w:lang w:val="sk-SK"/>
        </w:rPr>
        <w:t>Atola</w:t>
      </w:r>
      <w:proofErr w:type="spellEnd"/>
      <w:r w:rsidRPr="0018099F">
        <w:rPr>
          <w:rFonts w:asciiTheme="minorHAnsi" w:hAnsiTheme="minorHAnsi" w:cstheme="minorHAnsi"/>
          <w:color w:val="auto"/>
          <w:sz w:val="20"/>
          <w:lang w:val="sk-SK"/>
        </w:rPr>
        <w:t xml:space="preserve"> a príslušných potrubí,           </w:t>
      </w:r>
    </w:p>
    <w:p w14:paraId="311DB32D" w14:textId="77777777" w:rsidR="0018099F" w:rsidRPr="0018099F" w:rsidRDefault="0018099F" w:rsidP="0018099F">
      <w:pPr>
        <w:pStyle w:val="Default"/>
        <w:jc w:val="both"/>
        <w:rPr>
          <w:rFonts w:asciiTheme="minorHAnsi" w:hAnsiTheme="minorHAnsi" w:cstheme="minorHAnsi"/>
          <w:color w:val="auto"/>
          <w:sz w:val="20"/>
          <w:lang w:val="sk-SK"/>
        </w:rPr>
      </w:pPr>
      <w:r w:rsidRPr="0018099F">
        <w:rPr>
          <w:rFonts w:asciiTheme="minorHAnsi" w:hAnsiTheme="minorHAnsi" w:cstheme="minorHAnsi"/>
          <w:color w:val="auto"/>
          <w:sz w:val="20"/>
          <w:lang w:val="sk-SK"/>
        </w:rPr>
        <w:t xml:space="preserve">     armatúr, kotlových obehových čerpadiel, dymovodov </w:t>
      </w:r>
    </w:p>
    <w:p w14:paraId="5B6F997E" w14:textId="77777777" w:rsidR="0018099F" w:rsidRPr="0018099F" w:rsidRDefault="0018099F" w:rsidP="0018099F">
      <w:pPr>
        <w:pStyle w:val="Default"/>
        <w:jc w:val="both"/>
        <w:rPr>
          <w:rFonts w:asciiTheme="minorHAnsi" w:hAnsiTheme="minorHAnsi" w:cstheme="minorHAnsi"/>
          <w:color w:val="auto"/>
          <w:sz w:val="20"/>
          <w:lang w:val="sk-SK"/>
        </w:rPr>
      </w:pPr>
      <w:r w:rsidRPr="0018099F">
        <w:rPr>
          <w:rFonts w:asciiTheme="minorHAnsi" w:hAnsiTheme="minorHAnsi" w:cstheme="minorHAnsi"/>
          <w:color w:val="auto"/>
          <w:sz w:val="20"/>
          <w:lang w:val="sk-SK"/>
        </w:rPr>
        <w:t xml:space="preserve">-   demontáži nefunkčnej úpravni vody a expanzných nádob </w:t>
      </w:r>
    </w:p>
    <w:p w14:paraId="63604FF0" w14:textId="77777777" w:rsidR="0018099F" w:rsidRPr="0018099F" w:rsidRDefault="0018099F" w:rsidP="0018099F">
      <w:pPr>
        <w:pStyle w:val="Default"/>
        <w:jc w:val="both"/>
        <w:rPr>
          <w:rFonts w:asciiTheme="minorHAnsi" w:hAnsiTheme="minorHAnsi" w:cstheme="minorHAnsi"/>
          <w:color w:val="auto"/>
          <w:sz w:val="20"/>
          <w:lang w:val="sk-SK"/>
        </w:rPr>
      </w:pPr>
      <w:r w:rsidRPr="0018099F">
        <w:rPr>
          <w:rFonts w:asciiTheme="minorHAnsi" w:hAnsiTheme="minorHAnsi" w:cstheme="minorHAnsi"/>
          <w:color w:val="auto"/>
          <w:sz w:val="20"/>
          <w:lang w:val="sk-SK"/>
        </w:rPr>
        <w:t xml:space="preserve">-   demontáže zmiešavacích trojcestných ventilov a obehových čerpadiel okruhov UK </w:t>
      </w:r>
    </w:p>
    <w:p w14:paraId="00E789E0" w14:textId="77777777" w:rsidR="0018099F" w:rsidRPr="0018099F" w:rsidRDefault="0018099F" w:rsidP="0018099F">
      <w:pPr>
        <w:jc w:val="both"/>
        <w:rPr>
          <w:rFonts w:asciiTheme="minorHAnsi" w:hAnsiTheme="minorHAnsi" w:cstheme="minorHAnsi"/>
          <w:sz w:val="20"/>
          <w:szCs w:val="20"/>
          <w:lang w:eastAsia="sk-SK"/>
        </w:rPr>
      </w:pPr>
      <w:r w:rsidRPr="0018099F">
        <w:rPr>
          <w:rFonts w:asciiTheme="minorHAnsi" w:hAnsiTheme="minorHAnsi" w:cstheme="minorHAnsi"/>
          <w:sz w:val="20"/>
          <w:szCs w:val="20"/>
          <w:lang w:eastAsia="sk-SK"/>
        </w:rPr>
        <w:t xml:space="preserve">-   demontáže elektroinštalácie a </w:t>
      </w:r>
      <w:proofErr w:type="spellStart"/>
      <w:r w:rsidRPr="0018099F">
        <w:rPr>
          <w:rFonts w:asciiTheme="minorHAnsi" w:hAnsiTheme="minorHAnsi" w:cstheme="minorHAnsi"/>
          <w:sz w:val="20"/>
          <w:szCs w:val="20"/>
          <w:lang w:eastAsia="sk-SK"/>
        </w:rPr>
        <w:t>MaR</w:t>
      </w:r>
      <w:proofErr w:type="spellEnd"/>
      <w:r w:rsidRPr="0018099F">
        <w:rPr>
          <w:rFonts w:asciiTheme="minorHAnsi" w:hAnsiTheme="minorHAnsi" w:cstheme="minorHAnsi"/>
          <w:sz w:val="20"/>
          <w:szCs w:val="20"/>
          <w:lang w:eastAsia="sk-SK"/>
        </w:rPr>
        <w:t xml:space="preserve"> zdemontovaných zariadení  </w:t>
      </w:r>
    </w:p>
    <w:p w14:paraId="4DA10820" w14:textId="77777777" w:rsidR="0018099F" w:rsidRPr="0018099F" w:rsidRDefault="0018099F" w:rsidP="0018099F">
      <w:pPr>
        <w:pStyle w:val="Default"/>
        <w:jc w:val="both"/>
        <w:rPr>
          <w:rFonts w:asciiTheme="minorHAnsi" w:hAnsiTheme="minorHAnsi" w:cstheme="minorHAnsi"/>
          <w:color w:val="auto"/>
          <w:sz w:val="20"/>
          <w:lang w:val="sk-SK"/>
        </w:rPr>
      </w:pPr>
      <w:r w:rsidRPr="0018099F">
        <w:rPr>
          <w:rFonts w:asciiTheme="minorHAnsi" w:hAnsiTheme="minorHAnsi" w:cstheme="minorHAnsi"/>
          <w:color w:val="auto"/>
          <w:sz w:val="20"/>
          <w:lang w:val="sk-SK"/>
        </w:rPr>
        <w:t xml:space="preserve"> Navrhovaná kotolňa sa osadí kaskádou 2 ks plynových stacionárnych kondenzačných kotlov v jednom telese VIESSMANN VITOCROSSAL 100 </w:t>
      </w:r>
      <w:proofErr w:type="spellStart"/>
      <w:r w:rsidRPr="0018099F">
        <w:rPr>
          <w:rFonts w:asciiTheme="minorHAnsi" w:hAnsiTheme="minorHAnsi" w:cstheme="minorHAnsi"/>
          <w:color w:val="auto"/>
          <w:sz w:val="20"/>
          <w:lang w:val="sk-SK"/>
        </w:rPr>
        <w:t>ClB</w:t>
      </w:r>
      <w:proofErr w:type="spellEnd"/>
      <w:r w:rsidRPr="0018099F">
        <w:rPr>
          <w:rFonts w:asciiTheme="minorHAnsi" w:hAnsiTheme="minorHAnsi" w:cstheme="minorHAnsi"/>
          <w:color w:val="auto"/>
          <w:sz w:val="20"/>
          <w:lang w:val="sk-SK"/>
        </w:rPr>
        <w:t xml:space="preserve"> o menovitom tepelnom výkone 2 x 200 kW s </w:t>
      </w:r>
      <w:proofErr w:type="spellStart"/>
      <w:r w:rsidRPr="0018099F">
        <w:rPr>
          <w:rFonts w:asciiTheme="minorHAnsi" w:hAnsiTheme="minorHAnsi" w:cstheme="minorHAnsi"/>
          <w:color w:val="auto"/>
          <w:sz w:val="20"/>
          <w:lang w:val="sk-SK"/>
        </w:rPr>
        <w:t>ekvitermickou</w:t>
      </w:r>
      <w:proofErr w:type="spellEnd"/>
      <w:r w:rsidRPr="0018099F">
        <w:rPr>
          <w:rFonts w:asciiTheme="minorHAnsi" w:hAnsiTheme="minorHAnsi" w:cstheme="minorHAnsi"/>
          <w:color w:val="auto"/>
          <w:sz w:val="20"/>
          <w:lang w:val="sk-SK"/>
        </w:rPr>
        <w:t xml:space="preserve"> reguláciou VITOTRONIC 100, 200 a kaskádovou reguláciou </w:t>
      </w:r>
      <w:proofErr w:type="spellStart"/>
      <w:r w:rsidRPr="0018099F">
        <w:rPr>
          <w:rFonts w:asciiTheme="minorHAnsi" w:hAnsiTheme="minorHAnsi" w:cstheme="minorHAnsi"/>
          <w:color w:val="auto"/>
          <w:sz w:val="20"/>
          <w:lang w:val="sk-SK"/>
        </w:rPr>
        <w:t>Vitotronic</w:t>
      </w:r>
      <w:proofErr w:type="spellEnd"/>
      <w:r w:rsidRPr="0018099F">
        <w:rPr>
          <w:rFonts w:asciiTheme="minorHAnsi" w:hAnsiTheme="minorHAnsi" w:cstheme="minorHAnsi"/>
          <w:color w:val="auto"/>
          <w:sz w:val="20"/>
          <w:lang w:val="sk-SK"/>
        </w:rPr>
        <w:t xml:space="preserve"> 300-K, tlakovými expanznými nádobami s membránou, úpravňou vykurovacej vody, s čerpadlovými skupinami s trojcestnými zmiešavacími ventilmi a s tým súvisiacimi úpravami v elektroinštalácii, meraní a regulácii, plynoinštalácii, s dopojením kotlov navrhovanými dymovodmi na jestvujúci komín, vyvložkovaný novou nerezovou komínovou vložkou. </w:t>
      </w:r>
    </w:p>
    <w:p w14:paraId="10E17759" w14:textId="77777777" w:rsidR="0018099F" w:rsidRDefault="0018099F" w:rsidP="0018099F">
      <w:pPr>
        <w:jc w:val="both"/>
        <w:rPr>
          <w:rFonts w:asciiTheme="minorHAnsi" w:hAnsiTheme="minorHAnsi" w:cstheme="minorHAnsi"/>
          <w:sz w:val="20"/>
          <w:szCs w:val="20"/>
          <w:lang w:eastAsia="sk-SK"/>
        </w:rPr>
      </w:pPr>
    </w:p>
    <w:p w14:paraId="35C1A4D8" w14:textId="4F628051" w:rsidR="0018099F" w:rsidRPr="0018099F" w:rsidRDefault="0018099F" w:rsidP="0018099F">
      <w:pPr>
        <w:jc w:val="both"/>
        <w:rPr>
          <w:rFonts w:asciiTheme="minorHAnsi" w:hAnsiTheme="minorHAnsi" w:cstheme="minorHAnsi"/>
          <w:sz w:val="20"/>
          <w:szCs w:val="20"/>
          <w:lang w:eastAsia="sk-SK"/>
        </w:rPr>
      </w:pPr>
      <w:r w:rsidRPr="0018099F">
        <w:rPr>
          <w:rFonts w:asciiTheme="minorHAnsi" w:hAnsiTheme="minorHAnsi" w:cstheme="minorHAnsi"/>
          <w:sz w:val="20"/>
          <w:szCs w:val="20"/>
          <w:lang w:eastAsia="sk-SK"/>
        </w:rPr>
        <w:t>Modernizovaná kotolňa bude vybavená moderným technologickým zariadením, ktoré spolu s meraním a reguláciou technologických procesov zabezpečí jej plynulú, bezpečnú a energeticky efektívnu prevádzku.</w:t>
      </w:r>
    </w:p>
    <w:p w14:paraId="255DE809" w14:textId="5F6D34C0" w:rsidR="00980BDE" w:rsidRPr="00407D8F" w:rsidRDefault="00980BDE" w:rsidP="00114E28">
      <w:pPr>
        <w:jc w:val="both"/>
        <w:rPr>
          <w:rFonts w:asciiTheme="minorHAnsi" w:hAnsiTheme="minorHAnsi" w:cstheme="minorHAnsi"/>
          <w:sz w:val="20"/>
          <w:szCs w:val="20"/>
        </w:rPr>
      </w:pPr>
    </w:p>
    <w:p w14:paraId="1B06CF61" w14:textId="77777777" w:rsidR="00E13476" w:rsidRPr="00407D8F" w:rsidRDefault="00E13476" w:rsidP="00114E28">
      <w:pPr>
        <w:jc w:val="both"/>
        <w:rPr>
          <w:rFonts w:asciiTheme="minorHAnsi" w:hAnsiTheme="minorHAnsi" w:cstheme="minorHAnsi"/>
          <w:sz w:val="20"/>
          <w:szCs w:val="20"/>
        </w:rPr>
      </w:pPr>
    </w:p>
    <w:p w14:paraId="69D06FB3" w14:textId="16153924" w:rsidR="003C2F42" w:rsidRPr="009A3509" w:rsidRDefault="00190172" w:rsidP="00190172">
      <w:pPr>
        <w:pStyle w:val="tl1"/>
        <w:rPr>
          <w:rFonts w:asciiTheme="minorHAnsi" w:hAnsiTheme="minorHAnsi" w:cstheme="minorHAnsi"/>
          <w:b/>
          <w:bCs/>
          <w:sz w:val="20"/>
          <w:szCs w:val="20"/>
        </w:rPr>
      </w:pPr>
      <w:r w:rsidRPr="00407D8F">
        <w:rPr>
          <w:rFonts w:asciiTheme="minorHAnsi" w:hAnsiTheme="minorHAnsi" w:cstheme="minorHAnsi"/>
          <w:sz w:val="20"/>
          <w:szCs w:val="20"/>
        </w:rPr>
        <w:t xml:space="preserve">2.2 </w:t>
      </w:r>
      <w:r w:rsidR="003C2F42" w:rsidRPr="00407D8F">
        <w:rPr>
          <w:rFonts w:asciiTheme="minorHAnsi" w:hAnsiTheme="minorHAnsi" w:cstheme="minorHAnsi"/>
          <w:sz w:val="20"/>
          <w:szCs w:val="20"/>
        </w:rPr>
        <w:t xml:space="preserve">Stavebné práce sú podrobne vymedzené projektovou dokumentáciou vyhotovenou </w:t>
      </w:r>
      <w:r w:rsidR="0018099F" w:rsidRPr="009A3509">
        <w:rPr>
          <w:rFonts w:asciiTheme="minorHAnsi" w:hAnsiTheme="minorHAnsi" w:cstheme="minorHAnsi"/>
          <w:sz w:val="20"/>
          <w:szCs w:val="20"/>
          <w:lang w:eastAsia="cs-CZ"/>
        </w:rPr>
        <w:t xml:space="preserve">Ing. </w:t>
      </w:r>
      <w:proofErr w:type="spellStart"/>
      <w:r w:rsidR="0018099F" w:rsidRPr="009A3509">
        <w:rPr>
          <w:rFonts w:asciiTheme="minorHAnsi" w:hAnsiTheme="minorHAnsi" w:cstheme="minorHAnsi"/>
          <w:sz w:val="20"/>
          <w:szCs w:val="20"/>
          <w:lang w:eastAsia="cs-CZ"/>
        </w:rPr>
        <w:t>Tropp</w:t>
      </w:r>
      <w:proofErr w:type="spellEnd"/>
      <w:r w:rsidR="0018099F" w:rsidRPr="009A3509">
        <w:rPr>
          <w:rFonts w:asciiTheme="minorHAnsi" w:hAnsiTheme="minorHAnsi" w:cstheme="minorHAnsi"/>
          <w:sz w:val="20"/>
          <w:szCs w:val="20"/>
          <w:lang w:eastAsia="cs-CZ"/>
        </w:rPr>
        <w:t xml:space="preserve"> Štefan – ELPPORT</w:t>
      </w:r>
      <w:r w:rsidR="003C2F42" w:rsidRPr="009A3509">
        <w:rPr>
          <w:rFonts w:asciiTheme="minorHAnsi" w:hAnsiTheme="minorHAnsi" w:cstheme="minorHAnsi"/>
          <w:sz w:val="20"/>
          <w:szCs w:val="20"/>
        </w:rPr>
        <w:t xml:space="preserve">, </w:t>
      </w:r>
      <w:r w:rsidR="00C82277" w:rsidRPr="009A3509">
        <w:rPr>
          <w:rFonts w:asciiTheme="minorHAnsi" w:hAnsiTheme="minorHAnsi" w:cstheme="minorHAnsi"/>
          <w:sz w:val="20"/>
          <w:szCs w:val="20"/>
        </w:rPr>
        <w:t>Krivánska 9,</w:t>
      </w:r>
      <w:r w:rsidR="003C2F42" w:rsidRPr="009A3509">
        <w:rPr>
          <w:rFonts w:asciiTheme="minorHAnsi" w:hAnsiTheme="minorHAnsi" w:cstheme="minorHAnsi"/>
          <w:sz w:val="20"/>
          <w:szCs w:val="20"/>
        </w:rPr>
        <w:t xml:space="preserve"> 9</w:t>
      </w:r>
      <w:r w:rsidR="00C82277" w:rsidRPr="009A3509">
        <w:rPr>
          <w:rFonts w:asciiTheme="minorHAnsi" w:hAnsiTheme="minorHAnsi" w:cstheme="minorHAnsi"/>
          <w:sz w:val="20"/>
          <w:szCs w:val="20"/>
        </w:rPr>
        <w:t>7</w:t>
      </w:r>
      <w:r w:rsidR="003C2F42" w:rsidRPr="009A3509">
        <w:rPr>
          <w:rFonts w:asciiTheme="minorHAnsi" w:hAnsiTheme="minorHAnsi" w:cstheme="minorHAnsi"/>
          <w:sz w:val="20"/>
          <w:szCs w:val="20"/>
        </w:rPr>
        <w:t xml:space="preserve">4 </w:t>
      </w:r>
      <w:r w:rsidR="00C82277" w:rsidRPr="009A3509">
        <w:rPr>
          <w:rFonts w:asciiTheme="minorHAnsi" w:hAnsiTheme="minorHAnsi" w:cstheme="minorHAnsi"/>
          <w:sz w:val="20"/>
          <w:szCs w:val="20"/>
        </w:rPr>
        <w:t>1</w:t>
      </w:r>
      <w:r w:rsidR="003C2F42" w:rsidRPr="009A3509">
        <w:rPr>
          <w:rFonts w:asciiTheme="minorHAnsi" w:hAnsiTheme="minorHAnsi" w:cstheme="minorHAnsi"/>
          <w:sz w:val="20"/>
          <w:szCs w:val="20"/>
        </w:rPr>
        <w:t xml:space="preserve">1 </w:t>
      </w:r>
      <w:r w:rsidR="00C82277" w:rsidRPr="009A3509">
        <w:rPr>
          <w:rFonts w:asciiTheme="minorHAnsi" w:hAnsiTheme="minorHAnsi" w:cstheme="minorHAnsi"/>
          <w:sz w:val="20"/>
          <w:szCs w:val="20"/>
        </w:rPr>
        <w:t>Banská Bystrica</w:t>
      </w:r>
      <w:r w:rsidR="003C2F42" w:rsidRPr="009A3509">
        <w:rPr>
          <w:rFonts w:asciiTheme="minorHAnsi" w:hAnsiTheme="minorHAnsi" w:cstheme="minorHAnsi"/>
          <w:sz w:val="20"/>
          <w:szCs w:val="20"/>
        </w:rPr>
        <w:t xml:space="preserve">, IČO: </w:t>
      </w:r>
      <w:r w:rsidR="00C82277" w:rsidRPr="009A3509">
        <w:rPr>
          <w:rFonts w:asciiTheme="minorHAnsi" w:hAnsiTheme="minorHAnsi" w:cstheme="minorHAnsi"/>
          <w:sz w:val="20"/>
          <w:szCs w:val="20"/>
        </w:rPr>
        <w:t>17 840 236</w:t>
      </w:r>
      <w:r w:rsidR="003C2F42" w:rsidRPr="009A3509">
        <w:rPr>
          <w:rFonts w:asciiTheme="minorHAnsi" w:hAnsiTheme="minorHAnsi" w:cstheme="minorHAnsi"/>
          <w:sz w:val="20"/>
          <w:szCs w:val="20"/>
        </w:rPr>
        <w:t xml:space="preserve">, (príloha č. 3 súťažných podkladov), ako aj vo výkaze výmer (príloha č. 2 súťažných podkladov). </w:t>
      </w:r>
    </w:p>
    <w:p w14:paraId="56CA0189" w14:textId="78C99E72" w:rsidR="00F05D54" w:rsidRPr="009A3509" w:rsidRDefault="00F05D54" w:rsidP="00114E28">
      <w:pPr>
        <w:jc w:val="both"/>
        <w:rPr>
          <w:rFonts w:asciiTheme="minorHAnsi" w:hAnsiTheme="minorHAnsi" w:cstheme="minorHAnsi"/>
          <w:sz w:val="20"/>
          <w:szCs w:val="20"/>
        </w:rPr>
      </w:pPr>
    </w:p>
    <w:p w14:paraId="62F17D96" w14:textId="77777777" w:rsidR="00CB5F6E" w:rsidRPr="0064137A" w:rsidRDefault="00CB5F6E" w:rsidP="00A34B0B">
      <w:pPr>
        <w:jc w:val="both"/>
        <w:rPr>
          <w:rFonts w:asciiTheme="minorHAnsi" w:hAnsiTheme="minorHAnsi" w:cstheme="minorHAnsi"/>
          <w:sz w:val="20"/>
          <w:szCs w:val="20"/>
        </w:rPr>
      </w:pPr>
    </w:p>
    <w:p w14:paraId="7A055445" w14:textId="139C017B" w:rsidR="00A34B0B" w:rsidRPr="00AA4663" w:rsidRDefault="00A34B0B" w:rsidP="00A34B0B">
      <w:pPr>
        <w:jc w:val="both"/>
        <w:rPr>
          <w:rFonts w:asciiTheme="minorHAnsi" w:hAnsiTheme="minorHAnsi" w:cstheme="minorHAnsi"/>
          <w:sz w:val="20"/>
          <w:szCs w:val="20"/>
        </w:rPr>
      </w:pPr>
      <w:r w:rsidRPr="0064137A">
        <w:rPr>
          <w:rFonts w:asciiTheme="minorHAnsi" w:hAnsiTheme="minorHAnsi" w:cstheme="minorHAnsi"/>
          <w:sz w:val="20"/>
          <w:szCs w:val="20"/>
        </w:rPr>
        <w:t>2.2. Spoločný slovník obstarávania (CPV).</w:t>
      </w:r>
    </w:p>
    <w:p w14:paraId="397ED700" w14:textId="77777777" w:rsidR="00674B0E" w:rsidRPr="00AA4663" w:rsidRDefault="00674B0E" w:rsidP="00A34B0B">
      <w:pPr>
        <w:jc w:val="both"/>
        <w:rPr>
          <w:rFonts w:asciiTheme="minorHAnsi" w:hAnsiTheme="minorHAnsi" w:cstheme="minorHAnsi"/>
          <w:sz w:val="20"/>
          <w:szCs w:val="20"/>
        </w:rPr>
      </w:pPr>
    </w:p>
    <w:p w14:paraId="7B3BE8E5" w14:textId="2DD38339" w:rsidR="007E78CB" w:rsidRPr="00AA4663" w:rsidRDefault="00A34B0B" w:rsidP="003C2F42">
      <w:pPr>
        <w:tabs>
          <w:tab w:val="left" w:pos="5387"/>
        </w:tabs>
        <w:ind w:left="4111" w:hanging="3403"/>
        <w:rPr>
          <w:rFonts w:asciiTheme="minorHAnsi" w:hAnsiTheme="minorHAnsi" w:cstheme="minorHAnsi"/>
          <w:sz w:val="20"/>
          <w:szCs w:val="20"/>
        </w:rPr>
      </w:pPr>
      <w:r w:rsidRPr="00AA4663">
        <w:rPr>
          <w:rFonts w:asciiTheme="minorHAnsi" w:hAnsiTheme="minorHAnsi" w:cstheme="minorHAnsi"/>
          <w:noProof/>
          <w:sz w:val="20"/>
          <w:szCs w:val="20"/>
        </w:rPr>
        <w:t>Hlavný predmet:</w:t>
      </w:r>
      <w:bookmarkStart w:id="0" w:name="_Hlk505268534"/>
      <w:r w:rsidR="00674B0E" w:rsidRPr="00AA4663">
        <w:rPr>
          <w:rFonts w:asciiTheme="minorHAnsi" w:hAnsiTheme="minorHAnsi" w:cstheme="minorHAnsi"/>
          <w:noProof/>
          <w:sz w:val="20"/>
          <w:szCs w:val="20"/>
        </w:rPr>
        <w:t xml:space="preserve"> </w:t>
      </w:r>
      <w:r w:rsidR="00674B0E" w:rsidRPr="00AA4663">
        <w:rPr>
          <w:rFonts w:asciiTheme="minorHAnsi" w:hAnsiTheme="minorHAnsi" w:cstheme="minorHAnsi"/>
          <w:sz w:val="20"/>
          <w:szCs w:val="20"/>
        </w:rPr>
        <w:t>hlavný slovník:</w:t>
      </w:r>
      <w:r w:rsidR="00D84460">
        <w:rPr>
          <w:rFonts w:asciiTheme="minorHAnsi" w:hAnsiTheme="minorHAnsi" w:cstheme="minorHAnsi"/>
          <w:sz w:val="20"/>
          <w:szCs w:val="20"/>
        </w:rPr>
        <w:tab/>
      </w:r>
      <w:r w:rsidR="004F22FA">
        <w:rPr>
          <w:rFonts w:asciiTheme="minorHAnsi" w:hAnsiTheme="minorHAnsi" w:cstheme="minorHAnsi"/>
          <w:sz w:val="20"/>
          <w:szCs w:val="20"/>
        </w:rPr>
        <w:t>45214220</w:t>
      </w:r>
      <w:r w:rsidR="00D84460">
        <w:rPr>
          <w:rFonts w:asciiTheme="minorHAnsi" w:hAnsiTheme="minorHAnsi" w:cstheme="minorHAnsi"/>
          <w:sz w:val="20"/>
          <w:szCs w:val="20"/>
        </w:rPr>
        <w:t>-</w:t>
      </w:r>
      <w:r w:rsidR="004F22FA">
        <w:rPr>
          <w:rFonts w:asciiTheme="minorHAnsi" w:hAnsiTheme="minorHAnsi" w:cstheme="minorHAnsi"/>
          <w:sz w:val="20"/>
          <w:szCs w:val="20"/>
        </w:rPr>
        <w:t>8</w:t>
      </w:r>
      <w:r w:rsidR="00D84460">
        <w:rPr>
          <w:rFonts w:asciiTheme="minorHAnsi" w:hAnsiTheme="minorHAnsi" w:cstheme="minorHAnsi"/>
          <w:sz w:val="20"/>
          <w:szCs w:val="20"/>
        </w:rPr>
        <w:t xml:space="preserve"> </w:t>
      </w:r>
      <w:r w:rsidR="00D84460">
        <w:rPr>
          <w:rFonts w:asciiTheme="minorHAnsi" w:hAnsiTheme="minorHAnsi" w:cstheme="minorHAnsi"/>
          <w:sz w:val="20"/>
          <w:szCs w:val="20"/>
        </w:rPr>
        <w:tab/>
      </w:r>
      <w:r w:rsidR="004F22FA">
        <w:rPr>
          <w:rFonts w:asciiTheme="minorHAnsi" w:hAnsiTheme="minorHAnsi" w:cstheme="minorHAnsi"/>
          <w:sz w:val="20"/>
          <w:szCs w:val="20"/>
        </w:rPr>
        <w:t>Stavebné práce na objektoch stredných škôl</w:t>
      </w:r>
    </w:p>
    <w:p w14:paraId="06134275" w14:textId="56EECBAD" w:rsidR="007E78CB" w:rsidRDefault="00D84460" w:rsidP="0018175D">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 xml:space="preserve">Doplnkový predmet: </w:t>
      </w:r>
      <w:r>
        <w:rPr>
          <w:rFonts w:asciiTheme="minorHAnsi" w:hAnsiTheme="minorHAnsi" w:cstheme="minorHAnsi"/>
          <w:sz w:val="20"/>
          <w:szCs w:val="20"/>
        </w:rPr>
        <w:tab/>
      </w:r>
      <w:r w:rsidR="004F22FA">
        <w:rPr>
          <w:rFonts w:asciiTheme="minorHAnsi" w:hAnsiTheme="minorHAnsi" w:cstheme="minorHAnsi"/>
          <w:sz w:val="20"/>
          <w:szCs w:val="20"/>
        </w:rPr>
        <w:t>45331110</w:t>
      </w:r>
      <w:r w:rsidR="003C2F42">
        <w:rPr>
          <w:rFonts w:asciiTheme="minorHAnsi" w:hAnsiTheme="minorHAnsi" w:cstheme="minorHAnsi"/>
          <w:sz w:val="20"/>
          <w:szCs w:val="20"/>
        </w:rPr>
        <w:t>-</w:t>
      </w:r>
      <w:r w:rsidR="004F22FA">
        <w:rPr>
          <w:rFonts w:asciiTheme="minorHAnsi" w:hAnsiTheme="minorHAnsi" w:cstheme="minorHAnsi"/>
          <w:sz w:val="20"/>
          <w:szCs w:val="20"/>
        </w:rPr>
        <w:t>0</w:t>
      </w:r>
      <w:r w:rsidR="007E78CB" w:rsidRPr="00AA4663">
        <w:rPr>
          <w:rFonts w:asciiTheme="minorHAnsi" w:hAnsiTheme="minorHAnsi" w:cstheme="minorHAnsi"/>
          <w:sz w:val="20"/>
          <w:szCs w:val="20"/>
        </w:rPr>
        <w:t xml:space="preserve"> </w:t>
      </w:r>
      <w:r>
        <w:rPr>
          <w:rFonts w:asciiTheme="minorHAnsi" w:hAnsiTheme="minorHAnsi" w:cstheme="minorHAnsi"/>
          <w:sz w:val="20"/>
          <w:szCs w:val="20"/>
        </w:rPr>
        <w:tab/>
      </w:r>
      <w:r w:rsidR="004F22FA">
        <w:rPr>
          <w:rFonts w:asciiTheme="minorHAnsi" w:hAnsiTheme="minorHAnsi" w:cstheme="minorHAnsi"/>
          <w:sz w:val="20"/>
          <w:szCs w:val="20"/>
        </w:rPr>
        <w:t>Inštalovanie kotlov</w:t>
      </w:r>
    </w:p>
    <w:p w14:paraId="22089CC4" w14:textId="32054004" w:rsidR="0018099F" w:rsidRPr="00AA4663" w:rsidRDefault="0018099F" w:rsidP="0018175D">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t xml:space="preserve">45111300-1 </w:t>
      </w:r>
      <w:r>
        <w:rPr>
          <w:rFonts w:asciiTheme="minorHAnsi" w:hAnsiTheme="minorHAnsi" w:cstheme="minorHAnsi"/>
          <w:sz w:val="20"/>
          <w:szCs w:val="20"/>
        </w:rPr>
        <w:tab/>
        <w:t>Demontážne práce</w:t>
      </w:r>
    </w:p>
    <w:p w14:paraId="2B06C167" w14:textId="34D1B9A5" w:rsidR="00A34B0B" w:rsidRPr="00AA4663" w:rsidRDefault="00D84460" w:rsidP="00B26AF0">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r>
      <w:bookmarkEnd w:id="0"/>
    </w:p>
    <w:p w14:paraId="20E87AB7" w14:textId="5BBBEAFB"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2.3</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0E78C87D" w:rsidR="00E13476" w:rsidRPr="00D17B3D" w:rsidRDefault="00BB2920" w:rsidP="00D17B3D">
      <w:pPr>
        <w:jc w:val="both"/>
        <w:rPr>
          <w:rFonts w:asciiTheme="minorHAnsi" w:hAnsiTheme="minorHAnsi" w:cstheme="minorHAnsi"/>
          <w:sz w:val="20"/>
          <w:szCs w:val="20"/>
        </w:rPr>
      </w:pPr>
      <w:r w:rsidRPr="00AA4663">
        <w:rPr>
          <w:rFonts w:asciiTheme="minorHAnsi" w:hAnsiTheme="minorHAnsi" w:cs="Calibri"/>
          <w:sz w:val="20"/>
          <w:szCs w:val="20"/>
        </w:rPr>
        <w:t xml:space="preserve">2.4. Celková predpokladaná hodnota zákazky je </w:t>
      </w:r>
      <w:r w:rsidR="004F22FA">
        <w:rPr>
          <w:rFonts w:asciiTheme="minorHAnsi" w:hAnsiTheme="minorHAnsi" w:cstheme="minorHAnsi"/>
          <w:b/>
          <w:sz w:val="20"/>
          <w:szCs w:val="20"/>
        </w:rPr>
        <w:t>102 849,56</w:t>
      </w:r>
      <w:r w:rsidRPr="00AA4663">
        <w:rPr>
          <w:rFonts w:asciiTheme="minorHAnsi" w:hAnsiTheme="minorHAnsi" w:cstheme="minorHAnsi"/>
          <w:b/>
          <w:sz w:val="20"/>
          <w:szCs w:val="20"/>
        </w:rPr>
        <w:t xml:space="preserve"> bez DPH</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77777777" w:rsidR="00D17B3D" w:rsidRPr="00192B10" w:rsidRDefault="00D17B3D" w:rsidP="00D17B3D">
      <w:pPr>
        <w:pStyle w:val="tl1"/>
        <w:rPr>
          <w:rFonts w:ascii="Calibri" w:hAnsi="Calibri" w:cs="Cambria"/>
          <w:sz w:val="20"/>
          <w:szCs w:val="20"/>
        </w:rPr>
      </w:pPr>
      <w:r w:rsidRPr="00E05D87">
        <w:rPr>
          <w:rFonts w:asciiTheme="minorHAnsi" w:hAnsiTheme="minorHAnsi" w:cs="Calibri"/>
          <w:bCs/>
          <w:sz w:val="20"/>
          <w:szCs w:val="20"/>
        </w:rPr>
        <w:t>2.5.</w:t>
      </w:r>
      <w:r w:rsidRPr="00192B10">
        <w:rPr>
          <w:rFonts w:asciiTheme="minorHAnsi" w:hAnsiTheme="minorHAnsi" w:cs="Calibri"/>
          <w:b/>
          <w:sz w:val="20"/>
          <w:szCs w:val="20"/>
        </w:rPr>
        <w:t xml:space="preserve"> </w:t>
      </w:r>
      <w:r w:rsidRPr="00E05D87">
        <w:rPr>
          <w:rFonts w:asciiTheme="minorHAnsi" w:hAnsiTheme="minorHAnsi" w:cs="Calibri"/>
          <w:bCs/>
          <w:sz w:val="20"/>
          <w:szCs w:val="20"/>
        </w:rPr>
        <w:t>Odôvodnenie nerozdelenia predmetu zákazky na časti:</w:t>
      </w:r>
    </w:p>
    <w:p w14:paraId="1ECE74AB" w14:textId="1546955F" w:rsidR="00D17B3D" w:rsidRPr="0018099F" w:rsidRDefault="00D17B3D" w:rsidP="0018099F">
      <w:pPr>
        <w:jc w:val="both"/>
        <w:rPr>
          <w:rFonts w:asciiTheme="minorHAnsi" w:hAnsiTheme="minorHAnsi" w:cs="Calibri"/>
          <w:sz w:val="20"/>
          <w:szCs w:val="20"/>
        </w:rPr>
      </w:pPr>
      <w:r w:rsidRPr="0018099F">
        <w:rPr>
          <w:rFonts w:asciiTheme="minorHAnsi" w:hAnsiTheme="minorHAnsi" w:cs="Calibri"/>
          <w:sz w:val="20"/>
          <w:szCs w:val="20"/>
        </w:rPr>
        <w:t xml:space="preserve">Predmetom zákazky je </w:t>
      </w:r>
      <w:r w:rsidR="0018099F" w:rsidRPr="0018099F">
        <w:rPr>
          <w:rFonts w:asciiTheme="minorHAnsi" w:hAnsiTheme="minorHAnsi" w:cs="Calibri"/>
          <w:sz w:val="20"/>
          <w:szCs w:val="20"/>
        </w:rPr>
        <w:t xml:space="preserve">rekonštrukcia existujúcej plynovej kotolne, ktorá bude pozostávať z demontáži existujúcich 3 ks plynových kotlov </w:t>
      </w:r>
      <w:proofErr w:type="spellStart"/>
      <w:r w:rsidR="0018099F" w:rsidRPr="0018099F">
        <w:rPr>
          <w:rFonts w:asciiTheme="minorHAnsi" w:hAnsiTheme="minorHAnsi" w:cs="Calibri"/>
          <w:sz w:val="20"/>
          <w:szCs w:val="20"/>
        </w:rPr>
        <w:t>Viessman</w:t>
      </w:r>
      <w:proofErr w:type="spellEnd"/>
      <w:r w:rsidR="0018099F" w:rsidRPr="0018099F">
        <w:rPr>
          <w:rFonts w:asciiTheme="minorHAnsi" w:hAnsiTheme="minorHAnsi" w:cs="Calibri"/>
          <w:sz w:val="20"/>
          <w:szCs w:val="20"/>
        </w:rPr>
        <w:t xml:space="preserve"> </w:t>
      </w:r>
      <w:proofErr w:type="spellStart"/>
      <w:r w:rsidR="0018099F" w:rsidRPr="0018099F">
        <w:rPr>
          <w:rFonts w:asciiTheme="minorHAnsi" w:hAnsiTheme="minorHAnsi" w:cs="Calibri"/>
          <w:sz w:val="20"/>
          <w:szCs w:val="20"/>
        </w:rPr>
        <w:t>Atola</w:t>
      </w:r>
      <w:proofErr w:type="spellEnd"/>
      <w:r w:rsidR="0018099F" w:rsidRPr="0018099F">
        <w:rPr>
          <w:rFonts w:asciiTheme="minorHAnsi" w:hAnsiTheme="minorHAnsi" w:cs="Calibri"/>
          <w:sz w:val="20"/>
          <w:szCs w:val="20"/>
        </w:rPr>
        <w:t xml:space="preserve"> a príslušných potrubí, armatúr, kotlových obehových čerpadiel, </w:t>
      </w:r>
      <w:r w:rsidR="0018099F" w:rsidRPr="0018099F">
        <w:rPr>
          <w:rFonts w:asciiTheme="minorHAnsi" w:hAnsiTheme="minorHAnsi" w:cs="Calibri"/>
          <w:sz w:val="20"/>
          <w:szCs w:val="20"/>
        </w:rPr>
        <w:lastRenderedPageBreak/>
        <w:t>dymovodov a ostatného prís</w:t>
      </w:r>
      <w:r w:rsidR="006645E9">
        <w:rPr>
          <w:rFonts w:asciiTheme="minorHAnsi" w:hAnsiTheme="minorHAnsi" w:cs="Calibri"/>
          <w:sz w:val="20"/>
          <w:szCs w:val="20"/>
        </w:rPr>
        <w:t>l</w:t>
      </w:r>
      <w:r w:rsidR="0018099F" w:rsidRPr="0018099F">
        <w:rPr>
          <w:rFonts w:asciiTheme="minorHAnsi" w:hAnsiTheme="minorHAnsi" w:cs="Calibri"/>
          <w:sz w:val="20"/>
          <w:szCs w:val="20"/>
        </w:rPr>
        <w:t>ušenstva</w:t>
      </w:r>
      <w:r w:rsidRPr="0018099F">
        <w:rPr>
          <w:rFonts w:asciiTheme="minorHAnsi" w:hAnsiTheme="minorHAnsi" w:cs="Calibri"/>
          <w:sz w:val="20"/>
          <w:szCs w:val="20"/>
        </w:rPr>
        <w:t xml:space="preserve">. </w:t>
      </w:r>
      <w:r w:rsidR="0018099F" w:rsidRPr="0018099F">
        <w:rPr>
          <w:rFonts w:asciiTheme="minorHAnsi" w:hAnsiTheme="minorHAnsi" w:cs="Calibri"/>
          <w:sz w:val="20"/>
          <w:szCs w:val="20"/>
        </w:rPr>
        <w:t>Následne prebehne osadenie kaskádou 2ks plynových stacionárnych kondenzačných kotlov v jednom telese.</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587B48A"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 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F04AC4" w:rsidRDefault="00A34B0B" w:rsidP="00A34B0B">
      <w:pPr>
        <w:pStyle w:val="tl1"/>
        <w:rPr>
          <w:rFonts w:asciiTheme="minorHAnsi" w:hAnsiTheme="minorHAnsi" w:cs="Calibri"/>
          <w:b/>
          <w:bCs/>
          <w:sz w:val="20"/>
          <w:szCs w:val="20"/>
        </w:rPr>
      </w:pPr>
      <w:r w:rsidRPr="00F04AC4">
        <w:rPr>
          <w:rFonts w:asciiTheme="minorHAnsi" w:hAnsiTheme="minorHAnsi" w:cs="Calibri"/>
          <w:b/>
          <w:bCs/>
          <w:sz w:val="20"/>
          <w:szCs w:val="20"/>
        </w:rPr>
        <w:t>4. MIESTO, TERMÍN DODANIA A SPÔSOB PLNENIA PREDMETU ZÁKAZKY</w:t>
      </w:r>
    </w:p>
    <w:p w14:paraId="22B39933" w14:textId="6433CFEE" w:rsidR="007A129B" w:rsidRPr="00F04AC4" w:rsidRDefault="007A129B" w:rsidP="007A129B">
      <w:pPr>
        <w:jc w:val="both"/>
        <w:rPr>
          <w:rFonts w:asciiTheme="minorHAnsi" w:hAnsiTheme="minorHAnsi" w:cs="Calibri"/>
          <w:sz w:val="20"/>
          <w:szCs w:val="20"/>
        </w:rPr>
      </w:pPr>
      <w:r w:rsidRPr="00F04AC4">
        <w:rPr>
          <w:rFonts w:asciiTheme="minorHAnsi" w:hAnsiTheme="minorHAnsi" w:cs="Calibri"/>
          <w:sz w:val="20"/>
          <w:szCs w:val="20"/>
        </w:rPr>
        <w:t xml:space="preserve">4.1. Miestom </w:t>
      </w:r>
      <w:r w:rsidR="00CE21DF" w:rsidRPr="00F04AC4">
        <w:rPr>
          <w:rFonts w:asciiTheme="minorHAnsi" w:hAnsiTheme="minorHAnsi" w:cs="Calibri"/>
          <w:sz w:val="20"/>
          <w:szCs w:val="20"/>
        </w:rPr>
        <w:t xml:space="preserve">dodania </w:t>
      </w:r>
      <w:r w:rsidR="00D17B3D">
        <w:rPr>
          <w:rFonts w:asciiTheme="minorHAnsi" w:hAnsiTheme="minorHAnsi" w:cs="Calibri"/>
          <w:sz w:val="20"/>
          <w:szCs w:val="20"/>
        </w:rPr>
        <w:t xml:space="preserve">Diela v zmysle článku III. Zmluvy o dielo je </w:t>
      </w:r>
      <w:r w:rsidR="001A2A1C">
        <w:rPr>
          <w:rFonts w:asciiTheme="minorHAnsi" w:hAnsiTheme="minorHAnsi" w:cs="Calibri"/>
          <w:sz w:val="20"/>
          <w:szCs w:val="20"/>
        </w:rPr>
        <w:t>Stredná odborná škola lesnícka, Akademická 16, 969 01 Banská Štiavnica</w:t>
      </w:r>
      <w:r w:rsidR="00D17B3D">
        <w:rPr>
          <w:rFonts w:asciiTheme="minorHAnsi" w:hAnsiTheme="minorHAnsi" w:cs="Calibri"/>
          <w:sz w:val="20"/>
          <w:szCs w:val="20"/>
        </w:rPr>
        <w:t xml:space="preserve">. </w:t>
      </w:r>
    </w:p>
    <w:p w14:paraId="5F08F53E" w14:textId="775BC754" w:rsidR="007A129B" w:rsidRDefault="007A129B" w:rsidP="007A129B">
      <w:pPr>
        <w:jc w:val="both"/>
        <w:rPr>
          <w:rFonts w:asciiTheme="minorHAnsi" w:hAnsiTheme="minorHAnsi" w:cs="Calibri"/>
          <w:sz w:val="20"/>
          <w:szCs w:val="20"/>
        </w:rPr>
      </w:pPr>
    </w:p>
    <w:p w14:paraId="25B66A63" w14:textId="0EF8BDD1" w:rsidR="00265B8E" w:rsidRDefault="00F04AC4" w:rsidP="00265B8E">
      <w:pPr>
        <w:pStyle w:val="tl1"/>
        <w:rPr>
          <w:rFonts w:ascii="Cambria" w:hAnsi="Cambria" w:cs="Calibri"/>
          <w:sz w:val="20"/>
          <w:szCs w:val="20"/>
        </w:rPr>
      </w:pPr>
      <w:r w:rsidRPr="002B6E1D">
        <w:rPr>
          <w:rFonts w:asciiTheme="minorHAnsi" w:hAnsiTheme="minorHAnsi" w:cs="Calibri"/>
          <w:sz w:val="20"/>
          <w:szCs w:val="20"/>
        </w:rPr>
        <w:t xml:space="preserve">4.2. </w:t>
      </w:r>
      <w:r w:rsidR="00265B8E" w:rsidRPr="00265B8E">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00265B8E" w:rsidRPr="00265B8E">
        <w:rPr>
          <w:rFonts w:asciiTheme="minorHAnsi" w:hAnsiTheme="minorHAnsi" w:cstheme="minorHAnsi"/>
          <w:sz w:val="20"/>
          <w:szCs w:val="20"/>
        </w:rPr>
        <w:t>t.j</w:t>
      </w:r>
      <w:proofErr w:type="spellEnd"/>
      <w:r w:rsidR="00265B8E" w:rsidRPr="00265B8E">
        <w:rPr>
          <w:rFonts w:asciiTheme="minorHAnsi" w:hAnsiTheme="minorHAnsi" w:cstheme="minorHAnsi"/>
          <w:sz w:val="20"/>
          <w:szCs w:val="20"/>
        </w:rPr>
        <w:t>. najneskôr do 1</w:t>
      </w:r>
      <w:r w:rsidR="001A2A1C">
        <w:rPr>
          <w:rFonts w:asciiTheme="minorHAnsi" w:hAnsiTheme="minorHAnsi" w:cstheme="minorHAnsi"/>
          <w:sz w:val="20"/>
          <w:szCs w:val="20"/>
        </w:rPr>
        <w:t>2</w:t>
      </w:r>
      <w:r w:rsidR="00265B8E" w:rsidRPr="00265B8E">
        <w:rPr>
          <w:rFonts w:asciiTheme="minorHAnsi" w:hAnsiTheme="minorHAnsi" w:cstheme="minorHAnsi"/>
          <w:sz w:val="20"/>
          <w:szCs w:val="20"/>
        </w:rPr>
        <w:t>0 dní odo dňa prevzatia staveniska zhotoviteľom.</w:t>
      </w:r>
      <w:r w:rsidR="00265B8E" w:rsidRPr="00E45A07">
        <w:rPr>
          <w:rFonts w:ascii="Cambria" w:hAnsi="Cambria" w:cs="Calibri"/>
          <w:sz w:val="20"/>
          <w:szCs w:val="20"/>
        </w:rPr>
        <w:t xml:space="preserve"> </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64137A" w:rsidRDefault="00A34B0B" w:rsidP="00A34B0B">
      <w:pPr>
        <w:pStyle w:val="tl1"/>
        <w:rPr>
          <w:rFonts w:asciiTheme="minorHAnsi" w:hAnsiTheme="minorHAnsi" w:cs="Calibri"/>
          <w:b/>
          <w:bCs/>
          <w:sz w:val="20"/>
          <w:szCs w:val="20"/>
        </w:rPr>
      </w:pPr>
      <w:r w:rsidRPr="0064137A">
        <w:rPr>
          <w:rFonts w:asciiTheme="minorHAnsi" w:hAnsiTheme="minorHAnsi" w:cs="Calibri"/>
          <w:b/>
          <w:bCs/>
          <w:sz w:val="20"/>
          <w:szCs w:val="20"/>
        </w:rPr>
        <w:t>5. ZDROJ FINANČNÝCH PROSTRIEDKOV</w:t>
      </w:r>
    </w:p>
    <w:p w14:paraId="444686EA" w14:textId="27A2F073" w:rsidR="002B4878" w:rsidRPr="00265B8E" w:rsidRDefault="00A34B0B" w:rsidP="00265B8E">
      <w:pPr>
        <w:contextualSpacing/>
        <w:jc w:val="both"/>
        <w:rPr>
          <w:rFonts w:asciiTheme="minorHAnsi" w:hAnsiTheme="minorHAnsi" w:cstheme="minorHAnsi"/>
          <w:color w:val="000000"/>
          <w:sz w:val="20"/>
          <w:szCs w:val="20"/>
        </w:rPr>
      </w:pPr>
      <w:r w:rsidRPr="0064137A">
        <w:rPr>
          <w:rFonts w:asciiTheme="minorHAnsi" w:hAnsiTheme="minorHAnsi" w:cs="Calibri"/>
          <w:sz w:val="20"/>
        </w:rPr>
        <w:t xml:space="preserve">5.1. </w:t>
      </w:r>
      <w:r w:rsidR="00CC3923" w:rsidRPr="0064137A">
        <w:rPr>
          <w:rFonts w:asciiTheme="minorHAnsi" w:hAnsiTheme="minorHAnsi" w:cs="Calibri"/>
          <w:sz w:val="20"/>
        </w:rPr>
        <w:t xml:space="preserve">Predmet zákazky bude </w:t>
      </w:r>
      <w:r w:rsidR="002B4878" w:rsidRPr="0064137A">
        <w:rPr>
          <w:rFonts w:asciiTheme="minorHAnsi" w:hAnsiTheme="minorHAnsi" w:cs="Calibri"/>
          <w:sz w:val="20"/>
        </w:rPr>
        <w:t>spolu</w:t>
      </w:r>
      <w:r w:rsidR="00D47773" w:rsidRPr="0064137A">
        <w:rPr>
          <w:rFonts w:asciiTheme="minorHAnsi" w:hAnsiTheme="minorHAnsi" w:cs="Calibri"/>
          <w:sz w:val="20"/>
        </w:rPr>
        <w:t xml:space="preserve">financovaný </w:t>
      </w:r>
      <w:r w:rsidR="00BA4F05" w:rsidRPr="0064137A">
        <w:rPr>
          <w:rFonts w:asciiTheme="minorHAnsi" w:hAnsiTheme="minorHAnsi" w:cstheme="minorHAnsi"/>
          <w:sz w:val="20"/>
          <w:szCs w:val="20"/>
        </w:rPr>
        <w:t>z</w:t>
      </w:r>
      <w:r w:rsidR="00265B8E">
        <w:rPr>
          <w:rFonts w:asciiTheme="minorHAnsi" w:hAnsiTheme="minorHAnsi" w:cstheme="minorHAnsi"/>
          <w:sz w:val="20"/>
          <w:szCs w:val="20"/>
        </w:rPr>
        <w:t> vlastných kapitálových prostriedkov verejného obstarávateľa.</w:t>
      </w:r>
      <w:r w:rsidR="00BA4F05" w:rsidRPr="0064137A">
        <w:rPr>
          <w:rFonts w:asciiTheme="minorHAnsi" w:hAnsiTheme="minorHAnsi" w:cstheme="minorHAnsi"/>
          <w:sz w:val="20"/>
          <w:szCs w:val="20"/>
        </w:rPr>
        <w:t xml:space="preserve"> </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lastRenderedPageBreak/>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B528909" w14:textId="77777777"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lastRenderedPageBreak/>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4A9E6E9B" w14:textId="2746560D" w:rsidR="00A34B0B" w:rsidRPr="00D33E2E" w:rsidRDefault="00A34B0B" w:rsidP="00A34B0B">
      <w:pPr>
        <w:pStyle w:val="tl1"/>
        <w:rPr>
          <w:rFonts w:asciiTheme="minorHAnsi" w:hAnsiTheme="minorHAnsi" w:cstheme="minorHAnsi"/>
          <w:sz w:val="20"/>
          <w:szCs w:val="20"/>
        </w:rPr>
      </w:pP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0"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0AFF8DC6"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75EBEC5C" w14:textId="0579886F" w:rsidR="00625EDB" w:rsidRDefault="00A34B0B" w:rsidP="00D33E2E">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7</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D33E2E">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r w:rsidR="00625EDB">
        <w:rPr>
          <w:rFonts w:asciiTheme="minorHAnsi" w:hAnsiTheme="minorHAnsi" w:cs="Cambria"/>
          <w:sz w:val="20"/>
          <w:szCs w:val="20"/>
        </w:rPr>
        <w:t xml:space="preserve"> alebo</w:t>
      </w:r>
    </w:p>
    <w:p w14:paraId="47760FB9" w14:textId="77777777" w:rsidR="00A34B0B" w:rsidRPr="000D7349" w:rsidRDefault="00A34B0B" w:rsidP="00A34B0B">
      <w:pPr>
        <w:pStyle w:val="tl1"/>
        <w:rPr>
          <w:rFonts w:asciiTheme="minorHAnsi" w:hAnsiTheme="minorHAnsi" w:cs="Cambria"/>
          <w:sz w:val="20"/>
          <w:szCs w:val="20"/>
        </w:rPr>
      </w:pPr>
    </w:p>
    <w:p w14:paraId="1745FF61" w14:textId="4F3F1C62"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lastRenderedPageBreak/>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2DAF7BDA"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65BE9357" w:rsidR="00EF0E19" w:rsidRPr="008B15CB"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obstarávateľa na predmet zákazky</w:t>
      </w:r>
      <w:r w:rsidR="006B22AA" w:rsidRPr="0074383E">
        <w:rPr>
          <w:rFonts w:asciiTheme="minorHAnsi" w:hAnsiTheme="minorHAnsi" w:cs="Times New Roman"/>
          <w:sz w:val="20"/>
          <w:szCs w:val="20"/>
        </w:rPr>
        <w:t xml:space="preserve">, </w:t>
      </w:r>
      <w:r w:rsidR="006B22AA" w:rsidRPr="0074383E">
        <w:rPr>
          <w:rFonts w:asciiTheme="minorHAnsi" w:hAnsiTheme="minorHAnsi" w:cs="Times New Roman"/>
          <w:sz w:val="20"/>
          <w:szCs w:val="20"/>
          <w:u w:val="single"/>
        </w:rPr>
        <w:t>v zmysle časti B. týchto SP</w:t>
      </w:r>
      <w:r w:rsidR="00EF0E19">
        <w:rPr>
          <w:rFonts w:asciiTheme="minorHAnsi" w:hAnsiTheme="minorHAnsi" w:cs="Times New Roman"/>
          <w:sz w:val="20"/>
          <w:szCs w:val="20"/>
          <w:u w:val="single"/>
        </w:rPr>
        <w:t>,</w:t>
      </w:r>
      <w:r w:rsidR="008B15CB">
        <w:rPr>
          <w:rFonts w:asciiTheme="minorHAnsi" w:hAnsiTheme="minorHAnsi" w:cs="Times New Roman"/>
          <w:sz w:val="20"/>
          <w:szCs w:val="20"/>
          <w:u w:val="single"/>
        </w:rPr>
        <w:t xml:space="preserve"> </w:t>
      </w:r>
      <w:r w:rsidR="00EF0E19">
        <w:rPr>
          <w:rFonts w:asciiTheme="minorHAnsi" w:hAnsiTheme="minorHAnsi" w:cs="Times New Roman"/>
          <w:sz w:val="20"/>
          <w:szCs w:val="20"/>
          <w:u w:val="single"/>
        </w:rPr>
        <w:t>čiže:</w:t>
      </w:r>
      <w:r w:rsidR="00EF0E19" w:rsidRPr="0074383E">
        <w:rPr>
          <w:rFonts w:asciiTheme="minorHAnsi" w:hAnsiTheme="minorHAnsi" w:cs="Times New Roman"/>
          <w:sz w:val="20"/>
          <w:szCs w:val="20"/>
          <w:u w:val="single"/>
        </w:rPr>
        <w:t xml:space="preserve"> </w:t>
      </w:r>
    </w:p>
    <w:p w14:paraId="50D91746"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sz w:val="20"/>
          <w:szCs w:val="20"/>
        </w:rPr>
        <w:t xml:space="preserve">ocenený </w:t>
      </w:r>
      <w:proofErr w:type="spellStart"/>
      <w:r w:rsidRPr="008B15CB">
        <w:rPr>
          <w:rFonts w:asciiTheme="minorHAnsi" w:hAnsiTheme="minorHAnsi" w:cstheme="minorHAnsi"/>
          <w:sz w:val="20"/>
          <w:szCs w:val="20"/>
        </w:rPr>
        <w:t>položkový</w:t>
      </w:r>
      <w:proofErr w:type="spellEnd"/>
      <w:r w:rsidRPr="008B15CB">
        <w:rPr>
          <w:rFonts w:asciiTheme="minorHAnsi" w:hAnsiTheme="minorHAnsi" w:cstheme="minorHAnsi"/>
          <w:sz w:val="20"/>
          <w:szCs w:val="20"/>
        </w:rPr>
        <w:t xml:space="preserve"> rozpočet (výkaz výmer) vo formáte .</w:t>
      </w:r>
      <w:proofErr w:type="spellStart"/>
      <w:r w:rsidRPr="008B15CB">
        <w:rPr>
          <w:rFonts w:asciiTheme="minorHAnsi" w:hAnsiTheme="minorHAnsi" w:cstheme="minorHAnsi"/>
          <w:sz w:val="20"/>
          <w:szCs w:val="20"/>
        </w:rPr>
        <w:t>xls</w:t>
      </w:r>
      <w:proofErr w:type="spellEnd"/>
      <w:r w:rsidRPr="008B15CB">
        <w:rPr>
          <w:rFonts w:asciiTheme="minorHAnsi" w:hAnsiTheme="minorHAnsi" w:cstheme="minorHAnsi"/>
          <w:sz w:val="20"/>
          <w:szCs w:val="20"/>
        </w:rPr>
        <w:t>/.</w:t>
      </w:r>
      <w:proofErr w:type="spellStart"/>
      <w:r w:rsidRPr="008B15CB">
        <w:rPr>
          <w:rFonts w:asciiTheme="minorHAnsi" w:hAnsiTheme="minorHAnsi" w:cstheme="minorHAnsi"/>
          <w:sz w:val="20"/>
          <w:szCs w:val="20"/>
        </w:rPr>
        <w:t>xlsx</w:t>
      </w:r>
      <w:proofErr w:type="spellEnd"/>
      <w:r w:rsidRPr="008B15CB">
        <w:rPr>
          <w:rFonts w:asciiTheme="minorHAnsi" w:hAnsiTheme="minorHAnsi" w:cstheme="minorHAnsi"/>
          <w:iCs/>
          <w:sz w:val="20"/>
          <w:szCs w:val="20"/>
        </w:rPr>
        <w:t>. Vo formáte .</w:t>
      </w:r>
      <w:proofErr w:type="spellStart"/>
      <w:r w:rsidRPr="008B15CB">
        <w:rPr>
          <w:rFonts w:asciiTheme="minorHAnsi" w:hAnsiTheme="minorHAnsi" w:cstheme="minorHAnsi"/>
          <w:iCs/>
          <w:sz w:val="20"/>
          <w:szCs w:val="20"/>
        </w:rPr>
        <w:t>pdf</w:t>
      </w:r>
      <w:proofErr w:type="spellEnd"/>
      <w:r w:rsidRPr="008B15CB">
        <w:rPr>
          <w:rFonts w:asciiTheme="minorHAnsi" w:hAnsiTheme="minorHAnsi" w:cstheme="minorHAnsi"/>
          <w:iCs/>
          <w:sz w:val="20"/>
          <w:szCs w:val="20"/>
        </w:rPr>
        <w:t xml:space="preserve"> (v podpísanej forme) stačí predložiť len rekapituláciu stavby, tzn. krycí list rozpočtu;</w:t>
      </w:r>
    </w:p>
    <w:p w14:paraId="335EB771" w14:textId="77777777" w:rsidR="00EF0E19" w:rsidRPr="008B15CB" w:rsidRDefault="00EF0E19" w:rsidP="00EF0E19">
      <w:pPr>
        <w:pStyle w:val="tl1"/>
        <w:numPr>
          <w:ilvl w:val="0"/>
          <w:numId w:val="30"/>
        </w:numPr>
        <w:ind w:left="851" w:hanging="284"/>
        <w:rPr>
          <w:rFonts w:asciiTheme="minorHAnsi" w:hAnsiTheme="minorHAnsi" w:cstheme="minorHAnsi"/>
          <w:sz w:val="20"/>
          <w:szCs w:val="20"/>
        </w:rPr>
      </w:pPr>
      <w:r w:rsidRPr="008B15CB">
        <w:rPr>
          <w:rFonts w:asciiTheme="minorHAnsi" w:hAnsiTheme="minorHAnsi" w:cstheme="minorHAnsi"/>
          <w:sz w:val="20"/>
          <w:szCs w:val="20"/>
        </w:rPr>
        <w:t>vecný a časový harmonogram realizácie stavebných prác;</w:t>
      </w:r>
    </w:p>
    <w:p w14:paraId="53B029D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1CE8CCAB" w:rsidR="00A34B0B" w:rsidRDefault="00A34B0B"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KRITÉRIÍ</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hodnotenie ponúk a pravidlá ich uplatnenia</w:t>
      </w:r>
      <w:r w:rsidRPr="007F1FD9">
        <w:rPr>
          <w:rFonts w:asciiTheme="minorHAnsi" w:hAnsiTheme="minorHAnsi" w:cs="Times New Roman"/>
          <w:sz w:val="20"/>
          <w:szCs w:val="20"/>
        </w:rPr>
        <w:t xml:space="preserve">, časti </w:t>
      </w:r>
      <w:r w:rsidRPr="007F1FD9">
        <w:rPr>
          <w:rFonts w:asciiTheme="minorHAnsi" w:hAnsiTheme="minorHAnsi" w:cs="Times New Roman"/>
          <w:b/>
          <w:sz w:val="20"/>
          <w:szCs w:val="20"/>
        </w:rPr>
        <w:t>D. Spôsob určenia ceny</w:t>
      </w:r>
      <w:r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Pr="007F1FD9">
        <w:rPr>
          <w:rFonts w:asciiTheme="minorHAnsi" w:hAnsiTheme="minorHAnsi" w:cs="Times New Roman"/>
          <w:sz w:val="20"/>
          <w:szCs w:val="20"/>
        </w:rPr>
        <w:t>na plnenie kritérií“</w:t>
      </w:r>
      <w:r w:rsidR="00760B4E">
        <w:rPr>
          <w:rFonts w:asciiTheme="minorHAnsi" w:hAnsiTheme="minorHAnsi" w:cs="Times New Roman"/>
          <w:sz w:val="20"/>
          <w:szCs w:val="20"/>
        </w:rPr>
        <w:t>.</w:t>
      </w:r>
      <w:r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kritérií“ musí</w:t>
      </w:r>
      <w:r w:rsidRPr="007F1FD9">
        <w:rPr>
          <w:rFonts w:asciiTheme="minorHAnsi" w:hAnsiTheme="minorHAnsi" w:cs="Times New Roman"/>
          <w:sz w:val="20"/>
          <w:szCs w:val="20"/>
        </w:rPr>
        <w:t xml:space="preserve"> byť </w:t>
      </w:r>
      <w:r w:rsidRPr="007F1FD9">
        <w:rPr>
          <w:rFonts w:asciiTheme="minorHAnsi" w:hAnsiTheme="minorHAnsi" w:cs="Times New Roman"/>
          <w:b/>
          <w:sz w:val="20"/>
          <w:szCs w:val="20"/>
        </w:rPr>
        <w:t>podpísaný</w:t>
      </w:r>
      <w:r w:rsidRPr="007F1FD9">
        <w:rPr>
          <w:rFonts w:asciiTheme="minorHAnsi" w:hAnsiTheme="minorHAnsi" w:cs="Times New Roman"/>
          <w:sz w:val="20"/>
          <w:szCs w:val="20"/>
        </w:rPr>
        <w:t xml:space="preserve"> osobou/osobami oprávnenými </w:t>
      </w:r>
      <w:r w:rsidRPr="007F1FD9">
        <w:rPr>
          <w:rFonts w:asciiTheme="minorHAnsi" w:hAnsiTheme="minorHAnsi" w:cs="Times New Roman"/>
          <w:sz w:val="20"/>
          <w:szCs w:val="20"/>
        </w:rPr>
        <w:lastRenderedPageBreak/>
        <w:t>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2C05D387"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5B0F50E2"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AD005C">
        <w:rPr>
          <w:rFonts w:asciiTheme="minorHAnsi" w:hAnsiTheme="minorHAnsi"/>
          <w:sz w:val="20"/>
          <w:szCs w:val="20"/>
        </w:rPr>
        <w:t>4</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698881C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35788180"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1"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77777777"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5828E32E" w14:textId="610D56CF"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3A032DB" w14:textId="4060DCF6"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lastRenderedPageBreak/>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2"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495247E"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3"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33EF67F5"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 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509B98C8"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40 ZVO a vyhodnotenie ponúk z hľadiska splnenia požiadaviek verejného obstarávateľa na 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257CDCEE"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w:t>
      </w:r>
      <w:r w:rsidR="00024CE7">
        <w:rPr>
          <w:rFonts w:asciiTheme="minorHAnsi" w:hAnsiTheme="minorHAnsi" w:cs="Calibri"/>
          <w:sz w:val="20"/>
          <w:szCs w:val="20"/>
        </w:rPr>
        <w:lastRenderedPageBreak/>
        <w:t>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sa uskutoční po vyhodnotení ponúk na základe kritérií na 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7BB499D3"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77777777"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7E3B9E61"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00CCF080" w:rsidR="00B668A2" w:rsidRDefault="00A34B0B" w:rsidP="00B668A2">
      <w:pPr>
        <w:shd w:val="clear" w:color="auto" w:fill="FFFFFF"/>
        <w:jc w:val="both"/>
        <w:rPr>
          <w:rFonts w:asciiTheme="minorHAnsi" w:hAnsiTheme="minorHAnsi" w:cs="Calibr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dy a dokumenty nasledovným spôsobom</w:t>
      </w:r>
      <w:r w:rsidR="004F332C">
        <w:rPr>
          <w:rFonts w:asciiTheme="minorHAnsi" w:hAnsiTheme="minorHAnsi" w:cs="Calibri"/>
          <w:sz w:val="20"/>
          <w:szCs w:val="20"/>
        </w:rPr>
        <w:t xml:space="preserve"> </w:t>
      </w:r>
      <w:r w:rsidR="004F332C" w:rsidRPr="004F332C">
        <w:rPr>
          <w:rFonts w:asciiTheme="minorHAnsi" w:hAnsiTheme="minorHAnsi" w:cs="Calibri"/>
          <w:sz w:val="20"/>
          <w:szCs w:val="20"/>
        </w:rPr>
        <w:t>(</w:t>
      </w:r>
      <w:r w:rsidR="004F332C" w:rsidRPr="00F4660F">
        <w:rPr>
          <w:rFonts w:ascii="Cambria" w:hAnsi="Cambria"/>
          <w:sz w:val="20"/>
          <w:szCs w:val="20"/>
        </w:rPr>
        <w:t>Lehota v zmysle § 56 ods. 2 ZVO týmto nie je dotknutá)</w:t>
      </w:r>
      <w:r w:rsidR="00B668A2" w:rsidRPr="0011295C">
        <w:rPr>
          <w:rFonts w:asciiTheme="minorHAnsi" w:hAnsiTheme="minorHAnsi" w:cs="Calibr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úradne overených fotokópií (formát .</w:t>
      </w:r>
      <w:proofErr w:type="spellStart"/>
      <w:r w:rsidRPr="00E96274">
        <w:rPr>
          <w:rFonts w:asciiTheme="minorHAnsi" w:hAnsiTheme="minorHAnsi" w:cstheme="minorHAnsi"/>
          <w:sz w:val="20"/>
          <w:szCs w:val="20"/>
        </w:rPr>
        <w:t>pdf</w:t>
      </w:r>
      <w:proofErr w:type="spellEnd"/>
      <w:r w:rsidRPr="00E96274">
        <w:rPr>
          <w:rFonts w:asciiTheme="minorHAnsi" w:hAnsiTheme="minorHAnsi" w:cstheme="minorHAnsi"/>
          <w:sz w:val="20"/>
          <w:szCs w:val="20"/>
        </w:rPr>
        <w:t>):</w:t>
      </w:r>
    </w:p>
    <w:p w14:paraId="068B9ED2"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 xml:space="preserve">Vyplnenú zmluvu vo formáte </w:t>
      </w:r>
      <w:proofErr w:type="spellStart"/>
      <w:r w:rsidRPr="00C76CEE">
        <w:rPr>
          <w:rFonts w:asciiTheme="minorHAnsi" w:hAnsiTheme="minorHAnsi" w:cstheme="minorHAnsi"/>
          <w:b/>
          <w:sz w:val="20"/>
          <w:szCs w:val="20"/>
        </w:rPr>
        <w:t>word</w:t>
      </w:r>
      <w:proofErr w:type="spellEnd"/>
      <w:r w:rsidRPr="00C76CEE">
        <w:rPr>
          <w:rFonts w:asciiTheme="minorHAnsi" w:hAnsiTheme="minorHAnsi" w:cstheme="minorHAnsi"/>
          <w:b/>
          <w:sz w:val="20"/>
          <w:szCs w:val="20"/>
        </w:rPr>
        <w:t xml:space="preserve"> a </w:t>
      </w:r>
      <w:proofErr w:type="spellStart"/>
      <w:r w:rsidRPr="00C76CEE">
        <w:rPr>
          <w:rFonts w:asciiTheme="minorHAnsi" w:hAnsiTheme="minorHAnsi" w:cstheme="minorHAnsi"/>
          <w:b/>
          <w:sz w:val="20"/>
          <w:szCs w:val="20"/>
        </w:rPr>
        <w:t>scan</w:t>
      </w:r>
      <w:proofErr w:type="spellEnd"/>
      <w:r w:rsidRPr="00C76CEE">
        <w:rPr>
          <w:rFonts w:asciiTheme="minorHAnsi" w:hAnsiTheme="minorHAnsi" w:cstheme="minorHAnsi"/>
          <w:b/>
          <w:sz w:val="20"/>
          <w:szCs w:val="20"/>
        </w:rPr>
        <w:t xml:space="preserve"> vyplnenej a podpísanej zmluvy vrátane všetkých relevantných príloh. </w:t>
      </w:r>
    </w:p>
    <w:p w14:paraId="35589511"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Dôkaz o existencii poistenia</w:t>
      </w:r>
      <w:r w:rsidRPr="00C76CEE">
        <w:rPr>
          <w:rFonts w:asciiTheme="minorHAnsi" w:hAnsiTheme="minorHAnsi" w:cstheme="minorHAnsi"/>
          <w:sz w:val="20"/>
          <w:szCs w:val="20"/>
        </w:rPr>
        <w:t xml:space="preserve"> </w:t>
      </w:r>
      <w:bookmarkStart w:id="1" w:name="_Hlk67385765"/>
      <w:r w:rsidRPr="00C76CEE">
        <w:rPr>
          <w:rFonts w:asciiTheme="minorHAnsi" w:hAnsiTheme="minorHAnsi" w:cstheme="minorHAnsi"/>
          <w:sz w:val="20"/>
          <w:szCs w:val="20"/>
        </w:rPr>
        <w:t xml:space="preserve">v súlade s bodom 26 článku </w:t>
      </w:r>
      <w:r w:rsidRPr="00C76CEE">
        <w:rPr>
          <w:rFonts w:asciiTheme="minorHAnsi" w:hAnsiTheme="minorHAnsi" w:cstheme="minorHAnsi"/>
          <w:i/>
          <w:iCs/>
          <w:sz w:val="20"/>
          <w:szCs w:val="20"/>
        </w:rPr>
        <w:t>VII. Podmienky vykonania diela</w:t>
      </w:r>
      <w:r w:rsidRPr="00C76CEE">
        <w:rPr>
          <w:rFonts w:asciiTheme="minorHAnsi" w:hAnsiTheme="minorHAnsi" w:cstheme="minorHAnsi"/>
          <w:sz w:val="20"/>
          <w:szCs w:val="20"/>
        </w:rPr>
        <w:t xml:space="preserve"> Zmluvy o dielo (kópie poistných zmlúv). </w:t>
      </w:r>
      <w:bookmarkEnd w:id="1"/>
    </w:p>
    <w:p w14:paraId="225B6F2E" w14:textId="77777777"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C76CEE">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28C50347"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w:t>
      </w:r>
      <w:r w:rsidRPr="00C76CEE">
        <w:rPr>
          <w:rFonts w:asciiTheme="minorHAnsi" w:hAnsiTheme="minorHAnsi" w:cstheme="minorHAnsi"/>
          <w:sz w:val="20"/>
          <w:szCs w:val="20"/>
        </w:rPr>
        <w:lastRenderedPageBreak/>
        <w:t xml:space="preserve">predkladá dôkaz o oprávnení na príslušné plnenie predmetu zákazky podľa § 32 ods. 1 písm. e) ZVO a dôkaz o zápise do registra partnerov verejného sektora, ak  zákon pre takéhoto subdodávateľa tento zápis vyžaduje. </w:t>
      </w:r>
    </w:p>
    <w:p w14:paraId="291B8888" w14:textId="77777777" w:rsidR="00C76CEE" w:rsidRPr="00C76CEE" w:rsidRDefault="00C76CEE">
      <w:pPr>
        <w:numPr>
          <w:ilvl w:val="0"/>
          <w:numId w:val="9"/>
        </w:num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b/>
          <w:bCs/>
          <w:sz w:val="20"/>
          <w:szCs w:val="20"/>
          <w:lang w:val="x-none"/>
        </w:rPr>
        <w:t>Záručná listina</w:t>
      </w:r>
      <w:r w:rsidRPr="00C76CEE">
        <w:rPr>
          <w:rFonts w:asciiTheme="minorHAnsi" w:hAnsiTheme="minorHAnsi" w:cstheme="minorHAnsi"/>
          <w:sz w:val="20"/>
          <w:szCs w:val="20"/>
          <w:lang w:val="x-none"/>
        </w:rPr>
        <w:t xml:space="preserve"> - doklad preukazujúci poskytnutie </w:t>
      </w:r>
      <w:r w:rsidRPr="00C76CEE">
        <w:rPr>
          <w:rFonts w:asciiTheme="minorHAnsi" w:hAnsiTheme="minorHAnsi" w:cstheme="minorHAnsi"/>
          <w:b/>
          <w:bCs/>
          <w:sz w:val="20"/>
          <w:szCs w:val="20"/>
          <w:lang w:val="x-none"/>
        </w:rPr>
        <w:t>bankovej záruky</w:t>
      </w:r>
      <w:r w:rsidRPr="00C76CEE">
        <w:rPr>
          <w:rFonts w:asciiTheme="minorHAnsi" w:hAnsiTheme="minorHAnsi" w:cstheme="minorHAnsi"/>
          <w:sz w:val="20"/>
          <w:szCs w:val="20"/>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 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C76CEE">
        <w:rPr>
          <w:rFonts w:asciiTheme="minorHAnsi" w:hAnsiTheme="minorHAnsi" w:cstheme="minorHAnsi"/>
          <w:sz w:val="20"/>
          <w:szCs w:val="20"/>
          <w:lang w:val="x-none"/>
        </w:rPr>
        <w:t>t.j</w:t>
      </w:r>
      <w:proofErr w:type="spellEnd"/>
      <w:r w:rsidRPr="00C76CEE">
        <w:rPr>
          <w:rFonts w:asciiTheme="minorHAnsi" w:hAnsiTheme="minorHAnsi" w:cstheme="minorHAnsi"/>
          <w:sz w:val="20"/>
          <w:szCs w:val="20"/>
          <w:lang w:val="x-none"/>
        </w:rPr>
        <w:t xml:space="preserve">.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 to najneskôr do 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2" w:name="_Hlk83639036"/>
      <w:r w:rsidRPr="00C76CEE">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2"/>
    </w:p>
    <w:p w14:paraId="76AA0CB9"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74B71A04" w14:textId="77777777" w:rsidR="00C76CEE" w:rsidRPr="00C76CEE" w:rsidRDefault="00C76CEE">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76CEE">
        <w:rPr>
          <w:rFonts w:asciiTheme="minorHAnsi" w:hAnsiTheme="minorHAnsi" w:cstheme="minorHAnsi"/>
          <w:b/>
          <w:bCs/>
          <w:color w:val="000000"/>
          <w:sz w:val="20"/>
          <w:szCs w:val="20"/>
          <w:lang w:eastAsia="sk-SK"/>
        </w:rPr>
        <w:t xml:space="preserve">Dôkaz o zriadení transparentného účtu </w:t>
      </w:r>
      <w:r w:rsidRPr="00C76CEE">
        <w:rPr>
          <w:rFonts w:asciiTheme="minorHAnsi" w:hAnsiTheme="minorHAnsi" w:cstheme="minorHAnsi"/>
          <w:color w:val="000000"/>
          <w:sz w:val="20"/>
          <w:szCs w:val="20"/>
          <w:lang w:eastAsia="sk-SK"/>
        </w:rPr>
        <w:t>– verejný obstarávateľ požaduje od úspešného uchádzača, aby zriadil transparentný účet, ktorý bude slúžiť na úhradu vystavených faktúr a na úhradu splatných záväzkov voči subdodávateľom zhotoviteľa (v rámci splnenia osobitných podmienok zmluvy týkajúcich sa sociálnych hľadísk).</w:t>
      </w: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DF6D929" w14:textId="2A297FE3" w:rsidR="00C76CEE" w:rsidRPr="00C76CEE" w:rsidRDefault="00B668A2" w:rsidP="00C76CEE">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 </w:t>
      </w:r>
      <w:r w:rsidR="006645E9" w:rsidRPr="006645E9">
        <w:rPr>
          <w:rFonts w:asciiTheme="minorHAnsi" w:hAnsiTheme="minorHAnsi" w:cstheme="minorHAnsi"/>
          <w:b/>
          <w:bCs/>
          <w:sz w:val="20"/>
          <w:szCs w:val="20"/>
        </w:rPr>
        <w:t>Stredná odborná škola lesnícka, Akademická 16, 969 01 Banská Štiavnica</w:t>
      </w:r>
      <w:r w:rsidR="00C76CEE" w:rsidRPr="00C76CEE">
        <w:rPr>
          <w:rFonts w:asciiTheme="minorHAnsi" w:hAnsiTheme="minorHAnsi" w:cstheme="minorHAnsi"/>
          <w:sz w:val="20"/>
          <w:szCs w:val="20"/>
        </w:rPr>
        <w:t>:</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77777777" w:rsidR="00C76CEE" w:rsidRPr="00C76CEE" w:rsidRDefault="00C76CEE">
      <w:pPr>
        <w:numPr>
          <w:ilvl w:val="0"/>
          <w:numId w:val="10"/>
        </w:numPr>
        <w:autoSpaceDE w:val="0"/>
        <w:autoSpaceDN w:val="0"/>
        <w:adjustRightInd w:val="0"/>
        <w:jc w:val="both"/>
        <w:rPr>
          <w:rFonts w:asciiTheme="minorHAnsi" w:hAnsiTheme="minorHAnsi" w:cstheme="minorHAnsi"/>
          <w:color w:val="000000"/>
          <w:lang w:eastAsia="sk-SK"/>
        </w:rPr>
      </w:pPr>
      <w:r w:rsidRPr="00C76CEE">
        <w:rPr>
          <w:rFonts w:asciiTheme="minorHAnsi" w:hAnsiTheme="minorHAnsi" w:cstheme="minorHAnsi"/>
          <w:color w:val="000000"/>
          <w:sz w:val="20"/>
          <w:szCs w:val="20"/>
          <w:lang w:eastAsia="sk-SK"/>
        </w:rPr>
        <w:t xml:space="preserve">záručnú listinu - doklad preukazujúci poskytnutie bankovej/poistenia záruky za riadne vykonanie diela v prípade, ak na zoženie výkonovej zábezpeky použije jeden z uvedených spôsobov – </w:t>
      </w:r>
      <w:r w:rsidRPr="00C76CEE">
        <w:rPr>
          <w:rFonts w:asciiTheme="minorHAnsi" w:hAnsiTheme="minorHAnsi" w:cstheme="minorHAnsi"/>
          <w:b/>
          <w:bCs/>
          <w:color w:val="000000"/>
          <w:sz w:val="20"/>
          <w:szCs w:val="20"/>
          <w:lang w:eastAsia="sk-SK"/>
        </w:rPr>
        <w:t>1 vyhotovenie s platnosťou originálu</w:t>
      </w:r>
      <w:r w:rsidRPr="00C76CEE">
        <w:rPr>
          <w:rFonts w:asciiTheme="minorHAnsi" w:hAnsiTheme="minorHAnsi" w:cstheme="minorHAnsi"/>
          <w:color w:val="000000"/>
          <w:sz w:val="20"/>
          <w:szCs w:val="20"/>
          <w:lang w:eastAsia="sk-SK"/>
        </w:rPr>
        <w:t xml:space="preserve">, </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75538DCC"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7777777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 xml:space="preserve">prístupe k informáciám a o zmene a doplnení niektorých zákonov (zákon o slobode informácií) v znení neskorších predpisov; </w:t>
      </w:r>
    </w:p>
    <w:p w14:paraId="2173BF40" w14:textId="77777777" w:rsidR="00C76CEE" w:rsidRPr="000D7349" w:rsidRDefault="00C76CEE" w:rsidP="00A34B0B">
      <w:pPr>
        <w:shd w:val="clear" w:color="auto" w:fill="FFFFFF"/>
        <w:jc w:val="both"/>
        <w:rPr>
          <w:rFonts w:asciiTheme="minorHAnsi" w:hAnsiTheme="minorHAnsi" w:cs="Cambria"/>
          <w:sz w:val="20"/>
          <w:szCs w:val="20"/>
        </w:rPr>
      </w:pP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1229C812"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 xml:space="preserve">Verejný obstarávateľ zruší vyhlásený postup zadávania zákazky, ak bude splnená niektorá z podmienok v 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FF03ED">
        <w:rPr>
          <w:rFonts w:asciiTheme="minorHAnsi" w:hAnsiTheme="minorHAnsi" w:cstheme="minorHAnsi"/>
          <w:b/>
          <w:bCs/>
          <w:iCs/>
          <w:sz w:val="20"/>
          <w:szCs w:val="20"/>
        </w:rPr>
        <w:lastRenderedPageBreak/>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280BBC47" w14:textId="77777777" w:rsidR="00FF03ED" w:rsidRPr="00FF03ED" w:rsidRDefault="00FF03E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ZÁKLADNÉ ÚDAJE CHARAKTERIZUJÚCE PREDMET ZÁKAZKY.</w:t>
      </w:r>
    </w:p>
    <w:p w14:paraId="15591C7C" w14:textId="77777777" w:rsidR="009E1F2D" w:rsidRPr="009E1F2D" w:rsidRDefault="00FF03ED" w:rsidP="009A3509">
      <w:pPr>
        <w:pStyle w:val="tl1"/>
        <w:rPr>
          <w:rFonts w:asciiTheme="minorHAnsi" w:hAnsiTheme="minorHAnsi" w:cstheme="minorHAnsi"/>
          <w:sz w:val="20"/>
          <w:szCs w:val="20"/>
        </w:rPr>
      </w:pPr>
      <w:r w:rsidRPr="00FF03ED">
        <w:rPr>
          <w:rFonts w:asciiTheme="minorHAnsi" w:hAnsiTheme="minorHAnsi" w:cstheme="minorHAnsi"/>
          <w:sz w:val="20"/>
        </w:rPr>
        <w:t xml:space="preserve">1.1 Predmetom zákazky je </w:t>
      </w:r>
      <w:r w:rsidR="009E1F2D">
        <w:rPr>
          <w:rFonts w:asciiTheme="minorHAnsi" w:hAnsiTheme="minorHAnsi" w:cstheme="minorHAnsi"/>
          <w:sz w:val="20"/>
        </w:rPr>
        <w:t xml:space="preserve">uskutočnenie stavebných prác, konkrétne rekonštrukcia plynovej kotolne. </w:t>
      </w:r>
      <w:r w:rsidR="009E1F2D" w:rsidRPr="009E1F2D">
        <w:rPr>
          <w:rFonts w:asciiTheme="minorHAnsi" w:hAnsiTheme="minorHAnsi" w:cstheme="minorHAnsi"/>
          <w:sz w:val="20"/>
          <w:szCs w:val="20"/>
        </w:rPr>
        <w:t>Plynová kotolňa sa zriadi v miestnosti jestvujúcej plynovej kotolne v suteréne objektu, ktorá bude pozostávať z:</w:t>
      </w:r>
    </w:p>
    <w:p w14:paraId="0BE21E12" w14:textId="0E29E1EA" w:rsidR="009E1F2D" w:rsidRPr="009E1F2D" w:rsidRDefault="009E1F2D" w:rsidP="00B26AF0">
      <w:pPr>
        <w:pStyle w:val="tl1"/>
        <w:ind w:left="426"/>
        <w:rPr>
          <w:rFonts w:asciiTheme="minorHAnsi" w:hAnsiTheme="minorHAnsi" w:cstheme="minorHAnsi"/>
          <w:sz w:val="20"/>
          <w:szCs w:val="20"/>
        </w:rPr>
      </w:pPr>
      <w:r w:rsidRPr="009E1F2D">
        <w:rPr>
          <w:rFonts w:asciiTheme="minorHAnsi" w:hAnsiTheme="minorHAnsi" w:cstheme="minorHAnsi"/>
          <w:sz w:val="20"/>
          <w:szCs w:val="20"/>
        </w:rPr>
        <w:t xml:space="preserve"> -  demontáži jestvujúcich 3 ks plynových kotlov </w:t>
      </w:r>
      <w:proofErr w:type="spellStart"/>
      <w:r w:rsidRPr="009E1F2D">
        <w:rPr>
          <w:rFonts w:asciiTheme="minorHAnsi" w:hAnsiTheme="minorHAnsi" w:cstheme="minorHAnsi"/>
          <w:sz w:val="20"/>
          <w:szCs w:val="20"/>
        </w:rPr>
        <w:t>Viessman</w:t>
      </w:r>
      <w:proofErr w:type="spellEnd"/>
      <w:r w:rsidRPr="009E1F2D">
        <w:rPr>
          <w:rFonts w:asciiTheme="minorHAnsi" w:hAnsiTheme="minorHAnsi" w:cstheme="minorHAnsi"/>
          <w:sz w:val="20"/>
          <w:szCs w:val="20"/>
        </w:rPr>
        <w:t xml:space="preserve"> </w:t>
      </w:r>
      <w:proofErr w:type="spellStart"/>
      <w:r w:rsidRPr="009E1F2D">
        <w:rPr>
          <w:rFonts w:asciiTheme="minorHAnsi" w:hAnsiTheme="minorHAnsi" w:cstheme="minorHAnsi"/>
          <w:sz w:val="20"/>
          <w:szCs w:val="20"/>
        </w:rPr>
        <w:t>Atola</w:t>
      </w:r>
      <w:proofErr w:type="spellEnd"/>
      <w:r w:rsidRPr="009E1F2D">
        <w:rPr>
          <w:rFonts w:asciiTheme="minorHAnsi" w:hAnsiTheme="minorHAnsi" w:cstheme="minorHAnsi"/>
          <w:sz w:val="20"/>
          <w:szCs w:val="20"/>
        </w:rPr>
        <w:t xml:space="preserve"> a príslušných potrubí,</w:t>
      </w:r>
      <w:r w:rsidR="00B26AF0">
        <w:rPr>
          <w:rFonts w:asciiTheme="minorHAnsi" w:hAnsiTheme="minorHAnsi" w:cstheme="minorHAnsi"/>
          <w:sz w:val="20"/>
          <w:szCs w:val="20"/>
        </w:rPr>
        <w:t xml:space="preserve"> </w:t>
      </w:r>
      <w:r w:rsidRPr="009E1F2D">
        <w:rPr>
          <w:rFonts w:asciiTheme="minorHAnsi" w:hAnsiTheme="minorHAnsi" w:cstheme="minorHAnsi"/>
          <w:sz w:val="20"/>
          <w:szCs w:val="20"/>
        </w:rPr>
        <w:t xml:space="preserve">armatúr, kotlových obehových čerpadiel, dymovodov </w:t>
      </w:r>
    </w:p>
    <w:p w14:paraId="7CA843B2" w14:textId="77777777" w:rsidR="009E1F2D" w:rsidRPr="009E1F2D" w:rsidRDefault="009E1F2D" w:rsidP="009E1F2D">
      <w:pPr>
        <w:pStyle w:val="tl1"/>
        <w:ind w:left="426"/>
        <w:rPr>
          <w:rFonts w:asciiTheme="minorHAnsi" w:hAnsiTheme="minorHAnsi" w:cstheme="minorHAnsi"/>
          <w:sz w:val="20"/>
          <w:szCs w:val="20"/>
        </w:rPr>
      </w:pPr>
      <w:r w:rsidRPr="009E1F2D">
        <w:rPr>
          <w:rFonts w:asciiTheme="minorHAnsi" w:hAnsiTheme="minorHAnsi" w:cstheme="minorHAnsi"/>
          <w:sz w:val="20"/>
          <w:szCs w:val="20"/>
        </w:rPr>
        <w:t xml:space="preserve">-   demontáži nefunkčnej úpravni vody a expanzných nádob </w:t>
      </w:r>
    </w:p>
    <w:p w14:paraId="5E39F57B" w14:textId="77777777" w:rsidR="009E1F2D" w:rsidRPr="009E1F2D" w:rsidRDefault="009E1F2D" w:rsidP="009E1F2D">
      <w:pPr>
        <w:pStyle w:val="tl1"/>
        <w:ind w:left="426"/>
        <w:rPr>
          <w:rFonts w:asciiTheme="minorHAnsi" w:hAnsiTheme="minorHAnsi" w:cstheme="minorHAnsi"/>
          <w:sz w:val="20"/>
          <w:szCs w:val="20"/>
        </w:rPr>
      </w:pPr>
      <w:r w:rsidRPr="009E1F2D">
        <w:rPr>
          <w:rFonts w:asciiTheme="minorHAnsi" w:hAnsiTheme="minorHAnsi" w:cstheme="minorHAnsi"/>
          <w:sz w:val="20"/>
          <w:szCs w:val="20"/>
        </w:rPr>
        <w:t xml:space="preserve">-   demontáže zmiešavacích trojcestných ventilov a obehových čerpadiel okruhov UK </w:t>
      </w:r>
    </w:p>
    <w:p w14:paraId="708B4639" w14:textId="77777777" w:rsidR="009E1F2D" w:rsidRPr="009E1F2D" w:rsidRDefault="009E1F2D" w:rsidP="009E1F2D">
      <w:pPr>
        <w:pStyle w:val="tl1"/>
        <w:ind w:left="426"/>
        <w:rPr>
          <w:rFonts w:asciiTheme="minorHAnsi" w:hAnsiTheme="minorHAnsi" w:cstheme="minorHAnsi"/>
          <w:sz w:val="20"/>
          <w:szCs w:val="20"/>
        </w:rPr>
      </w:pPr>
      <w:r w:rsidRPr="009E1F2D">
        <w:rPr>
          <w:rFonts w:asciiTheme="minorHAnsi" w:hAnsiTheme="minorHAnsi" w:cstheme="minorHAnsi"/>
          <w:sz w:val="20"/>
          <w:szCs w:val="20"/>
        </w:rPr>
        <w:t xml:space="preserve">-   demontáže elektroinštalácie a </w:t>
      </w:r>
      <w:proofErr w:type="spellStart"/>
      <w:r w:rsidRPr="009E1F2D">
        <w:rPr>
          <w:rFonts w:asciiTheme="minorHAnsi" w:hAnsiTheme="minorHAnsi" w:cstheme="minorHAnsi"/>
          <w:sz w:val="20"/>
          <w:szCs w:val="20"/>
        </w:rPr>
        <w:t>MaR</w:t>
      </w:r>
      <w:proofErr w:type="spellEnd"/>
      <w:r w:rsidRPr="009E1F2D">
        <w:rPr>
          <w:rFonts w:asciiTheme="minorHAnsi" w:hAnsiTheme="minorHAnsi" w:cstheme="minorHAnsi"/>
          <w:sz w:val="20"/>
          <w:szCs w:val="20"/>
        </w:rPr>
        <w:t xml:space="preserve"> zdemontovaných zariadení  </w:t>
      </w:r>
    </w:p>
    <w:p w14:paraId="0D59020D" w14:textId="56C1D45A" w:rsidR="009E1F2D" w:rsidRPr="009E1F2D" w:rsidRDefault="009E1F2D" w:rsidP="009E1F2D">
      <w:pPr>
        <w:pStyle w:val="tl1"/>
        <w:ind w:left="426"/>
        <w:rPr>
          <w:rFonts w:asciiTheme="minorHAnsi" w:hAnsiTheme="minorHAnsi" w:cstheme="minorHAnsi"/>
          <w:sz w:val="20"/>
          <w:szCs w:val="20"/>
        </w:rPr>
      </w:pPr>
      <w:r w:rsidRPr="009E1F2D">
        <w:rPr>
          <w:rFonts w:asciiTheme="minorHAnsi" w:hAnsiTheme="minorHAnsi" w:cstheme="minorHAnsi"/>
          <w:sz w:val="20"/>
          <w:szCs w:val="20"/>
        </w:rPr>
        <w:t xml:space="preserve">Navrhovaná kotolňa sa osadí kaskádou 2 ks plynových stacionárnych kondenzačných kotlov v jednom telese VIESSMANN VITOCROSSAL 100 </w:t>
      </w:r>
      <w:proofErr w:type="spellStart"/>
      <w:r w:rsidRPr="009E1F2D">
        <w:rPr>
          <w:rFonts w:asciiTheme="minorHAnsi" w:hAnsiTheme="minorHAnsi" w:cstheme="minorHAnsi"/>
          <w:sz w:val="20"/>
          <w:szCs w:val="20"/>
        </w:rPr>
        <w:t>ClB</w:t>
      </w:r>
      <w:proofErr w:type="spellEnd"/>
      <w:r w:rsidRPr="009E1F2D">
        <w:rPr>
          <w:rFonts w:asciiTheme="minorHAnsi" w:hAnsiTheme="minorHAnsi" w:cstheme="minorHAnsi"/>
          <w:sz w:val="20"/>
          <w:szCs w:val="20"/>
        </w:rPr>
        <w:t xml:space="preserve"> o menovitom tepelnom výkone 2 x 200 kW s </w:t>
      </w:r>
      <w:proofErr w:type="spellStart"/>
      <w:r w:rsidRPr="009E1F2D">
        <w:rPr>
          <w:rFonts w:asciiTheme="minorHAnsi" w:hAnsiTheme="minorHAnsi" w:cstheme="minorHAnsi"/>
          <w:sz w:val="20"/>
          <w:szCs w:val="20"/>
        </w:rPr>
        <w:t>ekvitermickou</w:t>
      </w:r>
      <w:proofErr w:type="spellEnd"/>
      <w:r w:rsidRPr="009E1F2D">
        <w:rPr>
          <w:rFonts w:asciiTheme="minorHAnsi" w:hAnsiTheme="minorHAnsi" w:cstheme="minorHAnsi"/>
          <w:sz w:val="20"/>
          <w:szCs w:val="20"/>
        </w:rPr>
        <w:t xml:space="preserve"> reguláciou VITOTRONIC 100, 200 a kaskádovou reguláciou </w:t>
      </w:r>
      <w:proofErr w:type="spellStart"/>
      <w:r w:rsidRPr="009E1F2D">
        <w:rPr>
          <w:rFonts w:asciiTheme="minorHAnsi" w:hAnsiTheme="minorHAnsi" w:cstheme="minorHAnsi"/>
          <w:sz w:val="20"/>
          <w:szCs w:val="20"/>
        </w:rPr>
        <w:t>Vitotronic</w:t>
      </w:r>
      <w:proofErr w:type="spellEnd"/>
      <w:r w:rsidRPr="009E1F2D">
        <w:rPr>
          <w:rFonts w:asciiTheme="minorHAnsi" w:hAnsiTheme="minorHAnsi" w:cstheme="minorHAnsi"/>
          <w:sz w:val="20"/>
          <w:szCs w:val="20"/>
        </w:rPr>
        <w:t xml:space="preserve"> 300-K, tlakovými expanznými nádobami s membránou, úpravňou vykurovacej vody, s čerpadlovými skupinami s trojcestnými zmiešavacími ventilmi a s tým súvisiacimi úpravami v elektroinštalácii, meraní a regulácii, plynoinštalácii, s dopojením kotlov navrhovanými dymovodmi na jestvujúci komín, vyvložkovaný novou nerezovou komínovou vložkou. Modernizovaná kotolňa bude vybavená moderným technologickým zariadením, ktoré spolu s meraním a reguláciou technologických procesov zabezpečí jej plynulú, bezpečnú a energeticky efektívnu prevádzku.</w:t>
      </w:r>
    </w:p>
    <w:p w14:paraId="4A1C4D1D" w14:textId="2AB0520A" w:rsidR="00FF03ED" w:rsidRPr="00FF03ED" w:rsidRDefault="00FF03ED" w:rsidP="009E1F2D">
      <w:pPr>
        <w:pStyle w:val="Default"/>
        <w:spacing w:line="276" w:lineRule="auto"/>
        <w:ind w:left="426" w:hanging="426"/>
        <w:jc w:val="both"/>
        <w:rPr>
          <w:rFonts w:asciiTheme="minorHAnsi" w:hAnsiTheme="minorHAnsi" w:cstheme="minorHAnsi"/>
          <w:b/>
          <w:bCs/>
          <w:sz w:val="20"/>
        </w:rPr>
      </w:pPr>
    </w:p>
    <w:p w14:paraId="3F9F2CF3" w14:textId="02C5DE09" w:rsidR="009A3509" w:rsidRPr="009A3509" w:rsidRDefault="00FF03ED" w:rsidP="009A3509">
      <w:pPr>
        <w:pStyle w:val="tl1"/>
        <w:numPr>
          <w:ilvl w:val="1"/>
          <w:numId w:val="24"/>
        </w:numPr>
        <w:ind w:left="426" w:hanging="426"/>
        <w:rPr>
          <w:rFonts w:asciiTheme="minorHAnsi" w:hAnsiTheme="minorHAnsi" w:cstheme="minorHAnsi"/>
          <w:b/>
          <w:bCs/>
          <w:sz w:val="20"/>
          <w:szCs w:val="20"/>
        </w:rPr>
      </w:pPr>
      <w:r w:rsidRPr="00FF03ED">
        <w:rPr>
          <w:rFonts w:asciiTheme="minorHAnsi" w:hAnsiTheme="minorHAnsi" w:cstheme="minorHAnsi"/>
          <w:sz w:val="20"/>
          <w:szCs w:val="20"/>
        </w:rPr>
        <w:t>Stavebné práce sú podrobne vymedzené projektovou dokumentáciou vyhotovenou</w:t>
      </w:r>
      <w:r w:rsidR="009A3509" w:rsidRPr="009A3509">
        <w:rPr>
          <w:rFonts w:asciiTheme="minorHAnsi" w:hAnsiTheme="minorHAnsi" w:cstheme="minorHAnsi"/>
          <w:sz w:val="20"/>
          <w:szCs w:val="20"/>
          <w:lang w:eastAsia="cs-CZ"/>
        </w:rPr>
        <w:t xml:space="preserve"> Ing. </w:t>
      </w:r>
      <w:proofErr w:type="spellStart"/>
      <w:r w:rsidR="009A3509" w:rsidRPr="009A3509">
        <w:rPr>
          <w:rFonts w:asciiTheme="minorHAnsi" w:hAnsiTheme="minorHAnsi" w:cstheme="minorHAnsi"/>
          <w:sz w:val="20"/>
          <w:szCs w:val="20"/>
          <w:lang w:eastAsia="cs-CZ"/>
        </w:rPr>
        <w:t>Tropp</w:t>
      </w:r>
      <w:proofErr w:type="spellEnd"/>
      <w:r w:rsidR="009A3509" w:rsidRPr="009A3509">
        <w:rPr>
          <w:rFonts w:asciiTheme="minorHAnsi" w:hAnsiTheme="minorHAnsi" w:cstheme="minorHAnsi"/>
          <w:sz w:val="20"/>
          <w:szCs w:val="20"/>
          <w:lang w:eastAsia="cs-CZ"/>
        </w:rPr>
        <w:t xml:space="preserve"> Štefan – ELPPORT</w:t>
      </w:r>
      <w:r w:rsidR="009A3509" w:rsidRPr="009A3509">
        <w:rPr>
          <w:rFonts w:asciiTheme="minorHAnsi" w:hAnsiTheme="minorHAnsi" w:cstheme="minorHAnsi"/>
          <w:sz w:val="20"/>
          <w:szCs w:val="20"/>
        </w:rPr>
        <w:t xml:space="preserve">, Krivánska 9, 974 11 Banská Bystrica, IČO: 17 840 236, (príloha č. 3 súťažných podkladov), ako aj vo výkaze výmer (príloha č. 2 súťažných podkladov). </w:t>
      </w:r>
    </w:p>
    <w:p w14:paraId="588C2BA9" w14:textId="77777777" w:rsidR="009A3509" w:rsidRPr="009A3509" w:rsidRDefault="009A3509" w:rsidP="009A3509">
      <w:pPr>
        <w:ind w:left="426" w:hanging="426"/>
        <w:jc w:val="both"/>
        <w:rPr>
          <w:rFonts w:asciiTheme="minorHAnsi" w:hAnsiTheme="minorHAnsi" w:cstheme="minorHAnsi"/>
          <w:sz w:val="20"/>
          <w:szCs w:val="20"/>
        </w:rPr>
      </w:pPr>
    </w:p>
    <w:p w14:paraId="1473D3E1" w14:textId="77777777" w:rsidR="009A3509" w:rsidRPr="0064137A" w:rsidRDefault="009A3509" w:rsidP="009A3509">
      <w:pPr>
        <w:ind w:left="426" w:hanging="426"/>
        <w:jc w:val="both"/>
        <w:rPr>
          <w:rFonts w:asciiTheme="minorHAnsi" w:hAnsiTheme="minorHAnsi" w:cstheme="minorHAnsi"/>
          <w:sz w:val="20"/>
          <w:szCs w:val="20"/>
        </w:rPr>
      </w:pPr>
    </w:p>
    <w:p w14:paraId="3A941E47" w14:textId="10AC5335" w:rsidR="009A3509" w:rsidRPr="00AA4663" w:rsidRDefault="009A3509" w:rsidP="009A3509">
      <w:pPr>
        <w:ind w:left="426" w:hanging="426"/>
        <w:jc w:val="both"/>
        <w:rPr>
          <w:rFonts w:asciiTheme="minorHAnsi" w:hAnsiTheme="minorHAnsi" w:cstheme="minorHAnsi"/>
          <w:sz w:val="20"/>
          <w:szCs w:val="20"/>
        </w:rPr>
      </w:pPr>
      <w:r>
        <w:rPr>
          <w:rFonts w:asciiTheme="minorHAnsi" w:hAnsiTheme="minorHAnsi" w:cstheme="minorHAnsi"/>
          <w:sz w:val="20"/>
          <w:szCs w:val="20"/>
        </w:rPr>
        <w:t xml:space="preserve">1.3 </w:t>
      </w:r>
      <w:r w:rsidRPr="0064137A">
        <w:rPr>
          <w:rFonts w:asciiTheme="minorHAnsi" w:hAnsiTheme="minorHAnsi" w:cstheme="minorHAnsi"/>
          <w:sz w:val="20"/>
          <w:szCs w:val="20"/>
        </w:rPr>
        <w:t xml:space="preserve"> Spoločný slovník obstarávania (CPV).</w:t>
      </w:r>
    </w:p>
    <w:p w14:paraId="5F5A64D4" w14:textId="77777777" w:rsidR="009A3509" w:rsidRPr="00AA4663" w:rsidRDefault="009A3509" w:rsidP="009A3509">
      <w:pPr>
        <w:ind w:left="426" w:hanging="426"/>
        <w:jc w:val="both"/>
        <w:rPr>
          <w:rFonts w:asciiTheme="minorHAnsi" w:hAnsiTheme="minorHAnsi" w:cstheme="minorHAnsi"/>
          <w:sz w:val="20"/>
          <w:szCs w:val="20"/>
        </w:rPr>
      </w:pPr>
    </w:p>
    <w:p w14:paraId="29DB0D75" w14:textId="00BC5278" w:rsidR="009A3509" w:rsidRPr="00AA4663" w:rsidRDefault="009A3509" w:rsidP="009A3509">
      <w:pPr>
        <w:tabs>
          <w:tab w:val="left" w:pos="5387"/>
        </w:tabs>
        <w:ind w:left="426" w:hanging="426"/>
        <w:rPr>
          <w:rFonts w:asciiTheme="minorHAnsi" w:hAnsiTheme="minorHAnsi" w:cstheme="minorHAnsi"/>
          <w:sz w:val="20"/>
          <w:szCs w:val="20"/>
        </w:rPr>
      </w:pPr>
      <w:r>
        <w:rPr>
          <w:rFonts w:asciiTheme="minorHAnsi" w:hAnsiTheme="minorHAnsi" w:cstheme="minorHAnsi"/>
          <w:noProof/>
          <w:sz w:val="20"/>
          <w:szCs w:val="20"/>
        </w:rPr>
        <w:tab/>
      </w:r>
      <w:r w:rsidRPr="00AA4663">
        <w:rPr>
          <w:rFonts w:asciiTheme="minorHAnsi" w:hAnsiTheme="minorHAnsi" w:cstheme="minorHAnsi"/>
          <w:noProof/>
          <w:sz w:val="20"/>
          <w:szCs w:val="20"/>
        </w:rPr>
        <w:t xml:space="preserve">Hlavný predmet: </w:t>
      </w:r>
      <w:r w:rsidRPr="00AA4663">
        <w:rPr>
          <w:rFonts w:asciiTheme="minorHAnsi" w:hAnsiTheme="minorHAnsi" w:cstheme="minorHAnsi"/>
          <w:sz w:val="20"/>
          <w:szCs w:val="20"/>
        </w:rPr>
        <w:t>hlavný slovník:</w:t>
      </w:r>
      <w:r>
        <w:rPr>
          <w:rFonts w:asciiTheme="minorHAnsi" w:hAnsiTheme="minorHAnsi" w:cstheme="minorHAnsi"/>
          <w:sz w:val="20"/>
          <w:szCs w:val="20"/>
        </w:rPr>
        <w:t xml:space="preserve"> 45214220-8 </w:t>
      </w:r>
      <w:r>
        <w:rPr>
          <w:rFonts w:asciiTheme="minorHAnsi" w:hAnsiTheme="minorHAnsi" w:cstheme="minorHAnsi"/>
          <w:sz w:val="20"/>
          <w:szCs w:val="20"/>
        </w:rPr>
        <w:tab/>
        <w:t>Stavebné práce na objektoch stredných škôl</w:t>
      </w:r>
    </w:p>
    <w:p w14:paraId="539FFF52" w14:textId="051E620E" w:rsidR="009A3509" w:rsidRDefault="009A3509" w:rsidP="009A3509">
      <w:pPr>
        <w:tabs>
          <w:tab w:val="left" w:pos="5387"/>
        </w:tabs>
        <w:ind w:left="426" w:hanging="426"/>
        <w:rPr>
          <w:rFonts w:asciiTheme="minorHAnsi" w:hAnsiTheme="minorHAnsi" w:cstheme="minorHAnsi"/>
          <w:sz w:val="20"/>
          <w:szCs w:val="20"/>
        </w:rPr>
      </w:pPr>
      <w:r>
        <w:rPr>
          <w:rFonts w:asciiTheme="minorHAnsi" w:hAnsiTheme="minorHAnsi" w:cstheme="minorHAnsi"/>
          <w:sz w:val="20"/>
          <w:szCs w:val="20"/>
        </w:rPr>
        <w:tab/>
        <w:t>Doplnkový predmet:                     45331110-0</w:t>
      </w:r>
      <w:r w:rsidRPr="00AA4663">
        <w:rPr>
          <w:rFonts w:asciiTheme="minorHAnsi" w:hAnsiTheme="minorHAnsi" w:cstheme="minorHAnsi"/>
          <w:sz w:val="20"/>
          <w:szCs w:val="20"/>
        </w:rPr>
        <w:t xml:space="preserve"> </w:t>
      </w:r>
      <w:r>
        <w:rPr>
          <w:rFonts w:asciiTheme="minorHAnsi" w:hAnsiTheme="minorHAnsi" w:cstheme="minorHAnsi"/>
          <w:sz w:val="20"/>
          <w:szCs w:val="20"/>
        </w:rPr>
        <w:tab/>
        <w:t>Inštalovanie kotlov</w:t>
      </w:r>
    </w:p>
    <w:p w14:paraId="3C12C102" w14:textId="2A0AFAD8" w:rsidR="009A3509" w:rsidRDefault="009A3509" w:rsidP="009A3509">
      <w:pPr>
        <w:tabs>
          <w:tab w:val="left" w:pos="5387"/>
        </w:tabs>
        <w:ind w:left="426" w:hanging="426"/>
        <w:rPr>
          <w:rFonts w:asciiTheme="minorHAnsi" w:hAnsiTheme="minorHAnsi" w:cstheme="minorHAnsi"/>
          <w:sz w:val="20"/>
          <w:szCs w:val="20"/>
        </w:rPr>
      </w:pPr>
      <w:r>
        <w:rPr>
          <w:rFonts w:asciiTheme="minorHAnsi" w:hAnsiTheme="minorHAnsi" w:cstheme="minorHAnsi"/>
          <w:sz w:val="20"/>
          <w:szCs w:val="20"/>
        </w:rPr>
        <w:tab/>
        <w:t xml:space="preserve">                                                          45111300-1 </w:t>
      </w:r>
      <w:r>
        <w:rPr>
          <w:rFonts w:asciiTheme="minorHAnsi" w:hAnsiTheme="minorHAnsi" w:cstheme="minorHAnsi"/>
          <w:sz w:val="20"/>
          <w:szCs w:val="20"/>
        </w:rPr>
        <w:tab/>
        <w:t>Demontážne práce</w:t>
      </w:r>
    </w:p>
    <w:p w14:paraId="0245EDC4" w14:textId="77777777" w:rsidR="009A3509" w:rsidRPr="00AA4663" w:rsidRDefault="009A3509" w:rsidP="009A3509">
      <w:pPr>
        <w:tabs>
          <w:tab w:val="left" w:pos="5387"/>
        </w:tabs>
        <w:ind w:left="426" w:hanging="426"/>
        <w:rPr>
          <w:rFonts w:asciiTheme="minorHAnsi" w:hAnsiTheme="minorHAnsi" w:cstheme="minorHAnsi"/>
          <w:sz w:val="20"/>
          <w:szCs w:val="20"/>
        </w:rPr>
      </w:pPr>
    </w:p>
    <w:p w14:paraId="76CCD205" w14:textId="3404750B" w:rsidR="00FF03ED" w:rsidRPr="009A3509" w:rsidRDefault="009A3509" w:rsidP="009A3509">
      <w:pPr>
        <w:rPr>
          <w:rFonts w:asciiTheme="minorHAnsi" w:hAnsiTheme="minorHAnsi" w:cstheme="minorHAnsi"/>
          <w:sz w:val="20"/>
          <w:szCs w:val="20"/>
        </w:rPr>
      </w:pPr>
      <w:r>
        <w:rPr>
          <w:rFonts w:asciiTheme="minorHAnsi" w:hAnsiTheme="minorHAnsi" w:cstheme="minorHAnsi"/>
          <w:sz w:val="20"/>
          <w:szCs w:val="20"/>
        </w:rPr>
        <w:t>1.4</w:t>
      </w:r>
      <w:r w:rsidR="00FF03ED" w:rsidRPr="009A3509">
        <w:rPr>
          <w:rFonts w:asciiTheme="minorHAnsi" w:hAnsiTheme="minorHAnsi" w:cstheme="minorHAnsi"/>
          <w:sz w:val="20"/>
          <w:szCs w:val="20"/>
        </w:rPr>
        <w:t xml:space="preserve">Predpokladaná hodnota zákazky je </w:t>
      </w:r>
      <w:r w:rsidR="009E1F2D" w:rsidRPr="009A3509">
        <w:rPr>
          <w:rFonts w:asciiTheme="minorHAnsi" w:hAnsiTheme="minorHAnsi" w:cstheme="minorHAnsi"/>
          <w:b/>
          <w:bCs/>
          <w:sz w:val="20"/>
          <w:szCs w:val="20"/>
        </w:rPr>
        <w:t>102 849,56</w:t>
      </w:r>
      <w:r w:rsidR="00FF03ED" w:rsidRPr="009A3509">
        <w:rPr>
          <w:rFonts w:asciiTheme="minorHAnsi" w:hAnsiTheme="minorHAnsi" w:cstheme="minorHAnsi"/>
          <w:b/>
          <w:bCs/>
          <w:sz w:val="20"/>
          <w:szCs w:val="20"/>
        </w:rPr>
        <w:t xml:space="preserve"> € bez DPH. </w:t>
      </w:r>
    </w:p>
    <w:p w14:paraId="2AA1F903" w14:textId="77777777" w:rsidR="00FF03ED" w:rsidRPr="00FF03ED" w:rsidRDefault="00FF03ED" w:rsidP="00FF03ED">
      <w:pPr>
        <w:pStyle w:val="Default"/>
        <w:spacing w:line="276" w:lineRule="auto"/>
        <w:ind w:left="426" w:hanging="426"/>
        <w:jc w:val="both"/>
        <w:rPr>
          <w:rFonts w:asciiTheme="minorHAnsi" w:hAnsiTheme="minorHAnsi" w:cstheme="minorHAnsi"/>
          <w:sz w:val="20"/>
        </w:rPr>
      </w:pPr>
    </w:p>
    <w:p w14:paraId="22DAB0D9" w14:textId="77777777" w:rsidR="00FF03ED" w:rsidRPr="00FF03ED" w:rsidRDefault="00FF03E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VŠEOBECNÉ A KVALITATÍVNE POŽIADAVKY NA PREDMET ZÁKAZKY.</w:t>
      </w:r>
    </w:p>
    <w:p w14:paraId="3ABF369F" w14:textId="2B2F62EE" w:rsidR="00FF03ED" w:rsidRPr="00AD1796" w:rsidRDefault="00FF03ED">
      <w:pPr>
        <w:pStyle w:val="Zkladntext"/>
        <w:numPr>
          <w:ilvl w:val="1"/>
          <w:numId w:val="22"/>
        </w:numPr>
        <w:ind w:left="426" w:hanging="426"/>
        <w:rPr>
          <w:rFonts w:asciiTheme="minorHAnsi" w:hAnsiTheme="minorHAnsi" w:cstheme="minorHAnsi"/>
          <w:b w:val="0"/>
          <w:bCs/>
          <w:sz w:val="20"/>
        </w:rPr>
      </w:pPr>
      <w:r w:rsidRPr="00FF03ED">
        <w:rPr>
          <w:rFonts w:asciiTheme="minorHAnsi" w:hAnsiTheme="minorHAnsi" w:cstheme="minorHAnsi"/>
          <w:b w:val="0"/>
          <w:bCs/>
          <w:sz w:val="20"/>
        </w:rPr>
        <w:t xml:space="preserve">Miestom vykonania Diela v zmysle bodu 1. článku III. Zmluvy o dielo je </w:t>
      </w:r>
      <w:r w:rsidR="00AD1796">
        <w:rPr>
          <w:rFonts w:asciiTheme="minorHAnsi" w:hAnsiTheme="minorHAnsi" w:cstheme="minorHAnsi"/>
          <w:b w:val="0"/>
          <w:bCs/>
          <w:sz w:val="20"/>
          <w:lang w:val="sk-SK"/>
        </w:rPr>
        <w:t>Akademická 16, 969 01 Banská Štiavnica.</w:t>
      </w:r>
    </w:p>
    <w:p w14:paraId="53F31A2E" w14:textId="77777777" w:rsidR="00AD1796" w:rsidRPr="00FF03ED" w:rsidRDefault="00AD1796" w:rsidP="00AD1796">
      <w:pPr>
        <w:pStyle w:val="Zkladntext"/>
        <w:ind w:left="426"/>
        <w:rPr>
          <w:rFonts w:asciiTheme="minorHAnsi" w:hAnsiTheme="minorHAnsi" w:cstheme="minorHAnsi"/>
          <w:b w:val="0"/>
          <w:bCs/>
          <w:sz w:val="20"/>
        </w:rPr>
      </w:pPr>
    </w:p>
    <w:p w14:paraId="549F37AB" w14:textId="1E75E06C" w:rsidR="00FF03ED" w:rsidRPr="00FF03ED" w:rsidRDefault="00FF03ED">
      <w:pPr>
        <w:pStyle w:val="Zkladntext"/>
        <w:numPr>
          <w:ilvl w:val="1"/>
          <w:numId w:val="22"/>
        </w:numPr>
        <w:ind w:left="426" w:hanging="426"/>
        <w:rPr>
          <w:rFonts w:asciiTheme="minorHAnsi" w:hAnsiTheme="minorHAnsi" w:cstheme="minorHAnsi"/>
          <w:b w:val="0"/>
          <w:bCs/>
          <w:sz w:val="20"/>
        </w:rPr>
      </w:pPr>
      <w:r w:rsidRPr="00FF03ED">
        <w:rPr>
          <w:rFonts w:asciiTheme="minorHAnsi" w:hAnsiTheme="minorHAnsi" w:cstheme="minorHAnsi"/>
          <w:b w:val="0"/>
          <w:bCs/>
          <w:sz w:val="20"/>
        </w:rPr>
        <w:t xml:space="preserve">Predmet zákazky bude dodaný v čase a spôsobom v zmysle obchodných podmienok uvedených v prílohe týchto SP – Zmluva o dielo (Príloha č. 1 SP), </w:t>
      </w:r>
      <w:proofErr w:type="spellStart"/>
      <w:r w:rsidRPr="00FF03ED">
        <w:rPr>
          <w:rFonts w:asciiTheme="minorHAnsi" w:hAnsiTheme="minorHAnsi" w:cstheme="minorHAnsi"/>
          <w:b w:val="0"/>
          <w:bCs/>
          <w:sz w:val="20"/>
        </w:rPr>
        <w:t>t.j</w:t>
      </w:r>
      <w:proofErr w:type="spellEnd"/>
      <w:r w:rsidRPr="00FF03ED">
        <w:rPr>
          <w:rFonts w:asciiTheme="minorHAnsi" w:hAnsiTheme="minorHAnsi" w:cstheme="minorHAnsi"/>
          <w:b w:val="0"/>
          <w:bCs/>
          <w:sz w:val="20"/>
        </w:rPr>
        <w:t xml:space="preserve">. najneskôr do </w:t>
      </w:r>
      <w:r w:rsidRPr="00FF03ED">
        <w:rPr>
          <w:rFonts w:asciiTheme="minorHAnsi" w:hAnsiTheme="minorHAnsi" w:cstheme="minorHAnsi"/>
          <w:b w:val="0"/>
          <w:bCs/>
          <w:sz w:val="20"/>
          <w:lang w:val="sk-SK"/>
        </w:rPr>
        <w:t>1</w:t>
      </w:r>
      <w:r w:rsidR="00AD1796">
        <w:rPr>
          <w:rFonts w:asciiTheme="minorHAnsi" w:hAnsiTheme="minorHAnsi" w:cstheme="minorHAnsi"/>
          <w:b w:val="0"/>
          <w:bCs/>
          <w:sz w:val="20"/>
          <w:lang w:val="sk-SK"/>
        </w:rPr>
        <w:t>2</w:t>
      </w:r>
      <w:r w:rsidRPr="00FF03ED">
        <w:rPr>
          <w:rFonts w:asciiTheme="minorHAnsi" w:hAnsiTheme="minorHAnsi" w:cstheme="minorHAnsi"/>
          <w:b w:val="0"/>
          <w:bCs/>
          <w:sz w:val="20"/>
          <w:lang w:val="sk-SK"/>
        </w:rPr>
        <w:t>0</w:t>
      </w:r>
      <w:r w:rsidRPr="00FF03ED">
        <w:rPr>
          <w:rFonts w:asciiTheme="minorHAnsi" w:hAnsiTheme="minorHAnsi" w:cstheme="minorHAnsi"/>
          <w:b w:val="0"/>
          <w:bCs/>
          <w:sz w:val="20"/>
        </w:rPr>
        <w:t xml:space="preserve"> dní odo dňa prevzatia staveniska zhotoviteľom.</w:t>
      </w:r>
      <w:r w:rsidRPr="00FF03ED">
        <w:rPr>
          <w:rFonts w:asciiTheme="minorHAnsi" w:hAnsiTheme="minorHAnsi" w:cstheme="minorHAnsi"/>
          <w:b w:val="0"/>
          <w:bCs/>
          <w:sz w:val="20"/>
          <w:lang w:val="sk-SK"/>
        </w:rPr>
        <w:t xml:space="preserve"> </w:t>
      </w:r>
    </w:p>
    <w:p w14:paraId="7B278704" w14:textId="77777777" w:rsidR="00FF03ED" w:rsidRPr="00FF03ED" w:rsidRDefault="00FF03ED" w:rsidP="00FF03ED">
      <w:pPr>
        <w:pStyle w:val="Odsekzoznamu"/>
        <w:rPr>
          <w:rFonts w:asciiTheme="minorHAnsi" w:hAnsiTheme="minorHAnsi" w:cstheme="minorHAnsi"/>
          <w:sz w:val="20"/>
          <w:szCs w:val="20"/>
        </w:rPr>
      </w:pPr>
    </w:p>
    <w:p w14:paraId="367393DF"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lang w:val="sk-SK"/>
        </w:rPr>
      </w:pPr>
      <w:r w:rsidRPr="00FF03ED">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0AFCAFC0" w14:textId="77777777" w:rsidR="00FF03ED" w:rsidRPr="00FF03ED" w:rsidRDefault="00FF03ED" w:rsidP="00FF03ED">
      <w:pPr>
        <w:pStyle w:val="Odsekzoznamu"/>
        <w:rPr>
          <w:rFonts w:asciiTheme="minorHAnsi" w:hAnsiTheme="minorHAnsi" w:cstheme="minorHAnsi"/>
          <w:sz w:val="20"/>
          <w:szCs w:val="20"/>
        </w:rPr>
      </w:pPr>
    </w:p>
    <w:p w14:paraId="1AEF1525"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lang w:val="sk-SK"/>
        </w:rPr>
      </w:pPr>
      <w:r w:rsidRPr="00FF03ED">
        <w:rPr>
          <w:rFonts w:asciiTheme="minorHAnsi" w:hAnsiTheme="minorHAnsi" w:cstheme="minorHAnsi"/>
          <w:b w:val="0"/>
          <w:bCs/>
          <w:sz w:val="20"/>
        </w:rPr>
        <w:t xml:space="preserve">Rozsah </w:t>
      </w:r>
      <w:r w:rsidRPr="00FF03ED">
        <w:rPr>
          <w:rFonts w:asciiTheme="minorHAnsi" w:hAnsiTheme="minorHAnsi" w:cstheme="minorHAnsi"/>
          <w:b w:val="0"/>
          <w:bCs/>
          <w:sz w:val="20"/>
          <w:lang w:val="sk-SK"/>
        </w:rPr>
        <w:t>stavebných prác</w:t>
      </w:r>
      <w:r w:rsidRPr="00FF03ED">
        <w:rPr>
          <w:rFonts w:asciiTheme="minorHAnsi" w:hAnsiTheme="minorHAnsi" w:cstheme="minorHAnsi"/>
          <w:b w:val="0"/>
          <w:bCs/>
          <w:sz w:val="20"/>
        </w:rPr>
        <w:t xml:space="preserve"> možno charakterizovať </w:t>
      </w:r>
      <w:r w:rsidRPr="00FF03ED">
        <w:rPr>
          <w:rFonts w:asciiTheme="minorHAnsi" w:hAnsiTheme="minorHAnsi" w:cstheme="minorHAnsi"/>
          <w:b w:val="0"/>
          <w:bCs/>
          <w:sz w:val="20"/>
          <w:lang w:val="sk-SK"/>
        </w:rPr>
        <w:t>nasledovne</w:t>
      </w:r>
      <w:r w:rsidRPr="00FF03ED">
        <w:rPr>
          <w:rFonts w:asciiTheme="minorHAnsi" w:hAnsiTheme="minorHAnsi" w:cstheme="minorHAnsi"/>
          <w:b w:val="0"/>
          <w:bCs/>
          <w:sz w:val="20"/>
        </w:rPr>
        <w:t xml:space="preserve">: </w:t>
      </w:r>
    </w:p>
    <w:p w14:paraId="37E9A872" w14:textId="0174BBFF" w:rsidR="00C4052F" w:rsidRPr="009E1F2D" w:rsidRDefault="00C4052F" w:rsidP="00C4052F">
      <w:pPr>
        <w:pStyle w:val="tl1"/>
        <w:ind w:left="720"/>
        <w:rPr>
          <w:rFonts w:asciiTheme="minorHAnsi" w:hAnsiTheme="minorHAnsi" w:cstheme="minorHAnsi"/>
          <w:sz w:val="20"/>
          <w:szCs w:val="20"/>
        </w:rPr>
      </w:pPr>
      <w:r w:rsidRPr="009E1F2D">
        <w:rPr>
          <w:rFonts w:asciiTheme="minorHAnsi" w:hAnsiTheme="minorHAnsi" w:cstheme="minorHAnsi"/>
          <w:sz w:val="20"/>
          <w:szCs w:val="20"/>
        </w:rPr>
        <w:t xml:space="preserve">-  demontáž jestvujúcich 3 ks plynových kotlov </w:t>
      </w:r>
      <w:proofErr w:type="spellStart"/>
      <w:r w:rsidRPr="009E1F2D">
        <w:rPr>
          <w:rFonts w:asciiTheme="minorHAnsi" w:hAnsiTheme="minorHAnsi" w:cstheme="minorHAnsi"/>
          <w:sz w:val="20"/>
          <w:szCs w:val="20"/>
        </w:rPr>
        <w:t>Viessman</w:t>
      </w:r>
      <w:proofErr w:type="spellEnd"/>
      <w:r w:rsidRPr="009E1F2D">
        <w:rPr>
          <w:rFonts w:asciiTheme="minorHAnsi" w:hAnsiTheme="minorHAnsi" w:cstheme="minorHAnsi"/>
          <w:sz w:val="20"/>
          <w:szCs w:val="20"/>
        </w:rPr>
        <w:t xml:space="preserve"> </w:t>
      </w:r>
      <w:proofErr w:type="spellStart"/>
      <w:r w:rsidRPr="009E1F2D">
        <w:rPr>
          <w:rFonts w:asciiTheme="minorHAnsi" w:hAnsiTheme="minorHAnsi" w:cstheme="minorHAnsi"/>
          <w:sz w:val="20"/>
          <w:szCs w:val="20"/>
        </w:rPr>
        <w:t>Atola</w:t>
      </w:r>
      <w:proofErr w:type="spellEnd"/>
      <w:r w:rsidRPr="009E1F2D">
        <w:rPr>
          <w:rFonts w:asciiTheme="minorHAnsi" w:hAnsiTheme="minorHAnsi" w:cstheme="minorHAnsi"/>
          <w:sz w:val="20"/>
          <w:szCs w:val="20"/>
        </w:rPr>
        <w:t xml:space="preserve"> a príslušných potrubí,           </w:t>
      </w:r>
    </w:p>
    <w:p w14:paraId="19EFDDC8" w14:textId="609ADAE2" w:rsidR="00C4052F" w:rsidRPr="009E1F2D" w:rsidRDefault="00C4052F" w:rsidP="00C4052F">
      <w:pPr>
        <w:pStyle w:val="tl1"/>
        <w:ind w:left="720"/>
        <w:rPr>
          <w:rFonts w:asciiTheme="minorHAnsi" w:hAnsiTheme="minorHAnsi" w:cstheme="minorHAnsi"/>
          <w:sz w:val="20"/>
          <w:szCs w:val="20"/>
        </w:rPr>
      </w:pPr>
      <w:r w:rsidRPr="009E1F2D">
        <w:rPr>
          <w:rFonts w:asciiTheme="minorHAnsi" w:hAnsiTheme="minorHAnsi" w:cstheme="minorHAnsi"/>
          <w:sz w:val="20"/>
          <w:szCs w:val="20"/>
        </w:rPr>
        <w:t xml:space="preserve">   armatúr, kotlových obehových čerpadiel, dymovodov </w:t>
      </w:r>
    </w:p>
    <w:p w14:paraId="221BF642" w14:textId="2FCBF495" w:rsidR="00C4052F" w:rsidRPr="009E1F2D" w:rsidRDefault="00C4052F" w:rsidP="00C4052F">
      <w:pPr>
        <w:pStyle w:val="tl1"/>
        <w:ind w:left="720"/>
        <w:rPr>
          <w:rFonts w:asciiTheme="minorHAnsi" w:hAnsiTheme="minorHAnsi" w:cstheme="minorHAnsi"/>
          <w:sz w:val="20"/>
          <w:szCs w:val="20"/>
        </w:rPr>
      </w:pPr>
      <w:r w:rsidRPr="009E1F2D">
        <w:rPr>
          <w:rFonts w:asciiTheme="minorHAnsi" w:hAnsiTheme="minorHAnsi" w:cstheme="minorHAnsi"/>
          <w:sz w:val="20"/>
          <w:szCs w:val="20"/>
        </w:rPr>
        <w:t xml:space="preserve">-   demontáž nefunkčnej úpravni vody a expanzných nádob </w:t>
      </w:r>
    </w:p>
    <w:p w14:paraId="25C30916" w14:textId="3E72C1DC" w:rsidR="00C4052F" w:rsidRPr="009E1F2D" w:rsidRDefault="00C4052F" w:rsidP="00C4052F">
      <w:pPr>
        <w:pStyle w:val="tl1"/>
        <w:ind w:left="720"/>
        <w:rPr>
          <w:rFonts w:asciiTheme="minorHAnsi" w:hAnsiTheme="minorHAnsi" w:cstheme="minorHAnsi"/>
          <w:sz w:val="20"/>
          <w:szCs w:val="20"/>
        </w:rPr>
      </w:pPr>
      <w:r w:rsidRPr="009E1F2D">
        <w:rPr>
          <w:rFonts w:asciiTheme="minorHAnsi" w:hAnsiTheme="minorHAnsi" w:cstheme="minorHAnsi"/>
          <w:sz w:val="20"/>
          <w:szCs w:val="20"/>
        </w:rPr>
        <w:t xml:space="preserve">-   demontáž zmiešavacích trojcestných ventilov a obehových čerpadiel okruhov UK </w:t>
      </w:r>
    </w:p>
    <w:p w14:paraId="3877A1D5" w14:textId="77777777" w:rsidR="00C4052F" w:rsidRDefault="00C4052F" w:rsidP="00C4052F">
      <w:pPr>
        <w:pStyle w:val="tl1"/>
        <w:ind w:left="720"/>
        <w:rPr>
          <w:rFonts w:asciiTheme="minorHAnsi" w:hAnsiTheme="minorHAnsi" w:cstheme="minorHAnsi"/>
          <w:sz w:val="20"/>
          <w:szCs w:val="20"/>
        </w:rPr>
      </w:pPr>
      <w:r w:rsidRPr="009E1F2D">
        <w:rPr>
          <w:rFonts w:asciiTheme="minorHAnsi" w:hAnsiTheme="minorHAnsi" w:cstheme="minorHAnsi"/>
          <w:sz w:val="20"/>
          <w:szCs w:val="20"/>
        </w:rPr>
        <w:t xml:space="preserve">-   demontáž elektroinštalácie a </w:t>
      </w:r>
      <w:proofErr w:type="spellStart"/>
      <w:r w:rsidRPr="009E1F2D">
        <w:rPr>
          <w:rFonts w:asciiTheme="minorHAnsi" w:hAnsiTheme="minorHAnsi" w:cstheme="minorHAnsi"/>
          <w:sz w:val="20"/>
          <w:szCs w:val="20"/>
        </w:rPr>
        <w:t>MaR</w:t>
      </w:r>
      <w:proofErr w:type="spellEnd"/>
      <w:r w:rsidRPr="009E1F2D">
        <w:rPr>
          <w:rFonts w:asciiTheme="minorHAnsi" w:hAnsiTheme="minorHAnsi" w:cstheme="minorHAnsi"/>
          <w:sz w:val="20"/>
          <w:szCs w:val="20"/>
        </w:rPr>
        <w:t xml:space="preserve"> zdemontovaných zariadení  </w:t>
      </w:r>
    </w:p>
    <w:p w14:paraId="2CBA484F" w14:textId="1ECE2D51" w:rsidR="00C4052F" w:rsidRPr="009E1F2D" w:rsidRDefault="00C4052F" w:rsidP="00C4052F">
      <w:pPr>
        <w:pStyle w:val="tl1"/>
        <w:ind w:left="720"/>
        <w:rPr>
          <w:rFonts w:asciiTheme="minorHAnsi" w:hAnsiTheme="minorHAnsi" w:cstheme="minorHAnsi"/>
          <w:sz w:val="20"/>
          <w:szCs w:val="20"/>
        </w:rPr>
      </w:pPr>
      <w:r>
        <w:rPr>
          <w:rFonts w:asciiTheme="minorHAnsi" w:hAnsiTheme="minorHAnsi" w:cstheme="minorHAnsi"/>
          <w:sz w:val="20"/>
          <w:szCs w:val="20"/>
        </w:rPr>
        <w:t xml:space="preserve">-  </w:t>
      </w:r>
      <w:r w:rsidRPr="009E1F2D">
        <w:rPr>
          <w:rFonts w:asciiTheme="minorHAnsi" w:hAnsiTheme="minorHAnsi" w:cstheme="minorHAnsi"/>
          <w:sz w:val="20"/>
          <w:szCs w:val="20"/>
        </w:rPr>
        <w:t>osad</w:t>
      </w:r>
      <w:r>
        <w:rPr>
          <w:rFonts w:asciiTheme="minorHAnsi" w:hAnsiTheme="minorHAnsi" w:cstheme="minorHAnsi"/>
          <w:sz w:val="20"/>
          <w:szCs w:val="20"/>
        </w:rPr>
        <w:t>enie</w:t>
      </w:r>
      <w:r w:rsidRPr="009E1F2D">
        <w:rPr>
          <w:rFonts w:asciiTheme="minorHAnsi" w:hAnsiTheme="minorHAnsi" w:cstheme="minorHAnsi"/>
          <w:sz w:val="20"/>
          <w:szCs w:val="20"/>
        </w:rPr>
        <w:t xml:space="preserve"> kaskádou 2 ks plynových stacionárnych kondenzačných kotlov v jednom telese VIESSMANN VITOCROSSAL 100 </w:t>
      </w:r>
      <w:proofErr w:type="spellStart"/>
      <w:r w:rsidRPr="009E1F2D">
        <w:rPr>
          <w:rFonts w:asciiTheme="minorHAnsi" w:hAnsiTheme="minorHAnsi" w:cstheme="minorHAnsi"/>
          <w:sz w:val="20"/>
          <w:szCs w:val="20"/>
        </w:rPr>
        <w:t>ClB</w:t>
      </w:r>
      <w:proofErr w:type="spellEnd"/>
      <w:r w:rsidRPr="009E1F2D">
        <w:rPr>
          <w:rFonts w:asciiTheme="minorHAnsi" w:hAnsiTheme="minorHAnsi" w:cstheme="minorHAnsi"/>
          <w:sz w:val="20"/>
          <w:szCs w:val="20"/>
        </w:rPr>
        <w:t xml:space="preserve"> o menovitom tepelnom výkone 2 x 200 kW s </w:t>
      </w:r>
      <w:proofErr w:type="spellStart"/>
      <w:r w:rsidRPr="009E1F2D">
        <w:rPr>
          <w:rFonts w:asciiTheme="minorHAnsi" w:hAnsiTheme="minorHAnsi" w:cstheme="minorHAnsi"/>
          <w:sz w:val="20"/>
          <w:szCs w:val="20"/>
        </w:rPr>
        <w:t>ekvitermickou</w:t>
      </w:r>
      <w:proofErr w:type="spellEnd"/>
      <w:r w:rsidRPr="009E1F2D">
        <w:rPr>
          <w:rFonts w:asciiTheme="minorHAnsi" w:hAnsiTheme="minorHAnsi" w:cstheme="minorHAnsi"/>
          <w:sz w:val="20"/>
          <w:szCs w:val="20"/>
        </w:rPr>
        <w:t xml:space="preserve"> reguláciou VITOTRONIC 100, 200 a kaskádovou reguláciou </w:t>
      </w:r>
      <w:proofErr w:type="spellStart"/>
      <w:r w:rsidRPr="009E1F2D">
        <w:rPr>
          <w:rFonts w:asciiTheme="minorHAnsi" w:hAnsiTheme="minorHAnsi" w:cstheme="minorHAnsi"/>
          <w:sz w:val="20"/>
          <w:szCs w:val="20"/>
        </w:rPr>
        <w:t>Vitotronic</w:t>
      </w:r>
      <w:proofErr w:type="spellEnd"/>
      <w:r w:rsidRPr="009E1F2D">
        <w:rPr>
          <w:rFonts w:asciiTheme="minorHAnsi" w:hAnsiTheme="minorHAnsi" w:cstheme="minorHAnsi"/>
          <w:sz w:val="20"/>
          <w:szCs w:val="20"/>
        </w:rPr>
        <w:t xml:space="preserve"> 300-K, tlakovými expanznými nádobami s membránou, úpravňou vykurovacej vody, s čerpadlovými skupinami s trojcestnými zmiešavacími ventilmi a s tým súvisiacimi úpravami v elektroinštalácii, meraní a regulácii, plynoinštalácii, s dopojením kotlov navrhovanými dymovodmi na jestvujúci komín, vyvložkovaný novou nerezovou komínovou vložkou</w:t>
      </w:r>
    </w:p>
    <w:p w14:paraId="0CB496CA" w14:textId="77777777" w:rsidR="00FF03ED" w:rsidRPr="00FF03ED" w:rsidRDefault="00FF03ED" w:rsidP="00FF03ED">
      <w:pPr>
        <w:pStyle w:val="Zkladntext"/>
        <w:ind w:left="720"/>
        <w:rPr>
          <w:rFonts w:asciiTheme="minorHAnsi" w:hAnsiTheme="minorHAnsi" w:cstheme="minorHAnsi"/>
          <w:b w:val="0"/>
          <w:bCs/>
          <w:sz w:val="20"/>
          <w:lang w:val="sk-SK"/>
        </w:rPr>
      </w:pPr>
    </w:p>
    <w:p w14:paraId="0709827A" w14:textId="77777777" w:rsidR="00FF03ED" w:rsidRPr="00FF03ED" w:rsidRDefault="00FF03ED">
      <w:pPr>
        <w:pStyle w:val="Zkladntext"/>
        <w:numPr>
          <w:ilvl w:val="1"/>
          <w:numId w:val="22"/>
        </w:numPr>
        <w:ind w:left="426" w:hanging="426"/>
        <w:rPr>
          <w:rFonts w:asciiTheme="minorHAnsi" w:hAnsiTheme="minorHAnsi" w:cstheme="minorHAnsi"/>
          <w:sz w:val="20"/>
          <w:u w:val="single"/>
        </w:rPr>
      </w:pPr>
      <w:r w:rsidRPr="00FF03ED">
        <w:rPr>
          <w:rFonts w:asciiTheme="minorHAnsi" w:hAnsiTheme="minorHAnsi" w:cstheme="minorHAnsi"/>
          <w:b w:val="0"/>
          <w:bCs/>
          <w:sz w:val="20"/>
        </w:rPr>
        <w:t xml:space="preserve">Predmet zákazky je v celom rozsahu opísaný tak, aby bol presne a zrozumiteľne špecifikovaný. Ak niektorý z použitých parametrov, alebo rozpätie parametrov identifikuje konkrétny typ produktu, alebo produkt </w:t>
      </w:r>
      <w:r w:rsidRPr="00FF03ED">
        <w:rPr>
          <w:rFonts w:asciiTheme="minorHAnsi" w:hAnsiTheme="minorHAnsi" w:cstheme="minorHAnsi"/>
          <w:b w:val="0"/>
          <w:bCs/>
          <w:sz w:val="20"/>
        </w:rPr>
        <w:lastRenderedPageBreak/>
        <w:t xml:space="preserve">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4FDB112D" w14:textId="77777777" w:rsidR="00FF03ED" w:rsidRPr="00FF03ED" w:rsidRDefault="00FF03ED" w:rsidP="00FF03ED">
      <w:pPr>
        <w:pStyle w:val="Odsekzoznamu"/>
        <w:rPr>
          <w:rFonts w:asciiTheme="minorHAnsi" w:hAnsiTheme="minorHAnsi" w:cstheme="minorHAnsi"/>
          <w:sz w:val="20"/>
          <w:szCs w:val="20"/>
        </w:rPr>
      </w:pPr>
    </w:p>
    <w:p w14:paraId="222EBBAC" w14:textId="77777777" w:rsidR="00FF03ED" w:rsidRPr="00FF03ED" w:rsidRDefault="00FF03ED">
      <w:pPr>
        <w:pStyle w:val="Zkladntext"/>
        <w:numPr>
          <w:ilvl w:val="1"/>
          <w:numId w:val="22"/>
        </w:numPr>
        <w:ind w:left="426" w:hanging="426"/>
        <w:rPr>
          <w:rFonts w:asciiTheme="minorHAnsi" w:hAnsiTheme="minorHAnsi" w:cstheme="minorHAnsi"/>
          <w:b w:val="0"/>
          <w:sz w:val="20"/>
          <w:lang w:val="sk-SK" w:eastAsia="sk-SK"/>
        </w:rPr>
      </w:pPr>
      <w:r w:rsidRPr="00FF03ED">
        <w:rPr>
          <w:rFonts w:asciiTheme="minorHAnsi" w:hAnsiTheme="minorHAnsi" w:cstheme="minorHAnsi"/>
          <w:b w:val="0"/>
          <w:bCs/>
          <w:sz w:val="20"/>
        </w:rPr>
        <w:t>Projektová dokumentácia obsahuje ďalšie potrebné informácie pre vypracovanie ponuky a uskutočnenie stavebných prác.</w:t>
      </w:r>
      <w:r w:rsidRPr="00FF03ED">
        <w:rPr>
          <w:rFonts w:asciiTheme="minorHAnsi" w:hAnsiTheme="minorHAnsi" w:cstheme="minorHAnsi"/>
          <w:b w:val="0"/>
          <w:sz w:val="20"/>
          <w:lang w:val="sk-SK" w:eastAsia="sk-SK"/>
        </w:rPr>
        <w:t xml:space="preserve"> </w:t>
      </w:r>
    </w:p>
    <w:p w14:paraId="1D474354" w14:textId="75E28488" w:rsidR="00D2361C" w:rsidRPr="00FF03ED" w:rsidRDefault="00D2361C" w:rsidP="00FF03ED">
      <w:pPr>
        <w:rPr>
          <w:rFonts w:asciiTheme="minorHAnsi" w:hAnsiTheme="minorHAnsi" w:cstheme="minorHAnsi"/>
          <w:bCs/>
          <w:sz w:val="20"/>
          <w:szCs w:val="20"/>
        </w:rPr>
      </w:pPr>
    </w:p>
    <w:p w14:paraId="6A695EA8" w14:textId="179C32B1" w:rsidR="00A831E6" w:rsidRDefault="00A831E6" w:rsidP="00A831E6">
      <w:pPr>
        <w:pStyle w:val="tl1"/>
        <w:rPr>
          <w:rFonts w:asciiTheme="minorHAnsi" w:hAnsiTheme="minorHAnsi" w:cs="Calibri"/>
          <w:bCs/>
          <w:sz w:val="20"/>
        </w:rPr>
      </w:pPr>
    </w:p>
    <w:p w14:paraId="2557BD25" w14:textId="002710ED" w:rsidR="00635166" w:rsidRPr="007F67F2" w:rsidRDefault="00FF03ED"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t>3</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4CDA537D" w14:textId="5D9C0160" w:rsidR="00FF03ED" w:rsidRPr="0074383E" w:rsidRDefault="00FF03ED">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8C65E4">
        <w:rPr>
          <w:rFonts w:ascii="Calibri" w:hAnsi="Calibri"/>
          <w:iCs/>
          <w:sz w:val="20"/>
          <w:szCs w:val="20"/>
        </w:rPr>
        <w:t>Vo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EC1C90F" w14:textId="77777777" w:rsidR="00FF03ED" w:rsidRPr="0074383E" w:rsidRDefault="00FF03ED" w:rsidP="00FF03ED">
      <w:pPr>
        <w:pStyle w:val="Odsekzoznamu"/>
        <w:tabs>
          <w:tab w:val="left" w:pos="284"/>
        </w:tabs>
        <w:ind w:left="0"/>
        <w:jc w:val="both"/>
        <w:rPr>
          <w:rFonts w:asciiTheme="minorHAnsi" w:hAnsiTheme="minorHAnsi" w:cs="Arial"/>
          <w:bCs/>
          <w:iCs/>
          <w:sz w:val="20"/>
          <w:szCs w:val="20"/>
          <w:lang w:eastAsia="sk-SK"/>
        </w:rPr>
      </w:pPr>
    </w:p>
    <w:p w14:paraId="1B4B3ECF" w14:textId="00DE563B" w:rsidR="00FF03ED" w:rsidRPr="008B15CB" w:rsidRDefault="00FF03ED">
      <w:pPr>
        <w:pStyle w:val="Odsekzoznamu"/>
        <w:numPr>
          <w:ilvl w:val="1"/>
          <w:numId w:val="26"/>
        </w:numPr>
        <w:tabs>
          <w:tab w:val="left" w:pos="284"/>
        </w:tabs>
        <w:ind w:left="284" w:hanging="284"/>
        <w:jc w:val="both"/>
        <w:rPr>
          <w:rFonts w:asciiTheme="minorHAnsi" w:hAnsiTheme="minorHAnsi" w:cstheme="minorHAnsi"/>
          <w:bCs/>
          <w:iCs/>
          <w:sz w:val="20"/>
          <w:szCs w:val="20"/>
          <w:lang w:eastAsia="sk-SK"/>
        </w:rPr>
      </w:pPr>
      <w:r w:rsidRPr="008B15CB">
        <w:rPr>
          <w:rFonts w:asciiTheme="minorHAnsi" w:hAnsiTheme="minorHAnsi" w:cstheme="minorHAnsi"/>
          <w:bCs/>
          <w:iCs/>
          <w:sz w:val="20"/>
          <w:szCs w:val="20"/>
          <w:lang w:eastAsia="sk-SK"/>
        </w:rPr>
        <w:t xml:space="preserve">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Harmonogram prác musí byť vypracovaný s uvedením časového rozvrhu všetkých činností vo finančnom a vecnom vyjadrení. Časové údaje o začiatku a konci výstavby ak sú uvedené v týchto SP a ich prílohách, nie sú pre uchádzača záväzné, uchádzač vypracuje vlastný harmonogram s 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8B15CB">
        <w:rPr>
          <w:rFonts w:asciiTheme="minorHAnsi" w:hAnsiTheme="minorHAnsi" w:cstheme="minorHAnsi"/>
          <w:bCs/>
          <w:iCs/>
          <w:sz w:val="20"/>
          <w:szCs w:val="20"/>
          <w:u w:val="single"/>
          <w:lang w:eastAsia="sk-SK"/>
        </w:rPr>
        <w:t>v podobe všeobecných dní</w:t>
      </w:r>
      <w:r w:rsidRPr="008B15CB">
        <w:rPr>
          <w:rFonts w:asciiTheme="minorHAnsi" w:hAnsiTheme="minorHAnsi" w:cstheme="minorHAnsi"/>
          <w:bCs/>
          <w:iCs/>
          <w:sz w:val="20"/>
          <w:szCs w:val="20"/>
          <w:lang w:eastAsia="sk-SK"/>
        </w:rPr>
        <w:t xml:space="preserve"> (napr. 1. deň, 2. deň, atď.), </w:t>
      </w:r>
      <w:proofErr w:type="spellStart"/>
      <w:r w:rsidRPr="008B15CB">
        <w:rPr>
          <w:rFonts w:asciiTheme="minorHAnsi" w:hAnsiTheme="minorHAnsi" w:cstheme="minorHAnsi"/>
          <w:bCs/>
          <w:iCs/>
          <w:sz w:val="20"/>
          <w:szCs w:val="20"/>
          <w:lang w:eastAsia="sk-SK"/>
        </w:rPr>
        <w:t>t.j</w:t>
      </w:r>
      <w:proofErr w:type="spellEnd"/>
      <w:r w:rsidRPr="008B15CB">
        <w:rPr>
          <w:rFonts w:asciiTheme="minorHAnsi" w:hAnsiTheme="minorHAnsi" w:cstheme="minorHAnsi"/>
          <w:bCs/>
          <w:iCs/>
          <w:sz w:val="20"/>
          <w:szCs w:val="20"/>
          <w:lang w:eastAsia="sk-SK"/>
        </w:rPr>
        <w:t xml:space="preserve">., aby sa </w:t>
      </w:r>
      <w:r w:rsidRPr="008B15CB">
        <w:rPr>
          <w:rFonts w:asciiTheme="minorHAnsi" w:hAnsiTheme="minorHAnsi" w:cstheme="minorHAnsi"/>
          <w:b/>
          <w:iCs/>
          <w:sz w:val="20"/>
          <w:szCs w:val="20"/>
          <w:u w:val="single"/>
          <w:lang w:eastAsia="sk-SK"/>
        </w:rPr>
        <w:t>neodkazovali na konkrétny kalendárny deň</w:t>
      </w:r>
      <w:r w:rsidRPr="008B15CB">
        <w:rPr>
          <w:rFonts w:asciiTheme="minorHAnsi" w:hAnsiTheme="minorHAnsi" w:cstheme="minorHAnsi"/>
          <w:bCs/>
          <w:iCs/>
          <w:sz w:val="20"/>
          <w:szCs w:val="20"/>
          <w:lang w:eastAsia="sk-SK"/>
        </w:rPr>
        <w:t xml:space="preserve"> (napr. 01.09.202</w:t>
      </w:r>
      <w:r w:rsidR="004F332C" w:rsidRPr="008B15CB">
        <w:rPr>
          <w:rFonts w:asciiTheme="minorHAnsi" w:hAnsiTheme="minorHAnsi" w:cstheme="minorHAnsi"/>
          <w:bCs/>
          <w:iCs/>
          <w:sz w:val="20"/>
          <w:szCs w:val="20"/>
          <w:lang w:eastAsia="sk-SK"/>
        </w:rPr>
        <w:t>3</w:t>
      </w:r>
      <w:r w:rsidRPr="008B15CB">
        <w:rPr>
          <w:rFonts w:asciiTheme="minorHAnsi" w:hAnsiTheme="minorHAnsi" w:cstheme="minorHAnsi"/>
          <w:bCs/>
          <w:iCs/>
          <w:sz w:val="20"/>
          <w:szCs w:val="20"/>
          <w:lang w:eastAsia="sk-SK"/>
        </w:rPr>
        <w:t>, 02.09.202</w:t>
      </w:r>
      <w:r w:rsidR="004F332C" w:rsidRPr="008B15CB">
        <w:rPr>
          <w:rFonts w:asciiTheme="minorHAnsi" w:hAnsiTheme="minorHAnsi" w:cstheme="minorHAnsi"/>
          <w:bCs/>
          <w:iCs/>
          <w:sz w:val="20"/>
          <w:szCs w:val="20"/>
          <w:lang w:eastAsia="sk-SK"/>
        </w:rPr>
        <w:t>3</w:t>
      </w:r>
      <w:r w:rsidRPr="008B15CB">
        <w:rPr>
          <w:rFonts w:asciiTheme="minorHAnsi" w:hAnsiTheme="minorHAnsi" w:cstheme="minorHAnsi"/>
          <w:bCs/>
          <w:iCs/>
          <w:sz w:val="20"/>
          <w:szCs w:val="20"/>
          <w:lang w:eastAsia="sk-SK"/>
        </w:rPr>
        <w:t xml:space="preserve">,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8B15CB">
        <w:rPr>
          <w:rFonts w:asciiTheme="minorHAnsi" w:hAnsiTheme="minorHAnsi" w:cstheme="minorHAnsi"/>
          <w:b/>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8B15CB">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26DEB461" w14:textId="77777777" w:rsidR="004F332C" w:rsidRPr="008B15CB" w:rsidRDefault="004F332C" w:rsidP="004F332C">
      <w:pPr>
        <w:pStyle w:val="Zkladntext"/>
        <w:numPr>
          <w:ilvl w:val="1"/>
          <w:numId w:val="26"/>
        </w:numPr>
        <w:rPr>
          <w:rFonts w:asciiTheme="minorHAnsi" w:hAnsiTheme="minorHAnsi" w:cstheme="minorHAnsi"/>
          <w:b w:val="0"/>
          <w:bCs/>
          <w:sz w:val="20"/>
        </w:rPr>
      </w:pPr>
      <w:r w:rsidRPr="008B15CB">
        <w:rPr>
          <w:rFonts w:asciiTheme="minorHAnsi" w:hAnsiTheme="minorHAnsi" w:cstheme="minorHAnsi"/>
          <w:b w:val="0"/>
          <w:bCs/>
          <w:sz w:val="20"/>
        </w:rPr>
        <w:t xml:space="preserve">V prípade, </w:t>
      </w:r>
      <w:r w:rsidRPr="008B15CB">
        <w:rPr>
          <w:rFonts w:asciiTheme="minorHAnsi" w:hAnsiTheme="minorHAnsi" w:cstheme="minorHAnsi"/>
          <w:sz w:val="20"/>
        </w:rPr>
        <w:t>ak uchádzač</w:t>
      </w:r>
      <w:r w:rsidRPr="008B15CB">
        <w:rPr>
          <w:rFonts w:asciiTheme="minorHAnsi" w:hAnsiTheme="minorHAnsi" w:cstheme="minorHAnsi"/>
          <w:b w:val="0"/>
          <w:bCs/>
          <w:sz w:val="20"/>
        </w:rPr>
        <w:t xml:space="preserve"> pri spracovaní ceny predmetu zákazky </w:t>
      </w:r>
      <w:r w:rsidRPr="008B15CB">
        <w:rPr>
          <w:rFonts w:asciiTheme="minorHAnsi" w:hAnsiTheme="minorHAnsi" w:cstheme="minorHAnsi"/>
          <w:sz w:val="20"/>
        </w:rPr>
        <w:t>použije ekvivalentné výrobky a zariadenia, predloží</w:t>
      </w:r>
      <w:r w:rsidRPr="008B15CB">
        <w:rPr>
          <w:rFonts w:asciiTheme="minorHAnsi" w:hAnsiTheme="minorHAnsi" w:cstheme="minorHAnsi"/>
          <w:b w:val="0"/>
          <w:bCs/>
          <w:sz w:val="20"/>
        </w:rPr>
        <w:t xml:space="preserve"> do ponuky aj </w:t>
      </w:r>
      <w:r w:rsidRPr="008B15CB">
        <w:rPr>
          <w:rFonts w:asciiTheme="minorHAnsi" w:hAnsiTheme="minorHAnsi" w:cstheme="minorHAnsi"/>
          <w:sz w:val="20"/>
        </w:rPr>
        <w:t>„Prehľad ekvivalentných materiálov, výrobkov a zariadení“</w:t>
      </w:r>
      <w:r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48BAB71F" w14:textId="77777777" w:rsidR="004F332C" w:rsidRPr="008B15CB" w:rsidRDefault="004F332C" w:rsidP="004F332C">
      <w:pPr>
        <w:pStyle w:val="Zkladntext"/>
        <w:ind w:left="426"/>
        <w:rPr>
          <w:rFonts w:asciiTheme="minorHAnsi" w:hAnsiTheme="minorHAnsi" w:cstheme="minorHAnsi"/>
          <w:b w:val="0"/>
          <w:bCs/>
          <w:sz w:val="20"/>
        </w:rPr>
      </w:pPr>
    </w:p>
    <w:p w14:paraId="3E0FEE7D" w14:textId="77777777" w:rsidR="004F332C" w:rsidRPr="008B15CB" w:rsidRDefault="004F332C" w:rsidP="004F332C">
      <w:pPr>
        <w:pStyle w:val="Zkladntext"/>
        <w:numPr>
          <w:ilvl w:val="1"/>
          <w:numId w:val="26"/>
        </w:numPr>
        <w:rPr>
          <w:rFonts w:asciiTheme="minorHAnsi" w:hAnsiTheme="minorHAnsi" w:cstheme="minorHAnsi"/>
          <w:b w:val="0"/>
          <w:bCs/>
          <w:sz w:val="20"/>
        </w:rPr>
      </w:pPr>
      <w:r w:rsidRPr="008B15C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B15C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522E98B6" w14:textId="60A562F8" w:rsidR="002033E3" w:rsidRPr="008B15CB" w:rsidRDefault="002033E3" w:rsidP="008B15CB">
      <w:pPr>
        <w:pStyle w:val="Odsekzoznamu"/>
        <w:tabs>
          <w:tab w:val="left" w:pos="284"/>
        </w:tabs>
        <w:ind w:left="284"/>
        <w:jc w:val="both"/>
        <w:rPr>
          <w:rFonts w:asciiTheme="minorHAnsi" w:hAnsiTheme="minorHAnsi" w:cs="Arial"/>
          <w:bCs/>
          <w:iCs/>
          <w:sz w:val="20"/>
          <w:szCs w:val="20"/>
          <w:lang w:eastAsia="sk-SK"/>
        </w:rPr>
      </w:pPr>
    </w:p>
    <w:p w14:paraId="43D2B0AA" w14:textId="77777777" w:rsidR="002033E3" w:rsidRDefault="002033E3" w:rsidP="00B668A2">
      <w:pPr>
        <w:pStyle w:val="tl1"/>
        <w:rPr>
          <w:rFonts w:asciiTheme="minorHAnsi" w:hAnsiTheme="minorHAnsi" w:cs="Calibri"/>
          <w:b/>
          <w:bCs/>
          <w:sz w:val="20"/>
          <w:szCs w:val="20"/>
        </w:rPr>
      </w:pPr>
    </w:p>
    <w:p w14:paraId="226A1CFE" w14:textId="36D71ED3" w:rsidR="00A34B0B" w:rsidRPr="000D7349" w:rsidRDefault="00A80B0F" w:rsidP="00B668A2">
      <w:pPr>
        <w:pStyle w:val="tl1"/>
        <w:rPr>
          <w:rFonts w:asciiTheme="minorHAnsi" w:hAnsiTheme="minorHAnsi" w:cs="Calibri"/>
          <w:bCs/>
          <w:iCs/>
          <w:sz w:val="24"/>
          <w:szCs w:val="20"/>
        </w:rPr>
      </w:pPr>
      <w:r w:rsidRPr="00635166">
        <w:br w:type="column"/>
      </w:r>
      <w:r w:rsidR="00FF03ED">
        <w:rPr>
          <w:rFonts w:asciiTheme="minorHAnsi" w:hAnsiTheme="minorHAnsi" w:cs="Calibri"/>
          <w:b/>
          <w:bCs/>
          <w:iCs/>
          <w:sz w:val="24"/>
          <w:szCs w:val="20"/>
        </w:rPr>
        <w:lastRenderedPageBreak/>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1233973B" w:rsidR="00B47ADC"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FF03ED">
      <w:pPr>
        <w:shd w:val="clear" w:color="auto" w:fill="FFFFFF"/>
        <w:ind w:left="284" w:hanging="284"/>
        <w:jc w:val="both"/>
        <w:rPr>
          <w:rFonts w:asciiTheme="minorHAnsi" w:hAnsiTheme="minorHAnsi" w:cs="Cambria"/>
          <w:sz w:val="20"/>
          <w:szCs w:val="20"/>
        </w:rPr>
      </w:pPr>
      <w:r w:rsidRPr="000D127E">
        <w:rPr>
          <w:rFonts w:asciiTheme="minorHAnsi" w:hAnsiTheme="minorHAnsi" w:cs="Calibri"/>
          <w:sz w:val="20"/>
          <w:szCs w:val="20"/>
        </w:rPr>
        <w:t xml:space="preserve">3. Prílohou zmluvy o dielo bude aj </w:t>
      </w:r>
      <w:r w:rsidRPr="000D127E">
        <w:rPr>
          <w:rFonts w:asciiTheme="minorHAnsi" w:hAnsiTheme="minorHAnsi" w:cs="Cambria"/>
          <w:sz w:val="20"/>
          <w:szCs w:val="20"/>
          <w:u w:val="single"/>
        </w:rPr>
        <w:t>Banková záruka za riadne vykonanie Diela</w:t>
      </w:r>
      <w:r w:rsidRPr="000D127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FF03ED">
      <w:pPr>
        <w:shd w:val="clear" w:color="auto" w:fill="FFFFFF"/>
        <w:ind w:left="284"/>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37100349" w14:textId="77777777" w:rsidR="00A01220" w:rsidRPr="00A01220" w:rsidRDefault="00A01220" w:rsidP="00A01220">
      <w:pPr>
        <w:pStyle w:val="tl1"/>
        <w:rPr>
          <w:rFonts w:asciiTheme="minorHAnsi" w:hAnsiTheme="minorHAnsi" w:cs="Calibr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797F3DE9"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w:t>
      </w:r>
      <w:r>
        <w:rPr>
          <w:rFonts w:asciiTheme="minorHAnsi" w:hAnsiTheme="minorHAnsi" w:cs="Calibri"/>
          <w:sz w:val="20"/>
          <w:szCs w:val="20"/>
        </w:rPr>
        <w:t> </w:t>
      </w:r>
      <w:r w:rsidRPr="0074383E">
        <w:rPr>
          <w:rFonts w:asciiTheme="minorHAnsi" w:hAnsiTheme="minorHAnsi" w:cs="Calibri"/>
          <w:sz w:val="20"/>
          <w:szCs w:val="20"/>
        </w:rPr>
        <w:t>realizáciou</w:t>
      </w:r>
      <w:r>
        <w:rPr>
          <w:rFonts w:asciiTheme="minorHAnsi" w:hAnsiTheme="minorHAnsi" w:cs="Calibri"/>
          <w:sz w:val="20"/>
          <w:szCs w:val="20"/>
        </w:rPr>
        <w:t xml:space="preserve"> </w:t>
      </w:r>
      <w:r w:rsidRPr="0074383E">
        <w:rPr>
          <w:rFonts w:asciiTheme="minorHAnsi" w:hAnsiTheme="minorHAnsi" w:cs="Calibri"/>
          <w:sz w:val="20"/>
          <w:szCs w:val="20"/>
        </w:rPr>
        <w:t>predmetu zákazky podľa týchto SP (najmä prílohy č.</w:t>
      </w:r>
      <w:r w:rsidR="004F332C">
        <w:rPr>
          <w:rFonts w:asciiTheme="minorHAnsi" w:hAnsiTheme="minorHAnsi" w:cs="Calibri"/>
          <w:sz w:val="20"/>
          <w:szCs w:val="20"/>
        </w:rPr>
        <w:t>2 a</w:t>
      </w:r>
      <w:r w:rsidRPr="0074383E">
        <w:rPr>
          <w:rFonts w:asciiTheme="minorHAnsi" w:hAnsiTheme="minorHAnsi" w:cs="Calibri"/>
          <w:sz w:val="20"/>
          <w:szCs w:val="20"/>
        </w:rPr>
        <w:t xml:space="preserve"> </w:t>
      </w:r>
      <w:r>
        <w:rPr>
          <w:rFonts w:asciiTheme="minorHAnsi" w:hAnsiTheme="minorHAnsi" w:cs="Calibri"/>
          <w:sz w:val="20"/>
          <w:szCs w:val="20"/>
        </w:rPr>
        <w:t>3</w:t>
      </w:r>
      <w:r w:rsidRPr="0074383E">
        <w:rPr>
          <w:rFonts w:asciiTheme="minorHAnsi" w:hAnsiTheme="minorHAnsi" w:cs="Calibri"/>
          <w:sz w:val="20"/>
          <w:szCs w:val="20"/>
        </w:rPr>
        <w:t xml:space="preserve"> – projektová dokumentácia s neoceneným rozpočtom) a podľa požiadaviek uvedených v zmluve o dielo (príloha č. </w:t>
      </w:r>
      <w:r>
        <w:rPr>
          <w:rFonts w:asciiTheme="minorHAnsi" w:hAnsiTheme="minorHAnsi" w:cs="Calibri"/>
          <w:sz w:val="20"/>
          <w:szCs w:val="20"/>
        </w:rPr>
        <w:t>1</w:t>
      </w:r>
      <w:r w:rsidRPr="0074383E">
        <w:rPr>
          <w:rFonts w:asciiTheme="minorHAnsi" w:hAnsiTheme="minorHAnsi" w:cs="Calibri"/>
          <w:sz w:val="20"/>
          <w:szCs w:val="20"/>
        </w:rPr>
        <w:t xml:space="preserve">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2D96495F" w14:textId="7D41672D"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r w:rsidR="00C4052F">
        <w:rPr>
          <w:rFonts w:asciiTheme="minorHAnsi" w:hAnsiTheme="minorHAnsi" w:cs="Calibri"/>
          <w:sz w:val="20"/>
          <w:szCs w:val="20"/>
        </w:rPr>
        <w:t xml:space="preserve"> </w:t>
      </w: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157F249"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yplnený výkaz výmer musí byť predložený ako súčasť ponuky uchádzača v elektronickej podobe vo formáte .</w:t>
      </w:r>
      <w:proofErr w:type="spellStart"/>
      <w:r w:rsidR="00CA1F04" w:rsidRPr="0074383E">
        <w:rPr>
          <w:rFonts w:asciiTheme="minorHAnsi" w:hAnsiTheme="minorHAnsi" w:cs="Calibri"/>
          <w:sz w:val="20"/>
          <w:szCs w:val="20"/>
        </w:rPr>
        <w:t>pdf</w:t>
      </w:r>
      <w:proofErr w:type="spellEnd"/>
      <w:r w:rsidR="00CA1F04" w:rsidRPr="0074383E">
        <w:rPr>
          <w:rFonts w:asciiTheme="minorHAnsi" w:hAnsiTheme="minorHAnsi" w:cs="Calibri"/>
          <w:sz w:val="20"/>
          <w:szCs w:val="20"/>
        </w:rPr>
        <w:t xml:space="preserve"> </w:t>
      </w:r>
      <w:r w:rsidR="00CA1F04" w:rsidRPr="0074383E">
        <w:rPr>
          <w:rFonts w:asciiTheme="minorHAnsi" w:hAnsiTheme="minorHAnsi" w:cs="Calibri"/>
          <w:b/>
          <w:sz w:val="20"/>
          <w:szCs w:val="20"/>
        </w:rPr>
        <w:t xml:space="preserve">a vo formáte </w:t>
      </w:r>
      <w:proofErr w:type="spellStart"/>
      <w:r w:rsidR="00CA1F04" w:rsidRPr="0074383E">
        <w:rPr>
          <w:rFonts w:asciiTheme="minorHAnsi" w:hAnsiTheme="minorHAnsi" w:cs="Calibri"/>
          <w:b/>
          <w:sz w:val="20"/>
          <w:szCs w:val="20"/>
        </w:rPr>
        <w:t>xls</w:t>
      </w:r>
      <w:proofErr w:type="spellEnd"/>
      <w:r w:rsidR="00CA1F04" w:rsidRPr="0074383E">
        <w:rPr>
          <w:rFonts w:asciiTheme="minorHAnsi" w:hAnsiTheme="minorHAnsi" w:cs="Calibri"/>
          <w:b/>
          <w:sz w:val="20"/>
          <w:szCs w:val="20"/>
        </w:rPr>
        <w:t>/</w:t>
      </w:r>
      <w:proofErr w:type="spellStart"/>
      <w:r w:rsidR="00CA1F04" w:rsidRPr="0074383E">
        <w:rPr>
          <w:rFonts w:asciiTheme="minorHAnsi" w:hAnsiTheme="minorHAnsi" w:cs="Calibri"/>
          <w:b/>
          <w:sz w:val="20"/>
          <w:szCs w:val="20"/>
        </w:rPr>
        <w:t>xlsx</w:t>
      </w:r>
      <w:proofErr w:type="spellEnd"/>
      <w:r>
        <w:rPr>
          <w:rFonts w:asciiTheme="minorHAnsi" w:hAnsiTheme="minorHAnsi" w:cs="Calibri"/>
          <w:b/>
          <w:sz w:val="20"/>
          <w:szCs w:val="20"/>
        </w:rPr>
        <w:t xml:space="preserve"> (</w:t>
      </w:r>
      <w:r>
        <w:rPr>
          <w:rFonts w:asciiTheme="minorHAnsi" w:hAnsiTheme="minorHAnsi" w:cs="Arial"/>
          <w:b/>
          <w:bCs/>
          <w:iCs/>
          <w:sz w:val="20"/>
          <w:szCs w:val="20"/>
        </w:rPr>
        <w:t>(</w:t>
      </w:r>
      <w:r w:rsidRPr="008C65E4">
        <w:rPr>
          <w:rFonts w:ascii="Calibri" w:hAnsi="Calibri" w:cs="Times New Roman"/>
          <w:iCs/>
          <w:sz w:val="20"/>
          <w:szCs w:val="20"/>
        </w:rPr>
        <w:t>Vo formáte .</w:t>
      </w:r>
      <w:proofErr w:type="spellStart"/>
      <w:r w:rsidRPr="008C65E4">
        <w:rPr>
          <w:rFonts w:ascii="Calibri" w:hAnsi="Calibri" w:cs="Times New Roman"/>
          <w:iCs/>
          <w:sz w:val="20"/>
          <w:szCs w:val="20"/>
        </w:rPr>
        <w:t>pdf</w:t>
      </w:r>
      <w:proofErr w:type="spellEnd"/>
      <w:r w:rsidRPr="008C65E4">
        <w:rPr>
          <w:rFonts w:ascii="Calibri" w:hAnsi="Calibri" w:cs="Times New Roman"/>
          <w:iCs/>
          <w:sz w:val="20"/>
          <w:szCs w:val="20"/>
        </w:rPr>
        <w:t xml:space="preserve"> (v podpísanej forme) 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6E751FA1"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20035DCE"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77777777" w:rsidR="004B6A6D" w:rsidRPr="004F1336"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Uchádzač preukáže splnenie podmienky účasti podľa </w:t>
      </w:r>
      <w:r w:rsidRPr="004F1336">
        <w:rPr>
          <w:rFonts w:asciiTheme="minorHAnsi" w:hAnsiTheme="minorHAnsi" w:cstheme="minorHAnsi"/>
          <w:b/>
          <w:sz w:val="20"/>
          <w:szCs w:val="20"/>
          <w:lang w:eastAsia="sk-SK"/>
        </w:rPr>
        <w:t>§ 34 ods. 1 písm. b)</w:t>
      </w:r>
      <w:r w:rsidRPr="004F1336">
        <w:rPr>
          <w:rFonts w:asciiTheme="minorHAnsi" w:hAnsiTheme="minorHAnsi" w:cstheme="minorHAnsi"/>
          <w:sz w:val="20"/>
          <w:szCs w:val="20"/>
          <w:lang w:eastAsia="sk-SK"/>
        </w:rPr>
        <w:t xml:space="preserve"> ZVO </w:t>
      </w:r>
      <w:r w:rsidRPr="004F1336">
        <w:rPr>
          <w:rFonts w:asciiTheme="minorHAnsi" w:hAnsiTheme="minorHAnsi" w:cstheme="minorHAnsi"/>
          <w:b/>
          <w:sz w:val="20"/>
          <w:szCs w:val="20"/>
          <w:lang w:eastAsia="sk-SK"/>
        </w:rPr>
        <w:t>predložením zoznamu stavebných prác uskutočnených za predchádzajúcich päť rokov</w:t>
      </w:r>
      <w:r w:rsidRPr="004F1336">
        <w:rPr>
          <w:rFonts w:asciiTheme="minorHAnsi" w:hAnsiTheme="minorHAnsi" w:cstheme="minorHAnsi"/>
          <w:sz w:val="20"/>
          <w:szCs w:val="20"/>
          <w:lang w:eastAsia="sk-SK"/>
        </w:rPr>
        <w:t xml:space="preserve"> od vyhlásenia verejného obstarávania </w:t>
      </w:r>
      <w:r w:rsidRPr="004F1336">
        <w:rPr>
          <w:rFonts w:asciiTheme="minorHAnsi" w:hAnsiTheme="minorHAnsi" w:cstheme="minorHAnsi"/>
          <w:b/>
          <w:sz w:val="20"/>
          <w:szCs w:val="20"/>
          <w:lang w:eastAsia="sk-SK"/>
        </w:rPr>
        <w:t>s uvedením cien, miest a lehôt uskutočnenia stavebných prác</w:t>
      </w:r>
      <w:r w:rsidRPr="004F1336">
        <w:rPr>
          <w:rFonts w:asciiTheme="minorHAnsi" w:hAnsiTheme="minorHAnsi" w:cstheme="minorHAnsi"/>
          <w:sz w:val="20"/>
          <w:szCs w:val="20"/>
          <w:lang w:eastAsia="sk-SK"/>
        </w:rPr>
        <w:t xml:space="preserve">; zoznam musí byť </w:t>
      </w:r>
      <w:r w:rsidRPr="004F1336">
        <w:rPr>
          <w:rFonts w:asciiTheme="minorHAnsi" w:hAnsiTheme="minorHAnsi" w:cstheme="minorHAnsi"/>
          <w:sz w:val="20"/>
          <w:szCs w:val="20"/>
          <w:u w:val="single"/>
          <w:lang w:eastAsia="sk-SK"/>
        </w:rPr>
        <w:t>doplnený potvrdením</w:t>
      </w:r>
      <w:r w:rsidRPr="004F1336">
        <w:rPr>
          <w:rFonts w:asciiTheme="minorHAnsi" w:hAnsiTheme="minorHAnsi" w:cstheme="minorHAnsi"/>
          <w:sz w:val="20"/>
          <w:szCs w:val="20"/>
          <w:lang w:eastAsia="sk-SK"/>
        </w:rPr>
        <w:t xml:space="preserve"> (potvrdeniami) </w:t>
      </w:r>
      <w:r w:rsidRPr="004F1336">
        <w:rPr>
          <w:rFonts w:asciiTheme="minorHAnsi" w:hAnsiTheme="minorHAnsi" w:cstheme="minorHAnsi"/>
          <w:sz w:val="20"/>
          <w:szCs w:val="20"/>
          <w:u w:val="single"/>
          <w:lang w:eastAsia="sk-SK"/>
        </w:rPr>
        <w:t>o uspokojivom vykonaní stavebných prác a zhodnotení uskutočnených stavebných prác podľa obchodných podmienok</w:t>
      </w:r>
      <w:r w:rsidRPr="004F1336">
        <w:rPr>
          <w:rFonts w:asciiTheme="minorHAnsi" w:hAnsiTheme="minorHAnsi" w:cstheme="minorHAnsi"/>
          <w:sz w:val="20"/>
          <w:szCs w:val="20"/>
          <w:lang w:eastAsia="sk-SK"/>
        </w:rPr>
        <w:t>, ak odberateľom</w:t>
      </w:r>
    </w:p>
    <w:p w14:paraId="5DC5D100"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lastRenderedPageBreak/>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4F1336"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4F1336" w:rsidRDefault="004B6A6D" w:rsidP="004B6A6D">
      <w:pPr>
        <w:autoSpaceDE w:val="0"/>
        <w:spacing w:line="251" w:lineRule="exact"/>
        <w:jc w:val="both"/>
        <w:rPr>
          <w:rFonts w:asciiTheme="minorHAnsi" w:hAnsiTheme="minorHAnsi" w:cstheme="minorHAnsi"/>
          <w:b/>
          <w:bCs/>
          <w:sz w:val="20"/>
          <w:szCs w:val="20"/>
          <w:lang w:eastAsia="sk-SK"/>
        </w:rPr>
      </w:pPr>
      <w:r w:rsidRPr="004F1336">
        <w:rPr>
          <w:rFonts w:asciiTheme="minorHAnsi" w:hAnsiTheme="minorHAnsi" w:cstheme="minorHAnsi"/>
          <w:b/>
          <w:sz w:val="20"/>
          <w:szCs w:val="20"/>
          <w:lang w:eastAsia="sk-SK"/>
        </w:rPr>
        <w:t>Minimálna úroveň:</w:t>
      </w:r>
    </w:p>
    <w:p w14:paraId="12123236" w14:textId="496C4EA7" w:rsidR="004B6A6D" w:rsidRPr="002F1505" w:rsidRDefault="004B6A6D" w:rsidP="002F1505">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4F1336">
        <w:rPr>
          <w:rFonts w:asciiTheme="minorHAnsi" w:hAnsiTheme="minorHAnsi" w:cstheme="minorHAnsi"/>
          <w:sz w:val="20"/>
          <w:szCs w:val="20"/>
          <w:lang w:eastAsia="sk-SK"/>
        </w:rPr>
        <w:t>t.j</w:t>
      </w:r>
      <w:proofErr w:type="spellEnd"/>
      <w:r w:rsidRPr="004F1336">
        <w:rPr>
          <w:rFonts w:asciiTheme="minorHAnsi" w:hAnsiTheme="minorHAnsi" w:cstheme="minorHAnsi"/>
          <w:sz w:val="20"/>
          <w:szCs w:val="20"/>
          <w:lang w:eastAsia="sk-SK"/>
        </w:rPr>
        <w:t xml:space="preserve">. 5 rokov spätne od vyhlásenia verejného obstarávania v súhrnnej hodnote minimálne </w:t>
      </w:r>
      <w:r w:rsidR="00C4052F">
        <w:rPr>
          <w:rFonts w:asciiTheme="minorHAnsi" w:hAnsiTheme="minorHAnsi" w:cstheme="minorHAnsi"/>
          <w:b/>
          <w:bCs/>
          <w:sz w:val="20"/>
          <w:szCs w:val="20"/>
          <w:lang w:eastAsia="sk-SK"/>
        </w:rPr>
        <w:t>100</w:t>
      </w:r>
      <w:r w:rsidR="00F4660F">
        <w:rPr>
          <w:rFonts w:asciiTheme="minorHAnsi" w:hAnsiTheme="minorHAnsi" w:cstheme="minorHAnsi"/>
          <w:b/>
          <w:bCs/>
          <w:sz w:val="20"/>
          <w:szCs w:val="20"/>
          <w:lang w:eastAsia="sk-SK"/>
        </w:rPr>
        <w:t>. 000,- EUR</w:t>
      </w:r>
      <w:r w:rsidR="000065B3">
        <w:rPr>
          <w:rFonts w:asciiTheme="minorHAnsi" w:hAnsiTheme="minorHAnsi" w:cstheme="minorHAnsi"/>
          <w:b/>
          <w:bCs/>
          <w:sz w:val="20"/>
          <w:szCs w:val="20"/>
          <w:lang w:eastAsia="sk-SK"/>
        </w:rPr>
        <w:t xml:space="preserve"> bez DPH</w:t>
      </w:r>
      <w:r w:rsidRPr="004F1336">
        <w:rPr>
          <w:rFonts w:asciiTheme="minorHAnsi" w:hAnsiTheme="minorHAnsi" w:cstheme="minorHAnsi"/>
          <w:sz w:val="20"/>
          <w:szCs w:val="20"/>
          <w:lang w:eastAsia="sk-SK"/>
        </w:rPr>
        <w:t>.</w:t>
      </w:r>
      <w:r w:rsidR="002F1505">
        <w:rPr>
          <w:rFonts w:asciiTheme="minorHAnsi" w:hAnsiTheme="minorHAnsi" w:cstheme="minorHAnsi"/>
          <w:sz w:val="20"/>
          <w:szCs w:val="20"/>
          <w:lang w:eastAsia="sk-SK"/>
        </w:rPr>
        <w:t xml:space="preserve"> </w:t>
      </w:r>
      <w:r w:rsidRPr="004F1336">
        <w:rPr>
          <w:rFonts w:asciiTheme="minorHAnsi" w:hAnsiTheme="minorHAnsi" w:cstheme="minorHAnsi"/>
          <w:b/>
          <w:bCs/>
          <w:sz w:val="20"/>
          <w:szCs w:val="20"/>
          <w:lang w:val="x-none" w:eastAsia="sk-SK"/>
        </w:rPr>
        <w:t>Pod stavebnými prácami rovnakého charakteru sa myslia práce súvisiace</w:t>
      </w:r>
      <w:r w:rsidRPr="004F1336">
        <w:rPr>
          <w:rFonts w:asciiTheme="minorHAnsi" w:hAnsiTheme="minorHAnsi" w:cstheme="minorHAnsi"/>
          <w:sz w:val="20"/>
          <w:szCs w:val="20"/>
          <w:lang w:val="x-none" w:eastAsia="sk-SK"/>
        </w:rPr>
        <w:t xml:space="preserve"> </w:t>
      </w:r>
      <w:r w:rsidRPr="004F1336">
        <w:rPr>
          <w:rFonts w:asciiTheme="minorHAnsi" w:hAnsiTheme="minorHAnsi" w:cstheme="minorHAnsi"/>
          <w:b/>
          <w:bCs/>
          <w:sz w:val="20"/>
          <w:szCs w:val="20"/>
          <w:lang w:val="x-none" w:eastAsia="sk-SK"/>
        </w:rPr>
        <w:t>s výstavbou/rekonštrukciou</w:t>
      </w:r>
      <w:r w:rsidR="00903CD6">
        <w:rPr>
          <w:rFonts w:asciiTheme="minorHAnsi" w:hAnsiTheme="minorHAnsi" w:cstheme="minorHAnsi"/>
          <w:b/>
          <w:bCs/>
          <w:sz w:val="20"/>
          <w:szCs w:val="20"/>
          <w:lang w:eastAsia="sk-SK"/>
        </w:rPr>
        <w:t>/modernizáciou</w:t>
      </w:r>
      <w:r w:rsidRPr="004F1336">
        <w:rPr>
          <w:rFonts w:asciiTheme="minorHAnsi" w:hAnsiTheme="minorHAnsi" w:cstheme="minorHAnsi"/>
          <w:b/>
          <w:bCs/>
          <w:sz w:val="20"/>
          <w:szCs w:val="20"/>
          <w:lang w:val="x-none" w:eastAsia="sk-SK"/>
        </w:rPr>
        <w:t xml:space="preserve"> </w:t>
      </w:r>
      <w:r w:rsidR="00C4052F">
        <w:rPr>
          <w:rFonts w:asciiTheme="minorHAnsi" w:hAnsiTheme="minorHAnsi" w:cstheme="minorHAnsi"/>
          <w:b/>
          <w:bCs/>
          <w:sz w:val="20"/>
          <w:szCs w:val="20"/>
          <w:lang w:eastAsia="sk-SK"/>
        </w:rPr>
        <w:t>plynových kotolní</w:t>
      </w:r>
      <w:r w:rsidRPr="004F1336">
        <w:rPr>
          <w:rFonts w:asciiTheme="minorHAnsi" w:hAnsiTheme="minorHAnsi" w:cstheme="minorHAnsi"/>
          <w:sz w:val="20"/>
          <w:szCs w:val="20"/>
          <w:lang w:val="x-none" w:eastAsia="sk-SK"/>
        </w:rPr>
        <w:t>. Jednotlivé plnenia sa pre účely splnenia predmetnej podmienky účasti môžu sčitovať.</w:t>
      </w:r>
    </w:p>
    <w:p w14:paraId="5F1D0C05" w14:textId="77777777" w:rsidR="004B6A6D" w:rsidRPr="004F1336" w:rsidRDefault="004B6A6D" w:rsidP="004B6A6D">
      <w:pPr>
        <w:autoSpaceDE w:val="0"/>
        <w:spacing w:line="251" w:lineRule="exact"/>
        <w:jc w:val="both"/>
        <w:rPr>
          <w:rFonts w:asciiTheme="minorHAnsi" w:hAnsiTheme="minorHAnsi" w:cstheme="minorHAnsi"/>
          <w:b/>
          <w:sz w:val="20"/>
          <w:szCs w:val="20"/>
          <w:lang w:eastAsia="sk-SK"/>
        </w:rPr>
      </w:pPr>
    </w:p>
    <w:p w14:paraId="786303D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09964744"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6538A33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55FADF7C"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3A503A37" w14:textId="2B300BC1" w:rsidR="004B6A6D"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5D038BB6"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vylúčenie podľa </w:t>
      </w:r>
      <w:hyperlink r:id="rId14" w:anchor="f5392797" w:tgtFrame="_blank" w:tooltip="https://www.epi.sk/zz/2015-343#f5392797" w:history="1">
        <w:r w:rsidRPr="008B15CB">
          <w:rPr>
            <w:rFonts w:asciiTheme="minorHAnsi" w:hAnsiTheme="minorHAnsi" w:cstheme="minorHAnsi"/>
            <w:sz w:val="20"/>
            <w:szCs w:val="20"/>
            <w:lang w:eastAsia="sk-SK"/>
          </w:rPr>
          <w:t>§ 40 ods. 8 ZVO.</w:t>
        </w:r>
      </w:hyperlink>
    </w:p>
    <w:p w14:paraId="219DD775" w14:textId="77777777" w:rsidR="00B03CB2" w:rsidRPr="004F1336"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11A0B08F"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je 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77777777"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77777777"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lastRenderedPageBreak/>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xml:space="preserve">. § 39 ZVO, vyhlášky Úradu pre 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5"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3"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3C2F4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63BAFDFE" w14:textId="284E048A" w:rsidR="003C2F42" w:rsidRPr="00C34705" w:rsidRDefault="003C2F42" w:rsidP="003C2F42">
      <w:pPr>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214B1E">
        <w:rPr>
          <w:rFonts w:asciiTheme="minorHAnsi" w:hAnsiTheme="minorHAnsi" w:cstheme="minorHAnsi"/>
          <w:sz w:val="20"/>
          <w:szCs w:val="20"/>
        </w:rPr>
        <w:t>Rekonštrukcia plynovej kotolne</w:t>
      </w:r>
    </w:p>
    <w:p w14:paraId="17AEF2BC" w14:textId="2FA241D9" w:rsidR="003C2F42" w:rsidRPr="00C34705" w:rsidRDefault="003C2F42" w:rsidP="003C2F42">
      <w:pPr>
        <w:tabs>
          <w:tab w:val="left" w:pos="3119"/>
        </w:tabs>
        <w:ind w:left="3119" w:hanging="3119"/>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r w:rsidR="00214B1E">
        <w:rPr>
          <w:rFonts w:asciiTheme="minorHAnsi" w:hAnsiTheme="minorHAnsi" w:cstheme="minorHAnsi"/>
          <w:sz w:val="20"/>
          <w:szCs w:val="20"/>
        </w:rPr>
        <w:t>Stredná odborná škola lesnícka</w:t>
      </w:r>
      <w:r w:rsidRPr="00C34705">
        <w:rPr>
          <w:rFonts w:asciiTheme="minorHAnsi" w:hAnsiTheme="minorHAnsi" w:cstheme="minorHAnsi"/>
          <w:sz w:val="20"/>
          <w:szCs w:val="20"/>
        </w:rPr>
        <w:t xml:space="preserve">, </w:t>
      </w:r>
      <w:r w:rsidR="00214B1E">
        <w:rPr>
          <w:rFonts w:asciiTheme="minorHAnsi" w:hAnsiTheme="minorHAnsi" w:cstheme="minorHAnsi"/>
          <w:sz w:val="20"/>
          <w:szCs w:val="20"/>
        </w:rPr>
        <w:t>Akademická 16, 969 01 Banská Štiavnica</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474DD02E"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sz w:val="20"/>
          <w:szCs w:val="20"/>
        </w:rPr>
        <w:t xml:space="preserve"> </w:t>
      </w:r>
      <w:r w:rsidRPr="00C34705">
        <w:rPr>
          <w:rFonts w:asciiTheme="minorHAnsi" w:hAnsiTheme="minorHAnsi" w:cstheme="minorHAnsi"/>
          <w:i/>
          <w:sz w:val="20"/>
          <w:szCs w:val="20"/>
          <w:highlight w:val="yellow"/>
        </w:rPr>
        <w:t>(vyplní uchádzač)</w:t>
      </w:r>
    </w:p>
    <w:bookmarkEnd w:id="3"/>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4155C442"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Potvrdenie štatutárnym orgánom uchádzača:</w:t>
      </w:r>
    </w:p>
    <w:p w14:paraId="487A1471" w14:textId="58AC8FCB"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w:t>
      </w:r>
      <w:proofErr w:type="spellStart"/>
      <w:r w:rsidRPr="00C34705">
        <w:rPr>
          <w:rFonts w:asciiTheme="minorHAnsi" w:hAnsiTheme="minorHAnsi" w:cstheme="minorHAnsi"/>
          <w:i/>
          <w:sz w:val="20"/>
          <w:szCs w:val="20"/>
        </w:rPr>
        <w:t>pdf</w:t>
      </w:r>
      <w:proofErr w:type="spellEnd"/>
      <w:r w:rsidRPr="00C34705">
        <w:rPr>
          <w:rFonts w:asciiTheme="minorHAnsi" w:hAnsiTheme="minorHAnsi" w:cstheme="minorHAnsi"/>
          <w:i/>
          <w:sz w:val="20"/>
          <w:szCs w:val="20"/>
        </w:rPr>
        <w:t>“</w:t>
      </w:r>
    </w:p>
    <w:p w14:paraId="41552329"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p w14:paraId="58B62BEE" w14:textId="77777777" w:rsidR="00923444" w:rsidRPr="00C34705" w:rsidRDefault="00923444" w:rsidP="003B43E9">
      <w:pPr>
        <w:pStyle w:val="tl1"/>
        <w:jc w:val="left"/>
        <w:rPr>
          <w:rFonts w:asciiTheme="minorHAnsi" w:hAnsiTheme="minorHAnsi" w:cstheme="minorHAnsi"/>
          <w:bCs/>
          <w:iCs/>
          <w:sz w:val="20"/>
          <w:szCs w:val="20"/>
        </w:rPr>
      </w:pPr>
    </w:p>
    <w:p w14:paraId="577BA334" w14:textId="77777777" w:rsidR="00923444" w:rsidRPr="00C34705" w:rsidRDefault="00923444" w:rsidP="00AC5EEE">
      <w:pPr>
        <w:pStyle w:val="tl1"/>
        <w:rPr>
          <w:rFonts w:asciiTheme="minorHAnsi" w:hAnsiTheme="minorHAnsi" w:cstheme="minorHAnsi"/>
          <w:bCs/>
          <w:iCs/>
          <w:sz w:val="20"/>
          <w:szCs w:val="20"/>
        </w:rPr>
      </w:pPr>
    </w:p>
    <w:sectPr w:rsidR="00923444" w:rsidRPr="00C34705" w:rsidSect="00042A5E">
      <w:headerReference w:type="default" r:id="rId16"/>
      <w:footerReference w:type="even" r:id="rId17"/>
      <w:footerReference w:type="default" r:id="rId18"/>
      <w:headerReference w:type="first" r:id="rId19"/>
      <w:footerReference w:type="first" r:id="rId20"/>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6CD1A" w14:textId="77777777" w:rsidR="00856879" w:rsidRDefault="00856879" w:rsidP="00A34B0B">
      <w:r>
        <w:separator/>
      </w:r>
    </w:p>
  </w:endnote>
  <w:endnote w:type="continuationSeparator" w:id="0">
    <w:p w14:paraId="60485F91" w14:textId="77777777" w:rsidR="00856879" w:rsidRDefault="00856879"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91C39" w14:textId="77777777" w:rsidR="00856879" w:rsidRDefault="00856879" w:rsidP="00A34B0B">
      <w:r>
        <w:separator/>
      </w:r>
    </w:p>
  </w:footnote>
  <w:footnote w:type="continuationSeparator" w:id="0">
    <w:p w14:paraId="250DC787" w14:textId="77777777" w:rsidR="00856879" w:rsidRDefault="00856879"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35C4DE12" w:rsidR="006E5623" w:rsidRDefault="00A55FA3" w:rsidP="006E5623">
    <w:pPr>
      <w:pStyle w:val="Hlavika"/>
      <w:tabs>
        <w:tab w:val="clear" w:pos="4536"/>
        <w:tab w:val="right" w:pos="9354"/>
      </w:tabs>
      <w:jc w:val="right"/>
      <w:rPr>
        <w:rFonts w:ascii="Arial Narrow" w:hAnsi="Arial Narrow"/>
        <w:sz w:val="22"/>
        <w:szCs w:val="22"/>
        <w:lang w:val="sk-SK"/>
      </w:rPr>
    </w:pPr>
    <w:r>
      <w:rPr>
        <w:rFonts w:ascii="Cambria" w:hAnsi="Cambria" w:cs="Cambria"/>
        <w:szCs w:val="24"/>
        <w:lang w:val="sk-SK"/>
      </w:rPr>
      <w:t xml:space="preserve">                                                                                                                       </w:t>
    </w:r>
    <w:r w:rsidR="00AF2506">
      <w:rPr>
        <w:rFonts w:ascii="Cambria" w:hAnsi="Cambria" w:cs="Cambria"/>
        <w:szCs w:val="24"/>
        <w:lang w:val="sk-SK"/>
      </w:rPr>
      <w:t xml:space="preserve"> </w:t>
    </w:r>
    <w:r w:rsidR="000E5525">
      <w:rPr>
        <w:rFonts w:ascii="Arial Narrow" w:hAnsi="Arial Narrow"/>
        <w:sz w:val="22"/>
        <w:szCs w:val="22"/>
        <w:lang w:val="sk-SK"/>
      </w:rPr>
      <w:t>Stredná odborná škola lesnícka</w:t>
    </w:r>
  </w:p>
  <w:p w14:paraId="3532F400" w14:textId="40DFA276" w:rsidR="006E5623" w:rsidRDefault="000E5525" w:rsidP="006E5623">
    <w:pPr>
      <w:pStyle w:val="Hlavika"/>
      <w:tabs>
        <w:tab w:val="clear" w:pos="4536"/>
        <w:tab w:val="right" w:pos="9354"/>
      </w:tabs>
      <w:jc w:val="right"/>
      <w:rPr>
        <w:rFonts w:ascii="Arial Narrow" w:hAnsi="Arial Narrow"/>
        <w:b/>
        <w:sz w:val="22"/>
        <w:szCs w:val="22"/>
        <w:lang w:val="sk-SK"/>
      </w:rPr>
    </w:pPr>
    <w:r>
      <w:rPr>
        <w:rFonts w:ascii="Arial Narrow" w:hAnsi="Arial Narrow"/>
        <w:sz w:val="22"/>
        <w:szCs w:val="22"/>
        <w:lang w:val="sk-SK"/>
      </w:rPr>
      <w:t>Akademická 16</w:t>
    </w:r>
    <w:r w:rsidR="006E5623">
      <w:rPr>
        <w:rFonts w:ascii="Arial Narrow" w:hAnsi="Arial Narrow"/>
        <w:sz w:val="22"/>
        <w:szCs w:val="22"/>
        <w:lang w:val="sk-SK"/>
      </w:rPr>
      <w:t>,</w:t>
    </w:r>
  </w:p>
  <w:p w14:paraId="40D76C07" w14:textId="1A5604D5" w:rsidR="0090230D" w:rsidRPr="006E5623" w:rsidRDefault="006E5623" w:rsidP="006E5623">
    <w:pPr>
      <w:pStyle w:val="Hlavika"/>
      <w:pBdr>
        <w:bottom w:val="single" w:sz="4" w:space="6" w:color="auto"/>
      </w:pBdr>
      <w:tabs>
        <w:tab w:val="clear" w:pos="4536"/>
      </w:tabs>
      <w:jc w:val="right"/>
      <w:rPr>
        <w:rFonts w:asciiTheme="minorHAnsi" w:hAnsiTheme="minorHAnsi"/>
        <w:szCs w:val="24"/>
        <w:lang w:val="sk-SK"/>
      </w:rPr>
    </w:pPr>
    <w:r>
      <w:rPr>
        <w:rFonts w:ascii="Arial Narrow" w:hAnsi="Arial Narrow"/>
        <w:sz w:val="22"/>
        <w:szCs w:val="22"/>
        <w:lang w:val="sk-SK"/>
      </w:rPr>
      <w:t>9</w:t>
    </w:r>
    <w:r w:rsidR="000E5525">
      <w:rPr>
        <w:rFonts w:ascii="Arial Narrow" w:hAnsi="Arial Narrow"/>
        <w:sz w:val="22"/>
        <w:szCs w:val="22"/>
        <w:lang w:val="sk-SK"/>
      </w:rPr>
      <w:t>69</w:t>
    </w:r>
    <w:r>
      <w:rPr>
        <w:rFonts w:ascii="Arial Narrow" w:hAnsi="Arial Narrow"/>
        <w:sz w:val="22"/>
        <w:szCs w:val="22"/>
        <w:lang w:val="sk-SK"/>
      </w:rPr>
      <w:t xml:space="preserve"> 01 </w:t>
    </w:r>
    <w:r w:rsidR="000E5525">
      <w:rPr>
        <w:rFonts w:ascii="Arial Narrow" w:hAnsi="Arial Narrow"/>
        <w:sz w:val="22"/>
        <w:szCs w:val="22"/>
        <w:lang w:val="sk-SK"/>
      </w:rPr>
      <w:t>Banská Štiavnica</w:t>
    </w:r>
    <w:r w:rsidR="00A55FA3">
      <w:rPr>
        <w:rFonts w:ascii="Cambria" w:hAnsi="Cambria" w:cs="Cambria"/>
        <w:szCs w:val="24"/>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CEF4EBD"/>
    <w:multiLevelType w:val="multilevel"/>
    <w:tmpl w:val="BE7AC1D6"/>
    <w:lvl w:ilvl="0">
      <w:start w:val="1"/>
      <w:numFmt w:val="decimal"/>
      <w:lvlText w:val="%1"/>
      <w:lvlJc w:val="left"/>
      <w:pPr>
        <w:ind w:left="360" w:hanging="360"/>
      </w:pPr>
      <w:rPr>
        <w:rFonts w:hint="default"/>
        <w:b w:val="0"/>
      </w:rPr>
    </w:lvl>
    <w:lvl w:ilvl="1">
      <w:start w:val="5"/>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424" w:hanging="72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636" w:hanging="108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4848" w:hanging="1440"/>
      </w:pPr>
      <w:rPr>
        <w:rFonts w:hint="default"/>
        <w:b w:val="0"/>
      </w:rPr>
    </w:lvl>
  </w:abstractNum>
  <w:abstractNum w:abstractNumId="4"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0"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4"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18"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9"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3"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5"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7" w15:restartNumberingAfterBreak="0">
    <w:nsid w:val="6E075B49"/>
    <w:multiLevelType w:val="hybridMultilevel"/>
    <w:tmpl w:val="6B90E34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9"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0"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28"/>
  </w:num>
  <w:num w:numId="2" w16cid:durableId="177039919">
    <w:abstractNumId w:val="15"/>
  </w:num>
  <w:num w:numId="3" w16cid:durableId="922909089">
    <w:abstractNumId w:val="22"/>
  </w:num>
  <w:num w:numId="4" w16cid:durableId="626812507">
    <w:abstractNumId w:val="2"/>
  </w:num>
  <w:num w:numId="5" w16cid:durableId="808203209">
    <w:abstractNumId w:val="20"/>
  </w:num>
  <w:num w:numId="6" w16cid:durableId="160968702">
    <w:abstractNumId w:val="13"/>
  </w:num>
  <w:num w:numId="7" w16cid:durableId="898127681">
    <w:abstractNumId w:val="8"/>
  </w:num>
  <w:num w:numId="8" w16cid:durableId="1499538069">
    <w:abstractNumId w:val="10"/>
  </w:num>
  <w:num w:numId="9" w16cid:durableId="356124739">
    <w:abstractNumId w:val="21"/>
  </w:num>
  <w:num w:numId="10" w16cid:durableId="296185403">
    <w:abstractNumId w:val="31"/>
  </w:num>
  <w:num w:numId="11" w16cid:durableId="2134015536">
    <w:abstractNumId w:val="0"/>
  </w:num>
  <w:num w:numId="12" w16cid:durableId="242420628">
    <w:abstractNumId w:val="1"/>
  </w:num>
  <w:num w:numId="13" w16cid:durableId="523055273">
    <w:abstractNumId w:val="23"/>
  </w:num>
  <w:num w:numId="14" w16cid:durableId="1021249557">
    <w:abstractNumId w:val="19"/>
  </w:num>
  <w:num w:numId="15" w16cid:durableId="2118215292">
    <w:abstractNumId w:val="24"/>
  </w:num>
  <w:num w:numId="16" w16cid:durableId="1931428348">
    <w:abstractNumId w:val="11"/>
  </w:num>
  <w:num w:numId="17" w16cid:durableId="1126503504">
    <w:abstractNumId w:val="14"/>
  </w:num>
  <w:num w:numId="18" w16cid:durableId="389967056">
    <w:abstractNumId w:val="26"/>
  </w:num>
  <w:num w:numId="19" w16cid:durableId="186411161">
    <w:abstractNumId w:val="16"/>
  </w:num>
  <w:num w:numId="20" w16cid:durableId="789206253">
    <w:abstractNumId w:val="4"/>
  </w:num>
  <w:num w:numId="21" w16cid:durableId="191237305">
    <w:abstractNumId w:val="18"/>
  </w:num>
  <w:num w:numId="22" w16cid:durableId="1217202456">
    <w:abstractNumId w:val="12"/>
  </w:num>
  <w:num w:numId="23" w16cid:durableId="110247950">
    <w:abstractNumId w:val="6"/>
  </w:num>
  <w:num w:numId="24" w16cid:durableId="642778648">
    <w:abstractNumId w:val="9"/>
  </w:num>
  <w:num w:numId="25" w16cid:durableId="1373188209">
    <w:abstractNumId w:val="7"/>
  </w:num>
  <w:num w:numId="26" w16cid:durableId="1089423354">
    <w:abstractNumId w:val="5"/>
  </w:num>
  <w:num w:numId="27" w16cid:durableId="1198467735">
    <w:abstractNumId w:val="25"/>
  </w:num>
  <w:num w:numId="28" w16cid:durableId="1231306290">
    <w:abstractNumId w:val="30"/>
  </w:num>
  <w:num w:numId="29" w16cid:durableId="1021979461">
    <w:abstractNumId w:val="29"/>
  </w:num>
  <w:num w:numId="30" w16cid:durableId="1211721243">
    <w:abstractNumId w:val="17"/>
  </w:num>
  <w:num w:numId="31" w16cid:durableId="1514029830">
    <w:abstractNumId w:val="32"/>
  </w:num>
  <w:num w:numId="32" w16cid:durableId="338585678">
    <w:abstractNumId w:val="27"/>
  </w:num>
  <w:num w:numId="33" w16cid:durableId="1339694900">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065B3"/>
    <w:rsid w:val="0001196F"/>
    <w:rsid w:val="00020722"/>
    <w:rsid w:val="000222A3"/>
    <w:rsid w:val="00024CE7"/>
    <w:rsid w:val="000340C4"/>
    <w:rsid w:val="00042A5E"/>
    <w:rsid w:val="00047B9B"/>
    <w:rsid w:val="00055214"/>
    <w:rsid w:val="00055CF6"/>
    <w:rsid w:val="00061947"/>
    <w:rsid w:val="00064E29"/>
    <w:rsid w:val="0006628C"/>
    <w:rsid w:val="000671DA"/>
    <w:rsid w:val="00072972"/>
    <w:rsid w:val="00072C05"/>
    <w:rsid w:val="00075DC4"/>
    <w:rsid w:val="00090110"/>
    <w:rsid w:val="00091105"/>
    <w:rsid w:val="00092247"/>
    <w:rsid w:val="000A33FF"/>
    <w:rsid w:val="000A4961"/>
    <w:rsid w:val="000C1898"/>
    <w:rsid w:val="000C7831"/>
    <w:rsid w:val="000D15DC"/>
    <w:rsid w:val="000D7349"/>
    <w:rsid w:val="000E3ABD"/>
    <w:rsid w:val="000E4F13"/>
    <w:rsid w:val="000E5525"/>
    <w:rsid w:val="000F6A34"/>
    <w:rsid w:val="001005C5"/>
    <w:rsid w:val="00101B4C"/>
    <w:rsid w:val="00102CF3"/>
    <w:rsid w:val="00111E8A"/>
    <w:rsid w:val="00114E28"/>
    <w:rsid w:val="0011661E"/>
    <w:rsid w:val="00117F9D"/>
    <w:rsid w:val="0013041E"/>
    <w:rsid w:val="0015395D"/>
    <w:rsid w:val="001561FA"/>
    <w:rsid w:val="00156C4B"/>
    <w:rsid w:val="001620FC"/>
    <w:rsid w:val="001633BD"/>
    <w:rsid w:val="0017181B"/>
    <w:rsid w:val="0018099F"/>
    <w:rsid w:val="0018175D"/>
    <w:rsid w:val="00190172"/>
    <w:rsid w:val="001A0EBC"/>
    <w:rsid w:val="001A162B"/>
    <w:rsid w:val="001A2A1C"/>
    <w:rsid w:val="001A4EA7"/>
    <w:rsid w:val="001B776D"/>
    <w:rsid w:val="001C5388"/>
    <w:rsid w:val="001D374B"/>
    <w:rsid w:val="001E06DB"/>
    <w:rsid w:val="001F542D"/>
    <w:rsid w:val="00201E8C"/>
    <w:rsid w:val="002033E3"/>
    <w:rsid w:val="002079DC"/>
    <w:rsid w:val="002137F7"/>
    <w:rsid w:val="002149F6"/>
    <w:rsid w:val="00214B1E"/>
    <w:rsid w:val="00215526"/>
    <w:rsid w:val="00227E8C"/>
    <w:rsid w:val="002301E4"/>
    <w:rsid w:val="00231B13"/>
    <w:rsid w:val="002344A2"/>
    <w:rsid w:val="00235DAA"/>
    <w:rsid w:val="00236212"/>
    <w:rsid w:val="0024171C"/>
    <w:rsid w:val="002451CB"/>
    <w:rsid w:val="0026223B"/>
    <w:rsid w:val="00265B8E"/>
    <w:rsid w:val="00270116"/>
    <w:rsid w:val="0027652B"/>
    <w:rsid w:val="00281998"/>
    <w:rsid w:val="002A5658"/>
    <w:rsid w:val="002B4878"/>
    <w:rsid w:val="002B649E"/>
    <w:rsid w:val="002B6E1D"/>
    <w:rsid w:val="002D072E"/>
    <w:rsid w:val="002D2015"/>
    <w:rsid w:val="002D5100"/>
    <w:rsid w:val="002D77AD"/>
    <w:rsid w:val="002E3873"/>
    <w:rsid w:val="002E45FD"/>
    <w:rsid w:val="002F0886"/>
    <w:rsid w:val="002F122D"/>
    <w:rsid w:val="002F1505"/>
    <w:rsid w:val="002F3CF9"/>
    <w:rsid w:val="002F7F10"/>
    <w:rsid w:val="003042AF"/>
    <w:rsid w:val="00313660"/>
    <w:rsid w:val="00326A69"/>
    <w:rsid w:val="0034297A"/>
    <w:rsid w:val="00343933"/>
    <w:rsid w:val="00352535"/>
    <w:rsid w:val="00352DD3"/>
    <w:rsid w:val="003568BD"/>
    <w:rsid w:val="003667E0"/>
    <w:rsid w:val="00366BD0"/>
    <w:rsid w:val="0037390E"/>
    <w:rsid w:val="003860F2"/>
    <w:rsid w:val="00391470"/>
    <w:rsid w:val="003975F9"/>
    <w:rsid w:val="003976C0"/>
    <w:rsid w:val="003A0560"/>
    <w:rsid w:val="003A1DB0"/>
    <w:rsid w:val="003B43E9"/>
    <w:rsid w:val="003B613A"/>
    <w:rsid w:val="003C2F42"/>
    <w:rsid w:val="003E14E5"/>
    <w:rsid w:val="003E336E"/>
    <w:rsid w:val="003E5D0A"/>
    <w:rsid w:val="003F0DB5"/>
    <w:rsid w:val="00400294"/>
    <w:rsid w:val="00401115"/>
    <w:rsid w:val="00407D8F"/>
    <w:rsid w:val="0042380E"/>
    <w:rsid w:val="0042401D"/>
    <w:rsid w:val="00431A03"/>
    <w:rsid w:val="00436277"/>
    <w:rsid w:val="004401A5"/>
    <w:rsid w:val="0045178C"/>
    <w:rsid w:val="004539E5"/>
    <w:rsid w:val="00456E30"/>
    <w:rsid w:val="0046389F"/>
    <w:rsid w:val="00464EAA"/>
    <w:rsid w:val="0048225B"/>
    <w:rsid w:val="00495492"/>
    <w:rsid w:val="00495BE9"/>
    <w:rsid w:val="004976F3"/>
    <w:rsid w:val="004A1BD0"/>
    <w:rsid w:val="004A7C89"/>
    <w:rsid w:val="004B147A"/>
    <w:rsid w:val="004B4316"/>
    <w:rsid w:val="004B64A5"/>
    <w:rsid w:val="004B6A6D"/>
    <w:rsid w:val="004C442E"/>
    <w:rsid w:val="004C4F25"/>
    <w:rsid w:val="004C6832"/>
    <w:rsid w:val="004F1336"/>
    <w:rsid w:val="004F22FA"/>
    <w:rsid w:val="004F332C"/>
    <w:rsid w:val="00516A9E"/>
    <w:rsid w:val="00517A06"/>
    <w:rsid w:val="005221D5"/>
    <w:rsid w:val="00524579"/>
    <w:rsid w:val="00524986"/>
    <w:rsid w:val="00552057"/>
    <w:rsid w:val="00554B62"/>
    <w:rsid w:val="005576E3"/>
    <w:rsid w:val="0056362D"/>
    <w:rsid w:val="005777D0"/>
    <w:rsid w:val="00580180"/>
    <w:rsid w:val="00593936"/>
    <w:rsid w:val="00594A88"/>
    <w:rsid w:val="0059626A"/>
    <w:rsid w:val="00597527"/>
    <w:rsid w:val="005A04EE"/>
    <w:rsid w:val="005A66FC"/>
    <w:rsid w:val="005B0D66"/>
    <w:rsid w:val="005B3D1B"/>
    <w:rsid w:val="005C4FB5"/>
    <w:rsid w:val="005D0126"/>
    <w:rsid w:val="005D4F70"/>
    <w:rsid w:val="005D54C4"/>
    <w:rsid w:val="005D7F14"/>
    <w:rsid w:val="005F5608"/>
    <w:rsid w:val="00607CC3"/>
    <w:rsid w:val="00625EDB"/>
    <w:rsid w:val="0062755D"/>
    <w:rsid w:val="00635166"/>
    <w:rsid w:val="00635EA7"/>
    <w:rsid w:val="006360F8"/>
    <w:rsid w:val="00636C99"/>
    <w:rsid w:val="0064137A"/>
    <w:rsid w:val="00644D4F"/>
    <w:rsid w:val="00655381"/>
    <w:rsid w:val="00657A6D"/>
    <w:rsid w:val="006645E9"/>
    <w:rsid w:val="00674B0E"/>
    <w:rsid w:val="00683C8A"/>
    <w:rsid w:val="00683F48"/>
    <w:rsid w:val="006921A0"/>
    <w:rsid w:val="006A4A87"/>
    <w:rsid w:val="006A6116"/>
    <w:rsid w:val="006B22AA"/>
    <w:rsid w:val="006B3AEA"/>
    <w:rsid w:val="006B66DD"/>
    <w:rsid w:val="006B7387"/>
    <w:rsid w:val="006C2548"/>
    <w:rsid w:val="006C6D1C"/>
    <w:rsid w:val="006D10A0"/>
    <w:rsid w:val="006D678B"/>
    <w:rsid w:val="006E0B86"/>
    <w:rsid w:val="006E4CE1"/>
    <w:rsid w:val="006E5623"/>
    <w:rsid w:val="006F46AF"/>
    <w:rsid w:val="006F6443"/>
    <w:rsid w:val="007037F3"/>
    <w:rsid w:val="007077F9"/>
    <w:rsid w:val="00722DE1"/>
    <w:rsid w:val="00726904"/>
    <w:rsid w:val="00730B15"/>
    <w:rsid w:val="007339EF"/>
    <w:rsid w:val="00741129"/>
    <w:rsid w:val="00743E03"/>
    <w:rsid w:val="0074427A"/>
    <w:rsid w:val="0074685D"/>
    <w:rsid w:val="00750057"/>
    <w:rsid w:val="00757CBE"/>
    <w:rsid w:val="007609FB"/>
    <w:rsid w:val="00760B4E"/>
    <w:rsid w:val="00770C79"/>
    <w:rsid w:val="00782547"/>
    <w:rsid w:val="00783504"/>
    <w:rsid w:val="007849F6"/>
    <w:rsid w:val="00786BE6"/>
    <w:rsid w:val="0079024B"/>
    <w:rsid w:val="00790D8C"/>
    <w:rsid w:val="007955AC"/>
    <w:rsid w:val="007A129B"/>
    <w:rsid w:val="007A2774"/>
    <w:rsid w:val="007B725C"/>
    <w:rsid w:val="007C2275"/>
    <w:rsid w:val="007C4B0C"/>
    <w:rsid w:val="007C711E"/>
    <w:rsid w:val="007D0A04"/>
    <w:rsid w:val="007D2060"/>
    <w:rsid w:val="007D5EAA"/>
    <w:rsid w:val="007D6EF2"/>
    <w:rsid w:val="007E78CB"/>
    <w:rsid w:val="007F013C"/>
    <w:rsid w:val="007F01D6"/>
    <w:rsid w:val="007F1FD9"/>
    <w:rsid w:val="007F43B4"/>
    <w:rsid w:val="007F5B52"/>
    <w:rsid w:val="007F67F2"/>
    <w:rsid w:val="00812F17"/>
    <w:rsid w:val="00816FD8"/>
    <w:rsid w:val="00834937"/>
    <w:rsid w:val="0083497C"/>
    <w:rsid w:val="00837289"/>
    <w:rsid w:val="00841D22"/>
    <w:rsid w:val="0085316F"/>
    <w:rsid w:val="00855A4A"/>
    <w:rsid w:val="00856879"/>
    <w:rsid w:val="008573F6"/>
    <w:rsid w:val="00857B7F"/>
    <w:rsid w:val="00862D00"/>
    <w:rsid w:val="00865EF5"/>
    <w:rsid w:val="00875416"/>
    <w:rsid w:val="00883DFA"/>
    <w:rsid w:val="00896D77"/>
    <w:rsid w:val="008A0EDA"/>
    <w:rsid w:val="008A3968"/>
    <w:rsid w:val="008A4167"/>
    <w:rsid w:val="008A474E"/>
    <w:rsid w:val="008B15CB"/>
    <w:rsid w:val="008B3D8A"/>
    <w:rsid w:val="008B445D"/>
    <w:rsid w:val="008C0ECE"/>
    <w:rsid w:val="008C5138"/>
    <w:rsid w:val="008C61D8"/>
    <w:rsid w:val="008E184B"/>
    <w:rsid w:val="008F390D"/>
    <w:rsid w:val="008F5A6D"/>
    <w:rsid w:val="008F7132"/>
    <w:rsid w:val="008F772B"/>
    <w:rsid w:val="00901E7E"/>
    <w:rsid w:val="0090230D"/>
    <w:rsid w:val="00903CD6"/>
    <w:rsid w:val="0090478E"/>
    <w:rsid w:val="00904A78"/>
    <w:rsid w:val="00912931"/>
    <w:rsid w:val="00917D8F"/>
    <w:rsid w:val="00923444"/>
    <w:rsid w:val="00924C69"/>
    <w:rsid w:val="00926F4B"/>
    <w:rsid w:val="009307C4"/>
    <w:rsid w:val="00951E5F"/>
    <w:rsid w:val="00954320"/>
    <w:rsid w:val="00961194"/>
    <w:rsid w:val="00972B06"/>
    <w:rsid w:val="0097755B"/>
    <w:rsid w:val="00980BDE"/>
    <w:rsid w:val="00990CE0"/>
    <w:rsid w:val="00993AC1"/>
    <w:rsid w:val="00996CF8"/>
    <w:rsid w:val="009A234B"/>
    <w:rsid w:val="009A3509"/>
    <w:rsid w:val="009A669B"/>
    <w:rsid w:val="009D164C"/>
    <w:rsid w:val="009D2E8A"/>
    <w:rsid w:val="009D440A"/>
    <w:rsid w:val="009D4668"/>
    <w:rsid w:val="009E1F2D"/>
    <w:rsid w:val="009F04E7"/>
    <w:rsid w:val="009F219A"/>
    <w:rsid w:val="009F3137"/>
    <w:rsid w:val="00A01220"/>
    <w:rsid w:val="00A04CFE"/>
    <w:rsid w:val="00A137D4"/>
    <w:rsid w:val="00A1584D"/>
    <w:rsid w:val="00A16B10"/>
    <w:rsid w:val="00A26739"/>
    <w:rsid w:val="00A34B06"/>
    <w:rsid w:val="00A34B0B"/>
    <w:rsid w:val="00A40DD0"/>
    <w:rsid w:val="00A41C12"/>
    <w:rsid w:val="00A42B3D"/>
    <w:rsid w:val="00A42C9C"/>
    <w:rsid w:val="00A43CC4"/>
    <w:rsid w:val="00A45366"/>
    <w:rsid w:val="00A476E1"/>
    <w:rsid w:val="00A47F81"/>
    <w:rsid w:val="00A55FA3"/>
    <w:rsid w:val="00A64C7C"/>
    <w:rsid w:val="00A76F55"/>
    <w:rsid w:val="00A80B0F"/>
    <w:rsid w:val="00A8146C"/>
    <w:rsid w:val="00A826B5"/>
    <w:rsid w:val="00A831E6"/>
    <w:rsid w:val="00A90C13"/>
    <w:rsid w:val="00A91A11"/>
    <w:rsid w:val="00AA08D3"/>
    <w:rsid w:val="00AA16AF"/>
    <w:rsid w:val="00AA4132"/>
    <w:rsid w:val="00AA4663"/>
    <w:rsid w:val="00AA5CF5"/>
    <w:rsid w:val="00AB05E0"/>
    <w:rsid w:val="00AC28FC"/>
    <w:rsid w:val="00AC2CFF"/>
    <w:rsid w:val="00AC5EEE"/>
    <w:rsid w:val="00AD005C"/>
    <w:rsid w:val="00AD1796"/>
    <w:rsid w:val="00AD7C04"/>
    <w:rsid w:val="00AE0C63"/>
    <w:rsid w:val="00AF2506"/>
    <w:rsid w:val="00AF42BE"/>
    <w:rsid w:val="00AF4A5B"/>
    <w:rsid w:val="00B03CB2"/>
    <w:rsid w:val="00B20D65"/>
    <w:rsid w:val="00B2410F"/>
    <w:rsid w:val="00B24B8D"/>
    <w:rsid w:val="00B25AA5"/>
    <w:rsid w:val="00B26AF0"/>
    <w:rsid w:val="00B2745E"/>
    <w:rsid w:val="00B30E43"/>
    <w:rsid w:val="00B31AA5"/>
    <w:rsid w:val="00B41103"/>
    <w:rsid w:val="00B414A5"/>
    <w:rsid w:val="00B41D77"/>
    <w:rsid w:val="00B47ADC"/>
    <w:rsid w:val="00B519FA"/>
    <w:rsid w:val="00B52124"/>
    <w:rsid w:val="00B559F1"/>
    <w:rsid w:val="00B603F3"/>
    <w:rsid w:val="00B668A2"/>
    <w:rsid w:val="00B66BA2"/>
    <w:rsid w:val="00B7026A"/>
    <w:rsid w:val="00B836C4"/>
    <w:rsid w:val="00BA4F05"/>
    <w:rsid w:val="00BB2920"/>
    <w:rsid w:val="00BB67C8"/>
    <w:rsid w:val="00BB6935"/>
    <w:rsid w:val="00BB7686"/>
    <w:rsid w:val="00BC010C"/>
    <w:rsid w:val="00BC0C00"/>
    <w:rsid w:val="00BC1B7D"/>
    <w:rsid w:val="00BC721C"/>
    <w:rsid w:val="00BD173B"/>
    <w:rsid w:val="00BD1B76"/>
    <w:rsid w:val="00BD362C"/>
    <w:rsid w:val="00BE75B9"/>
    <w:rsid w:val="00BF30F7"/>
    <w:rsid w:val="00C11BC1"/>
    <w:rsid w:val="00C132B6"/>
    <w:rsid w:val="00C246D3"/>
    <w:rsid w:val="00C24B06"/>
    <w:rsid w:val="00C25FA8"/>
    <w:rsid w:val="00C303B6"/>
    <w:rsid w:val="00C30CE0"/>
    <w:rsid w:val="00C3466D"/>
    <w:rsid w:val="00C34705"/>
    <w:rsid w:val="00C4052F"/>
    <w:rsid w:val="00C45C30"/>
    <w:rsid w:val="00C5440C"/>
    <w:rsid w:val="00C54482"/>
    <w:rsid w:val="00C657E9"/>
    <w:rsid w:val="00C67CE2"/>
    <w:rsid w:val="00C758CC"/>
    <w:rsid w:val="00C76CEE"/>
    <w:rsid w:val="00C773C3"/>
    <w:rsid w:val="00C82277"/>
    <w:rsid w:val="00C9297C"/>
    <w:rsid w:val="00CA1F04"/>
    <w:rsid w:val="00CA21D4"/>
    <w:rsid w:val="00CB210E"/>
    <w:rsid w:val="00CB5F6E"/>
    <w:rsid w:val="00CC18B7"/>
    <w:rsid w:val="00CC3923"/>
    <w:rsid w:val="00CD2794"/>
    <w:rsid w:val="00CD4748"/>
    <w:rsid w:val="00CE21DF"/>
    <w:rsid w:val="00CF2CF5"/>
    <w:rsid w:val="00CF32EB"/>
    <w:rsid w:val="00CF7457"/>
    <w:rsid w:val="00D03557"/>
    <w:rsid w:val="00D065CC"/>
    <w:rsid w:val="00D06BCA"/>
    <w:rsid w:val="00D108F6"/>
    <w:rsid w:val="00D1491B"/>
    <w:rsid w:val="00D16D25"/>
    <w:rsid w:val="00D17B3D"/>
    <w:rsid w:val="00D2361C"/>
    <w:rsid w:val="00D33E2E"/>
    <w:rsid w:val="00D3604B"/>
    <w:rsid w:val="00D43D63"/>
    <w:rsid w:val="00D47773"/>
    <w:rsid w:val="00D478B7"/>
    <w:rsid w:val="00D51B9D"/>
    <w:rsid w:val="00D53643"/>
    <w:rsid w:val="00D70D7C"/>
    <w:rsid w:val="00D74636"/>
    <w:rsid w:val="00D84460"/>
    <w:rsid w:val="00D926A7"/>
    <w:rsid w:val="00D94705"/>
    <w:rsid w:val="00D96C15"/>
    <w:rsid w:val="00D975F8"/>
    <w:rsid w:val="00DA30D9"/>
    <w:rsid w:val="00DC0BC4"/>
    <w:rsid w:val="00DC1A9C"/>
    <w:rsid w:val="00DC2E22"/>
    <w:rsid w:val="00DD2D40"/>
    <w:rsid w:val="00DD2E0E"/>
    <w:rsid w:val="00DD596C"/>
    <w:rsid w:val="00DD76BE"/>
    <w:rsid w:val="00DE0D70"/>
    <w:rsid w:val="00DE6C74"/>
    <w:rsid w:val="00DF2DE2"/>
    <w:rsid w:val="00E012EC"/>
    <w:rsid w:val="00E03C76"/>
    <w:rsid w:val="00E0406B"/>
    <w:rsid w:val="00E05D87"/>
    <w:rsid w:val="00E13476"/>
    <w:rsid w:val="00E15FBA"/>
    <w:rsid w:val="00E3057D"/>
    <w:rsid w:val="00E45101"/>
    <w:rsid w:val="00E548F5"/>
    <w:rsid w:val="00E55D0E"/>
    <w:rsid w:val="00E66871"/>
    <w:rsid w:val="00E71A64"/>
    <w:rsid w:val="00E83E69"/>
    <w:rsid w:val="00E8451A"/>
    <w:rsid w:val="00E87C0A"/>
    <w:rsid w:val="00E95215"/>
    <w:rsid w:val="00E9625F"/>
    <w:rsid w:val="00E97C4D"/>
    <w:rsid w:val="00EA266C"/>
    <w:rsid w:val="00EA2C36"/>
    <w:rsid w:val="00EB3BB1"/>
    <w:rsid w:val="00EB68B7"/>
    <w:rsid w:val="00EB6F70"/>
    <w:rsid w:val="00EC6602"/>
    <w:rsid w:val="00EC687F"/>
    <w:rsid w:val="00EF0E19"/>
    <w:rsid w:val="00EF2A88"/>
    <w:rsid w:val="00EF441B"/>
    <w:rsid w:val="00F00979"/>
    <w:rsid w:val="00F04AC4"/>
    <w:rsid w:val="00F05D54"/>
    <w:rsid w:val="00F14B71"/>
    <w:rsid w:val="00F322A9"/>
    <w:rsid w:val="00F33296"/>
    <w:rsid w:val="00F36284"/>
    <w:rsid w:val="00F37423"/>
    <w:rsid w:val="00F4660F"/>
    <w:rsid w:val="00F47593"/>
    <w:rsid w:val="00F51631"/>
    <w:rsid w:val="00F60DEF"/>
    <w:rsid w:val="00F61BBE"/>
    <w:rsid w:val="00F62A68"/>
    <w:rsid w:val="00F64F59"/>
    <w:rsid w:val="00F671D6"/>
    <w:rsid w:val="00F7086D"/>
    <w:rsid w:val="00F7358C"/>
    <w:rsid w:val="00F77EE9"/>
    <w:rsid w:val="00F805F5"/>
    <w:rsid w:val="00F860A1"/>
    <w:rsid w:val="00F91D2B"/>
    <w:rsid w:val="00F92B68"/>
    <w:rsid w:val="00F9774F"/>
    <w:rsid w:val="00FC1685"/>
    <w:rsid w:val="00FC2783"/>
    <w:rsid w:val="00FC6E06"/>
    <w:rsid w:val="00FD27E2"/>
    <w:rsid w:val="00FF03ED"/>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1"/>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erejny-obstaravatel-obstaravatel/jednotny-europsky-dokument-jed"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www.epi.sk/zz/2015-34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10486</Words>
  <Characters>59774</Characters>
  <Application>Microsoft Office Word</Application>
  <DocSecurity>0</DocSecurity>
  <Lines>498</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Priečková Kristína</cp:lastModifiedBy>
  <cp:revision>18</cp:revision>
  <cp:lastPrinted>2019-11-11T15:25:00Z</cp:lastPrinted>
  <dcterms:created xsi:type="dcterms:W3CDTF">2023-03-06T06:44:00Z</dcterms:created>
  <dcterms:modified xsi:type="dcterms:W3CDTF">2023-03-13T08:58:00Z</dcterms:modified>
</cp:coreProperties>
</file>