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8033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Časť </w:t>
      </w:r>
      <w:r w:rsidR="00673D48">
        <w:rPr>
          <w:rFonts w:ascii="Arial Narrow" w:hAnsi="Arial Narrow"/>
        </w:rPr>
        <w:t>4</w:t>
      </w:r>
      <w:r w:rsidR="00645D4D" w:rsidRPr="00645D4D">
        <w:rPr>
          <w:rFonts w:ascii="Arial Narrow" w:hAnsi="Arial Narrow"/>
        </w:rPr>
        <w:t xml:space="preserve"> – </w:t>
      </w:r>
      <w:r w:rsidR="00304FFC">
        <w:rPr>
          <w:rFonts w:ascii="Arial Narrow" w:hAnsi="Arial Narrow"/>
        </w:rPr>
        <w:t xml:space="preserve">Centrum podpory </w:t>
      </w:r>
      <w:r w:rsidR="00673D48">
        <w:rPr>
          <w:rFonts w:ascii="Arial Narrow" w:hAnsi="Arial Narrow"/>
        </w:rPr>
        <w:t>Banská Bystrica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  <w:r w:rsidRPr="00645D4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za výkon čistenia, kontroly a preskúšania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C4378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Predpokladané množstvo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673D48" w:rsidRPr="00D4532D" w:rsidTr="00395604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8" w:rsidRPr="00D4532D" w:rsidRDefault="00673D48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D48" w:rsidRPr="00645D4D" w:rsidRDefault="00673D48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komíny do výšky osem (8) metrov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8" w:rsidRPr="00D4532D" w:rsidRDefault="00673D48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D48" w:rsidRPr="00673D48" w:rsidRDefault="00673D48" w:rsidP="00764786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34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48" w:rsidRPr="00D4532D" w:rsidRDefault="00673D48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48" w:rsidRPr="00D4532D" w:rsidRDefault="00673D48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48" w:rsidRPr="00D4532D" w:rsidRDefault="00673D48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73D48" w:rsidRPr="00D4532D" w:rsidTr="00395604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8" w:rsidRPr="00D4532D" w:rsidRDefault="00673D48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73D48" w:rsidRPr="00645D4D" w:rsidRDefault="00673D48" w:rsidP="00645D4D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>komíny nad výšku osem (8) metrov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8" w:rsidRPr="00D4532D" w:rsidRDefault="00673D48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D48" w:rsidRPr="00673D48" w:rsidRDefault="00673D48" w:rsidP="00764786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137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D48" w:rsidRPr="00D4532D" w:rsidRDefault="00673D48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48" w:rsidRPr="00D4532D" w:rsidRDefault="00673D48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48" w:rsidRPr="00D4532D" w:rsidRDefault="00673D48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73D48" w:rsidRPr="00D4532D" w:rsidTr="00395604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D48" w:rsidRPr="00D4532D" w:rsidRDefault="00673D48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73D48" w:rsidRPr="00645D4D" w:rsidRDefault="00673D48" w:rsidP="00EF28C8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počet metrov dymovodov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D48" w:rsidRPr="00D4532D" w:rsidRDefault="00673D48" w:rsidP="00F06B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48" w:rsidRPr="00673D48" w:rsidRDefault="00673D48" w:rsidP="00764786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526,5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3D48" w:rsidRPr="00D4532D" w:rsidRDefault="00673D48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D48" w:rsidRPr="00D4532D" w:rsidRDefault="00673D48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D48" w:rsidRPr="00D4532D" w:rsidRDefault="00673D48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>
      <w:bookmarkStart w:id="0" w:name="_GoBack"/>
      <w:bookmarkEnd w:id="0"/>
    </w:p>
    <w:sectPr w:rsidR="0064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004948"/>
    <w:rsid w:val="00304FFC"/>
    <w:rsid w:val="00645D4D"/>
    <w:rsid w:val="00673D48"/>
    <w:rsid w:val="00803398"/>
    <w:rsid w:val="00811686"/>
    <w:rsid w:val="00887499"/>
    <w:rsid w:val="008D235D"/>
    <w:rsid w:val="00983272"/>
    <w:rsid w:val="00C4378B"/>
    <w:rsid w:val="00D814F6"/>
    <w:rsid w:val="00DA3E9C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373</Characters>
  <Application>Microsoft Office Word</Application>
  <DocSecurity>0</DocSecurity>
  <Lines>3</Lines>
  <Paragraphs>1</Paragraphs>
  <ScaleCrop>false</ScaleCrop>
  <Company>MVSR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9</cp:revision>
  <dcterms:created xsi:type="dcterms:W3CDTF">2022-03-31T06:49:00Z</dcterms:created>
  <dcterms:modified xsi:type="dcterms:W3CDTF">2023-05-15T08:37:00Z</dcterms:modified>
</cp:coreProperties>
</file>