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395"/>
        <w:gridCol w:w="3969"/>
      </w:tblGrid>
      <w:tr w:rsidR="00AC4695" w:rsidRPr="002A223E" w:rsidTr="0064430D">
        <w:trPr>
          <w:trHeight w:val="515"/>
        </w:trPr>
        <w:tc>
          <w:tcPr>
            <w:tcW w:w="670" w:type="dxa"/>
            <w:shd w:val="clear" w:color="auto" w:fill="F2F2F2" w:themeFill="background1" w:themeFillShade="F2"/>
          </w:tcPr>
          <w:p w:rsidR="00AC4695" w:rsidRPr="002A223E" w:rsidRDefault="00AC4695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>P.č</w:t>
            </w:r>
            <w:proofErr w:type="spellEnd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AC4695" w:rsidRPr="002A223E" w:rsidRDefault="00AC4695" w:rsidP="00460A1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Názov odberného miesta 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AC4695" w:rsidRPr="002A223E" w:rsidRDefault="00AC4695" w:rsidP="00460A1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Adresa odberného miesta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Ministerstvo vnútra SR, SE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Košická 47, 821 08 Bratislava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Bratislava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14 812 28 Bratislava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Trnava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31, 917 02 Trnava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Trenčín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Jilemnického 1 , 911 42 Trenčín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Nitra </w:t>
            </w:r>
            <w:bookmarkStart w:id="0" w:name="_GoBack"/>
            <w:bookmarkEnd w:id="0"/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Piesková 32, 949 01 Nitra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Žilina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Hollého 7,  010 01 Žilina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Banská Bystrica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Kuzmányho 16, 974 01 Banská Bystrica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Prešov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Jarková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č. 31, 080 01 Prešov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Košice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Kuzmányho 8, 041 02 Košice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10 </w:t>
            </w:r>
          </w:p>
        </w:tc>
        <w:tc>
          <w:tcPr>
            <w:tcW w:w="4395" w:type="dxa"/>
          </w:tcPr>
          <w:p w:rsidR="00460A17" w:rsidRPr="006D0F73" w:rsidRDefault="00460A17" w:rsidP="007C64E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Okresný úrad Bratislava</w:t>
            </w:r>
            <w:r w:rsidR="0064430D" w:rsidRPr="0064430D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Tomášikova 46, 811 07 Bratislava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11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Malacky </w:t>
            </w:r>
          </w:p>
        </w:tc>
        <w:tc>
          <w:tcPr>
            <w:tcW w:w="3969" w:type="dxa"/>
          </w:tcPr>
          <w:p w:rsidR="00460A17" w:rsidRPr="006D0F73" w:rsidRDefault="00460A17" w:rsidP="0064430D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Záhorácka 2942/60</w:t>
            </w:r>
            <w:r w:rsidR="0064430D">
              <w:rPr>
                <w:rFonts w:ascii="Arial Narrow" w:hAnsi="Arial Narrow"/>
                <w:color w:val="auto"/>
                <w:sz w:val="22"/>
                <w:szCs w:val="22"/>
              </w:rPr>
              <w:t>A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, 901 26 Malacky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12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Pezinok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M. R. Štefánika 10, 902 01 Pezinok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13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Senec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Hurbanova 21, 903 01 Senec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14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Dunajská Streda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Korzo Bélu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Bartóka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789/3, 929 01 Dunajská Streda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15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Galanta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Nová Doba 1408/31, 924 01 Galanta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16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Piešťany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Krajinská cesta 5053/13, 921 25 Piešťany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17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Senica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17, 905 01 Senica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18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Trnava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8, 917 02 Trnava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19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Bánovce nad Bebravou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7/7, 957 01 Bánovce n. Bebravou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20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Mesto nad Váhom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Hviezdoslavova 36, 915 41 Nové Mesto nad Váhom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21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Považská Bystrica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1/1, 017 01 Považská Bystrica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22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Prievidza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Švéniho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3H, 971 01 Prievidza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23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Trenčín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Hviezdoslavova 3, 911 01 Trenčín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24 </w:t>
            </w:r>
          </w:p>
        </w:tc>
        <w:tc>
          <w:tcPr>
            <w:tcW w:w="4395" w:type="dxa"/>
          </w:tcPr>
          <w:p w:rsidR="00460A17" w:rsidRPr="006D0F73" w:rsidRDefault="00460A17" w:rsidP="002D4D49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Komárno </w:t>
            </w:r>
          </w:p>
        </w:tc>
        <w:tc>
          <w:tcPr>
            <w:tcW w:w="3969" w:type="dxa"/>
          </w:tcPr>
          <w:p w:rsidR="00460A17" w:rsidRPr="006D0F73" w:rsidRDefault="00460A17" w:rsidP="002D4D49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Námestie M. R. Štefánika 10, 945 36 Komárno</w:t>
            </w:r>
            <w:r w:rsidRPr="00943D01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25 </w:t>
            </w:r>
          </w:p>
        </w:tc>
        <w:tc>
          <w:tcPr>
            <w:tcW w:w="4395" w:type="dxa"/>
          </w:tcPr>
          <w:p w:rsidR="00460A17" w:rsidRPr="006D0F73" w:rsidRDefault="00943D01" w:rsidP="002D4D49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Okresný úrad Levice</w:t>
            </w:r>
          </w:p>
        </w:tc>
        <w:tc>
          <w:tcPr>
            <w:tcW w:w="3969" w:type="dxa"/>
          </w:tcPr>
          <w:p w:rsidR="00460A17" w:rsidRPr="006D0F73" w:rsidRDefault="00460A17" w:rsidP="002D4D49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Ľudovíta Štúra 53, 934 03 Levice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26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Nitra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trieda 69, 949 01 Nitra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27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Zámky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Podzámska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25, 940 01 Nové Zámky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28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Šaľa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Hlavná 2/1, 927 15 Šaľa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29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Topoľčany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1738, 955 40 Topoľčany </w:t>
            </w:r>
          </w:p>
        </w:tc>
      </w:tr>
      <w:tr w:rsidR="00460A17" w:rsidRPr="002A223E" w:rsidTr="002D4D4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30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Okresný úrad Zlaté Moravce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Sládkovičova 3, 953 01 Zlaté Moravce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31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Čadca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Palárikova 91, 022 01 Čadca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32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Dolný Kubín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1, 026 01 Dolný Kubín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33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Liptovský Mikuláš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osloboditeľov 1, 031 41 Liptovský Mikuláš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34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Martin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S.H. Vajanského 1, 038 58 Martin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35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Námestovo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Miestneho priemyslu 571, 029 01 Námestovo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36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Ružomberok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Dončova</w:t>
            </w:r>
            <w:proofErr w:type="spellEnd"/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 11, 034 01 Ružomberok </w:t>
            </w:r>
          </w:p>
        </w:tc>
      </w:tr>
      <w:tr w:rsidR="00460A17" w:rsidRPr="002A223E" w:rsidTr="007A51E9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37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Žilina </w:t>
            </w:r>
          </w:p>
        </w:tc>
        <w:tc>
          <w:tcPr>
            <w:tcW w:w="3969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Vysokoškolákov 8556/33B, 010 08 Žilina </w:t>
            </w:r>
          </w:p>
        </w:tc>
      </w:tr>
      <w:tr w:rsidR="00460A17" w:rsidRPr="002A223E" w:rsidTr="003430B4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38 </w:t>
            </w:r>
          </w:p>
        </w:tc>
        <w:tc>
          <w:tcPr>
            <w:tcW w:w="4395" w:type="dxa"/>
            <w:shd w:val="clear" w:color="auto" w:fill="auto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Banská Bystrica 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Ľ. Štúra 1, 974 05 Banská Bystrica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39 </w:t>
            </w:r>
          </w:p>
        </w:tc>
        <w:tc>
          <w:tcPr>
            <w:tcW w:w="4395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Brezno 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M. R. Štefánika 40, 977 01 Brezno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40 </w:t>
            </w:r>
          </w:p>
        </w:tc>
        <w:tc>
          <w:tcPr>
            <w:tcW w:w="4395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Lučenec 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Nám republiky 26, 984 01 Lučenec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41 </w:t>
            </w:r>
          </w:p>
        </w:tc>
        <w:tc>
          <w:tcPr>
            <w:tcW w:w="4395" w:type="dxa"/>
          </w:tcPr>
          <w:p w:rsidR="00460A17" w:rsidRPr="003430B4" w:rsidRDefault="00460A17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Rimavská Sobota </w:t>
            </w:r>
          </w:p>
        </w:tc>
        <w:tc>
          <w:tcPr>
            <w:tcW w:w="3969" w:type="dxa"/>
          </w:tcPr>
          <w:p w:rsidR="00460A17" w:rsidRPr="003430B4" w:rsidRDefault="001E06E5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P. Hostinského</w:t>
            </w:r>
            <w:r w:rsidR="00460A17"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 1036/4, 979 01 Rimavská Sobota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42 </w:t>
            </w:r>
          </w:p>
        </w:tc>
        <w:tc>
          <w:tcPr>
            <w:tcW w:w="4395" w:type="dxa"/>
          </w:tcPr>
          <w:p w:rsidR="00460A17" w:rsidRPr="006D0F73" w:rsidRDefault="001E06E5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Okresný úrad Veľký Krtí</w:t>
            </w:r>
            <w:r w:rsidR="0064430D">
              <w:rPr>
                <w:rFonts w:ascii="Arial Narrow" w:hAnsi="Arial Narrow"/>
                <w:color w:val="auto"/>
                <w:sz w:val="22"/>
                <w:szCs w:val="22"/>
              </w:rPr>
              <w:t>š</w:t>
            </w:r>
            <w:r w:rsidR="0064430D" w:rsidRPr="0064430D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460A17" w:rsidRPr="006D0F73" w:rsidRDefault="00460A17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Madácha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2, 990 01 Veľký Krtíš / budova ÚPSVaR</w:t>
            </w:r>
            <w:r w:rsidRPr="0064430D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43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Zvolen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Študentská 2084/2, 961 08 Zvolen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44 </w:t>
            </w:r>
          </w:p>
        </w:tc>
        <w:tc>
          <w:tcPr>
            <w:tcW w:w="4395" w:type="dxa"/>
          </w:tcPr>
          <w:p w:rsidR="00460A17" w:rsidRPr="006D0F73" w:rsidRDefault="0064430D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Okresný úrad Žiar nad Hronom</w:t>
            </w:r>
          </w:p>
        </w:tc>
        <w:tc>
          <w:tcPr>
            <w:tcW w:w="3969" w:type="dxa"/>
          </w:tcPr>
          <w:p w:rsidR="00460A17" w:rsidRPr="006D0F73" w:rsidRDefault="00460A17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Matice slovenskej 8, 965 01 Žiar nad Hronom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45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Bardejov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Dlhý rad 16, 085 77 Bardejov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46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Humenné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Kukorelliho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1, 066 01 Humenné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47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Kežmarok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Dr. Alexandra 61, 060 01 Kežmarok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48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Poprad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Nábrežie Jána Pavla II. 16, 058 44 Poprad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49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Prešov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mieru 3, 081 92 Prešov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50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Stará Ľubovňa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gen. Štefánika 1, 064 01 Stará Ľubovňa </w:t>
            </w:r>
          </w:p>
        </w:tc>
      </w:tr>
      <w:tr w:rsidR="00460A17" w:rsidRPr="002A223E" w:rsidTr="0064430D">
        <w:trPr>
          <w:trHeight w:val="103"/>
        </w:trPr>
        <w:tc>
          <w:tcPr>
            <w:tcW w:w="670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3430B4">
              <w:rPr>
                <w:rFonts w:ascii="Arial Narrow" w:hAnsi="Arial Narrow"/>
                <w:b/>
                <w:sz w:val="22"/>
                <w:szCs w:val="22"/>
              </w:rPr>
              <w:t xml:space="preserve">51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Stropkov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Hlavná 71/40, 091 01 Stropkov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52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Svidník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Sovietskych hrdinov 102, 089 01 Svidník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53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Vranov nad Topľou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5, 093 01 Vranov nad Topľou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54 </w:t>
            </w:r>
          </w:p>
        </w:tc>
        <w:tc>
          <w:tcPr>
            <w:tcW w:w="4395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Okresný úrad Levoča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Námestie Majstra Pavla 59, 054 01  Levoča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55 </w:t>
            </w:r>
          </w:p>
        </w:tc>
        <w:tc>
          <w:tcPr>
            <w:tcW w:w="4395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Okresný úrad Medzilaborce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Mierová 4, 068 01  Medzilaborce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56 </w:t>
            </w:r>
          </w:p>
        </w:tc>
        <w:tc>
          <w:tcPr>
            <w:tcW w:w="4395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Okresný úrad Sabinov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Námestie slobody 85, 083 01  Sabinov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57 </w:t>
            </w:r>
          </w:p>
        </w:tc>
        <w:tc>
          <w:tcPr>
            <w:tcW w:w="4395" w:type="dxa"/>
          </w:tcPr>
          <w:p w:rsidR="00460A17" w:rsidRPr="003430B4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>Okresný úrad Snina</w:t>
            </w:r>
            <w:r w:rsidR="00943D01"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/ </w:t>
            </w:r>
          </w:p>
        </w:tc>
        <w:tc>
          <w:tcPr>
            <w:tcW w:w="3969" w:type="dxa"/>
          </w:tcPr>
          <w:p w:rsidR="00460A17" w:rsidRPr="003430B4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3430B4">
              <w:rPr>
                <w:rFonts w:ascii="Arial Narrow" w:hAnsi="Arial Narrow"/>
                <w:color w:val="auto"/>
                <w:sz w:val="22"/>
                <w:szCs w:val="22"/>
              </w:rPr>
              <w:t xml:space="preserve">Partizánska 1057, 069 01  Snina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58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52 041 26 Košice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59 </w:t>
            </w:r>
          </w:p>
        </w:tc>
        <w:tc>
          <w:tcPr>
            <w:tcW w:w="4395" w:type="dxa"/>
          </w:tcPr>
          <w:p w:rsidR="00460A17" w:rsidRPr="006D0F73" w:rsidRDefault="0064430D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– okolie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Hroncova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13 040 01 Košice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60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Michalovce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1 071 01 Michalovce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61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Rožňava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3 048 01 Rožňava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62 </w:t>
            </w:r>
          </w:p>
        </w:tc>
        <w:tc>
          <w:tcPr>
            <w:tcW w:w="4395" w:type="dxa"/>
          </w:tcPr>
          <w:p w:rsidR="00460A17" w:rsidRPr="006D0F73" w:rsidRDefault="00460A17" w:rsidP="00943D0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Spišská Nová Ves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Markušovská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cesta 1, 052 01 Spišská Nová Ves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63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Trebišov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M. R. Štefánika 1161/184 075 26 Trebišov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64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Skalica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2151/1, 909 01 Skalica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65 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Hlohovec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Jarmočná 3, 920 01 Hlohovec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66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Partizánske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SNP 151/6, 958 01 Partizánske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Myjava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Moravská 1 , 907 01 Myjava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68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Púchov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820, 020 01 Púchov </w:t>
            </w:r>
          </w:p>
        </w:tc>
      </w:tr>
      <w:tr w:rsidR="00460A17" w:rsidRPr="006D0F73" w:rsidTr="0064430D">
        <w:trPr>
          <w:trHeight w:val="103"/>
        </w:trPr>
        <w:tc>
          <w:tcPr>
            <w:tcW w:w="670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</w:t>
            </w:r>
          </w:p>
        </w:tc>
        <w:tc>
          <w:tcPr>
            <w:tcW w:w="4395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Ilava </w:t>
            </w:r>
          </w:p>
        </w:tc>
        <w:tc>
          <w:tcPr>
            <w:tcW w:w="3969" w:type="dxa"/>
          </w:tcPr>
          <w:p w:rsidR="00460A17" w:rsidRPr="006D0F73" w:rsidRDefault="00460A17" w:rsidP="00460A1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Mierové námestie 81/18,019 01  Ilava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IVES Košice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Československej armády 20, 041 18 Košice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71 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Športové centrum polície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Romanova 37 851 02 Bratislava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72 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Kúpeľno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–liečebný ústav MV SR ARCO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17. novembra č. 6/2, 914 51 Trenčianske Teplice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73 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Kúpeľno-rehabilitačný ústav MV SR BYSTRÁ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Jánska dolina 2127 032 03 Liptovský Ján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74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Kúpeľno-liečebný ústav Družba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086 31 Bardejovské Kúpele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75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Akadémia PZ v Bratislave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1, 835 17 Bratislava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76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polygrafických služieb MV SR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1, 830 05 Bratislava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77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Horská záchranná služba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Horný Smokovec 17052, 062 01 Vysoké Tatry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78 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Nemocnica Sv. Michala, a.s.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Satinského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1, 811 08 Bratislava </w:t>
            </w:r>
          </w:p>
        </w:tc>
      </w:tr>
      <w:tr w:rsidR="003430B4" w:rsidRPr="006D0F73" w:rsidTr="0064430D">
        <w:trPr>
          <w:trHeight w:val="103"/>
        </w:trPr>
        <w:tc>
          <w:tcPr>
            <w:tcW w:w="670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79 </w:t>
            </w:r>
          </w:p>
        </w:tc>
        <w:tc>
          <w:tcPr>
            <w:tcW w:w="4395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Automobilové opravovne, a.s. </w:t>
            </w:r>
          </w:p>
        </w:tc>
        <w:tc>
          <w:tcPr>
            <w:tcW w:w="3969" w:type="dxa"/>
          </w:tcPr>
          <w:p w:rsidR="003430B4" w:rsidRPr="006D0F73" w:rsidRDefault="003430B4" w:rsidP="003430B4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20, 831 06 Bratislava </w:t>
            </w:r>
          </w:p>
        </w:tc>
      </w:tr>
    </w:tbl>
    <w:p w:rsidR="002C0AB8" w:rsidRPr="00AC4695" w:rsidRDefault="002C0AB8" w:rsidP="00AC4695"/>
    <w:sectPr w:rsidR="002C0AB8" w:rsidRPr="00AC4695" w:rsidSect="0085224D">
      <w:headerReference w:type="default" r:id="rId6"/>
      <w:footerReference w:type="default" r:id="rId7"/>
      <w:pgSz w:w="11906" w:h="16838" w:code="9"/>
      <w:pgMar w:top="1418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C12" w:rsidRDefault="00186C12">
      <w:pPr>
        <w:spacing w:after="0" w:line="240" w:lineRule="auto"/>
      </w:pPr>
      <w:r>
        <w:separator/>
      </w:r>
    </w:p>
  </w:endnote>
  <w:endnote w:type="continuationSeparator" w:id="0">
    <w:p w:rsidR="00186C12" w:rsidRDefault="0018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343290"/>
      <w:docPartObj>
        <w:docPartGallery w:val="Page Numbers (Bottom of Page)"/>
        <w:docPartUnique/>
      </w:docPartObj>
    </w:sdtPr>
    <w:sdtEndPr/>
    <w:sdtContent>
      <w:p w:rsidR="00460A17" w:rsidRPr="00460721" w:rsidRDefault="00460A17" w:rsidP="0085224D">
        <w:pPr>
          <w:jc w:val="center"/>
        </w:pPr>
        <w:r w:rsidRPr="00460721">
          <w:fldChar w:fldCharType="begin"/>
        </w:r>
        <w:r w:rsidRPr="00460721">
          <w:instrText>PAGE   \* MERGEFORMAT</w:instrText>
        </w:r>
        <w:r w:rsidRPr="00460721">
          <w:fldChar w:fldCharType="separate"/>
        </w:r>
        <w:r w:rsidR="00FA4438">
          <w:rPr>
            <w:noProof/>
          </w:rPr>
          <w:t>2</w:t>
        </w:r>
        <w:r w:rsidRPr="00460721">
          <w:fldChar w:fldCharType="end"/>
        </w:r>
      </w:p>
    </w:sdtContent>
  </w:sdt>
  <w:p w:rsidR="00460A17" w:rsidRPr="00460721" w:rsidRDefault="00460A17" w:rsidP="00460721"/>
  <w:p w:rsidR="00460A17" w:rsidRPr="00460721" w:rsidRDefault="00460A17" w:rsidP="00460721">
    <w:r w:rsidRPr="004607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C12" w:rsidRDefault="00186C12">
      <w:pPr>
        <w:spacing w:after="0" w:line="240" w:lineRule="auto"/>
      </w:pPr>
      <w:r>
        <w:separator/>
      </w:r>
    </w:p>
  </w:footnote>
  <w:footnote w:type="continuationSeparator" w:id="0">
    <w:p w:rsidR="00186C12" w:rsidRDefault="0018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A17" w:rsidRPr="00AC4695" w:rsidRDefault="00FA4438" w:rsidP="00AC4695">
    <w:pPr>
      <w:pStyle w:val="Hlavika"/>
      <w:tabs>
        <w:tab w:val="clear" w:pos="4536"/>
        <w:tab w:val="clear" w:pos="9072"/>
        <w:tab w:val="left" w:pos="7725"/>
      </w:tabs>
      <w:rPr>
        <w:rFonts w:ascii="Arial Narrow" w:hAnsi="Arial Narrow"/>
      </w:rPr>
    </w:pPr>
    <w:r>
      <w:rPr>
        <w:rFonts w:ascii="Arial Narrow" w:hAnsi="Arial Narrow"/>
      </w:rPr>
      <w:t xml:space="preserve">Príloha č. </w:t>
    </w:r>
    <w:r>
      <w:rPr>
        <w:rFonts w:ascii="Arial Narrow" w:hAnsi="Arial Narrow"/>
      </w:rPr>
      <w:t>1b</w:t>
    </w:r>
    <w:r w:rsidR="00460A17" w:rsidRPr="00AC4695">
      <w:rPr>
        <w:rFonts w:ascii="Arial Narrow" w:hAnsi="Arial Narrow"/>
      </w:rPr>
      <w:t xml:space="preserve"> - Miesta plnenia predmetu rámcových dohôd</w:t>
    </w:r>
    <w:r w:rsidR="00943D01">
      <w:rPr>
        <w:rFonts w:ascii="Arial Narrow" w:hAnsi="Arial Narrow"/>
      </w:rPr>
      <w:t xml:space="preserve"> – </w:t>
    </w:r>
    <w:r>
      <w:rPr>
        <w:rFonts w:ascii="Arial Narrow" w:hAnsi="Arial Narrow"/>
      </w:rPr>
      <w:t>pre časť 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21"/>
    <w:rsid w:val="00050C6C"/>
    <w:rsid w:val="000D1086"/>
    <w:rsid w:val="00166166"/>
    <w:rsid w:val="00186C12"/>
    <w:rsid w:val="001C0A9D"/>
    <w:rsid w:val="001E06E5"/>
    <w:rsid w:val="002345B3"/>
    <w:rsid w:val="002B464A"/>
    <w:rsid w:val="002B4EAD"/>
    <w:rsid w:val="002C0AB8"/>
    <w:rsid w:val="002D4D49"/>
    <w:rsid w:val="003430B4"/>
    <w:rsid w:val="003E16F9"/>
    <w:rsid w:val="00460721"/>
    <w:rsid w:val="00460A17"/>
    <w:rsid w:val="005153B3"/>
    <w:rsid w:val="0052435E"/>
    <w:rsid w:val="00526AAD"/>
    <w:rsid w:val="0059316B"/>
    <w:rsid w:val="00614526"/>
    <w:rsid w:val="0064430D"/>
    <w:rsid w:val="006D0F73"/>
    <w:rsid w:val="007A51E9"/>
    <w:rsid w:val="007C64E3"/>
    <w:rsid w:val="007E1D20"/>
    <w:rsid w:val="00816E86"/>
    <w:rsid w:val="00827132"/>
    <w:rsid w:val="0085224D"/>
    <w:rsid w:val="008A749E"/>
    <w:rsid w:val="0092659B"/>
    <w:rsid w:val="00943D01"/>
    <w:rsid w:val="00A143FC"/>
    <w:rsid w:val="00A474E3"/>
    <w:rsid w:val="00AC4695"/>
    <w:rsid w:val="00B632A6"/>
    <w:rsid w:val="00B9053F"/>
    <w:rsid w:val="00BE3BB5"/>
    <w:rsid w:val="00C751D6"/>
    <w:rsid w:val="00CE4DB6"/>
    <w:rsid w:val="00D44C86"/>
    <w:rsid w:val="00DF08A7"/>
    <w:rsid w:val="00E01C90"/>
    <w:rsid w:val="00EC416C"/>
    <w:rsid w:val="00F35A01"/>
    <w:rsid w:val="00F927D8"/>
    <w:rsid w:val="00FA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9FB0"/>
  <w15:chartTrackingRefBased/>
  <w15:docId w15:val="{90B08E36-B5B8-4553-BDC0-574A0657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4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5224D"/>
  </w:style>
  <w:style w:type="paragraph" w:styleId="Pta">
    <w:name w:val="footer"/>
    <w:basedOn w:val="Normlny"/>
    <w:link w:val="PtaChar"/>
    <w:uiPriority w:val="99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24D"/>
  </w:style>
  <w:style w:type="paragraph" w:customStyle="1" w:styleId="Default">
    <w:name w:val="Default"/>
    <w:rsid w:val="00AC4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53F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524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6</cp:revision>
  <cp:lastPrinted>2023-06-13T14:47:00Z</cp:lastPrinted>
  <dcterms:created xsi:type="dcterms:W3CDTF">2023-06-13T19:06:00Z</dcterms:created>
  <dcterms:modified xsi:type="dcterms:W3CDTF">2023-06-15T08:57:00Z</dcterms:modified>
</cp:coreProperties>
</file>