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7A3509D7" w:rsidR="00E54C71" w:rsidRPr="009D2194" w:rsidRDefault="00E54C71" w:rsidP="0082682A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9D2194" w:rsidRPr="009D2194">
        <w:rPr>
          <w:iCs/>
          <w:color w:val="000000"/>
          <w:sz w:val="22"/>
          <w:szCs w:val="22"/>
        </w:rPr>
        <w:t>Diskové pole, úložisko pre zálohovanie na pásky, servery a optický prepínač do montážneho stojana</w:t>
      </w:r>
      <w:r w:rsidR="009D2194">
        <w:rPr>
          <w:iCs/>
          <w:color w:val="000000"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9C409E">
        <w:rPr>
          <w:iCs/>
          <w:sz w:val="22"/>
          <w:szCs w:val="22"/>
        </w:rPr>
        <w:t>1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0DD2D129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D2194">
        <w:rPr>
          <w:iCs/>
          <w:sz w:val="22"/>
          <w:szCs w:val="22"/>
        </w:rPr>
        <w:t>Kúpnej zmluvy na nákup výpočtovej techniky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77777777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2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B057F"/>
    <w:rsid w:val="001B1649"/>
    <w:rsid w:val="001C1555"/>
    <w:rsid w:val="003267AC"/>
    <w:rsid w:val="00422DFF"/>
    <w:rsid w:val="00445350"/>
    <w:rsid w:val="004C516D"/>
    <w:rsid w:val="004E317D"/>
    <w:rsid w:val="005A2C5E"/>
    <w:rsid w:val="008136A3"/>
    <w:rsid w:val="0082682A"/>
    <w:rsid w:val="00833B6F"/>
    <w:rsid w:val="00842E70"/>
    <w:rsid w:val="008D52D0"/>
    <w:rsid w:val="008F20AC"/>
    <w:rsid w:val="009C409E"/>
    <w:rsid w:val="009D2194"/>
    <w:rsid w:val="009E6EBD"/>
    <w:rsid w:val="00B10146"/>
    <w:rsid w:val="00C1473B"/>
    <w:rsid w:val="00D64B7F"/>
    <w:rsid w:val="00E4613C"/>
    <w:rsid w:val="00E54C71"/>
    <w:rsid w:val="00F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2023-09-26T11:45:00Z</dcterms:created>
  <dcterms:modified xsi:type="dcterms:W3CDTF">2023-09-28T15:04:00Z</dcterms:modified>
</cp:coreProperties>
</file>