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rsidR="006914EF" w:rsidRPr="004504EF" w:rsidRDefault="006914EF" w:rsidP="00433CE5">
      <w:pPr>
        <w:spacing w:before="120" w:after="120" w:line="276" w:lineRule="auto"/>
        <w:contextualSpacing/>
        <w:jc w:val="center"/>
        <w:rPr>
          <w:rFonts w:asciiTheme="minorHAnsi" w:hAnsiTheme="minorHAnsi"/>
          <w:sz w:val="22"/>
          <w:szCs w:val="22"/>
        </w:rPr>
      </w:pPr>
      <w:r w:rsidRPr="004504EF">
        <w:rPr>
          <w:rFonts w:asciiTheme="minorHAnsi" w:hAnsiTheme="minorHAnsi"/>
          <w:sz w:val="22"/>
          <w:szCs w:val="22"/>
        </w:rPr>
        <w:t xml:space="preserve">uzavřená podle § </w:t>
      </w:r>
      <w:r w:rsidR="0011283F" w:rsidRPr="004504EF">
        <w:rPr>
          <w:rFonts w:asciiTheme="minorHAnsi" w:hAnsiTheme="minorHAnsi"/>
          <w:sz w:val="22"/>
          <w:szCs w:val="22"/>
        </w:rPr>
        <w:t>2079 a násl.</w:t>
      </w:r>
      <w:r w:rsidR="00A3550F" w:rsidRPr="004504EF">
        <w:rPr>
          <w:rFonts w:asciiTheme="minorHAnsi" w:hAnsiTheme="minorHAnsi"/>
          <w:sz w:val="22"/>
          <w:szCs w:val="22"/>
        </w:rPr>
        <w:t xml:space="preserve"> občanského zákoníku</w:t>
      </w:r>
    </w:p>
    <w:p w:rsidR="006914EF" w:rsidRPr="004504EF" w:rsidRDefault="006914EF" w:rsidP="00433CE5">
      <w:pPr>
        <w:pStyle w:val="Nzev"/>
        <w:spacing w:before="120" w:after="120" w:line="276" w:lineRule="auto"/>
        <w:contextualSpacing/>
        <w:jc w:val="left"/>
        <w:rPr>
          <w:rFonts w:asciiTheme="minorHAnsi" w:hAnsiTheme="minorHAnsi"/>
          <w:b w:val="0"/>
          <w:bCs w:val="0"/>
          <w:sz w:val="22"/>
          <w:szCs w:val="22"/>
        </w:rPr>
      </w:pPr>
      <w:r w:rsidRPr="004504EF">
        <w:rPr>
          <w:rFonts w:asciiTheme="minorHAnsi" w:hAnsiTheme="minorHAnsi"/>
          <w:b w:val="0"/>
          <w:bCs w:val="0"/>
          <w:sz w:val="22"/>
          <w:szCs w:val="22"/>
        </w:rPr>
        <w:t>Číslo smlouvy prodávajícího:</w:t>
      </w:r>
    </w:p>
    <w:p w:rsidR="000318D2" w:rsidRPr="004504EF" w:rsidRDefault="006914EF" w:rsidP="00F30EF7">
      <w:pPr>
        <w:pStyle w:val="Nzev"/>
        <w:spacing w:before="120" w:after="120" w:line="276" w:lineRule="auto"/>
        <w:contextualSpacing/>
        <w:jc w:val="left"/>
        <w:rPr>
          <w:rFonts w:asciiTheme="minorHAnsi" w:hAnsiTheme="minorHAnsi"/>
          <w:sz w:val="22"/>
          <w:szCs w:val="22"/>
        </w:rPr>
      </w:pPr>
      <w:r w:rsidRPr="004504EF">
        <w:rPr>
          <w:rFonts w:asciiTheme="minorHAnsi" w:hAnsiTheme="minorHAnsi"/>
          <w:b w:val="0"/>
          <w:bCs w:val="0"/>
          <w:sz w:val="22"/>
          <w:szCs w:val="22"/>
        </w:rPr>
        <w:t xml:space="preserve">Číslo smlouvy kupujícího: </w:t>
      </w:r>
      <w:r w:rsidR="0077550E">
        <w:rPr>
          <w:rFonts w:asciiTheme="minorHAnsi" w:hAnsiTheme="minorHAnsi"/>
          <w:b w:val="0"/>
          <w:bCs w:val="0"/>
          <w:sz w:val="22"/>
          <w:szCs w:val="22"/>
        </w:rPr>
        <w:t>19</w:t>
      </w:r>
      <w:r w:rsidR="00C3010D">
        <w:rPr>
          <w:rFonts w:asciiTheme="minorHAnsi" w:hAnsiTheme="minorHAnsi"/>
          <w:b w:val="0"/>
          <w:bCs w:val="0"/>
          <w:sz w:val="22"/>
          <w:szCs w:val="22"/>
        </w:rPr>
        <w:t>/</w:t>
      </w:r>
      <w:proofErr w:type="spellStart"/>
      <w:r w:rsidR="00C3010D">
        <w:rPr>
          <w:rFonts w:asciiTheme="minorHAnsi" w:hAnsiTheme="minorHAnsi"/>
          <w:b w:val="0"/>
          <w:bCs w:val="0"/>
          <w:sz w:val="22"/>
          <w:szCs w:val="22"/>
        </w:rPr>
        <w:t>xxx</w:t>
      </w:r>
      <w:proofErr w:type="spellEnd"/>
      <w:r w:rsidR="00D77560">
        <w:rPr>
          <w:rFonts w:asciiTheme="minorHAnsi" w:hAnsiTheme="minorHAnsi"/>
          <w:b w:val="0"/>
          <w:bCs w:val="0"/>
          <w:sz w:val="22"/>
          <w:szCs w:val="22"/>
        </w:rPr>
        <w:t>/3062</w:t>
      </w:r>
      <w:r w:rsidR="00850B83">
        <w:rPr>
          <w:rFonts w:asciiTheme="minorHAnsi" w:hAnsiTheme="minorHAnsi"/>
          <w:sz w:val="22"/>
          <w:szCs w:val="22"/>
        </w:rPr>
        <w:pict>
          <v:rect id="_x0000_i1025" style="width:453.6pt;height:1.5pt" o:hralign="center" o:hrstd="t" o:hrnoshade="t" o:hr="t" fillcolor="black [3213]" stroked="f"/>
        </w:pict>
      </w:r>
    </w:p>
    <w:p w:rsidR="00801818" w:rsidRPr="006C5469" w:rsidRDefault="00801818" w:rsidP="00801818">
      <w:pPr>
        <w:pStyle w:val="Nzev"/>
        <w:spacing w:before="120" w:after="120" w:line="276" w:lineRule="auto"/>
        <w:contextualSpacing/>
        <w:jc w:val="both"/>
        <w:rPr>
          <w:rFonts w:asciiTheme="minorHAnsi" w:hAnsiTheme="minorHAnsi"/>
          <w:b w:val="0"/>
          <w:sz w:val="22"/>
          <w:szCs w:val="22"/>
        </w:rPr>
      </w:pPr>
      <w:r w:rsidRPr="006C5469">
        <w:rPr>
          <w:rFonts w:asciiTheme="minorHAnsi" w:hAnsiTheme="minorHAnsi"/>
          <w:b w:val="0"/>
          <w:sz w:val="22"/>
          <w:szCs w:val="22"/>
        </w:rPr>
        <w:t>Kupující:</w:t>
      </w:r>
    </w:p>
    <w:p w:rsidR="00801818" w:rsidRPr="007034F8" w:rsidRDefault="00801818" w:rsidP="00801818">
      <w:pPr>
        <w:spacing w:before="120"/>
        <w:contextualSpacing/>
        <w:rPr>
          <w:rFonts w:asciiTheme="minorHAnsi" w:hAnsiTheme="minorHAnsi"/>
          <w:b/>
          <w:sz w:val="22"/>
          <w:szCs w:val="22"/>
        </w:rPr>
      </w:pPr>
      <w:r w:rsidRPr="007034F8">
        <w:rPr>
          <w:rFonts w:asciiTheme="minorHAnsi" w:hAnsiTheme="minorHAnsi"/>
          <w:b/>
          <w:sz w:val="22"/>
          <w:szCs w:val="22"/>
        </w:rPr>
        <w:t>Dopravní podnik města Brna, a.s.</w:t>
      </w:r>
    </w:p>
    <w:p w:rsidR="00801818" w:rsidRPr="007034F8" w:rsidRDefault="00801818" w:rsidP="00801818">
      <w:pPr>
        <w:spacing w:before="120"/>
        <w:contextualSpacing/>
        <w:rPr>
          <w:rFonts w:asciiTheme="minorHAnsi" w:hAnsiTheme="minorHAnsi"/>
          <w:sz w:val="22"/>
          <w:szCs w:val="22"/>
        </w:rPr>
      </w:pPr>
      <w:r w:rsidRPr="007034F8">
        <w:rPr>
          <w:rFonts w:asciiTheme="minorHAnsi" w:hAnsiTheme="minorHAnsi"/>
          <w:sz w:val="22"/>
          <w:szCs w:val="22"/>
        </w:rPr>
        <w:t xml:space="preserve">Sídlo: </w:t>
      </w:r>
      <w:r>
        <w:rPr>
          <w:rFonts w:ascii="Calibri" w:hAnsi="Calibri"/>
          <w:b/>
          <w:sz w:val="22"/>
          <w:szCs w:val="22"/>
        </w:rPr>
        <w:t>Hlinky 64/151, Pisárky, 603 00 Brno, Doručovací číslo: 656 46</w:t>
      </w:r>
    </w:p>
    <w:p w:rsidR="00801818" w:rsidRPr="007034F8" w:rsidRDefault="00801818" w:rsidP="00801818">
      <w:pPr>
        <w:spacing w:before="120"/>
        <w:contextualSpacing/>
        <w:rPr>
          <w:rFonts w:asciiTheme="minorHAnsi" w:hAnsiTheme="minorHAnsi"/>
          <w:sz w:val="22"/>
          <w:szCs w:val="22"/>
        </w:rPr>
      </w:pPr>
      <w:r w:rsidRPr="007034F8">
        <w:rPr>
          <w:rFonts w:asciiTheme="minorHAnsi" w:hAnsiTheme="minorHAnsi"/>
          <w:sz w:val="22"/>
          <w:szCs w:val="22"/>
        </w:rPr>
        <w:t xml:space="preserve">Zapsána: </w:t>
      </w:r>
      <w:r w:rsidRPr="007034F8">
        <w:rPr>
          <w:rFonts w:asciiTheme="minorHAnsi" w:hAnsiTheme="minorHAnsi"/>
          <w:b/>
          <w:sz w:val="22"/>
          <w:szCs w:val="22"/>
        </w:rPr>
        <w:t>v obchodním rejstříku Krajského soudu v Brně, oddíl B., vložka 2463</w:t>
      </w:r>
    </w:p>
    <w:p w:rsidR="00801818" w:rsidRPr="007034F8" w:rsidRDefault="00801818" w:rsidP="00801818">
      <w:pPr>
        <w:spacing w:before="120"/>
        <w:contextualSpacing/>
        <w:rPr>
          <w:rFonts w:asciiTheme="minorHAnsi" w:hAnsiTheme="minorHAnsi"/>
          <w:sz w:val="22"/>
          <w:szCs w:val="22"/>
        </w:rPr>
      </w:pPr>
    </w:p>
    <w:p w:rsidR="00801818" w:rsidRDefault="00801818" w:rsidP="00801818">
      <w:pPr>
        <w:pStyle w:val="Zkladntext2"/>
        <w:tabs>
          <w:tab w:val="left" w:pos="3960"/>
        </w:tabs>
        <w:ind w:left="3960" w:hanging="3960"/>
        <w:jc w:val="left"/>
        <w:rPr>
          <w:rFonts w:asciiTheme="minorHAnsi" w:hAnsiTheme="minorHAnsi"/>
          <w:b/>
          <w:sz w:val="22"/>
          <w:szCs w:val="22"/>
        </w:rPr>
      </w:pPr>
      <w:r w:rsidRPr="007034F8">
        <w:rPr>
          <w:rFonts w:asciiTheme="minorHAnsi" w:hAnsiTheme="minorHAnsi"/>
          <w:sz w:val="22"/>
          <w:szCs w:val="22"/>
        </w:rPr>
        <w:t xml:space="preserve">Osoba oprávněná k podpisu smlouvy: </w:t>
      </w:r>
      <w:r>
        <w:rPr>
          <w:rFonts w:asciiTheme="minorHAnsi" w:hAnsiTheme="minorHAnsi"/>
          <w:sz w:val="22"/>
          <w:szCs w:val="22"/>
        </w:rPr>
        <w:tab/>
      </w:r>
      <w:r>
        <w:rPr>
          <w:rFonts w:asciiTheme="minorHAnsi" w:hAnsiTheme="minorHAnsi"/>
          <w:b/>
          <w:sz w:val="22"/>
          <w:szCs w:val="22"/>
        </w:rPr>
        <w:t>Ing. Miloš Havránek</w:t>
      </w:r>
    </w:p>
    <w:p w:rsidR="00801818" w:rsidRPr="007034F8" w:rsidRDefault="00801818" w:rsidP="00801818">
      <w:pPr>
        <w:pStyle w:val="Zkladntext2"/>
        <w:tabs>
          <w:tab w:val="left" w:pos="3960"/>
        </w:tabs>
        <w:ind w:left="3960" w:hanging="3960"/>
        <w:jc w:val="left"/>
        <w:rPr>
          <w:rFonts w:asciiTheme="minorHAnsi" w:hAnsiTheme="minorHAnsi"/>
          <w:sz w:val="22"/>
          <w:szCs w:val="22"/>
        </w:rPr>
      </w:pPr>
      <w:r>
        <w:rPr>
          <w:rFonts w:asciiTheme="minorHAnsi" w:hAnsiTheme="minorHAnsi"/>
          <w:b/>
          <w:sz w:val="22"/>
          <w:szCs w:val="22"/>
        </w:rPr>
        <w:tab/>
      </w:r>
      <w:r w:rsidRPr="007034F8">
        <w:rPr>
          <w:rFonts w:asciiTheme="minorHAnsi" w:hAnsiTheme="minorHAnsi"/>
          <w:b/>
          <w:sz w:val="22"/>
          <w:szCs w:val="22"/>
        </w:rPr>
        <w:t>generální ředitel</w:t>
      </w:r>
    </w:p>
    <w:p w:rsidR="00801818" w:rsidRPr="007034F8" w:rsidRDefault="00801818" w:rsidP="00801818">
      <w:pPr>
        <w:pStyle w:val="Zkladntext2"/>
        <w:tabs>
          <w:tab w:val="left" w:pos="3960"/>
        </w:tabs>
        <w:rPr>
          <w:rFonts w:asciiTheme="minorHAnsi" w:hAnsiTheme="minorHAnsi"/>
          <w:sz w:val="22"/>
          <w:szCs w:val="22"/>
        </w:rPr>
      </w:pPr>
      <w:r w:rsidRPr="007034F8">
        <w:rPr>
          <w:rFonts w:asciiTheme="minorHAnsi" w:hAnsiTheme="minorHAnsi"/>
          <w:sz w:val="22"/>
          <w:szCs w:val="22"/>
        </w:rPr>
        <w:tab/>
        <w:t>tel.: 543 174 100, fax: 542 216 374</w:t>
      </w:r>
    </w:p>
    <w:p w:rsidR="00801818" w:rsidRPr="007034F8" w:rsidRDefault="00801818" w:rsidP="00801818">
      <w:pPr>
        <w:ind w:left="5400" w:hanging="5400"/>
        <w:jc w:val="both"/>
        <w:rPr>
          <w:rFonts w:asciiTheme="minorHAnsi" w:hAnsiTheme="minorHAnsi"/>
          <w:sz w:val="22"/>
          <w:szCs w:val="22"/>
        </w:rPr>
      </w:pPr>
      <w:r w:rsidRPr="007034F8">
        <w:rPr>
          <w:rFonts w:asciiTheme="minorHAnsi" w:hAnsiTheme="minorHAnsi"/>
          <w:sz w:val="22"/>
          <w:szCs w:val="22"/>
        </w:rPr>
        <w:t xml:space="preserve">Kontaktní osoba ve věcech smluvních: </w:t>
      </w:r>
      <w:r>
        <w:rPr>
          <w:rFonts w:asciiTheme="minorHAnsi" w:hAnsiTheme="minorHAnsi"/>
          <w:sz w:val="22"/>
          <w:szCs w:val="22"/>
        </w:rPr>
        <w:t xml:space="preserve">          </w:t>
      </w:r>
      <w:r w:rsidRPr="007034F8">
        <w:rPr>
          <w:rFonts w:asciiTheme="minorHAnsi" w:hAnsiTheme="minorHAnsi"/>
          <w:b/>
          <w:sz w:val="22"/>
          <w:szCs w:val="22"/>
        </w:rPr>
        <w:t>Ing. Marcela Schwendtová</w:t>
      </w:r>
    </w:p>
    <w:p w:rsidR="00801818" w:rsidRPr="00137C96" w:rsidRDefault="00801818" w:rsidP="00801818">
      <w:pPr>
        <w:ind w:left="3960"/>
        <w:jc w:val="both"/>
        <w:rPr>
          <w:rFonts w:asciiTheme="minorHAnsi" w:hAnsiTheme="minorHAnsi"/>
          <w:b/>
          <w:sz w:val="22"/>
          <w:szCs w:val="22"/>
        </w:rPr>
      </w:pPr>
      <w:r w:rsidRPr="00137C96">
        <w:rPr>
          <w:rFonts w:asciiTheme="minorHAnsi" w:hAnsiTheme="minorHAnsi"/>
          <w:b/>
          <w:sz w:val="22"/>
          <w:szCs w:val="22"/>
        </w:rPr>
        <w:t>vedoucí odboru nákupu a logistiky</w:t>
      </w:r>
    </w:p>
    <w:p w:rsidR="00801818" w:rsidRPr="007034F8" w:rsidRDefault="00801818" w:rsidP="00801818">
      <w:pPr>
        <w:ind w:left="3960"/>
        <w:jc w:val="both"/>
        <w:rPr>
          <w:rFonts w:asciiTheme="minorHAnsi" w:hAnsiTheme="minorHAnsi"/>
          <w:sz w:val="22"/>
          <w:szCs w:val="22"/>
        </w:rPr>
      </w:pPr>
      <w:r w:rsidRPr="007034F8">
        <w:rPr>
          <w:rFonts w:asciiTheme="minorHAnsi" w:hAnsiTheme="minorHAnsi"/>
          <w:sz w:val="22"/>
          <w:szCs w:val="22"/>
        </w:rPr>
        <w:t>tel.: 543 171 660, fax: 543 171 669</w:t>
      </w:r>
    </w:p>
    <w:p w:rsidR="00801818" w:rsidRPr="007034F8" w:rsidRDefault="00801818" w:rsidP="00801818">
      <w:pPr>
        <w:ind w:left="4245" w:hanging="4245"/>
        <w:jc w:val="both"/>
        <w:rPr>
          <w:rFonts w:asciiTheme="minorHAnsi" w:hAnsiTheme="minorHAnsi"/>
          <w:sz w:val="22"/>
          <w:szCs w:val="22"/>
        </w:rPr>
      </w:pPr>
      <w:r w:rsidRPr="007034F8">
        <w:rPr>
          <w:rFonts w:asciiTheme="minorHAnsi" w:hAnsiTheme="minorHAnsi"/>
          <w:sz w:val="22"/>
          <w:szCs w:val="22"/>
        </w:rPr>
        <w:t xml:space="preserve">Kontaktní osoba ve věcech technických: </w:t>
      </w:r>
      <w:r>
        <w:rPr>
          <w:rFonts w:asciiTheme="minorHAnsi" w:hAnsiTheme="minorHAnsi"/>
          <w:sz w:val="22"/>
          <w:szCs w:val="22"/>
        </w:rPr>
        <w:t xml:space="preserve">      </w:t>
      </w:r>
      <w:r w:rsidRPr="007034F8">
        <w:rPr>
          <w:rFonts w:asciiTheme="minorHAnsi" w:hAnsiTheme="minorHAnsi"/>
          <w:b/>
          <w:sz w:val="22"/>
          <w:szCs w:val="22"/>
        </w:rPr>
        <w:t xml:space="preserve">Michael Moudrý </w:t>
      </w:r>
    </w:p>
    <w:p w:rsidR="00801818" w:rsidRPr="00137C96" w:rsidRDefault="00801818" w:rsidP="00801818">
      <w:pPr>
        <w:ind w:left="3960"/>
        <w:jc w:val="both"/>
        <w:rPr>
          <w:rFonts w:asciiTheme="minorHAnsi" w:hAnsiTheme="minorHAnsi"/>
          <w:b/>
          <w:sz w:val="22"/>
          <w:szCs w:val="22"/>
        </w:rPr>
      </w:pPr>
      <w:r w:rsidRPr="00137C96">
        <w:rPr>
          <w:rFonts w:asciiTheme="minorHAnsi" w:hAnsiTheme="minorHAnsi"/>
          <w:b/>
          <w:sz w:val="22"/>
          <w:szCs w:val="22"/>
        </w:rPr>
        <w:t>referent odboru nákupu a logistiky</w:t>
      </w:r>
    </w:p>
    <w:p w:rsidR="00801818" w:rsidRPr="00C90DE1" w:rsidRDefault="00801818" w:rsidP="00801818">
      <w:pPr>
        <w:ind w:left="3960"/>
        <w:jc w:val="both"/>
        <w:rPr>
          <w:rFonts w:asciiTheme="minorHAnsi" w:hAnsiTheme="minorHAnsi"/>
          <w:sz w:val="22"/>
          <w:szCs w:val="22"/>
        </w:rPr>
      </w:pPr>
      <w:r w:rsidRPr="007034F8">
        <w:rPr>
          <w:rFonts w:asciiTheme="minorHAnsi" w:hAnsiTheme="minorHAnsi"/>
          <w:sz w:val="22"/>
          <w:szCs w:val="22"/>
        </w:rPr>
        <w:t>tel.: 543 171 649, fax: 543 171 651</w:t>
      </w:r>
    </w:p>
    <w:p w:rsidR="00801818" w:rsidRPr="00C90DE1" w:rsidRDefault="00801818" w:rsidP="00801818">
      <w:pPr>
        <w:spacing w:before="120"/>
        <w:contextualSpacing/>
        <w:rPr>
          <w:rFonts w:asciiTheme="minorHAnsi" w:hAnsiTheme="minorHAnsi"/>
          <w:sz w:val="22"/>
          <w:szCs w:val="22"/>
        </w:rPr>
      </w:pPr>
      <w:r w:rsidRPr="00C90DE1">
        <w:rPr>
          <w:rFonts w:asciiTheme="minorHAnsi" w:hAnsiTheme="minorHAnsi"/>
          <w:sz w:val="22"/>
          <w:szCs w:val="22"/>
        </w:rPr>
        <w:t xml:space="preserve">IČO : </w:t>
      </w:r>
      <w:r w:rsidRPr="00EA10A2">
        <w:rPr>
          <w:rFonts w:asciiTheme="minorHAnsi" w:hAnsiTheme="minorHAnsi"/>
          <w:b/>
          <w:sz w:val="22"/>
          <w:szCs w:val="22"/>
        </w:rPr>
        <w:t>25508881</w:t>
      </w:r>
    </w:p>
    <w:p w:rsidR="00801818" w:rsidRPr="00C90DE1" w:rsidRDefault="00801818" w:rsidP="00801818">
      <w:pPr>
        <w:spacing w:before="120"/>
        <w:contextualSpacing/>
        <w:rPr>
          <w:rFonts w:asciiTheme="minorHAnsi" w:hAnsiTheme="minorHAnsi"/>
          <w:sz w:val="22"/>
          <w:szCs w:val="22"/>
        </w:rPr>
      </w:pPr>
      <w:r w:rsidRPr="00C90DE1">
        <w:rPr>
          <w:rFonts w:asciiTheme="minorHAnsi" w:hAnsiTheme="minorHAnsi"/>
          <w:sz w:val="22"/>
          <w:szCs w:val="22"/>
        </w:rPr>
        <w:t xml:space="preserve">DIČ: </w:t>
      </w:r>
      <w:r w:rsidRPr="00EA10A2">
        <w:rPr>
          <w:rFonts w:asciiTheme="minorHAnsi" w:hAnsiTheme="minorHAnsi"/>
          <w:b/>
          <w:sz w:val="22"/>
          <w:szCs w:val="22"/>
        </w:rPr>
        <w:t>CZ25508881</w:t>
      </w:r>
    </w:p>
    <w:p w:rsidR="00801818" w:rsidRPr="007034F8" w:rsidRDefault="00801818" w:rsidP="00801818">
      <w:pPr>
        <w:spacing w:before="120"/>
        <w:contextualSpacing/>
        <w:rPr>
          <w:rFonts w:asciiTheme="minorHAnsi" w:hAnsiTheme="minorHAnsi"/>
          <w:sz w:val="22"/>
          <w:szCs w:val="22"/>
        </w:rPr>
      </w:pPr>
      <w:r w:rsidRPr="007034F8">
        <w:rPr>
          <w:rFonts w:asciiTheme="minorHAnsi" w:hAnsiTheme="minorHAnsi"/>
          <w:sz w:val="22"/>
          <w:szCs w:val="22"/>
        </w:rPr>
        <w:t xml:space="preserve">Bankovní spojení: </w:t>
      </w:r>
      <w:r w:rsidRPr="007034F8">
        <w:rPr>
          <w:rFonts w:asciiTheme="minorHAnsi" w:hAnsiTheme="minorHAnsi"/>
          <w:b/>
          <w:sz w:val="22"/>
          <w:szCs w:val="22"/>
        </w:rPr>
        <w:t>KB Brno-město</w:t>
      </w:r>
    </w:p>
    <w:p w:rsidR="00801818" w:rsidRPr="007034F8" w:rsidRDefault="00801818" w:rsidP="00801818">
      <w:pPr>
        <w:spacing w:before="120"/>
        <w:contextualSpacing/>
        <w:rPr>
          <w:rFonts w:asciiTheme="minorHAnsi" w:hAnsiTheme="minorHAnsi"/>
          <w:sz w:val="22"/>
          <w:szCs w:val="22"/>
        </w:rPr>
      </w:pPr>
      <w:r w:rsidRPr="007034F8">
        <w:rPr>
          <w:rFonts w:asciiTheme="minorHAnsi" w:hAnsiTheme="minorHAnsi"/>
          <w:sz w:val="22"/>
          <w:szCs w:val="22"/>
        </w:rPr>
        <w:t xml:space="preserve">Číslo účtu: </w:t>
      </w:r>
      <w:r w:rsidRPr="007034F8">
        <w:rPr>
          <w:rFonts w:asciiTheme="minorHAnsi" w:hAnsiTheme="minorHAnsi"/>
          <w:b/>
          <w:sz w:val="22"/>
          <w:szCs w:val="22"/>
        </w:rPr>
        <w:t>8905621/0100</w:t>
      </w:r>
    </w:p>
    <w:p w:rsidR="00801818" w:rsidRDefault="00801818" w:rsidP="00801818">
      <w:pPr>
        <w:spacing w:before="120"/>
        <w:contextualSpacing/>
        <w:rPr>
          <w:rFonts w:asciiTheme="minorHAnsi" w:hAnsiTheme="minorHAnsi"/>
          <w:sz w:val="22"/>
          <w:szCs w:val="22"/>
        </w:rPr>
      </w:pPr>
      <w:r w:rsidRPr="007034F8">
        <w:rPr>
          <w:rFonts w:asciiTheme="minorHAnsi" w:hAnsiTheme="minorHAnsi"/>
          <w:sz w:val="22"/>
          <w:szCs w:val="22"/>
        </w:rPr>
        <w:t>Společnost je plátcem DPH</w:t>
      </w:r>
    </w:p>
    <w:p w:rsidR="00C3010D" w:rsidRPr="007034F8" w:rsidRDefault="00C3010D" w:rsidP="00801818">
      <w:pPr>
        <w:spacing w:before="120"/>
        <w:contextualSpacing/>
        <w:rPr>
          <w:rFonts w:asciiTheme="minorHAnsi" w:hAnsiTheme="minorHAnsi"/>
          <w:sz w:val="22"/>
          <w:szCs w:val="22"/>
        </w:rPr>
      </w:pPr>
      <w:r>
        <w:rPr>
          <w:rFonts w:asciiTheme="minorHAnsi" w:hAnsiTheme="minorHAnsi"/>
          <w:sz w:val="22"/>
          <w:szCs w:val="22"/>
        </w:rPr>
        <w:t>(dále jen „kupující“)</w:t>
      </w:r>
    </w:p>
    <w:p w:rsidR="00801818" w:rsidRPr="007034F8" w:rsidRDefault="00801818" w:rsidP="00801818">
      <w:pPr>
        <w:spacing w:before="120" w:line="276" w:lineRule="auto"/>
        <w:contextualSpacing/>
        <w:jc w:val="both"/>
        <w:rPr>
          <w:rFonts w:asciiTheme="minorHAnsi" w:hAnsiTheme="minorHAnsi"/>
          <w:iCs/>
          <w:sz w:val="22"/>
          <w:szCs w:val="22"/>
        </w:rPr>
      </w:pPr>
    </w:p>
    <w:p w:rsidR="00801818" w:rsidRPr="007034F8" w:rsidRDefault="00801818" w:rsidP="00801818">
      <w:pPr>
        <w:spacing w:before="120" w:line="276" w:lineRule="auto"/>
        <w:contextualSpacing/>
        <w:jc w:val="both"/>
        <w:rPr>
          <w:rFonts w:asciiTheme="minorHAnsi" w:hAnsiTheme="minorHAnsi"/>
          <w:iCs/>
          <w:sz w:val="22"/>
          <w:szCs w:val="22"/>
        </w:rPr>
      </w:pPr>
      <w:r w:rsidRPr="007034F8">
        <w:rPr>
          <w:rFonts w:asciiTheme="minorHAnsi" w:hAnsiTheme="minorHAnsi"/>
          <w:iCs/>
          <w:sz w:val="22"/>
          <w:szCs w:val="22"/>
        </w:rPr>
        <w:t>a</w:t>
      </w:r>
    </w:p>
    <w:p w:rsidR="006C5469" w:rsidRPr="006C5469" w:rsidRDefault="00801818" w:rsidP="00801818">
      <w:pPr>
        <w:spacing w:before="120" w:line="276" w:lineRule="auto"/>
        <w:contextualSpacing/>
        <w:jc w:val="both"/>
        <w:rPr>
          <w:rFonts w:asciiTheme="minorHAnsi" w:hAnsiTheme="minorHAnsi"/>
          <w:bCs/>
          <w:iCs/>
          <w:sz w:val="22"/>
          <w:szCs w:val="22"/>
        </w:rPr>
      </w:pPr>
      <w:r w:rsidRPr="006C5469">
        <w:rPr>
          <w:rFonts w:asciiTheme="minorHAnsi" w:hAnsiTheme="minorHAnsi"/>
          <w:bCs/>
          <w:iCs/>
          <w:sz w:val="22"/>
          <w:szCs w:val="22"/>
        </w:rPr>
        <w:t xml:space="preserve">Prodávající: </w:t>
      </w:r>
    </w:p>
    <w:p w:rsidR="00801818" w:rsidRPr="007034F8" w:rsidRDefault="00801818" w:rsidP="00801818">
      <w:pPr>
        <w:spacing w:before="120" w:line="276" w:lineRule="auto"/>
        <w:contextualSpacing/>
        <w:jc w:val="both"/>
        <w:rPr>
          <w:rFonts w:asciiTheme="minorHAnsi" w:hAnsiTheme="minorHAnsi"/>
          <w:sz w:val="22"/>
          <w:szCs w:val="22"/>
        </w:rPr>
      </w:pPr>
      <w:r w:rsidRPr="007034F8">
        <w:rPr>
          <w:rFonts w:asciiTheme="minorHAnsi" w:hAnsiTheme="minorHAnsi"/>
          <w:sz w:val="22"/>
          <w:szCs w:val="22"/>
        </w:rPr>
        <w:t xml:space="preserve">Sídlo: </w:t>
      </w:r>
    </w:p>
    <w:p w:rsidR="00801818" w:rsidRPr="007034F8" w:rsidRDefault="00801818" w:rsidP="00801818">
      <w:pPr>
        <w:spacing w:before="120" w:line="276" w:lineRule="auto"/>
        <w:contextualSpacing/>
        <w:jc w:val="both"/>
        <w:rPr>
          <w:rFonts w:asciiTheme="minorHAnsi" w:hAnsiTheme="minorHAnsi"/>
          <w:sz w:val="22"/>
          <w:szCs w:val="22"/>
        </w:rPr>
      </w:pPr>
      <w:r w:rsidRPr="007034F8">
        <w:rPr>
          <w:rFonts w:asciiTheme="minorHAnsi" w:hAnsiTheme="minorHAnsi"/>
          <w:sz w:val="22"/>
          <w:szCs w:val="22"/>
        </w:rPr>
        <w:t xml:space="preserve">Zapsána: </w:t>
      </w:r>
    </w:p>
    <w:p w:rsidR="00801818" w:rsidRPr="00D20415" w:rsidRDefault="00801818" w:rsidP="00801818">
      <w:pPr>
        <w:spacing w:before="120" w:line="276" w:lineRule="auto"/>
        <w:contextualSpacing/>
        <w:jc w:val="both"/>
        <w:rPr>
          <w:rFonts w:asciiTheme="minorHAnsi" w:hAnsiTheme="minorHAnsi"/>
          <w:b/>
          <w:iCs/>
          <w:sz w:val="22"/>
          <w:szCs w:val="22"/>
        </w:rPr>
      </w:pPr>
      <w:r w:rsidRPr="007034F8">
        <w:rPr>
          <w:rFonts w:asciiTheme="minorHAnsi" w:hAnsiTheme="minorHAnsi"/>
          <w:iCs/>
          <w:sz w:val="22"/>
          <w:szCs w:val="22"/>
        </w:rPr>
        <w:t xml:space="preserve">Osoba oprávněná k podpisu smlouvy: </w:t>
      </w:r>
    </w:p>
    <w:p w:rsidR="00801818" w:rsidRDefault="00801818" w:rsidP="00C3010D">
      <w:pPr>
        <w:spacing w:before="120" w:line="276" w:lineRule="auto"/>
        <w:contextualSpacing/>
        <w:jc w:val="both"/>
        <w:rPr>
          <w:rFonts w:asciiTheme="minorHAnsi" w:hAnsiTheme="minorHAnsi"/>
          <w:b/>
          <w:iCs/>
          <w:sz w:val="22"/>
          <w:szCs w:val="22"/>
        </w:rPr>
      </w:pPr>
      <w:r w:rsidRPr="00D20415">
        <w:rPr>
          <w:rFonts w:asciiTheme="minorHAnsi" w:hAnsiTheme="minorHAnsi"/>
          <w:b/>
          <w:iCs/>
          <w:sz w:val="22"/>
          <w:szCs w:val="22"/>
        </w:rPr>
        <w:tab/>
      </w:r>
      <w:r w:rsidRPr="00D20415">
        <w:rPr>
          <w:rFonts w:asciiTheme="minorHAnsi" w:hAnsiTheme="minorHAnsi"/>
          <w:b/>
          <w:iCs/>
          <w:sz w:val="22"/>
          <w:szCs w:val="22"/>
        </w:rPr>
        <w:tab/>
      </w:r>
      <w:r w:rsidRPr="00D20415">
        <w:rPr>
          <w:rFonts w:asciiTheme="minorHAnsi" w:hAnsiTheme="minorHAnsi"/>
          <w:b/>
          <w:iCs/>
          <w:sz w:val="22"/>
          <w:szCs w:val="22"/>
        </w:rPr>
        <w:tab/>
        <w:t xml:space="preserve">                           </w:t>
      </w:r>
    </w:p>
    <w:p w:rsidR="00801818" w:rsidRDefault="00801818" w:rsidP="00801818">
      <w:pPr>
        <w:spacing w:before="120" w:line="276" w:lineRule="auto"/>
        <w:contextualSpacing/>
        <w:jc w:val="both"/>
        <w:rPr>
          <w:rFonts w:asciiTheme="minorHAnsi" w:hAnsiTheme="minorHAnsi"/>
          <w:iCs/>
          <w:sz w:val="22"/>
          <w:szCs w:val="22"/>
        </w:rPr>
      </w:pPr>
      <w:r w:rsidRPr="007034F8">
        <w:rPr>
          <w:rFonts w:asciiTheme="minorHAnsi" w:hAnsiTheme="minorHAnsi"/>
          <w:iCs/>
          <w:sz w:val="22"/>
          <w:szCs w:val="22"/>
        </w:rPr>
        <w:t xml:space="preserve">Kontaktní osoba ve věcech smluvních a technických: </w:t>
      </w:r>
    </w:p>
    <w:p w:rsidR="00801818" w:rsidRDefault="00801818" w:rsidP="00C3010D">
      <w:pPr>
        <w:spacing w:before="120" w:line="276" w:lineRule="auto"/>
        <w:contextualSpacing/>
        <w:jc w:val="both"/>
        <w:rPr>
          <w:rFonts w:asciiTheme="minorHAnsi" w:hAnsiTheme="minorHAnsi"/>
          <w:b/>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p>
    <w:p w:rsidR="00801818" w:rsidRPr="00996CDD" w:rsidRDefault="00801818" w:rsidP="00801818">
      <w:pPr>
        <w:spacing w:before="120" w:line="276" w:lineRule="auto"/>
        <w:contextualSpacing/>
        <w:jc w:val="both"/>
        <w:rPr>
          <w:rFonts w:asciiTheme="minorHAnsi" w:hAnsiTheme="minorHAnsi"/>
          <w:b/>
          <w:iCs/>
          <w:sz w:val="22"/>
          <w:szCs w:val="22"/>
        </w:rPr>
      </w:pPr>
      <w:r w:rsidRPr="007034F8">
        <w:rPr>
          <w:rFonts w:asciiTheme="minorHAnsi" w:hAnsiTheme="minorHAnsi"/>
          <w:sz w:val="22"/>
          <w:szCs w:val="22"/>
        </w:rPr>
        <w:t>IČ</w:t>
      </w:r>
      <w:r>
        <w:rPr>
          <w:rFonts w:asciiTheme="minorHAnsi" w:hAnsiTheme="minorHAnsi"/>
          <w:sz w:val="22"/>
          <w:szCs w:val="22"/>
        </w:rPr>
        <w:t>O</w:t>
      </w:r>
      <w:r w:rsidRPr="007034F8">
        <w:rPr>
          <w:rFonts w:asciiTheme="minorHAnsi" w:hAnsiTheme="minorHAnsi"/>
          <w:sz w:val="22"/>
          <w:szCs w:val="22"/>
        </w:rPr>
        <w:t xml:space="preserve">: </w:t>
      </w:r>
    </w:p>
    <w:p w:rsidR="00801818" w:rsidRPr="007034F8" w:rsidRDefault="00801818" w:rsidP="00801818">
      <w:pPr>
        <w:spacing w:before="120" w:line="276" w:lineRule="auto"/>
        <w:contextualSpacing/>
        <w:jc w:val="both"/>
        <w:rPr>
          <w:rFonts w:asciiTheme="minorHAnsi" w:hAnsiTheme="minorHAnsi"/>
          <w:sz w:val="22"/>
          <w:szCs w:val="22"/>
        </w:rPr>
      </w:pPr>
      <w:r w:rsidRPr="007034F8">
        <w:rPr>
          <w:rFonts w:asciiTheme="minorHAnsi" w:hAnsiTheme="minorHAnsi"/>
          <w:sz w:val="22"/>
          <w:szCs w:val="22"/>
        </w:rPr>
        <w:t xml:space="preserve">DIČ: </w:t>
      </w:r>
    </w:p>
    <w:p w:rsidR="00801818" w:rsidRPr="007034F8" w:rsidRDefault="00801818" w:rsidP="00801818">
      <w:pPr>
        <w:spacing w:before="120" w:line="276" w:lineRule="auto"/>
        <w:contextualSpacing/>
        <w:jc w:val="both"/>
        <w:rPr>
          <w:rFonts w:asciiTheme="minorHAnsi" w:hAnsiTheme="minorHAnsi"/>
          <w:sz w:val="22"/>
          <w:szCs w:val="22"/>
        </w:rPr>
      </w:pPr>
      <w:r w:rsidRPr="007034F8">
        <w:rPr>
          <w:rFonts w:asciiTheme="minorHAnsi" w:hAnsiTheme="minorHAnsi"/>
          <w:sz w:val="22"/>
          <w:szCs w:val="22"/>
        </w:rPr>
        <w:t>Bankovní spojení:</w:t>
      </w:r>
      <w:r>
        <w:rPr>
          <w:rFonts w:asciiTheme="minorHAnsi" w:hAnsiTheme="minorHAnsi"/>
          <w:sz w:val="22"/>
          <w:szCs w:val="22"/>
        </w:rPr>
        <w:t xml:space="preserve"> </w:t>
      </w:r>
    </w:p>
    <w:p w:rsidR="00801818" w:rsidRPr="007034F8" w:rsidRDefault="00801818" w:rsidP="00801818">
      <w:pPr>
        <w:spacing w:before="120" w:line="276" w:lineRule="auto"/>
        <w:contextualSpacing/>
        <w:jc w:val="both"/>
        <w:rPr>
          <w:rFonts w:asciiTheme="minorHAnsi" w:hAnsiTheme="minorHAnsi"/>
          <w:sz w:val="22"/>
          <w:szCs w:val="22"/>
        </w:rPr>
      </w:pPr>
      <w:r w:rsidRPr="007034F8">
        <w:rPr>
          <w:rFonts w:asciiTheme="minorHAnsi" w:hAnsiTheme="minorHAnsi"/>
          <w:sz w:val="22"/>
          <w:szCs w:val="22"/>
        </w:rPr>
        <w:t xml:space="preserve">Číslo účtu: </w:t>
      </w:r>
    </w:p>
    <w:p w:rsidR="00801818" w:rsidRDefault="00801818" w:rsidP="00801818">
      <w:pPr>
        <w:spacing w:before="120" w:line="276" w:lineRule="auto"/>
        <w:contextualSpacing/>
        <w:jc w:val="both"/>
        <w:rPr>
          <w:rFonts w:asciiTheme="minorHAnsi" w:hAnsiTheme="minorHAnsi"/>
          <w:sz w:val="22"/>
          <w:szCs w:val="22"/>
        </w:rPr>
      </w:pPr>
      <w:r w:rsidRPr="007034F8">
        <w:rPr>
          <w:rFonts w:asciiTheme="minorHAnsi" w:hAnsiTheme="minorHAnsi"/>
          <w:sz w:val="22"/>
          <w:szCs w:val="22"/>
        </w:rPr>
        <w:t>Společnost je plátcem DPH</w:t>
      </w:r>
    </w:p>
    <w:p w:rsidR="00C3010D" w:rsidRPr="007034F8" w:rsidRDefault="00C3010D" w:rsidP="00C3010D">
      <w:pPr>
        <w:spacing w:before="120"/>
        <w:contextualSpacing/>
        <w:rPr>
          <w:rFonts w:asciiTheme="minorHAnsi" w:hAnsiTheme="minorHAnsi"/>
          <w:sz w:val="22"/>
          <w:szCs w:val="22"/>
        </w:rPr>
      </w:pPr>
      <w:r>
        <w:rPr>
          <w:rFonts w:asciiTheme="minorHAnsi" w:hAnsiTheme="minorHAnsi"/>
          <w:sz w:val="22"/>
          <w:szCs w:val="22"/>
        </w:rPr>
        <w:t>(dále jen „prodávající“)</w:t>
      </w:r>
    </w:p>
    <w:p w:rsidR="00C3010D" w:rsidRPr="007034F8" w:rsidRDefault="00C3010D" w:rsidP="00801818">
      <w:pPr>
        <w:spacing w:before="120" w:line="276" w:lineRule="auto"/>
        <w:contextualSpacing/>
        <w:jc w:val="both"/>
        <w:rPr>
          <w:rFonts w:asciiTheme="minorHAnsi" w:hAnsiTheme="minorHAnsi"/>
          <w:sz w:val="22"/>
          <w:szCs w:val="22"/>
        </w:rPr>
      </w:pPr>
    </w:p>
    <w:p w:rsidR="00801818" w:rsidRPr="007034F8" w:rsidRDefault="00801818" w:rsidP="00801818">
      <w:pPr>
        <w:spacing w:before="120" w:line="276" w:lineRule="auto"/>
        <w:contextualSpacing/>
        <w:jc w:val="both"/>
        <w:rPr>
          <w:rFonts w:asciiTheme="minorHAnsi" w:hAnsiTheme="minorHAnsi"/>
          <w:sz w:val="22"/>
          <w:szCs w:val="22"/>
        </w:rPr>
      </w:pPr>
    </w:p>
    <w:p w:rsidR="00801818" w:rsidRPr="007034F8" w:rsidRDefault="00801818" w:rsidP="00801818">
      <w:pPr>
        <w:spacing w:before="120" w:line="276" w:lineRule="auto"/>
        <w:contextualSpacing/>
        <w:jc w:val="both"/>
        <w:rPr>
          <w:rFonts w:asciiTheme="minorHAnsi" w:hAnsiTheme="minorHAnsi"/>
          <w:sz w:val="22"/>
          <w:szCs w:val="22"/>
        </w:rPr>
      </w:pPr>
    </w:p>
    <w:p w:rsidR="00801818" w:rsidRDefault="00801818" w:rsidP="00801818">
      <w:pPr>
        <w:tabs>
          <w:tab w:val="left" w:pos="720"/>
        </w:tabs>
        <w:spacing w:before="120" w:line="276" w:lineRule="auto"/>
        <w:contextualSpacing/>
        <w:jc w:val="both"/>
        <w:rPr>
          <w:rFonts w:asciiTheme="minorHAnsi" w:hAnsiTheme="minorHAnsi"/>
          <w:sz w:val="22"/>
          <w:szCs w:val="22"/>
        </w:rPr>
      </w:pPr>
      <w:r w:rsidRPr="007034F8">
        <w:rPr>
          <w:rFonts w:asciiTheme="minorHAnsi" w:hAnsiTheme="minorHAnsi"/>
          <w:sz w:val="22"/>
          <w:szCs w:val="22"/>
        </w:rPr>
        <w:t>níže uvedeného dne, měsíce a roku uzavř</w:t>
      </w:r>
      <w:r>
        <w:rPr>
          <w:rFonts w:asciiTheme="minorHAnsi" w:hAnsiTheme="minorHAnsi"/>
          <w:sz w:val="22"/>
          <w:szCs w:val="22"/>
        </w:rPr>
        <w:t>eli smlouvu následujícího znění</w:t>
      </w:r>
    </w:p>
    <w:p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5D42C5" w:rsidRPr="004504EF" w:rsidRDefault="005D42C5" w:rsidP="002725FB">
      <w:pPr>
        <w:pStyle w:val="Nadpis2"/>
        <w:spacing w:before="120" w:after="120" w:line="276" w:lineRule="auto"/>
        <w:rPr>
          <w:rFonts w:asciiTheme="minorHAnsi" w:hAnsiTheme="minorHAnsi"/>
          <w:sz w:val="22"/>
          <w:szCs w:val="22"/>
        </w:rPr>
      </w:pPr>
    </w:p>
    <w:p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rsidR="000318D2" w:rsidRPr="004504EF" w:rsidRDefault="000318D2" w:rsidP="004504E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537143">
        <w:rPr>
          <w:rFonts w:asciiTheme="minorHAnsi" w:hAnsiTheme="minorHAnsi"/>
          <w:sz w:val="22"/>
          <w:szCs w:val="22"/>
        </w:rPr>
        <w:t xml:space="preserve"> je </w:t>
      </w:r>
      <w:r w:rsidR="0043693F">
        <w:rPr>
          <w:rFonts w:asciiTheme="minorHAnsi" w:hAnsiTheme="minorHAnsi"/>
          <w:sz w:val="22"/>
          <w:szCs w:val="22"/>
        </w:rPr>
        <w:t>nábytek</w:t>
      </w:r>
      <w:r w:rsidR="00537143">
        <w:rPr>
          <w:rFonts w:asciiTheme="minorHAnsi" w:hAnsiTheme="minorHAnsi"/>
          <w:sz w:val="22"/>
          <w:szCs w:val="22"/>
        </w:rPr>
        <w:t xml:space="preserve"> pro vybavení kanceláří DPMB, a.s.</w:t>
      </w:r>
      <w:r w:rsidR="00C3010D">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43693F">
        <w:rPr>
          <w:rFonts w:asciiTheme="minorHAnsi" w:hAnsiTheme="minorHAnsi"/>
          <w:sz w:val="22"/>
          <w:szCs w:val="22"/>
        </w:rPr>
        <w:t>obměny kancelářského nábytku</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této smlouvy</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C3010D">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rsidR="009C050C" w:rsidRPr="004504EF" w:rsidRDefault="009C050C" w:rsidP="004702AF">
      <w:pPr>
        <w:spacing w:line="276" w:lineRule="auto"/>
        <w:jc w:val="both"/>
        <w:rPr>
          <w:rFonts w:asciiTheme="minorHAnsi" w:hAnsiTheme="minorHAnsi"/>
          <w:b/>
          <w:sz w:val="22"/>
          <w:szCs w:val="22"/>
        </w:rPr>
      </w:pPr>
    </w:p>
    <w:p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rsidR="0033534A" w:rsidRDefault="000318D2" w:rsidP="0033534A">
      <w:pPr>
        <w:numPr>
          <w:ilvl w:val="0"/>
          <w:numId w:val="33"/>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Pr="004504EF">
        <w:rPr>
          <w:rFonts w:asciiTheme="minorHAnsi" w:hAnsiTheme="minorHAnsi"/>
          <w:sz w:val="22"/>
          <w:szCs w:val="22"/>
        </w:rPr>
        <w:t xml:space="preserve"> cena je stanovena ve výši </w:t>
      </w:r>
      <w:proofErr w:type="spellStart"/>
      <w:r w:rsidR="00C3010D">
        <w:rPr>
          <w:rFonts w:asciiTheme="minorHAnsi" w:hAnsiTheme="minorHAnsi"/>
          <w:sz w:val="22"/>
          <w:szCs w:val="22"/>
        </w:rPr>
        <w:t>xxxxxxx</w:t>
      </w:r>
      <w:proofErr w:type="spellEnd"/>
      <w:r w:rsidR="0033534A">
        <w:rPr>
          <w:rFonts w:asciiTheme="minorHAnsi" w:hAnsiTheme="minorHAnsi"/>
          <w:sz w:val="22"/>
          <w:szCs w:val="22"/>
        </w:rPr>
        <w:t>,- Kč bez DPH</w:t>
      </w:r>
    </w:p>
    <w:p w:rsidR="001F4A9E" w:rsidRPr="0033534A" w:rsidRDefault="0033534A" w:rsidP="0033534A">
      <w:pPr>
        <w:spacing w:line="276" w:lineRule="auto"/>
        <w:ind w:firstLine="426"/>
        <w:jc w:val="both"/>
        <w:rPr>
          <w:rFonts w:asciiTheme="minorHAnsi" w:hAnsiTheme="minorHAnsi"/>
          <w:sz w:val="22"/>
          <w:szCs w:val="22"/>
        </w:rPr>
      </w:pPr>
      <w:r>
        <w:rPr>
          <w:rFonts w:asciiTheme="minorHAnsi" w:hAnsiTheme="minorHAnsi"/>
          <w:sz w:val="22"/>
          <w:szCs w:val="22"/>
        </w:rPr>
        <w:t>(</w:t>
      </w:r>
      <w:r w:rsidR="00850B83" w:rsidRPr="00850B83">
        <w:rPr>
          <w:rFonts w:asciiTheme="minorHAnsi" w:hAnsiTheme="minorHAnsi"/>
          <w:i/>
          <w:sz w:val="22"/>
          <w:szCs w:val="22"/>
        </w:rPr>
        <w:t>doplní účastník dle celkové nabídkové ceny</w:t>
      </w:r>
      <w:r>
        <w:rPr>
          <w:rFonts w:asciiTheme="minorHAnsi" w:hAnsiTheme="minorHAnsi"/>
          <w:sz w:val="22"/>
          <w:szCs w:val="22"/>
        </w:rPr>
        <w:t>).</w:t>
      </w:r>
    </w:p>
    <w:p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doprava</w:t>
      </w:r>
      <w:r w:rsidR="0043693F">
        <w:rPr>
          <w:rFonts w:asciiTheme="minorHAnsi" w:hAnsiTheme="minorHAnsi"/>
          <w:sz w:val="22"/>
          <w:szCs w:val="22"/>
        </w:rPr>
        <w:t>, montáž</w:t>
      </w:r>
      <w:r w:rsidR="00871AB7" w:rsidRPr="004504EF">
        <w:rPr>
          <w:rFonts w:asciiTheme="minorHAnsi" w:hAnsiTheme="minorHAnsi"/>
          <w:sz w:val="22"/>
          <w:szCs w:val="22"/>
        </w:rPr>
        <w:t xml:space="preserve">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rsidR="0043484F" w:rsidRPr="004504EF" w:rsidRDefault="0043484F" w:rsidP="0043484F">
      <w:pPr>
        <w:spacing w:line="276" w:lineRule="auto"/>
        <w:ind w:left="426"/>
        <w:jc w:val="both"/>
        <w:rPr>
          <w:rFonts w:asciiTheme="minorHAnsi" w:hAnsiTheme="minorHAnsi"/>
          <w:sz w:val="22"/>
          <w:szCs w:val="22"/>
        </w:rPr>
      </w:pPr>
    </w:p>
    <w:p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rsidR="0077550E"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rsidR="0077550E" w:rsidRDefault="0077550E" w:rsidP="0077550E">
      <w:pPr>
        <w:spacing w:line="276" w:lineRule="auto"/>
        <w:jc w:val="both"/>
        <w:rPr>
          <w:rFonts w:asciiTheme="minorHAnsi" w:hAnsiTheme="minorHAnsi"/>
          <w:sz w:val="22"/>
          <w:szCs w:val="22"/>
        </w:rPr>
      </w:pPr>
    </w:p>
    <w:p w:rsidR="0077550E" w:rsidRDefault="0077550E" w:rsidP="0077550E">
      <w:pPr>
        <w:spacing w:line="276" w:lineRule="auto"/>
        <w:jc w:val="both"/>
        <w:rPr>
          <w:rFonts w:asciiTheme="minorHAnsi" w:hAnsiTheme="minorHAnsi"/>
          <w:sz w:val="22"/>
          <w:szCs w:val="22"/>
        </w:rPr>
      </w:pPr>
    </w:p>
    <w:p w:rsidR="00C01B35" w:rsidRPr="004504EF" w:rsidRDefault="000318D2" w:rsidP="0077550E">
      <w:pPr>
        <w:spacing w:line="276" w:lineRule="auto"/>
        <w:jc w:val="both"/>
        <w:rPr>
          <w:rFonts w:asciiTheme="minorHAnsi" w:hAnsiTheme="minorHAnsi"/>
          <w:sz w:val="22"/>
          <w:szCs w:val="22"/>
        </w:rPr>
      </w:pPr>
      <w:r w:rsidRPr="004504EF">
        <w:rPr>
          <w:rFonts w:asciiTheme="minorHAnsi" w:hAnsiTheme="minorHAnsi"/>
          <w:sz w:val="22"/>
          <w:szCs w:val="22"/>
        </w:rPr>
        <w:t xml:space="preserve"> </w:t>
      </w:r>
    </w:p>
    <w:p w:rsidR="008F0FBD" w:rsidRPr="0033534A" w:rsidRDefault="000318D2" w:rsidP="0033534A">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6D5799">
        <w:rPr>
          <w:rFonts w:asciiTheme="minorHAnsi" w:hAnsiTheme="minorHAnsi"/>
          <w:sz w:val="22"/>
          <w:szCs w:val="22"/>
        </w:rPr>
        <w:t xml:space="preserve"> pěti</w:t>
      </w:r>
      <w:r w:rsidR="0098556A">
        <w:rPr>
          <w:rFonts w:asciiTheme="minorHAnsi" w:hAnsiTheme="minorHAnsi"/>
          <w:sz w:val="22"/>
          <w:szCs w:val="22"/>
        </w:rPr>
        <w:t xml:space="preserve"> týdnů</w:t>
      </w:r>
      <w:r w:rsidR="00A95CEE">
        <w:rPr>
          <w:rFonts w:asciiTheme="minorHAnsi" w:hAnsiTheme="minorHAnsi"/>
          <w:sz w:val="22"/>
          <w:szCs w:val="22"/>
        </w:rPr>
        <w:t xml:space="preserve"> ode dne uzavření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33534A">
        <w:rPr>
          <w:rFonts w:asciiTheme="minorHAnsi" w:hAnsiTheme="minorHAnsi"/>
          <w:sz w:val="22"/>
          <w:szCs w:val="22"/>
        </w:rPr>
        <w:t xml:space="preserve">. </w:t>
      </w:r>
      <w:r w:rsidR="008F0FBD" w:rsidRPr="0033534A">
        <w:rPr>
          <w:rFonts w:asciiTheme="minorHAnsi" w:hAnsiTheme="minorHAnsi"/>
          <w:sz w:val="22"/>
          <w:szCs w:val="22"/>
        </w:rPr>
        <w:t xml:space="preserve">Zboží </w:t>
      </w:r>
      <w:r w:rsidR="00A11E36" w:rsidRPr="0033534A">
        <w:rPr>
          <w:rFonts w:asciiTheme="minorHAnsi" w:hAnsiTheme="minorHAnsi"/>
          <w:sz w:val="22"/>
          <w:szCs w:val="22"/>
        </w:rPr>
        <w:t>může být</w:t>
      </w:r>
      <w:r w:rsidR="008F0FBD" w:rsidRPr="0033534A">
        <w:rPr>
          <w:rFonts w:asciiTheme="minorHAnsi" w:hAnsiTheme="minorHAnsi"/>
          <w:sz w:val="22"/>
          <w:szCs w:val="22"/>
        </w:rPr>
        <w:t xml:space="preserve"> odevzdáno </w:t>
      </w:r>
      <w:r w:rsidR="00A11E36" w:rsidRPr="0033534A">
        <w:rPr>
          <w:rFonts w:asciiTheme="minorHAnsi" w:hAnsiTheme="minorHAnsi"/>
          <w:sz w:val="22"/>
          <w:szCs w:val="22"/>
        </w:rPr>
        <w:t>pouze</w:t>
      </w:r>
      <w:r w:rsidR="008F0FBD" w:rsidRPr="0033534A">
        <w:rPr>
          <w:rFonts w:asciiTheme="minorHAnsi" w:hAnsiTheme="minorHAnsi"/>
          <w:sz w:val="22"/>
          <w:szCs w:val="22"/>
        </w:rPr>
        <w:t xml:space="preserve"> ve všední </w:t>
      </w:r>
      <w:r w:rsidR="00A11E36" w:rsidRPr="0033534A">
        <w:rPr>
          <w:rFonts w:asciiTheme="minorHAnsi" w:hAnsiTheme="minorHAnsi"/>
          <w:sz w:val="22"/>
          <w:szCs w:val="22"/>
        </w:rPr>
        <w:t>dny</w:t>
      </w:r>
      <w:r w:rsidR="008F0FBD" w:rsidRPr="0033534A">
        <w:rPr>
          <w:rFonts w:asciiTheme="minorHAnsi" w:hAnsiTheme="minorHAnsi"/>
          <w:sz w:val="22"/>
          <w:szCs w:val="22"/>
        </w:rPr>
        <w:t xml:space="preserve"> od </w:t>
      </w:r>
      <w:r w:rsidR="004D3819">
        <w:rPr>
          <w:rFonts w:asciiTheme="minorHAnsi" w:hAnsiTheme="minorHAnsi"/>
          <w:sz w:val="22"/>
          <w:szCs w:val="22"/>
        </w:rPr>
        <w:t>7</w:t>
      </w:r>
      <w:r w:rsidR="008F0FBD" w:rsidRPr="0033534A">
        <w:rPr>
          <w:rFonts w:asciiTheme="minorHAnsi" w:hAnsiTheme="minorHAnsi"/>
          <w:sz w:val="22"/>
          <w:szCs w:val="22"/>
        </w:rPr>
        <w:t xml:space="preserve"> do 1</w:t>
      </w:r>
      <w:r w:rsidR="0098556A" w:rsidRPr="0033534A">
        <w:rPr>
          <w:rFonts w:asciiTheme="minorHAnsi" w:hAnsiTheme="minorHAnsi"/>
          <w:sz w:val="22"/>
          <w:szCs w:val="22"/>
        </w:rPr>
        <w:t>3,30</w:t>
      </w:r>
      <w:r w:rsidR="008F0FBD" w:rsidRPr="0033534A">
        <w:rPr>
          <w:rFonts w:asciiTheme="minorHAnsi" w:hAnsiTheme="minorHAnsi"/>
          <w:sz w:val="22"/>
          <w:szCs w:val="22"/>
        </w:rPr>
        <w:t xml:space="preserve"> hodin.</w:t>
      </w:r>
    </w:p>
    <w:p w:rsidR="005F56C9" w:rsidRPr="004504EF"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43693F">
        <w:rPr>
          <w:rFonts w:asciiTheme="minorHAnsi" w:hAnsiTheme="minorHAnsi"/>
          <w:sz w:val="22"/>
          <w:szCs w:val="22"/>
        </w:rPr>
        <w:t>převzetím kupujícím v kancelářích umístěných v areálech DPMB, a.s</w:t>
      </w:r>
      <w:r w:rsidR="00C01B35" w:rsidRPr="00BA590B">
        <w:rPr>
          <w:rFonts w:asciiTheme="minorHAnsi" w:hAnsiTheme="minorHAnsi"/>
          <w:i/>
          <w:sz w:val="22"/>
          <w:szCs w:val="22"/>
        </w:rPr>
        <w:t>.</w:t>
      </w:r>
      <w:r w:rsidR="001F50BD" w:rsidRPr="00BA590B">
        <w:rPr>
          <w:rFonts w:asciiTheme="minorHAnsi" w:hAnsiTheme="minorHAnsi"/>
          <w:sz w:val="22"/>
          <w:szCs w:val="22"/>
        </w:rPr>
        <w:t xml:space="preserve"> </w:t>
      </w:r>
      <w:r w:rsidR="001F50BD"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001F50BD"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001F50BD"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Pr="004504EF">
        <w:rPr>
          <w:rFonts w:asciiTheme="minorHAnsi" w:hAnsiTheme="minorHAnsi"/>
          <w:sz w:val="22"/>
          <w:szCs w:val="22"/>
        </w:rPr>
        <w:t>smluvní</w:t>
      </w:r>
      <w:r w:rsidR="007817B8" w:rsidRPr="004504EF">
        <w:rPr>
          <w:rFonts w:asciiTheme="minorHAnsi" w:hAnsiTheme="minorHAnsi"/>
          <w:sz w:val="22"/>
          <w:szCs w:val="22"/>
        </w:rPr>
        <w:t>ch</w:t>
      </w:r>
      <w:r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 xml:space="preserve">3 </w:t>
      </w:r>
      <w:proofErr w:type="gramStart"/>
      <w:r w:rsidR="00286B3C" w:rsidRPr="004504EF">
        <w:rPr>
          <w:rFonts w:asciiTheme="minorHAnsi" w:hAnsiTheme="minorHAnsi"/>
          <w:sz w:val="22"/>
          <w:szCs w:val="22"/>
        </w:rPr>
        <w:t>této</w:t>
      </w:r>
      <w:proofErr w:type="gramEnd"/>
      <w:r w:rsidR="00286B3C" w:rsidRPr="004504EF">
        <w:rPr>
          <w:rFonts w:asciiTheme="minorHAnsi" w:hAnsiTheme="minorHAnsi"/>
          <w:sz w:val="22"/>
          <w:szCs w:val="22"/>
        </w:rPr>
        <w:t xml:space="preserve"> smlouvy, zboží se nepovažuje za odevzdané.</w:t>
      </w:r>
    </w:p>
    <w:p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rsidR="00B37C72" w:rsidRPr="004504EF" w:rsidRDefault="00B37C72" w:rsidP="0043484F">
      <w:pPr>
        <w:pStyle w:val="Zkladntextodsazen"/>
        <w:spacing w:after="0" w:line="276" w:lineRule="auto"/>
        <w:ind w:left="360"/>
        <w:jc w:val="both"/>
        <w:rPr>
          <w:rFonts w:asciiTheme="minorHAnsi" w:hAnsiTheme="minorHAnsi"/>
          <w:sz w:val="22"/>
          <w:szCs w:val="22"/>
        </w:rPr>
      </w:pPr>
    </w:p>
    <w:p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rsidR="000318D2"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rsidR="0077550E" w:rsidRDefault="004D04EF" w:rsidP="0077550E">
      <w:pPr>
        <w:pStyle w:val="Odstavecseseznamem"/>
        <w:numPr>
          <w:ilvl w:val="0"/>
          <w:numId w:val="19"/>
        </w:numPr>
        <w:spacing w:line="276" w:lineRule="auto"/>
        <w:contextualSpacing w:val="0"/>
        <w:jc w:val="both"/>
        <w:rPr>
          <w:rFonts w:asciiTheme="minorHAnsi" w:hAnsiTheme="minorHAnsi"/>
          <w:sz w:val="22"/>
          <w:szCs w:val="22"/>
        </w:rPr>
      </w:pPr>
      <w:r w:rsidRPr="0077550E">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77550E">
        <w:rPr>
          <w:rFonts w:asciiTheme="minorHAnsi" w:hAnsiTheme="minorHAnsi"/>
          <w:sz w:val="22"/>
          <w:szCs w:val="22"/>
        </w:rPr>
        <w:t>V takovém případě nová lhůta splatnosti začne běžet doručením opravené faktury zpět kupujícímu.</w:t>
      </w:r>
    </w:p>
    <w:p w:rsidR="0077550E" w:rsidRDefault="0077550E" w:rsidP="0077550E">
      <w:pPr>
        <w:spacing w:line="276" w:lineRule="auto"/>
        <w:jc w:val="both"/>
        <w:rPr>
          <w:rFonts w:asciiTheme="minorHAnsi" w:hAnsiTheme="minorHAnsi"/>
          <w:sz w:val="22"/>
          <w:szCs w:val="22"/>
        </w:rPr>
      </w:pPr>
    </w:p>
    <w:p w:rsidR="0077550E" w:rsidRDefault="0077550E" w:rsidP="0077550E">
      <w:pPr>
        <w:spacing w:line="276" w:lineRule="auto"/>
        <w:jc w:val="both"/>
        <w:rPr>
          <w:rFonts w:asciiTheme="minorHAnsi" w:hAnsiTheme="minorHAnsi"/>
          <w:sz w:val="22"/>
          <w:szCs w:val="22"/>
        </w:rPr>
      </w:pPr>
    </w:p>
    <w:p w:rsidR="0077550E" w:rsidRDefault="0077550E" w:rsidP="0077550E">
      <w:pPr>
        <w:spacing w:line="276" w:lineRule="auto"/>
        <w:jc w:val="both"/>
        <w:rPr>
          <w:rFonts w:asciiTheme="minorHAnsi" w:hAnsiTheme="minorHAnsi"/>
          <w:sz w:val="22"/>
          <w:szCs w:val="22"/>
        </w:rPr>
      </w:pPr>
    </w:p>
    <w:p w:rsidR="0077550E" w:rsidRDefault="0077550E" w:rsidP="0077550E">
      <w:pPr>
        <w:spacing w:line="276" w:lineRule="auto"/>
        <w:jc w:val="both"/>
        <w:rPr>
          <w:rFonts w:asciiTheme="minorHAnsi" w:hAnsiTheme="minorHAnsi"/>
          <w:sz w:val="22"/>
          <w:szCs w:val="22"/>
        </w:rPr>
      </w:pPr>
    </w:p>
    <w:p w:rsidR="0077550E" w:rsidRPr="0077550E" w:rsidRDefault="0077550E" w:rsidP="0077550E">
      <w:pPr>
        <w:spacing w:line="276" w:lineRule="auto"/>
        <w:jc w:val="both"/>
        <w:rPr>
          <w:rFonts w:asciiTheme="minorHAnsi" w:hAnsiTheme="minorHAnsi"/>
          <w:sz w:val="22"/>
          <w:szCs w:val="22"/>
        </w:rPr>
      </w:pPr>
    </w:p>
    <w:p w:rsidR="0077550E" w:rsidRPr="0077550E" w:rsidRDefault="002C4001" w:rsidP="0077550E">
      <w:pPr>
        <w:pStyle w:val="Odstavecseseznamem"/>
        <w:numPr>
          <w:ilvl w:val="0"/>
          <w:numId w:val="19"/>
        </w:numPr>
        <w:spacing w:line="276" w:lineRule="auto"/>
        <w:contextualSpacing w:val="0"/>
        <w:jc w:val="both"/>
        <w:rPr>
          <w:rFonts w:asciiTheme="minorHAnsi" w:hAnsiTheme="minorHAnsi"/>
          <w:sz w:val="22"/>
          <w:szCs w:val="22"/>
        </w:rPr>
      </w:pPr>
      <w:r w:rsidRPr="0077550E">
        <w:rPr>
          <w:rFonts w:asciiTheme="minorHAnsi" w:hAnsiTheme="minorHAnsi"/>
          <w:bCs/>
          <w:sz w:val="22"/>
          <w:szCs w:val="22"/>
        </w:rPr>
        <w:lastRenderedPageBreak/>
        <w:t>Prodávající se zavazuje, že pokud nastanou na jeho straně skutečnosti uvedené v §</w:t>
      </w:r>
      <w:r w:rsidR="00854B69" w:rsidRPr="0077550E">
        <w:rPr>
          <w:rFonts w:asciiTheme="minorHAnsi" w:hAnsiTheme="minorHAnsi"/>
          <w:bCs/>
          <w:sz w:val="22"/>
          <w:szCs w:val="22"/>
        </w:rPr>
        <w:t xml:space="preserve"> </w:t>
      </w:r>
      <w:r w:rsidRPr="0077550E">
        <w:rPr>
          <w:rFonts w:asciiTheme="minorHAnsi" w:hAnsiTheme="minorHAnsi"/>
          <w:bCs/>
          <w:sz w:val="22"/>
          <w:szCs w:val="22"/>
        </w:rPr>
        <w:t>109 zákona č.</w:t>
      </w:r>
      <w:r w:rsidR="00854B69" w:rsidRPr="0077550E">
        <w:rPr>
          <w:rFonts w:asciiTheme="minorHAnsi" w:hAnsiTheme="minorHAnsi"/>
          <w:bCs/>
          <w:sz w:val="22"/>
          <w:szCs w:val="22"/>
        </w:rPr>
        <w:t xml:space="preserve"> </w:t>
      </w:r>
      <w:r w:rsidRPr="0077550E">
        <w:rPr>
          <w:rFonts w:asciiTheme="minorHAnsi" w:hAnsiTheme="minorHAnsi"/>
          <w:bCs/>
          <w:sz w:val="22"/>
          <w:szCs w:val="22"/>
        </w:rPr>
        <w:t>235/2004 Sb.,</w:t>
      </w:r>
      <w:r w:rsidR="007F51B8" w:rsidRPr="0077550E">
        <w:rPr>
          <w:rFonts w:asciiTheme="minorHAnsi" w:hAnsiTheme="minorHAnsi"/>
          <w:bCs/>
          <w:sz w:val="22"/>
          <w:szCs w:val="22"/>
        </w:rPr>
        <w:t xml:space="preserve"> o dani z přidané hodnoty</w:t>
      </w:r>
      <w:r w:rsidRPr="0077550E">
        <w:rPr>
          <w:rFonts w:asciiTheme="minorHAnsi" w:hAnsiTheme="minorHAnsi"/>
          <w:bCs/>
          <w:sz w:val="22"/>
          <w:szCs w:val="22"/>
        </w:rPr>
        <w:t xml:space="preserve"> oznámí neprodleně tuto skutečnost kupujícímu. Kupující je oprávněn v návaznosti na toto oznáme</w:t>
      </w:r>
      <w:r w:rsidR="00854B69" w:rsidRPr="0077550E">
        <w:rPr>
          <w:rFonts w:asciiTheme="minorHAnsi" w:hAnsiTheme="minorHAnsi"/>
          <w:bCs/>
          <w:sz w:val="22"/>
          <w:szCs w:val="22"/>
        </w:rPr>
        <w:t>ní postupovat v souladu s § 109</w:t>
      </w:r>
      <w:r w:rsidRPr="0077550E">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77550E">
        <w:rPr>
          <w:rFonts w:asciiTheme="minorHAnsi" w:hAnsiTheme="minorHAnsi"/>
          <w:bCs/>
          <w:sz w:val="22"/>
          <w:szCs w:val="22"/>
        </w:rPr>
        <w:t xml:space="preserve"> </w:t>
      </w:r>
      <w:r w:rsidRPr="0077550E">
        <w:rPr>
          <w:rFonts w:asciiTheme="minorHAnsi" w:hAnsiTheme="minorHAnsi"/>
          <w:bCs/>
          <w:sz w:val="22"/>
          <w:szCs w:val="22"/>
        </w:rPr>
        <w:t>109a) následně oznámí kupující prodávajícímu.</w:t>
      </w:r>
      <w:r w:rsidR="009C3396" w:rsidRPr="0077550E">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43484F" w:rsidRPr="0077550E" w:rsidRDefault="003472F2" w:rsidP="0077550E">
      <w:pPr>
        <w:pStyle w:val="Odstavecseseznamem"/>
        <w:numPr>
          <w:ilvl w:val="0"/>
          <w:numId w:val="19"/>
        </w:numPr>
        <w:spacing w:line="276" w:lineRule="auto"/>
        <w:contextualSpacing w:val="0"/>
        <w:jc w:val="both"/>
        <w:rPr>
          <w:rFonts w:asciiTheme="minorHAnsi" w:hAnsiTheme="minorHAnsi"/>
          <w:sz w:val="22"/>
          <w:szCs w:val="22"/>
        </w:rPr>
      </w:pPr>
      <w:r w:rsidRPr="0077550E">
        <w:rPr>
          <w:rFonts w:asciiTheme="minorHAnsi" w:hAnsiTheme="minorHAnsi"/>
          <w:iCs/>
          <w:sz w:val="22"/>
          <w:szCs w:val="22"/>
        </w:rPr>
        <w:t>Prodávající</w:t>
      </w:r>
      <w:r w:rsidR="0035615B" w:rsidRPr="0077550E">
        <w:rPr>
          <w:rFonts w:asciiTheme="minorHAnsi" w:hAnsiTheme="minorHAnsi"/>
          <w:iCs/>
          <w:sz w:val="22"/>
          <w:szCs w:val="22"/>
        </w:rPr>
        <w:t xml:space="preserve"> prohlašuje, že číslo jím uvedeného bankovního spojení, na které se bude provádět bezhotovostní úhrada za předmět plnění, je evidován</w:t>
      </w:r>
      <w:r w:rsidRPr="0077550E">
        <w:rPr>
          <w:rFonts w:asciiTheme="minorHAnsi" w:hAnsiTheme="minorHAnsi"/>
          <w:iCs/>
          <w:sz w:val="22"/>
          <w:szCs w:val="22"/>
        </w:rPr>
        <w:t>o</w:t>
      </w:r>
      <w:r w:rsidR="0035615B" w:rsidRPr="0077550E">
        <w:rPr>
          <w:rFonts w:asciiTheme="minorHAnsi" w:hAnsiTheme="minorHAnsi"/>
          <w:iCs/>
          <w:sz w:val="22"/>
          <w:szCs w:val="22"/>
        </w:rPr>
        <w:t xml:space="preserve"> v souladu s §</w:t>
      </w:r>
      <w:r w:rsidR="00854B69" w:rsidRPr="0077550E">
        <w:rPr>
          <w:rFonts w:asciiTheme="minorHAnsi" w:hAnsiTheme="minorHAnsi"/>
          <w:iCs/>
          <w:sz w:val="22"/>
          <w:szCs w:val="22"/>
        </w:rPr>
        <w:t xml:space="preserve"> </w:t>
      </w:r>
      <w:r w:rsidR="0035615B" w:rsidRPr="0077550E">
        <w:rPr>
          <w:rFonts w:asciiTheme="minorHAnsi" w:hAnsiTheme="minorHAnsi"/>
          <w:iCs/>
          <w:sz w:val="22"/>
          <w:szCs w:val="22"/>
        </w:rPr>
        <w:t xml:space="preserve">96 zákona </w:t>
      </w:r>
      <w:r w:rsidR="007F51B8" w:rsidRPr="0077550E">
        <w:rPr>
          <w:rFonts w:asciiTheme="minorHAnsi" w:hAnsiTheme="minorHAnsi"/>
          <w:bCs/>
          <w:sz w:val="22"/>
          <w:szCs w:val="22"/>
        </w:rPr>
        <w:t>č.</w:t>
      </w:r>
      <w:r w:rsidR="00854B69" w:rsidRPr="0077550E">
        <w:rPr>
          <w:rFonts w:asciiTheme="minorHAnsi" w:hAnsiTheme="minorHAnsi"/>
          <w:bCs/>
          <w:sz w:val="22"/>
          <w:szCs w:val="22"/>
        </w:rPr>
        <w:t xml:space="preserve"> </w:t>
      </w:r>
      <w:r w:rsidR="007F51B8" w:rsidRPr="0077550E">
        <w:rPr>
          <w:rFonts w:asciiTheme="minorHAnsi" w:hAnsiTheme="minorHAnsi"/>
          <w:bCs/>
          <w:sz w:val="22"/>
          <w:szCs w:val="22"/>
        </w:rPr>
        <w:t>235/2004 Sb., o dani z přidané hodnoty</w:t>
      </w:r>
      <w:r w:rsidR="0035615B" w:rsidRPr="0077550E">
        <w:rPr>
          <w:rFonts w:asciiTheme="minorHAnsi" w:hAnsiTheme="minorHAnsi"/>
          <w:iCs/>
          <w:sz w:val="22"/>
          <w:szCs w:val="22"/>
        </w:rPr>
        <w:t xml:space="preserve"> v registru plátců</w:t>
      </w:r>
      <w:r w:rsidR="00D91FE9" w:rsidRPr="0077550E">
        <w:rPr>
          <w:rFonts w:asciiTheme="minorHAnsi" w:hAnsiTheme="minorHAnsi"/>
          <w:iCs/>
          <w:sz w:val="22"/>
          <w:szCs w:val="22"/>
        </w:rPr>
        <w:t>.</w:t>
      </w:r>
    </w:p>
    <w:p w:rsidR="00612F23" w:rsidRPr="004504EF" w:rsidRDefault="00612F23" w:rsidP="0043484F">
      <w:pPr>
        <w:spacing w:line="276" w:lineRule="auto"/>
        <w:ind w:left="426" w:hanging="426"/>
        <w:jc w:val="both"/>
        <w:rPr>
          <w:rFonts w:asciiTheme="minorHAnsi" w:hAnsiTheme="minorHAnsi"/>
          <w:sz w:val="22"/>
          <w:szCs w:val="22"/>
        </w:rPr>
      </w:pPr>
    </w:p>
    <w:p w:rsidR="009B2DA5" w:rsidRPr="004504EF" w:rsidRDefault="009B2DA5" w:rsidP="0043484F">
      <w:pPr>
        <w:spacing w:line="276" w:lineRule="auto"/>
        <w:ind w:left="426" w:hanging="426"/>
        <w:jc w:val="center"/>
        <w:rPr>
          <w:rFonts w:asciiTheme="minorHAnsi" w:hAnsiTheme="minorHAnsi"/>
          <w:b/>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rsidR="0077550E" w:rsidRPr="004504EF" w:rsidRDefault="0077550E" w:rsidP="0077550E">
      <w:pPr>
        <w:pStyle w:val="Normlnweb"/>
        <w:spacing w:before="0" w:beforeAutospacing="0" w:after="0" w:afterAutospacing="0" w:line="276" w:lineRule="auto"/>
        <w:jc w:val="both"/>
        <w:rPr>
          <w:rFonts w:asciiTheme="minorHAnsi" w:hAnsiTheme="minorHAnsi"/>
          <w:sz w:val="22"/>
          <w:szCs w:val="22"/>
        </w:rPr>
      </w:pP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lastRenderedPageBreak/>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rsidR="004504EF" w:rsidRDefault="004504EF" w:rsidP="004504EF">
      <w:pPr>
        <w:pStyle w:val="Normlnweb"/>
        <w:spacing w:before="0" w:beforeAutospacing="0" w:after="0" w:afterAutospacing="0" w:line="276" w:lineRule="auto"/>
        <w:jc w:val="both"/>
        <w:rPr>
          <w:rFonts w:asciiTheme="minorHAnsi" w:hAnsiTheme="minorHAnsi"/>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00AE6B1C">
        <w:rPr>
          <w:rFonts w:asciiTheme="minorHAnsi" w:hAnsiTheme="minorHAnsi"/>
          <w:sz w:val="22"/>
          <w:szCs w:val="22"/>
        </w:rPr>
        <w:t xml:space="preserve">zboží dle čl. IV bodu 2 této smlouvy či s vyřízením </w:t>
      </w:r>
      <w:r w:rsidR="00130548" w:rsidRPr="004504EF">
        <w:rPr>
          <w:rFonts w:asciiTheme="minorHAnsi" w:hAnsiTheme="minorHAnsi"/>
          <w:sz w:val="22"/>
          <w:szCs w:val="22"/>
        </w:rPr>
        <w:t xml:space="preserve">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rsidR="000318D2" w:rsidRPr="004504EF" w:rsidRDefault="000318D2" w:rsidP="002725FB">
      <w:pPr>
        <w:spacing w:before="120" w:after="120" w:line="276" w:lineRule="auto"/>
        <w:rPr>
          <w:rFonts w:asciiTheme="minorHAnsi" w:hAnsiTheme="minorHAnsi"/>
          <w:sz w:val="22"/>
          <w:szCs w:val="22"/>
        </w:rPr>
      </w:pPr>
    </w:p>
    <w:p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rsidR="00801818" w:rsidRDefault="00801818" w:rsidP="00801818">
      <w:pPr>
        <w:pStyle w:val="Normlnweb"/>
        <w:spacing w:before="0" w:beforeAutospacing="0" w:after="0" w:afterAutospacing="0" w:line="276" w:lineRule="auto"/>
        <w:rPr>
          <w:rFonts w:asciiTheme="minorHAnsi" w:hAnsiTheme="minorHAnsi"/>
          <w:b/>
          <w:bCs/>
          <w:sz w:val="22"/>
          <w:szCs w:val="22"/>
        </w:rPr>
      </w:pPr>
    </w:p>
    <w:p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rsidR="000318D2" w:rsidRPr="004504EF"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FC30D1" w:rsidRDefault="00FC30D1" w:rsidP="00FC30D1">
      <w:pPr>
        <w:pStyle w:val="Zkladntextodsazen"/>
        <w:numPr>
          <w:ilvl w:val="0"/>
          <w:numId w:val="14"/>
        </w:numPr>
        <w:spacing w:after="0" w:line="276" w:lineRule="auto"/>
        <w:jc w:val="both"/>
        <w:rPr>
          <w:rFonts w:asciiTheme="minorHAnsi" w:hAnsiTheme="minorHAnsi"/>
          <w:sz w:val="22"/>
          <w:szCs w:val="22"/>
        </w:rPr>
      </w:pPr>
      <w:r w:rsidRPr="004504EF">
        <w:rPr>
          <w:rFonts w:asciiTheme="minorHAnsi" w:hAnsiTheme="minorHAnsi"/>
          <w:sz w:val="22"/>
          <w:szCs w:val="22"/>
        </w:rPr>
        <w:lastRenderedPageBreak/>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E0017B" w:rsidRPr="004504EF">
        <w:rPr>
          <w:rFonts w:asciiTheme="minorHAnsi" w:hAnsiTheme="minorHAnsi"/>
          <w:sz w:val="22"/>
          <w:szCs w:val="22"/>
        </w:rPr>
        <w:t>ého</w:t>
      </w:r>
      <w:r w:rsidRPr="004504EF">
        <w:rPr>
          <w:rFonts w:asciiTheme="minorHAnsi" w:hAnsiTheme="minorHAnsi"/>
          <w:sz w:val="22"/>
          <w:szCs w:val="22"/>
        </w:rPr>
        <w:t xml:space="preserve"> zákoník</w:t>
      </w:r>
      <w:r w:rsidR="00E0017B" w:rsidRPr="004504EF">
        <w:rPr>
          <w:rFonts w:asciiTheme="minorHAnsi" w:hAnsiTheme="minorHAnsi"/>
          <w:sz w:val="22"/>
          <w:szCs w:val="22"/>
        </w:rPr>
        <w:t xml:space="preserve">u </w:t>
      </w:r>
      <w:r w:rsidRPr="004504EF">
        <w:rPr>
          <w:rFonts w:asciiTheme="minorHAnsi" w:hAnsiTheme="minorHAnsi"/>
          <w:sz w:val="22"/>
          <w:szCs w:val="22"/>
        </w:rPr>
        <w:t xml:space="preserve">ani za důvěrný údaj nebo sdělení ve smyslu ustanovení § 1730 odst. 2 </w:t>
      </w:r>
      <w:r w:rsidR="00E0017B" w:rsidRPr="004504EF">
        <w:rPr>
          <w:rFonts w:asciiTheme="minorHAnsi" w:hAnsiTheme="minorHAnsi"/>
          <w:sz w:val="22"/>
          <w:szCs w:val="22"/>
        </w:rPr>
        <w:t>občanského zákoníku</w:t>
      </w:r>
      <w:r w:rsidRPr="004504EF">
        <w:rPr>
          <w:rFonts w:asciiTheme="minorHAnsi" w:hAnsiTheme="minorHAnsi"/>
          <w:sz w:val="22"/>
          <w:szCs w:val="22"/>
        </w:rPr>
        <w:t>.</w:t>
      </w:r>
      <w:r w:rsidR="00D25CC6" w:rsidRPr="004504EF">
        <w:rPr>
          <w:rFonts w:asciiTheme="minorHAnsi" w:hAnsiTheme="minorHAnsi"/>
          <w:sz w:val="22"/>
          <w:szCs w:val="22"/>
        </w:rPr>
        <w:t xml:space="preserve"> Podpisem této smlouvy dále bere prodávající na vědomí, že smlouva bude zveřejněna na Portálu veřejné správy v Registru smluv</w:t>
      </w:r>
      <w:r w:rsidR="007E347B" w:rsidRPr="004504EF">
        <w:rPr>
          <w:rFonts w:asciiTheme="minorHAnsi" w:hAnsiTheme="minorHAnsi"/>
          <w:sz w:val="22"/>
          <w:szCs w:val="22"/>
        </w:rPr>
        <w:t xml:space="preserve"> podle zákona č. 340/2015 Sb., o zvláštních podmínkách účinnosti některých smluv, uveřejňování těchto smluv a o registru</w:t>
      </w:r>
      <w:r w:rsidR="00552184" w:rsidRPr="004504EF">
        <w:rPr>
          <w:rFonts w:asciiTheme="minorHAnsi" w:hAnsiTheme="minorHAnsi"/>
          <w:sz w:val="22"/>
          <w:szCs w:val="22"/>
        </w:rPr>
        <w:t xml:space="preserve"> smluv (zákon o registru smluv)</w:t>
      </w:r>
      <w:r w:rsidR="00D25CC6" w:rsidRPr="004504EF">
        <w:rPr>
          <w:rFonts w:asciiTheme="minorHAnsi" w:hAnsiTheme="minorHAnsi"/>
          <w:sz w:val="22"/>
          <w:szCs w:val="22"/>
        </w:rPr>
        <w:t>.</w:t>
      </w:r>
    </w:p>
    <w:p w:rsidR="00E871EB" w:rsidRPr="003F3BF7" w:rsidRDefault="00E871EB" w:rsidP="00E871EB">
      <w:pPr>
        <w:pStyle w:val="Odstavecseseznamem"/>
        <w:numPr>
          <w:ilvl w:val="0"/>
          <w:numId w:val="14"/>
        </w:numPr>
        <w:spacing w:line="276" w:lineRule="auto"/>
        <w:jc w:val="both"/>
        <w:rPr>
          <w:rFonts w:asciiTheme="minorHAnsi" w:hAnsiTheme="minorHAnsi"/>
          <w:sz w:val="22"/>
          <w:szCs w:val="22"/>
        </w:rPr>
      </w:pPr>
      <w:r w:rsidRPr="003F3BF7">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E871EB" w:rsidRPr="003F3BF7" w:rsidRDefault="00E871EB" w:rsidP="00E871EB">
      <w:pPr>
        <w:pStyle w:val="Odstavecseseznamem"/>
        <w:numPr>
          <w:ilvl w:val="0"/>
          <w:numId w:val="14"/>
        </w:numPr>
        <w:spacing w:line="276" w:lineRule="auto"/>
        <w:jc w:val="both"/>
        <w:rPr>
          <w:rFonts w:asciiTheme="minorHAnsi" w:hAnsiTheme="minorHAnsi"/>
          <w:sz w:val="22"/>
          <w:szCs w:val="22"/>
        </w:rPr>
      </w:pPr>
      <w:r w:rsidRPr="003F3BF7">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E871EB" w:rsidRPr="003F3BF7" w:rsidRDefault="00E871EB" w:rsidP="00E871EB">
      <w:pPr>
        <w:pStyle w:val="Odstavecseseznamem"/>
        <w:numPr>
          <w:ilvl w:val="0"/>
          <w:numId w:val="14"/>
        </w:numPr>
        <w:spacing w:line="276" w:lineRule="auto"/>
        <w:jc w:val="both"/>
        <w:rPr>
          <w:rFonts w:asciiTheme="minorHAnsi" w:hAnsiTheme="minorHAnsi"/>
          <w:sz w:val="22"/>
          <w:szCs w:val="22"/>
        </w:rPr>
      </w:pPr>
      <w:r w:rsidRPr="003F3BF7">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E871EB" w:rsidRPr="003F3BF7" w:rsidRDefault="00E871EB" w:rsidP="00E871EB">
      <w:pPr>
        <w:pStyle w:val="Odstavecseseznamem"/>
        <w:numPr>
          <w:ilvl w:val="0"/>
          <w:numId w:val="14"/>
        </w:numPr>
        <w:spacing w:line="276" w:lineRule="auto"/>
        <w:jc w:val="both"/>
        <w:rPr>
          <w:rFonts w:asciiTheme="minorHAnsi" w:hAnsiTheme="minorHAnsi"/>
          <w:sz w:val="22"/>
          <w:szCs w:val="22"/>
        </w:rPr>
      </w:pPr>
      <w:r w:rsidRPr="003F3BF7">
        <w:rPr>
          <w:rFonts w:asciiTheme="minorHAnsi" w:hAnsiTheme="minorHAnsi"/>
          <w:sz w:val="22"/>
          <w:szCs w:val="22"/>
        </w:rPr>
        <w:t>Prodávající i kupující jsou povinni na požádání spolupracovat s dozorovým úřadem při plnění jeho úkolů.</w:t>
      </w:r>
    </w:p>
    <w:p w:rsidR="00E871EB" w:rsidRPr="003F3BF7" w:rsidRDefault="00E871EB" w:rsidP="00E871EB">
      <w:pPr>
        <w:pStyle w:val="Odstavecseseznamem"/>
        <w:numPr>
          <w:ilvl w:val="0"/>
          <w:numId w:val="14"/>
        </w:numPr>
        <w:spacing w:line="276" w:lineRule="auto"/>
        <w:jc w:val="both"/>
        <w:rPr>
          <w:rFonts w:asciiTheme="minorHAnsi" w:hAnsiTheme="minorHAnsi"/>
          <w:sz w:val="22"/>
          <w:szCs w:val="22"/>
        </w:rPr>
      </w:pPr>
      <w:r w:rsidRPr="003F3BF7">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E871EB" w:rsidRPr="003F3BF7" w:rsidRDefault="00E871EB" w:rsidP="00E871EB">
      <w:pPr>
        <w:pStyle w:val="Odstavecseseznamem"/>
        <w:numPr>
          <w:ilvl w:val="0"/>
          <w:numId w:val="14"/>
        </w:numPr>
        <w:spacing w:line="276" w:lineRule="auto"/>
        <w:jc w:val="both"/>
        <w:rPr>
          <w:rFonts w:asciiTheme="minorHAnsi" w:hAnsiTheme="minorHAnsi"/>
          <w:sz w:val="22"/>
          <w:szCs w:val="22"/>
        </w:rPr>
      </w:pPr>
      <w:r w:rsidRPr="003F3BF7">
        <w:rPr>
          <w:rFonts w:asciiTheme="minorHAnsi" w:hAnsiTheme="minorHAnsi"/>
          <w:sz w:val="22"/>
          <w:szCs w:val="22"/>
        </w:rPr>
        <w:t>Povinnost ochrany osobních údajů a mlčenlivosti trvá i po skončení smluvního vztahu.</w:t>
      </w:r>
    </w:p>
    <w:p w:rsidR="00E871EB" w:rsidRPr="004504EF" w:rsidRDefault="00E871EB" w:rsidP="00E871EB">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rsidR="00E871EB" w:rsidRDefault="00E871EB" w:rsidP="00E871EB">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rsidR="00E871EB" w:rsidRDefault="00E871EB" w:rsidP="00E871EB">
      <w:pPr>
        <w:pStyle w:val="Zkladntextodsazen"/>
        <w:spacing w:after="0" w:line="276" w:lineRule="auto"/>
        <w:jc w:val="both"/>
        <w:rPr>
          <w:rFonts w:asciiTheme="minorHAnsi" w:hAnsiTheme="minorHAnsi"/>
          <w:sz w:val="22"/>
          <w:szCs w:val="22"/>
        </w:rPr>
      </w:pPr>
    </w:p>
    <w:p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lastRenderedPageBreak/>
        <w:t xml:space="preserve">Tato </w:t>
      </w:r>
      <w:r w:rsidR="00735C31">
        <w:rPr>
          <w:rFonts w:asciiTheme="minorHAnsi" w:hAnsiTheme="minorHAnsi"/>
          <w:iCs/>
          <w:sz w:val="22"/>
          <w:szCs w:val="22"/>
        </w:rPr>
        <w:t>smlouva je vyhotovena ve dvou</w:t>
      </w:r>
      <w:r w:rsidRPr="004504EF">
        <w:rPr>
          <w:rFonts w:asciiTheme="minorHAnsi" w:hAnsiTheme="minorHAnsi"/>
          <w:iCs/>
          <w:sz w:val="22"/>
          <w:szCs w:val="22"/>
        </w:rPr>
        <w:t xml:space="preserve"> vyhotoveních, z nichž </w:t>
      </w:r>
      <w:r w:rsidRPr="00850B83">
        <w:rPr>
          <w:rFonts w:asciiTheme="minorHAnsi" w:hAnsiTheme="minorHAnsi"/>
          <w:iCs/>
          <w:sz w:val="22"/>
          <w:szCs w:val="22"/>
        </w:rPr>
        <w:t>každé má platnost originálu a</w:t>
      </w:r>
      <w:r w:rsidR="00735C31">
        <w:rPr>
          <w:rFonts w:asciiTheme="minorHAnsi" w:hAnsiTheme="minorHAnsi"/>
          <w:iCs/>
          <w:sz w:val="22"/>
          <w:szCs w:val="22"/>
        </w:rPr>
        <w:t xml:space="preserve"> každá strana obdrží po jednom vyhotovení.</w:t>
      </w:r>
    </w:p>
    <w:p w:rsidR="00B658E1" w:rsidRPr="00850B83" w:rsidRDefault="00B658E1" w:rsidP="00850B83">
      <w:pPr>
        <w:numPr>
          <w:ilvl w:val="0"/>
          <w:numId w:val="28"/>
        </w:numPr>
        <w:tabs>
          <w:tab w:val="clear" w:pos="375"/>
        </w:tabs>
        <w:spacing w:line="276" w:lineRule="auto"/>
        <w:jc w:val="both"/>
        <w:rPr>
          <w:rFonts w:asciiTheme="minorHAnsi" w:hAnsiTheme="minorHAnsi"/>
          <w:iCs/>
          <w:sz w:val="22"/>
          <w:szCs w:val="22"/>
        </w:rPr>
      </w:pPr>
      <w:r w:rsidRPr="00850B83">
        <w:rPr>
          <w:rFonts w:asciiTheme="minorHAnsi" w:hAnsiTheme="minorHAnsi"/>
          <w:iCs/>
          <w:sz w:val="22"/>
          <w:szCs w:val="22"/>
        </w:rPr>
        <w:t>Smlouva nabude účinnosti dnem jejího uveřejnění dle zákona č. 340/2015 Sb., o zvláštních podmínkách účinnosti někt</w:t>
      </w:r>
      <w:bookmarkStart w:id="0" w:name="_GoBack"/>
      <w:bookmarkEnd w:id="0"/>
      <w:r w:rsidRPr="00850B83">
        <w:rPr>
          <w:rFonts w:asciiTheme="minorHAnsi" w:hAnsiTheme="minorHAnsi"/>
          <w:iCs/>
          <w:sz w:val="22"/>
          <w:szCs w:val="22"/>
        </w:rPr>
        <w:t>erých smluv, uveřejňování těchto smluv a o registru smluv.</w:t>
      </w:r>
    </w:p>
    <w:p w:rsidR="001F03C3" w:rsidRPr="00850B83" w:rsidRDefault="00553F82" w:rsidP="00850B83">
      <w:pPr>
        <w:numPr>
          <w:ilvl w:val="0"/>
          <w:numId w:val="28"/>
        </w:numPr>
        <w:tabs>
          <w:tab w:val="clear" w:pos="375"/>
        </w:tabs>
        <w:spacing w:line="276" w:lineRule="auto"/>
        <w:jc w:val="both"/>
        <w:rPr>
          <w:rFonts w:asciiTheme="minorHAnsi" w:hAnsiTheme="minorHAnsi"/>
          <w:iCs/>
          <w:sz w:val="22"/>
          <w:szCs w:val="22"/>
        </w:rPr>
      </w:pPr>
      <w:r w:rsidRPr="00850B83">
        <w:rPr>
          <w:rFonts w:asciiTheme="minorHAnsi" w:hAnsiTheme="minorHAnsi"/>
          <w:iCs/>
          <w:sz w:val="22"/>
          <w:szCs w:val="22"/>
        </w:rPr>
        <w:t>Smluvní strany prohlašují, že tato smlouva byla sepsána podle jejich skutečné a svobodné vůle. Smlouvu přečetly, s jejím obsahem souhlasí,</w:t>
      </w:r>
      <w:r w:rsidR="00350AE2" w:rsidRPr="00850B83">
        <w:rPr>
          <w:rFonts w:asciiTheme="minorHAnsi" w:hAnsiTheme="minorHAnsi"/>
          <w:iCs/>
          <w:sz w:val="22"/>
          <w:szCs w:val="22"/>
        </w:rPr>
        <w:t xml:space="preserve"> ujednání obsažená v této smlouvě považují za ujednání odpovídající dobrým mravům a zásadám poctivého obchodního styku,</w:t>
      </w:r>
      <w:r w:rsidRPr="00850B83">
        <w:rPr>
          <w:rFonts w:asciiTheme="minorHAnsi" w:hAnsiTheme="minorHAnsi"/>
          <w:iCs/>
          <w:sz w:val="22"/>
          <w:szCs w:val="22"/>
        </w:rPr>
        <w:t xml:space="preserve"> na důkaz čehož připojují vlastnoruční podpisy.</w:t>
      </w:r>
    </w:p>
    <w:p w:rsidR="0077550E" w:rsidRPr="00850B83" w:rsidRDefault="00DF2A28" w:rsidP="00850B83">
      <w:pPr>
        <w:numPr>
          <w:ilvl w:val="0"/>
          <w:numId w:val="28"/>
        </w:numPr>
        <w:tabs>
          <w:tab w:val="clear" w:pos="375"/>
        </w:tabs>
        <w:spacing w:line="276" w:lineRule="auto"/>
        <w:jc w:val="both"/>
        <w:rPr>
          <w:rFonts w:asciiTheme="minorHAnsi" w:hAnsiTheme="minorHAnsi"/>
          <w:iCs/>
          <w:sz w:val="22"/>
          <w:szCs w:val="22"/>
        </w:rPr>
      </w:pPr>
      <w:r w:rsidRPr="00850B83">
        <w:rPr>
          <w:rFonts w:asciiTheme="minorHAnsi" w:hAnsiTheme="minorHAnsi"/>
          <w:iCs/>
          <w:sz w:val="22"/>
          <w:szCs w:val="22"/>
        </w:rPr>
        <w:t>Nedílnou součástí této smlouvy jsou: Příloha č. 1</w:t>
      </w:r>
    </w:p>
    <w:p w:rsidR="0077550E" w:rsidRDefault="0077550E" w:rsidP="0077550E">
      <w:pPr>
        <w:spacing w:before="120" w:line="276" w:lineRule="auto"/>
        <w:jc w:val="both"/>
        <w:rPr>
          <w:rFonts w:asciiTheme="minorHAnsi" w:hAnsiTheme="minorHAnsi"/>
          <w:sz w:val="22"/>
          <w:szCs w:val="22"/>
        </w:rPr>
      </w:pPr>
    </w:p>
    <w:p w:rsidR="0077550E" w:rsidRDefault="0077550E" w:rsidP="0077550E">
      <w:pPr>
        <w:spacing w:before="120" w:line="276" w:lineRule="auto"/>
        <w:jc w:val="both"/>
        <w:rPr>
          <w:rFonts w:asciiTheme="minorHAnsi" w:hAnsiTheme="minorHAnsi"/>
          <w:sz w:val="22"/>
          <w:szCs w:val="22"/>
        </w:rPr>
      </w:pPr>
    </w:p>
    <w:p w:rsidR="00DF2A28" w:rsidRPr="002B137B" w:rsidRDefault="00DF2A28" w:rsidP="0077550E">
      <w:pPr>
        <w:spacing w:before="120" w:line="276" w:lineRule="auto"/>
        <w:jc w:val="both"/>
        <w:rPr>
          <w:rFonts w:asciiTheme="minorHAnsi" w:hAnsiTheme="minorHAnsi"/>
          <w:sz w:val="22"/>
          <w:szCs w:val="22"/>
        </w:rPr>
      </w:pPr>
      <w:r>
        <w:rPr>
          <w:rFonts w:asciiTheme="minorHAnsi" w:hAnsiTheme="minorHAnsi"/>
          <w:sz w:val="22"/>
          <w:szCs w:val="22"/>
        </w:rPr>
        <w:t xml:space="preserve"> </w:t>
      </w:r>
    </w:p>
    <w:p w:rsidR="00DF2A28" w:rsidRDefault="00DF2A28" w:rsidP="00DF2A28">
      <w:pPr>
        <w:pStyle w:val="Odstavecseseznamem"/>
        <w:ind w:left="375"/>
        <w:rPr>
          <w:rFonts w:asciiTheme="minorHAnsi" w:hAnsiTheme="minorHAnsi"/>
          <w:sz w:val="22"/>
          <w:szCs w:val="22"/>
        </w:rPr>
      </w:pPr>
    </w:p>
    <w:p w:rsidR="004504EF" w:rsidRDefault="004504EF" w:rsidP="004504EF">
      <w:pPr>
        <w:rPr>
          <w:rFonts w:asciiTheme="minorHAnsi" w:hAnsiTheme="minorHAnsi"/>
          <w:sz w:val="22"/>
          <w:szCs w:val="22"/>
        </w:rPr>
      </w:pPr>
    </w:p>
    <w:p w:rsidR="004504EF" w:rsidRDefault="004504EF" w:rsidP="004504EF">
      <w:pPr>
        <w:rPr>
          <w:rFonts w:asciiTheme="minorHAnsi" w:hAnsiTheme="minorHAns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C3010D">
        <w:rPr>
          <w:rFonts w:ascii="Calibri" w:hAnsi="Calibri"/>
          <w:sz w:val="22"/>
          <w:szCs w:val="22"/>
        </w:rPr>
        <w:t> </w:t>
      </w:r>
      <w:proofErr w:type="gramStart"/>
      <w:r w:rsidRPr="00081C16">
        <w:rPr>
          <w:rFonts w:ascii="Calibri" w:hAnsi="Calibri"/>
          <w:sz w:val="22"/>
          <w:szCs w:val="22"/>
        </w:rPr>
        <w:t>dne</w:t>
      </w:r>
      <w:proofErr w:type="gramEnd"/>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Brně dne:</w:t>
      </w:r>
    </w:p>
    <w:p w:rsidR="005A2AC3" w:rsidRDefault="005A2AC3" w:rsidP="00801818">
      <w:pPr>
        <w:pStyle w:val="Zkladntext3"/>
        <w:tabs>
          <w:tab w:val="left" w:pos="5954"/>
        </w:tabs>
        <w:spacing w:after="0" w:line="276" w:lineRule="auto"/>
        <w:jc w:val="both"/>
        <w:rPr>
          <w:rFonts w:ascii="Calibri" w:hAnsi="Calibri"/>
          <w:sz w:val="22"/>
          <w:szCs w:val="22"/>
        </w:rPr>
      </w:pPr>
    </w:p>
    <w:p w:rsidR="005A2AC3" w:rsidRDefault="005A2AC3" w:rsidP="00801818">
      <w:pPr>
        <w:pStyle w:val="Zkladntext3"/>
        <w:tabs>
          <w:tab w:val="left" w:pos="5954"/>
        </w:tabs>
        <w:spacing w:after="0" w:line="276" w:lineRule="auto"/>
        <w:jc w:val="both"/>
        <w:rPr>
          <w:rFonts w:ascii="Calibri" w:hAnsi="Calibr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spacing w:after="0" w:line="276" w:lineRule="auto"/>
        <w:jc w:val="both"/>
        <w:rPr>
          <w:rFonts w:ascii="Calibri" w:hAnsi="Calibri"/>
          <w:sz w:val="22"/>
          <w:szCs w:val="22"/>
        </w:rPr>
      </w:pPr>
    </w:p>
    <w:p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p>
    <w:p w:rsidR="00801818" w:rsidRPr="007034F8" w:rsidRDefault="00801818"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prodávající</w:t>
      </w:r>
      <w:r>
        <w:rPr>
          <w:rFonts w:asciiTheme="minorHAnsi" w:hAnsiTheme="minorHAnsi"/>
          <w:sz w:val="22"/>
          <w:szCs w:val="22"/>
        </w:rPr>
        <w:tab/>
        <w:t>za kupujícího</w:t>
      </w:r>
    </w:p>
    <w:p w:rsidR="00801818" w:rsidRDefault="00801818"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 xml:space="preserve">     </w:t>
      </w:r>
      <w:r w:rsidRPr="007034F8">
        <w:rPr>
          <w:rFonts w:asciiTheme="minorHAnsi" w:hAnsiTheme="minorHAnsi"/>
          <w:sz w:val="22"/>
          <w:szCs w:val="22"/>
        </w:rPr>
        <w:tab/>
        <w:t>Ing. Miloš Havránek</w:t>
      </w:r>
    </w:p>
    <w:p w:rsidR="00801818" w:rsidRPr="007034F8" w:rsidRDefault="00801818" w:rsidP="00801818">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w:t>
      </w:r>
      <w:r w:rsidR="006C5469">
        <w:rPr>
          <w:rFonts w:asciiTheme="minorHAnsi" w:hAnsiTheme="minorHAnsi"/>
          <w:sz w:val="22"/>
          <w:szCs w:val="22"/>
        </w:rPr>
        <w:tab/>
      </w:r>
      <w:r w:rsidR="006C5469">
        <w:rPr>
          <w:rFonts w:asciiTheme="minorHAnsi" w:hAnsiTheme="minorHAnsi"/>
          <w:sz w:val="22"/>
          <w:szCs w:val="22"/>
        </w:rPr>
        <w:tab/>
        <w:t xml:space="preserve">   generální</w:t>
      </w:r>
      <w:r w:rsidRPr="004504EF">
        <w:rPr>
          <w:rFonts w:asciiTheme="minorHAnsi" w:hAnsiTheme="minorHAnsi"/>
          <w:sz w:val="22"/>
          <w:szCs w:val="22"/>
        </w:rPr>
        <w:t xml:space="preserve"> ředitel</w:t>
      </w:r>
    </w:p>
    <w:p w:rsidR="00801818" w:rsidRPr="007034F8" w:rsidRDefault="00801818" w:rsidP="00801818">
      <w:pPr>
        <w:pStyle w:val="Zkladntext3"/>
        <w:tabs>
          <w:tab w:val="left" w:pos="5954"/>
        </w:tabs>
        <w:spacing w:after="0" w:line="276" w:lineRule="auto"/>
        <w:jc w:val="both"/>
        <w:rPr>
          <w:rFonts w:asciiTheme="minorHAnsi" w:hAnsiTheme="minorHAnsi"/>
          <w:sz w:val="22"/>
          <w:szCs w:val="22"/>
        </w:rPr>
      </w:pPr>
    </w:p>
    <w:p w:rsidR="00801818" w:rsidRDefault="00801818" w:rsidP="00801818">
      <w:pPr>
        <w:pStyle w:val="Zkladntext3"/>
        <w:tabs>
          <w:tab w:val="left" w:pos="5954"/>
        </w:tabs>
        <w:spacing w:after="0" w:line="276" w:lineRule="auto"/>
        <w:jc w:val="both"/>
        <w:rPr>
          <w:rFonts w:asciiTheme="minorHAnsi" w:hAnsiTheme="minorHAnsi"/>
          <w:sz w:val="22"/>
          <w:szCs w:val="22"/>
        </w:rPr>
      </w:pPr>
    </w:p>
    <w:p w:rsidR="00801818" w:rsidRDefault="00801818" w:rsidP="00801818">
      <w:pPr>
        <w:pStyle w:val="Zkladntext3"/>
        <w:tabs>
          <w:tab w:val="left" w:pos="5954"/>
        </w:tabs>
        <w:spacing w:after="0" w:line="276" w:lineRule="auto"/>
        <w:jc w:val="both"/>
        <w:rPr>
          <w:rFonts w:asciiTheme="minorHAnsi" w:hAnsiTheme="minorHAnsi"/>
          <w:sz w:val="22"/>
          <w:szCs w:val="22"/>
        </w:rPr>
      </w:pPr>
    </w:p>
    <w:p w:rsidR="00801818" w:rsidRPr="007034F8" w:rsidRDefault="00801818" w:rsidP="00801818">
      <w:pPr>
        <w:pStyle w:val="Zkladntext3"/>
        <w:tabs>
          <w:tab w:val="left" w:pos="5954"/>
        </w:tabs>
        <w:spacing w:after="0" w:line="276" w:lineRule="auto"/>
        <w:jc w:val="both"/>
        <w:rPr>
          <w:rFonts w:asciiTheme="minorHAnsi" w:hAnsiTheme="minorHAnsi"/>
          <w:sz w:val="22"/>
          <w:szCs w:val="22"/>
        </w:rPr>
      </w:pPr>
    </w:p>
    <w:p w:rsidR="00801818" w:rsidRPr="00846129" w:rsidRDefault="00801818" w:rsidP="00801818">
      <w:pPr>
        <w:rPr>
          <w:rFonts w:asciiTheme="minorHAnsi" w:hAnsiTheme="minorHAnsi" w:cstheme="minorHAnsi"/>
          <w:sz w:val="22"/>
          <w:szCs w:val="22"/>
        </w:rPr>
      </w:pPr>
    </w:p>
    <w:p w:rsidR="004504EF" w:rsidRPr="004504EF" w:rsidRDefault="004504EF" w:rsidP="00E87041">
      <w:pPr>
        <w:pStyle w:val="Zkladntext3"/>
        <w:tabs>
          <w:tab w:val="left" w:pos="1276"/>
          <w:tab w:val="left" w:pos="6096"/>
          <w:tab w:val="left" w:pos="6946"/>
        </w:tabs>
        <w:spacing w:before="120" w:line="276" w:lineRule="auto"/>
        <w:rPr>
          <w:rFonts w:asciiTheme="minorHAnsi" w:hAnsiTheme="minorHAnsi"/>
          <w:sz w:val="22"/>
          <w:szCs w:val="22"/>
        </w:rPr>
      </w:pPr>
    </w:p>
    <w:sectPr w:rsidR="004504EF" w:rsidRPr="004504EF" w:rsidSect="00175D6E">
      <w:headerReference w:type="even" r:id="rId9"/>
      <w:headerReference w:type="default" r:id="rId10"/>
      <w:footerReference w:type="even" r:id="rId11"/>
      <w:footerReference w:type="default" r:id="rId12"/>
      <w:headerReference w:type="first" r:id="rId13"/>
      <w:footerReference w:type="first" r:id="rId14"/>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80" w:rsidRDefault="009A7E80">
      <w:r>
        <w:separator/>
      </w:r>
    </w:p>
  </w:endnote>
  <w:endnote w:type="continuationSeparator" w:id="0">
    <w:p w:rsidR="009A7E80" w:rsidRDefault="009A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413905"/>
      <w:docPartObj>
        <w:docPartGallery w:val="Page Numbers (Bottom of Page)"/>
        <w:docPartUnique/>
      </w:docPartObj>
    </w:sdtPr>
    <w:sdtEndPr>
      <w:rPr>
        <w:rFonts w:asciiTheme="minorHAnsi" w:hAnsiTheme="minorHAnsi"/>
        <w:sz w:val="16"/>
        <w:szCs w:val="16"/>
      </w:rPr>
    </w:sdtEndPr>
    <w:sdtContent>
      <w:p w:rsidR="007C1F80" w:rsidRPr="007C1F80" w:rsidRDefault="0077550E" w:rsidP="007C1F80">
        <w:pPr>
          <w:pStyle w:val="Zpat"/>
          <w:rPr>
            <w:rFonts w:asciiTheme="minorHAnsi" w:hAnsiTheme="minorHAnsi"/>
            <w:sz w:val="16"/>
            <w:szCs w:val="16"/>
          </w:rPr>
        </w:pPr>
        <w:r>
          <w:rPr>
            <w:rFonts w:asciiTheme="minorHAnsi" w:hAnsiTheme="minorHAnsi"/>
            <w:sz w:val="16"/>
            <w:szCs w:val="16"/>
          </w:rPr>
          <w:t>Číslo smlouvy kupujícího: 19</w:t>
        </w:r>
        <w:r w:rsidR="007C1F80" w:rsidRPr="007C1F80">
          <w:rPr>
            <w:rFonts w:asciiTheme="minorHAnsi" w:hAnsiTheme="minorHAnsi"/>
            <w:sz w:val="16"/>
            <w:szCs w:val="16"/>
          </w:rPr>
          <w:t>/</w:t>
        </w:r>
        <w:proofErr w:type="spellStart"/>
        <w:r w:rsidR="007C1F80" w:rsidRPr="007C1F80">
          <w:rPr>
            <w:rFonts w:asciiTheme="minorHAnsi" w:hAnsiTheme="minorHAnsi"/>
            <w:sz w:val="16"/>
            <w:szCs w:val="16"/>
          </w:rPr>
          <w:t>xxx</w:t>
        </w:r>
        <w:proofErr w:type="spellEnd"/>
        <w:r w:rsidR="007C1F80" w:rsidRPr="007C1F80">
          <w:rPr>
            <w:rFonts w:asciiTheme="minorHAnsi" w:hAnsiTheme="minorHAnsi"/>
            <w:sz w:val="16"/>
            <w:szCs w:val="16"/>
          </w:rPr>
          <w:t>/3062</w:t>
        </w:r>
        <w:r w:rsidR="007C1F80" w:rsidRPr="007C1F80">
          <w:rPr>
            <w:rFonts w:asciiTheme="minorHAnsi" w:hAnsiTheme="minorHAnsi"/>
            <w:sz w:val="16"/>
            <w:szCs w:val="16"/>
          </w:rPr>
          <w:tab/>
          <w:t>[</w:t>
        </w:r>
        <w:r w:rsidR="007C1F80" w:rsidRPr="007C1F80">
          <w:rPr>
            <w:rFonts w:asciiTheme="minorHAnsi" w:hAnsiTheme="minorHAnsi"/>
            <w:sz w:val="16"/>
            <w:szCs w:val="16"/>
          </w:rPr>
          <w:fldChar w:fldCharType="begin"/>
        </w:r>
        <w:r w:rsidR="007C1F80" w:rsidRPr="007C1F80">
          <w:rPr>
            <w:rFonts w:asciiTheme="minorHAnsi" w:hAnsiTheme="minorHAnsi"/>
            <w:sz w:val="16"/>
            <w:szCs w:val="16"/>
          </w:rPr>
          <w:instrText>PAGE   \* MERGEFORMAT</w:instrText>
        </w:r>
        <w:r w:rsidR="007C1F80" w:rsidRPr="007C1F80">
          <w:rPr>
            <w:rFonts w:asciiTheme="minorHAnsi" w:hAnsiTheme="minorHAnsi"/>
            <w:sz w:val="16"/>
            <w:szCs w:val="16"/>
          </w:rPr>
          <w:fldChar w:fldCharType="separate"/>
        </w:r>
        <w:r w:rsidR="00850B83">
          <w:rPr>
            <w:rFonts w:asciiTheme="minorHAnsi" w:hAnsiTheme="minorHAnsi"/>
            <w:noProof/>
            <w:sz w:val="16"/>
            <w:szCs w:val="16"/>
          </w:rPr>
          <w:t>7</w:t>
        </w:r>
        <w:r w:rsidR="007C1F80" w:rsidRPr="007C1F80">
          <w:rPr>
            <w:rFonts w:asciiTheme="minorHAnsi" w:hAnsiTheme="minorHAnsi"/>
            <w:sz w:val="16"/>
            <w:szCs w:val="16"/>
          </w:rPr>
          <w:fldChar w:fldCharType="end"/>
        </w:r>
        <w:r w:rsidR="007C1F80" w:rsidRPr="007C1F80">
          <w:rPr>
            <w:rFonts w:asciiTheme="minorHAnsi" w:hAnsiTheme="minorHAnsi"/>
            <w:sz w:val="16"/>
            <w:szCs w:val="16"/>
          </w:rPr>
          <w:t>]</w:t>
        </w:r>
      </w:p>
    </w:sdtContent>
  </w:sdt>
  <w:p w:rsidR="007E347B" w:rsidRPr="004D4070" w:rsidRDefault="007E347B">
    <w:pPr>
      <w:pStyle w:val="Zpat"/>
      <w:rPr>
        <w:rFonts w:asciiTheme="minorHAnsi" w:hAnsi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60" w:rsidRDefault="00D775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80" w:rsidRDefault="009A7E80">
      <w:r>
        <w:separator/>
      </w:r>
    </w:p>
  </w:footnote>
  <w:footnote w:type="continuationSeparator" w:id="0">
    <w:p w:rsidR="009A7E80" w:rsidRDefault="009A7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60" w:rsidRDefault="00D775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60" w:rsidRDefault="00D775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60" w:rsidRDefault="00D7756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8"/>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76DC"/>
    <w:rsid w:val="00000ACC"/>
    <w:rsid w:val="00015008"/>
    <w:rsid w:val="0002771F"/>
    <w:rsid w:val="0003134D"/>
    <w:rsid w:val="000318D2"/>
    <w:rsid w:val="00032E82"/>
    <w:rsid w:val="0004230F"/>
    <w:rsid w:val="00052219"/>
    <w:rsid w:val="000646FD"/>
    <w:rsid w:val="000720FA"/>
    <w:rsid w:val="00072672"/>
    <w:rsid w:val="00092004"/>
    <w:rsid w:val="00095ADD"/>
    <w:rsid w:val="000A02F7"/>
    <w:rsid w:val="000A2DDC"/>
    <w:rsid w:val="000D0AC0"/>
    <w:rsid w:val="000D21AA"/>
    <w:rsid w:val="000E4180"/>
    <w:rsid w:val="000F0039"/>
    <w:rsid w:val="00103566"/>
    <w:rsid w:val="0011283F"/>
    <w:rsid w:val="00120EB4"/>
    <w:rsid w:val="00130548"/>
    <w:rsid w:val="001359C0"/>
    <w:rsid w:val="00141696"/>
    <w:rsid w:val="001426C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6B3C"/>
    <w:rsid w:val="00294E4C"/>
    <w:rsid w:val="002974BD"/>
    <w:rsid w:val="002A7A48"/>
    <w:rsid w:val="002C4001"/>
    <w:rsid w:val="002D1813"/>
    <w:rsid w:val="002D74D8"/>
    <w:rsid w:val="002E66FF"/>
    <w:rsid w:val="002E7A20"/>
    <w:rsid w:val="00304065"/>
    <w:rsid w:val="00310EFF"/>
    <w:rsid w:val="00313AAA"/>
    <w:rsid w:val="00326CBA"/>
    <w:rsid w:val="00330C4F"/>
    <w:rsid w:val="00334F44"/>
    <w:rsid w:val="0033534A"/>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3E6B32"/>
    <w:rsid w:val="00414861"/>
    <w:rsid w:val="00415EAC"/>
    <w:rsid w:val="00430E95"/>
    <w:rsid w:val="00433CE5"/>
    <w:rsid w:val="0043484F"/>
    <w:rsid w:val="0043693F"/>
    <w:rsid w:val="0044394F"/>
    <w:rsid w:val="004504EF"/>
    <w:rsid w:val="00451CC2"/>
    <w:rsid w:val="004702AF"/>
    <w:rsid w:val="00470F6A"/>
    <w:rsid w:val="004921CE"/>
    <w:rsid w:val="004A57FB"/>
    <w:rsid w:val="004B09A4"/>
    <w:rsid w:val="004B282F"/>
    <w:rsid w:val="004B2BD2"/>
    <w:rsid w:val="004D04EF"/>
    <w:rsid w:val="004D3819"/>
    <w:rsid w:val="004D4070"/>
    <w:rsid w:val="004E1037"/>
    <w:rsid w:val="00500178"/>
    <w:rsid w:val="005020E6"/>
    <w:rsid w:val="00510168"/>
    <w:rsid w:val="005106DA"/>
    <w:rsid w:val="005176DC"/>
    <w:rsid w:val="005203F3"/>
    <w:rsid w:val="0052054A"/>
    <w:rsid w:val="00522F0B"/>
    <w:rsid w:val="005364EB"/>
    <w:rsid w:val="00536B2E"/>
    <w:rsid w:val="00537143"/>
    <w:rsid w:val="005421C2"/>
    <w:rsid w:val="00552184"/>
    <w:rsid w:val="00553F82"/>
    <w:rsid w:val="005543F6"/>
    <w:rsid w:val="005766C1"/>
    <w:rsid w:val="00587D63"/>
    <w:rsid w:val="005948E8"/>
    <w:rsid w:val="005953CF"/>
    <w:rsid w:val="005A2AC3"/>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12F23"/>
    <w:rsid w:val="00614139"/>
    <w:rsid w:val="00624C5E"/>
    <w:rsid w:val="006325AC"/>
    <w:rsid w:val="00635371"/>
    <w:rsid w:val="0063630C"/>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5469"/>
    <w:rsid w:val="006D01E9"/>
    <w:rsid w:val="006D1529"/>
    <w:rsid w:val="006D5799"/>
    <w:rsid w:val="006E4633"/>
    <w:rsid w:val="006E4800"/>
    <w:rsid w:val="006E6826"/>
    <w:rsid w:val="00702BC8"/>
    <w:rsid w:val="00723A57"/>
    <w:rsid w:val="00727718"/>
    <w:rsid w:val="00735C31"/>
    <w:rsid w:val="00741550"/>
    <w:rsid w:val="00742097"/>
    <w:rsid w:val="007638E0"/>
    <w:rsid w:val="00767BF8"/>
    <w:rsid w:val="00772491"/>
    <w:rsid w:val="00773E51"/>
    <w:rsid w:val="007746EE"/>
    <w:rsid w:val="0077550E"/>
    <w:rsid w:val="007809EC"/>
    <w:rsid w:val="007817B8"/>
    <w:rsid w:val="0078565F"/>
    <w:rsid w:val="00796F5F"/>
    <w:rsid w:val="00797AEF"/>
    <w:rsid w:val="007A4796"/>
    <w:rsid w:val="007B4660"/>
    <w:rsid w:val="007C1B2C"/>
    <w:rsid w:val="007C1F80"/>
    <w:rsid w:val="007D50D5"/>
    <w:rsid w:val="007E347B"/>
    <w:rsid w:val="007E3AF7"/>
    <w:rsid w:val="007E3C5D"/>
    <w:rsid w:val="007F51B8"/>
    <w:rsid w:val="007F76FE"/>
    <w:rsid w:val="00801818"/>
    <w:rsid w:val="00807878"/>
    <w:rsid w:val="008138EE"/>
    <w:rsid w:val="00814ECC"/>
    <w:rsid w:val="00815018"/>
    <w:rsid w:val="00816C89"/>
    <w:rsid w:val="00817E52"/>
    <w:rsid w:val="00850B83"/>
    <w:rsid w:val="00854B69"/>
    <w:rsid w:val="0086343D"/>
    <w:rsid w:val="00863A90"/>
    <w:rsid w:val="00871AB7"/>
    <w:rsid w:val="00876A81"/>
    <w:rsid w:val="0089636D"/>
    <w:rsid w:val="008A099B"/>
    <w:rsid w:val="008A1E69"/>
    <w:rsid w:val="008A6231"/>
    <w:rsid w:val="008B4C49"/>
    <w:rsid w:val="008C7C87"/>
    <w:rsid w:val="008E2C8D"/>
    <w:rsid w:val="008E326C"/>
    <w:rsid w:val="008E3C04"/>
    <w:rsid w:val="008F0FBD"/>
    <w:rsid w:val="008F23B6"/>
    <w:rsid w:val="008F537F"/>
    <w:rsid w:val="00921279"/>
    <w:rsid w:val="00930FDA"/>
    <w:rsid w:val="00935332"/>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E6B1C"/>
    <w:rsid w:val="00AF048E"/>
    <w:rsid w:val="00B00DC5"/>
    <w:rsid w:val="00B06221"/>
    <w:rsid w:val="00B10367"/>
    <w:rsid w:val="00B1509A"/>
    <w:rsid w:val="00B15B04"/>
    <w:rsid w:val="00B24805"/>
    <w:rsid w:val="00B2552E"/>
    <w:rsid w:val="00B37C72"/>
    <w:rsid w:val="00B54C8F"/>
    <w:rsid w:val="00B5730A"/>
    <w:rsid w:val="00B63F51"/>
    <w:rsid w:val="00B658E1"/>
    <w:rsid w:val="00B926C0"/>
    <w:rsid w:val="00BA09FD"/>
    <w:rsid w:val="00BA590B"/>
    <w:rsid w:val="00BA774A"/>
    <w:rsid w:val="00BB27D1"/>
    <w:rsid w:val="00BB7CB6"/>
    <w:rsid w:val="00BD7C5E"/>
    <w:rsid w:val="00BE5327"/>
    <w:rsid w:val="00BF587F"/>
    <w:rsid w:val="00BF677C"/>
    <w:rsid w:val="00C01B35"/>
    <w:rsid w:val="00C10849"/>
    <w:rsid w:val="00C26D9D"/>
    <w:rsid w:val="00C3010D"/>
    <w:rsid w:val="00C3064C"/>
    <w:rsid w:val="00C322CA"/>
    <w:rsid w:val="00C32DF3"/>
    <w:rsid w:val="00C37B0C"/>
    <w:rsid w:val="00C5414A"/>
    <w:rsid w:val="00C8284F"/>
    <w:rsid w:val="00C92ADF"/>
    <w:rsid w:val="00C9774C"/>
    <w:rsid w:val="00CA54DC"/>
    <w:rsid w:val="00CB1EC5"/>
    <w:rsid w:val="00CB32DB"/>
    <w:rsid w:val="00CB5592"/>
    <w:rsid w:val="00CC3BBE"/>
    <w:rsid w:val="00CD46FB"/>
    <w:rsid w:val="00CD581D"/>
    <w:rsid w:val="00CE02DC"/>
    <w:rsid w:val="00CE11FA"/>
    <w:rsid w:val="00CF7041"/>
    <w:rsid w:val="00D104E3"/>
    <w:rsid w:val="00D173CC"/>
    <w:rsid w:val="00D25CC6"/>
    <w:rsid w:val="00D30401"/>
    <w:rsid w:val="00D32CEF"/>
    <w:rsid w:val="00D40F2E"/>
    <w:rsid w:val="00D55319"/>
    <w:rsid w:val="00D56AB9"/>
    <w:rsid w:val="00D6402E"/>
    <w:rsid w:val="00D740C7"/>
    <w:rsid w:val="00D77560"/>
    <w:rsid w:val="00D8363C"/>
    <w:rsid w:val="00D91FE9"/>
    <w:rsid w:val="00D92925"/>
    <w:rsid w:val="00DA5B38"/>
    <w:rsid w:val="00DB69E4"/>
    <w:rsid w:val="00DC149D"/>
    <w:rsid w:val="00DC395E"/>
    <w:rsid w:val="00DC52A7"/>
    <w:rsid w:val="00DD4FEC"/>
    <w:rsid w:val="00DF00D6"/>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571E"/>
    <w:rsid w:val="00E814BD"/>
    <w:rsid w:val="00E81982"/>
    <w:rsid w:val="00E87041"/>
    <w:rsid w:val="00E871EB"/>
    <w:rsid w:val="00E9184F"/>
    <w:rsid w:val="00E96199"/>
    <w:rsid w:val="00EA10A2"/>
    <w:rsid w:val="00EA5BAB"/>
    <w:rsid w:val="00ED043B"/>
    <w:rsid w:val="00EE1B8F"/>
    <w:rsid w:val="00EE34DF"/>
    <w:rsid w:val="00F05A82"/>
    <w:rsid w:val="00F11323"/>
    <w:rsid w:val="00F167FC"/>
    <w:rsid w:val="00F30EF7"/>
    <w:rsid w:val="00F36A66"/>
    <w:rsid w:val="00F43F61"/>
    <w:rsid w:val="00F627B2"/>
    <w:rsid w:val="00F7274D"/>
    <w:rsid w:val="00F7596A"/>
    <w:rsid w:val="00F804E3"/>
    <w:rsid w:val="00FA5441"/>
    <w:rsid w:val="00FB2D4F"/>
    <w:rsid w:val="00FB51D5"/>
    <w:rsid w:val="00FC0854"/>
    <w:rsid w:val="00FC30D1"/>
    <w:rsid w:val="00FC324C"/>
    <w:rsid w:val="00FC7C9D"/>
    <w:rsid w:val="00FE03C5"/>
    <w:rsid w:val="00FE06B9"/>
    <w:rsid w:val="00FE08C6"/>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7C1F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756947450">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B507A-F932-4AE5-9092-56E73103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2399</Words>
  <Characters>13628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21</cp:revision>
  <cp:lastPrinted>2017-09-19T13:37:00Z</cp:lastPrinted>
  <dcterms:created xsi:type="dcterms:W3CDTF">2017-08-23T08:14:00Z</dcterms:created>
  <dcterms:modified xsi:type="dcterms:W3CDTF">2019-09-27T10:54:00Z</dcterms:modified>
</cp:coreProperties>
</file>