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ECB89" w14:textId="78AE9F06" w:rsidR="001C7811" w:rsidRPr="00285F8C" w:rsidRDefault="001C7811" w:rsidP="001C7811">
      <w:pPr>
        <w:rPr>
          <w:b/>
          <w:bCs/>
          <w:color w:val="000000"/>
          <w:sz w:val="32"/>
          <w:szCs w:val="32"/>
          <w:lang w:eastAsia="sk-SK"/>
        </w:rPr>
      </w:pPr>
      <w:r>
        <w:rPr>
          <w:b/>
          <w:bCs/>
          <w:color w:val="000000"/>
          <w:sz w:val="32"/>
          <w:szCs w:val="32"/>
          <w:lang w:eastAsia="sk-SK"/>
        </w:rPr>
        <w:t xml:space="preserve">Príloha č. 1  </w:t>
      </w:r>
      <w:r w:rsidRPr="00285F8C">
        <w:rPr>
          <w:b/>
          <w:bCs/>
          <w:color w:val="000000"/>
          <w:sz w:val="32"/>
          <w:szCs w:val="32"/>
          <w:lang w:eastAsia="sk-SK"/>
        </w:rPr>
        <w:t xml:space="preserve">Technická špecifikácia </w:t>
      </w:r>
      <w:r>
        <w:rPr>
          <w:b/>
          <w:bCs/>
          <w:color w:val="000000"/>
          <w:sz w:val="32"/>
          <w:szCs w:val="32"/>
          <w:lang w:eastAsia="sk-SK"/>
        </w:rPr>
        <w:t>a jednotkové ceny:</w:t>
      </w:r>
    </w:p>
    <w:p w14:paraId="364C561A" w14:textId="298FFDBC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1405EA6B" w14:textId="77777777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59CEAF21" w14:textId="1DC1FE7A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IDENTIFIKAČNÉ ÚDAJE UCHÁDZAČA</w:t>
      </w:r>
    </w:p>
    <w:p w14:paraId="6921777B" w14:textId="77777777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43F18924" w14:textId="346142C9" w:rsidR="001C7811" w:rsidRDefault="001C7811" w:rsidP="001C7811">
      <w:pPr>
        <w:pStyle w:val="LO-normal"/>
        <w:jc w:val="center"/>
        <w:rPr>
          <w:rFonts w:cs="Times New Roman"/>
          <w:i/>
          <w:sz w:val="24"/>
          <w:szCs w:val="24"/>
        </w:rPr>
      </w:pPr>
      <w:r w:rsidRPr="001C7811">
        <w:rPr>
          <w:rFonts w:cs="Times New Roman"/>
          <w:i/>
          <w:sz w:val="24"/>
          <w:szCs w:val="24"/>
        </w:rPr>
        <w:t xml:space="preserve">„Obstaranie </w:t>
      </w:r>
      <w:r w:rsidR="003D4401">
        <w:rPr>
          <w:rFonts w:cs="Times New Roman"/>
          <w:i/>
          <w:sz w:val="24"/>
          <w:szCs w:val="24"/>
        </w:rPr>
        <w:t xml:space="preserve">pozberovej linky </w:t>
      </w:r>
      <w:r w:rsidR="0093036B">
        <w:rPr>
          <w:rFonts w:cs="Times New Roman"/>
          <w:i/>
          <w:sz w:val="24"/>
          <w:szCs w:val="24"/>
        </w:rPr>
        <w:t>na balenie cibule a zemiakov a potrebného príslušenstva</w:t>
      </w:r>
      <w:r w:rsidRPr="001C7811">
        <w:rPr>
          <w:rFonts w:cs="Times New Roman"/>
          <w:i/>
          <w:sz w:val="24"/>
          <w:szCs w:val="24"/>
        </w:rPr>
        <w:t>“</w:t>
      </w:r>
    </w:p>
    <w:p w14:paraId="242713A7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0A29C4E3" w14:textId="77777777" w:rsidR="001C7811" w:rsidRDefault="001C7811" w:rsidP="001C7811">
      <w:pPr>
        <w:pStyle w:val="LO-normal"/>
        <w:spacing w:line="480" w:lineRule="auto"/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 xml:space="preserve">Na základe Vašej výzvy na predloženie cenovej ponuky, ktorú som prebral </w:t>
      </w:r>
      <w:r>
        <w:rPr>
          <w:rFonts w:cs="Times New Roman"/>
          <w:b/>
          <w:sz w:val="24"/>
          <w:szCs w:val="24"/>
        </w:rPr>
        <w:t>osobne / poštou / emailom</w:t>
      </w:r>
      <w:r>
        <w:rPr>
          <w:rFonts w:cs="Times New Roman"/>
          <w:sz w:val="24"/>
          <w:szCs w:val="24"/>
        </w:rPr>
        <w:t xml:space="preserve"> (nehodiace sa prečiarknite) dňa ....................................., Vám predkladáme cenovú ponuku a vyhlasujeme, že sme si preštudovali Výzvu na predloženie cenovej ponuky a súhlasíme s podmienkami uvedenými vo Výzve na predloženie cenovej ponuky.</w:t>
      </w:r>
    </w:p>
    <w:p w14:paraId="7F72FC6C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794AB1C5" w14:textId="77777777" w:rsidR="001C7811" w:rsidRDefault="001C7811" w:rsidP="001C7811">
      <w:pPr>
        <w:pStyle w:val="LO-normal"/>
        <w:jc w:val="both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Identifikačné údaje uchádzača:</w:t>
      </w:r>
    </w:p>
    <w:p w14:paraId="4192BA31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tbl>
      <w:tblPr>
        <w:tblW w:w="9016" w:type="dxa"/>
        <w:tblLayout w:type="fixed"/>
        <w:tblLook w:val="0000" w:firstRow="0" w:lastRow="0" w:firstColumn="0" w:lastColumn="0" w:noHBand="0" w:noVBand="0"/>
      </w:tblPr>
      <w:tblGrid>
        <w:gridCol w:w="2547"/>
        <w:gridCol w:w="6469"/>
      </w:tblGrid>
      <w:tr w:rsidR="001C7811" w14:paraId="7B93E8D4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4FDCBBC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Obchodný názov: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AE49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092BDCD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45803B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2DF70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77FBAB1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88853E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Kontaktná adresa: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1364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9130EB1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A2A108F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IČO: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2C52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5896D3FE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B27926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7C3F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1E039C44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D4FA69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IČ DPH: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D217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67F19B00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B8EA35D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Štatutárny zástupca: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E546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44068988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AD4307B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Kontaktná osoba: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C495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41EABA65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9D6F48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Email: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D6BB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2916ADED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4FD9532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Telefón: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9D91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61B2673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3A9F0350" w14:textId="77777777" w:rsidR="001C7811" w:rsidRDefault="001C7811" w:rsidP="001C7811">
      <w:pPr>
        <w:pStyle w:val="LO-normal"/>
        <w:spacing w:line="259" w:lineRule="auto"/>
        <w:rPr>
          <w:rFonts w:cs="Times New Roman"/>
        </w:rPr>
      </w:pPr>
    </w:p>
    <w:p w14:paraId="014EDF5F" w14:textId="77777777" w:rsidR="001C7811" w:rsidRDefault="001C7811" w:rsidP="001C7811">
      <w:pPr>
        <w:pStyle w:val="LO-normal"/>
        <w:spacing w:line="259" w:lineRule="auto"/>
        <w:rPr>
          <w:rFonts w:cs="Times New Roman"/>
          <w:b/>
          <w:color w:val="000000"/>
          <w:sz w:val="32"/>
          <w:szCs w:val="32"/>
        </w:rPr>
      </w:pPr>
    </w:p>
    <w:p w14:paraId="7FD197B4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A392B11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6158289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FEC4854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026E3AB4" w14:textId="7A9130EA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F0E7107" w14:textId="5812E24C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678065C2" w14:textId="43CCAFBF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1E7F1E49" w14:textId="0DB99F94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49C78902" w14:textId="77777777" w:rsidR="001C7811" w:rsidRDefault="001C7811" w:rsidP="00A033A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bCs/>
          <w:color w:val="000000"/>
          <w:sz w:val="32"/>
          <w:szCs w:val="32"/>
          <w:lang w:eastAsia="sk-SK"/>
        </w:rPr>
      </w:pPr>
    </w:p>
    <w:p w14:paraId="3F19A6EF" w14:textId="229B3B0F" w:rsidR="00A033AA" w:rsidRPr="00F54D71" w:rsidRDefault="00F54D71" w:rsidP="00F54D71">
      <w:pPr>
        <w:pStyle w:val="Odsekzoznamu"/>
        <w:numPr>
          <w:ilvl w:val="0"/>
          <w:numId w:val="7"/>
        </w:num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r w:rsidRPr="00F54D71">
        <w:rPr>
          <w:b/>
          <w:color w:val="000000"/>
          <w:sz w:val="24"/>
          <w:u w:val="single"/>
          <w:lang w:eastAsia="sk-SK"/>
        </w:rPr>
        <w:lastRenderedPageBreak/>
        <w:t>Príjmový dopravník so separačnými valcami</w:t>
      </w:r>
    </w:p>
    <w:p w14:paraId="5625EC4D" w14:textId="77777777" w:rsidR="00A033AA" w:rsidRPr="00647DAF" w:rsidRDefault="00A033AA" w:rsidP="00A033A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23"/>
        <w:gridCol w:w="2993"/>
      </w:tblGrid>
      <w:tr w:rsidR="00A033AA" w:rsidRPr="00C562B7" w14:paraId="47AE0C64" w14:textId="77777777" w:rsidTr="00DC5030">
        <w:tc>
          <w:tcPr>
            <w:tcW w:w="5000" w:type="pct"/>
            <w:gridSpan w:val="2"/>
            <w:shd w:val="clear" w:color="auto" w:fill="0070C0"/>
            <w:vAlign w:val="center"/>
          </w:tcPr>
          <w:p w14:paraId="07E718C6" w14:textId="380AE585" w:rsidR="00A033AA" w:rsidRPr="00C562B7" w:rsidRDefault="00F54D71" w:rsidP="00AC346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Príjmový dopravník</w:t>
            </w:r>
            <w:r w:rsidR="00A033AA" w:rsidRPr="00C562B7">
              <w:rPr>
                <w:b/>
                <w:color w:val="000000"/>
                <w:sz w:val="24"/>
                <w:lang w:eastAsia="sk-SK"/>
              </w:rPr>
              <w:t xml:space="preserve"> </w:t>
            </w:r>
            <w:r>
              <w:rPr>
                <w:b/>
                <w:color w:val="000000"/>
                <w:sz w:val="24"/>
                <w:lang w:eastAsia="sk-SK"/>
              </w:rPr>
              <w:t xml:space="preserve">so separačnými valcami </w:t>
            </w:r>
            <w:r w:rsidR="00A033AA" w:rsidRPr="00C562B7">
              <w:rPr>
                <w:b/>
                <w:color w:val="000000"/>
                <w:sz w:val="24"/>
                <w:lang w:eastAsia="sk-SK"/>
              </w:rPr>
              <w:t>– 1 ks</w:t>
            </w:r>
          </w:p>
        </w:tc>
      </w:tr>
      <w:tr w:rsidR="00A033AA" w:rsidRPr="00C562B7" w14:paraId="04C2E2FB" w14:textId="77777777" w:rsidTr="00DC5030">
        <w:tc>
          <w:tcPr>
            <w:tcW w:w="3340" w:type="pct"/>
            <w:shd w:val="clear" w:color="auto" w:fill="00B0F0"/>
            <w:vAlign w:val="center"/>
          </w:tcPr>
          <w:p w14:paraId="7B1E3576" w14:textId="77777777" w:rsidR="00A033AA" w:rsidRPr="00C562B7" w:rsidRDefault="00A033A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660" w:type="pct"/>
            <w:shd w:val="clear" w:color="auto" w:fill="00B0F0"/>
            <w:vAlign w:val="center"/>
          </w:tcPr>
          <w:p w14:paraId="50F5E79A" w14:textId="77777777" w:rsidR="00A033AA" w:rsidRPr="00C562B7" w:rsidRDefault="00A033A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 w:rsidR="00E92178"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 w:rsidR="00E92178"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AC346A" w:rsidRPr="00C562B7" w14:paraId="018E1B1B" w14:textId="77777777" w:rsidTr="00321B7F">
        <w:tc>
          <w:tcPr>
            <w:tcW w:w="3340" w:type="pct"/>
            <w:shd w:val="clear" w:color="auto" w:fill="auto"/>
            <w:vAlign w:val="center"/>
          </w:tcPr>
          <w:p w14:paraId="438A571A" w14:textId="0DEC68A1" w:rsidR="00AC346A" w:rsidRPr="00533CBE" w:rsidRDefault="00594620" w:rsidP="00470D1E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šírka bočníc príjmového dopravníka na vstupe min. 2800 mm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2D3C68D2" w14:textId="77777777" w:rsidR="00AC346A" w:rsidRPr="00F54D71" w:rsidRDefault="00AC346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41622A" w:rsidRPr="00C562B7" w14:paraId="2270A459" w14:textId="77777777" w:rsidTr="00321B7F">
        <w:tc>
          <w:tcPr>
            <w:tcW w:w="3340" w:type="pct"/>
            <w:shd w:val="clear" w:color="auto" w:fill="auto"/>
            <w:vAlign w:val="center"/>
          </w:tcPr>
          <w:p w14:paraId="43B293FB" w14:textId="11ACAA5F" w:rsidR="0041622A" w:rsidRPr="00533CBE" w:rsidRDefault="00594620" w:rsidP="00470D1E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objem zásobníka min. 7 m3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34E3CE5D" w14:textId="77777777" w:rsidR="0041622A" w:rsidRPr="00F54D71" w:rsidRDefault="0041622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41622A" w:rsidRPr="00B16CFD" w14:paraId="5FBD167F" w14:textId="77777777" w:rsidTr="00321B7F">
        <w:tc>
          <w:tcPr>
            <w:tcW w:w="3340" w:type="pct"/>
            <w:shd w:val="clear" w:color="auto" w:fill="auto"/>
            <w:vAlign w:val="center"/>
          </w:tcPr>
          <w:p w14:paraId="565DA6A6" w14:textId="6BD3D02E" w:rsidR="0041622A" w:rsidRPr="00533CBE" w:rsidRDefault="00594620" w:rsidP="0032491A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šírka pohyblivého dna min. 1100 mm</w:t>
            </w:r>
          </w:p>
        </w:tc>
        <w:tc>
          <w:tcPr>
            <w:tcW w:w="1660" w:type="pct"/>
            <w:vAlign w:val="center"/>
          </w:tcPr>
          <w:p w14:paraId="61CF109C" w14:textId="77777777" w:rsidR="0041622A" w:rsidRPr="00F54D71" w:rsidRDefault="0041622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vertAlign w:val="superscript"/>
                <w:lang w:eastAsia="sk-SK"/>
              </w:rPr>
            </w:pPr>
          </w:p>
        </w:tc>
      </w:tr>
      <w:tr w:rsidR="0041622A" w:rsidRPr="00B16CFD" w14:paraId="42BFE8AD" w14:textId="77777777" w:rsidTr="00321B7F">
        <w:tc>
          <w:tcPr>
            <w:tcW w:w="3340" w:type="pct"/>
            <w:shd w:val="clear" w:color="auto" w:fill="auto"/>
            <w:vAlign w:val="center"/>
          </w:tcPr>
          <w:p w14:paraId="74150091" w14:textId="6E8E736E" w:rsidR="0041622A" w:rsidRPr="00533CBE" w:rsidRDefault="00594620" w:rsidP="00E72CD3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plynule regulovateľná rýchlosť pohybu pohyblivého dna</w:t>
            </w:r>
            <w:r w:rsid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cez variator</w:t>
            </w:r>
          </w:p>
        </w:tc>
        <w:tc>
          <w:tcPr>
            <w:tcW w:w="1660" w:type="pct"/>
            <w:vAlign w:val="center"/>
          </w:tcPr>
          <w:p w14:paraId="64C3B33C" w14:textId="77777777" w:rsidR="0041622A" w:rsidRPr="00F54D71" w:rsidRDefault="0041622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594620" w:rsidRPr="00B16CFD" w14:paraId="08014391" w14:textId="77777777" w:rsidTr="00321B7F">
        <w:tc>
          <w:tcPr>
            <w:tcW w:w="3340" w:type="pct"/>
            <w:shd w:val="clear" w:color="auto" w:fill="auto"/>
            <w:vAlign w:val="center"/>
          </w:tcPr>
          <w:p w14:paraId="34893BA1" w14:textId="4799B687" w:rsidR="00594620" w:rsidRPr="00533CBE" w:rsidRDefault="00594620" w:rsidP="00E72CD3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separačné valce pre čistenie a triedenie produktu min. 6 ks</w:t>
            </w:r>
          </w:p>
        </w:tc>
        <w:tc>
          <w:tcPr>
            <w:tcW w:w="1660" w:type="pct"/>
            <w:vAlign w:val="center"/>
          </w:tcPr>
          <w:p w14:paraId="0FC15C5E" w14:textId="77777777" w:rsidR="00594620" w:rsidRPr="00F54D71" w:rsidRDefault="00594620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594620" w:rsidRPr="00B16CFD" w14:paraId="56E8B6BA" w14:textId="77777777" w:rsidTr="00321B7F">
        <w:tc>
          <w:tcPr>
            <w:tcW w:w="3340" w:type="pct"/>
            <w:shd w:val="clear" w:color="auto" w:fill="auto"/>
            <w:vAlign w:val="center"/>
          </w:tcPr>
          <w:p w14:paraId="086A8D72" w14:textId="171F1FFA" w:rsidR="00594620" w:rsidRPr="00533CBE" w:rsidRDefault="00594620" w:rsidP="00E72CD3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plynule nastaviteľný sklon a medzera medzi separačnými valcami 15-50 mm</w:t>
            </w:r>
          </w:p>
        </w:tc>
        <w:tc>
          <w:tcPr>
            <w:tcW w:w="1660" w:type="pct"/>
            <w:vAlign w:val="center"/>
          </w:tcPr>
          <w:p w14:paraId="7AC0F0F4" w14:textId="77777777" w:rsidR="00594620" w:rsidRPr="00F54D71" w:rsidRDefault="00594620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594620" w:rsidRPr="00B16CFD" w14:paraId="7D57D49A" w14:textId="77777777" w:rsidTr="00321B7F">
        <w:tc>
          <w:tcPr>
            <w:tcW w:w="3340" w:type="pct"/>
            <w:shd w:val="clear" w:color="auto" w:fill="auto"/>
            <w:vAlign w:val="center"/>
          </w:tcPr>
          <w:p w14:paraId="342B7472" w14:textId="3E147388" w:rsidR="00594620" w:rsidRPr="00533CBE" w:rsidRDefault="00594620" w:rsidP="00E72CD3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produktový dopravník na konci príjmového dopravníka s obojsmerným chodom</w:t>
            </w:r>
          </w:p>
        </w:tc>
        <w:tc>
          <w:tcPr>
            <w:tcW w:w="1660" w:type="pct"/>
            <w:vAlign w:val="center"/>
          </w:tcPr>
          <w:p w14:paraId="021F143B" w14:textId="77777777" w:rsidR="00594620" w:rsidRPr="00F54D71" w:rsidRDefault="00594620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594620" w:rsidRPr="00B16CFD" w14:paraId="2523FA0E" w14:textId="77777777" w:rsidTr="00321B7F">
        <w:tc>
          <w:tcPr>
            <w:tcW w:w="3340" w:type="pct"/>
            <w:shd w:val="clear" w:color="auto" w:fill="auto"/>
            <w:vAlign w:val="center"/>
          </w:tcPr>
          <w:p w14:paraId="56B275BA" w14:textId="663063B7" w:rsidR="00594620" w:rsidRPr="00533CBE" w:rsidRDefault="00594620" w:rsidP="00E72CD3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diaľkové ovládanie stroja s min. 10 m káblom</w:t>
            </w:r>
          </w:p>
        </w:tc>
        <w:tc>
          <w:tcPr>
            <w:tcW w:w="1660" w:type="pct"/>
            <w:vAlign w:val="center"/>
          </w:tcPr>
          <w:p w14:paraId="175B504B" w14:textId="77777777" w:rsidR="00594620" w:rsidRPr="00F54D71" w:rsidRDefault="00594620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</w:tbl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93036B" w:rsidRPr="006E0C17" w14:paraId="1B86555A" w14:textId="77777777" w:rsidTr="001E0663">
        <w:trPr>
          <w:trHeight w:hRule="exact" w:val="582"/>
        </w:trPr>
        <w:tc>
          <w:tcPr>
            <w:tcW w:w="2122" w:type="pct"/>
            <w:shd w:val="clear" w:color="auto" w:fill="FFFF00"/>
            <w:vAlign w:val="center"/>
          </w:tcPr>
          <w:p w14:paraId="0C4B35F8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3C622085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5E51E17C" w14:textId="77777777" w:rsidTr="001E0663">
        <w:trPr>
          <w:trHeight w:hRule="exact" w:val="527"/>
        </w:trPr>
        <w:tc>
          <w:tcPr>
            <w:tcW w:w="2122" w:type="pct"/>
            <w:shd w:val="clear" w:color="auto" w:fill="FFFF00"/>
            <w:vAlign w:val="center"/>
          </w:tcPr>
          <w:p w14:paraId="0B8518AB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0C1009BA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60034D62" w14:textId="77777777" w:rsidTr="001E0663">
        <w:trPr>
          <w:trHeight w:hRule="exact" w:val="434"/>
        </w:trPr>
        <w:tc>
          <w:tcPr>
            <w:tcW w:w="2122" w:type="pct"/>
            <w:shd w:val="clear" w:color="auto" w:fill="00B0F0"/>
            <w:vAlign w:val="center"/>
          </w:tcPr>
          <w:p w14:paraId="064445BD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04342886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43CD74E1" w14:textId="77777777" w:rsidTr="001E0663">
        <w:trPr>
          <w:trHeight w:hRule="exact" w:val="413"/>
        </w:trPr>
        <w:tc>
          <w:tcPr>
            <w:tcW w:w="2122" w:type="pct"/>
            <w:shd w:val="clear" w:color="auto" w:fill="00B0F0"/>
            <w:vAlign w:val="center"/>
          </w:tcPr>
          <w:p w14:paraId="79BC84FC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5046B653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780E966F" w14:textId="77777777" w:rsidTr="001E0663">
        <w:trPr>
          <w:trHeight w:hRule="exact" w:val="575"/>
        </w:trPr>
        <w:tc>
          <w:tcPr>
            <w:tcW w:w="2122" w:type="pct"/>
            <w:shd w:val="clear" w:color="auto" w:fill="00B0F0"/>
            <w:vAlign w:val="center"/>
          </w:tcPr>
          <w:p w14:paraId="3C09B6B4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5BB2DE7F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62AE1A88" w14:textId="77777777" w:rsidR="0093036B" w:rsidRDefault="0093036B" w:rsidP="0093036B">
      <w:pPr>
        <w:rPr>
          <w:b/>
          <w:bCs/>
          <w:sz w:val="24"/>
          <w:szCs w:val="24"/>
          <w:lang w:eastAsia="sk-SK"/>
        </w:rPr>
      </w:pPr>
    </w:p>
    <w:p w14:paraId="6BE58D0E" w14:textId="6061477F" w:rsidR="00F54D71" w:rsidRDefault="00F54D71" w:rsidP="00A033AA">
      <w:pPr>
        <w:tabs>
          <w:tab w:val="left" w:pos="4890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p w14:paraId="0F00C541" w14:textId="1C49AC1F" w:rsidR="00F54D71" w:rsidRPr="00F54D71" w:rsidRDefault="00F54D71" w:rsidP="00F54D71">
      <w:pPr>
        <w:pStyle w:val="Odsekzoznamu"/>
        <w:numPr>
          <w:ilvl w:val="0"/>
          <w:numId w:val="7"/>
        </w:num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r w:rsidRPr="00F54D71">
        <w:rPr>
          <w:b/>
          <w:color w:val="000000"/>
          <w:sz w:val="24"/>
          <w:u w:val="single"/>
          <w:lang w:eastAsia="sk-SK"/>
        </w:rPr>
        <w:t>Vynášací dopravník</w:t>
      </w:r>
    </w:p>
    <w:p w14:paraId="515CDF3A" w14:textId="77777777" w:rsidR="00F54D71" w:rsidRPr="00F54D71" w:rsidRDefault="00F54D71" w:rsidP="00F54D7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23"/>
        <w:gridCol w:w="2993"/>
      </w:tblGrid>
      <w:tr w:rsidR="00F54D71" w:rsidRPr="00C562B7" w14:paraId="387A074C" w14:textId="77777777" w:rsidTr="00133684">
        <w:tc>
          <w:tcPr>
            <w:tcW w:w="5000" w:type="pct"/>
            <w:gridSpan w:val="2"/>
            <w:shd w:val="clear" w:color="auto" w:fill="0070C0"/>
            <w:vAlign w:val="center"/>
          </w:tcPr>
          <w:p w14:paraId="04B1EA66" w14:textId="739AFF86" w:rsidR="00F54D71" w:rsidRPr="00C562B7" w:rsidRDefault="00F54D71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 xml:space="preserve">Vynášací dopravník </w:t>
            </w:r>
            <w:r w:rsidRPr="00C562B7">
              <w:rPr>
                <w:b/>
                <w:color w:val="000000"/>
                <w:sz w:val="24"/>
                <w:lang w:eastAsia="sk-SK"/>
              </w:rPr>
              <w:t>– 1 ks</w:t>
            </w:r>
          </w:p>
        </w:tc>
      </w:tr>
      <w:tr w:rsidR="00F54D71" w:rsidRPr="00C562B7" w14:paraId="6B621BFA" w14:textId="77777777" w:rsidTr="00133684">
        <w:tc>
          <w:tcPr>
            <w:tcW w:w="3340" w:type="pct"/>
            <w:shd w:val="clear" w:color="auto" w:fill="00B0F0"/>
            <w:vAlign w:val="center"/>
          </w:tcPr>
          <w:p w14:paraId="3C76C9F3" w14:textId="77777777" w:rsidR="00F54D71" w:rsidRPr="00C562B7" w:rsidRDefault="00F54D71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660" w:type="pct"/>
            <w:shd w:val="clear" w:color="auto" w:fill="00B0F0"/>
            <w:vAlign w:val="center"/>
          </w:tcPr>
          <w:p w14:paraId="342E32DD" w14:textId="77777777" w:rsidR="00F54D71" w:rsidRPr="00C562B7" w:rsidRDefault="00F54D71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F54D71" w:rsidRPr="00C562B7" w14:paraId="2BAF359A" w14:textId="77777777" w:rsidTr="00133684">
        <w:tc>
          <w:tcPr>
            <w:tcW w:w="3340" w:type="pct"/>
            <w:shd w:val="clear" w:color="auto" w:fill="auto"/>
            <w:vAlign w:val="center"/>
          </w:tcPr>
          <w:p w14:paraId="2DD841E7" w14:textId="69AEF58E" w:rsidR="00F54D71" w:rsidRPr="00533CBE" w:rsidRDefault="00594620" w:rsidP="00133684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vynášací dopravník s T unášačmi 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5C650CF7" w14:textId="77777777" w:rsidR="00F54D71" w:rsidRPr="00F54D71" w:rsidRDefault="00F54D71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6D7051" w:rsidRPr="00C562B7" w14:paraId="2505280C" w14:textId="77777777" w:rsidTr="00133684">
        <w:tc>
          <w:tcPr>
            <w:tcW w:w="3340" w:type="pct"/>
            <w:shd w:val="clear" w:color="auto" w:fill="auto"/>
            <w:vAlign w:val="center"/>
          </w:tcPr>
          <w:p w14:paraId="0EFDE0F5" w14:textId="26E2E66F" w:rsidR="006D7051" w:rsidRPr="00533CBE" w:rsidRDefault="006D7051" w:rsidP="00133684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vynášací dopravník s min.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dĺžkou 2 400 mm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3CABC72F" w14:textId="77777777" w:rsidR="006D7051" w:rsidRPr="00F54D71" w:rsidRDefault="006D7051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F54D71" w:rsidRPr="00C562B7" w14:paraId="321CD0B5" w14:textId="77777777" w:rsidTr="00133684">
        <w:tc>
          <w:tcPr>
            <w:tcW w:w="3340" w:type="pct"/>
            <w:shd w:val="clear" w:color="auto" w:fill="auto"/>
            <w:vAlign w:val="center"/>
          </w:tcPr>
          <w:p w14:paraId="7BA80E90" w14:textId="0D0D3FB0" w:rsidR="00F54D71" w:rsidRPr="00533CBE" w:rsidRDefault="00594620" w:rsidP="00133684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vynášací dopravník s min. šírkou 550 mm</w:t>
            </w:r>
            <w:r w:rsidRP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79439E4C" w14:textId="77777777" w:rsidR="00F54D71" w:rsidRPr="00F54D71" w:rsidRDefault="00F54D71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</w:tbl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93036B" w:rsidRPr="006E0C17" w14:paraId="090223CC" w14:textId="77777777" w:rsidTr="001E0663">
        <w:trPr>
          <w:trHeight w:hRule="exact" w:val="582"/>
        </w:trPr>
        <w:tc>
          <w:tcPr>
            <w:tcW w:w="2122" w:type="pct"/>
            <w:shd w:val="clear" w:color="auto" w:fill="FFFF00"/>
            <w:vAlign w:val="center"/>
          </w:tcPr>
          <w:p w14:paraId="19995ED4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2BD79880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789E180B" w14:textId="77777777" w:rsidTr="001E0663">
        <w:trPr>
          <w:trHeight w:hRule="exact" w:val="527"/>
        </w:trPr>
        <w:tc>
          <w:tcPr>
            <w:tcW w:w="2122" w:type="pct"/>
            <w:shd w:val="clear" w:color="auto" w:fill="FFFF00"/>
            <w:vAlign w:val="center"/>
          </w:tcPr>
          <w:p w14:paraId="3223EC8D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2736B3D7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74A8C5A2" w14:textId="77777777" w:rsidTr="001E0663">
        <w:trPr>
          <w:trHeight w:hRule="exact" w:val="434"/>
        </w:trPr>
        <w:tc>
          <w:tcPr>
            <w:tcW w:w="2122" w:type="pct"/>
            <w:shd w:val="clear" w:color="auto" w:fill="00B0F0"/>
            <w:vAlign w:val="center"/>
          </w:tcPr>
          <w:p w14:paraId="640D4F23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6DA1D657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5A1A786A" w14:textId="77777777" w:rsidTr="001E0663">
        <w:trPr>
          <w:trHeight w:hRule="exact" w:val="413"/>
        </w:trPr>
        <w:tc>
          <w:tcPr>
            <w:tcW w:w="2122" w:type="pct"/>
            <w:shd w:val="clear" w:color="auto" w:fill="00B0F0"/>
            <w:vAlign w:val="center"/>
          </w:tcPr>
          <w:p w14:paraId="09B2C5C6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2A5A0264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1B45542A" w14:textId="77777777" w:rsidTr="001E0663">
        <w:trPr>
          <w:trHeight w:hRule="exact" w:val="575"/>
        </w:trPr>
        <w:tc>
          <w:tcPr>
            <w:tcW w:w="2122" w:type="pct"/>
            <w:shd w:val="clear" w:color="auto" w:fill="00B0F0"/>
            <w:vAlign w:val="center"/>
          </w:tcPr>
          <w:p w14:paraId="448A5C4A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0B035E4D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4DBA9ED5" w14:textId="77777777" w:rsidR="0093036B" w:rsidRDefault="0093036B" w:rsidP="0093036B">
      <w:pPr>
        <w:rPr>
          <w:b/>
          <w:bCs/>
          <w:sz w:val="24"/>
          <w:szCs w:val="24"/>
          <w:lang w:eastAsia="sk-SK"/>
        </w:rPr>
      </w:pPr>
    </w:p>
    <w:p w14:paraId="0D21CEDF" w14:textId="76B2254E" w:rsidR="00321B7F" w:rsidRDefault="00321B7F" w:rsidP="00A033AA">
      <w:pPr>
        <w:tabs>
          <w:tab w:val="left" w:pos="4890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p w14:paraId="2B4E298F" w14:textId="709D0F1D" w:rsidR="0093036B" w:rsidRDefault="0093036B" w:rsidP="00A033AA">
      <w:pPr>
        <w:tabs>
          <w:tab w:val="left" w:pos="4890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p w14:paraId="1CB49AFE" w14:textId="77777777" w:rsidR="0093036B" w:rsidRDefault="0093036B" w:rsidP="00A033AA">
      <w:pPr>
        <w:tabs>
          <w:tab w:val="left" w:pos="4890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p w14:paraId="650A0173" w14:textId="7EAD9F30" w:rsidR="00321B7F" w:rsidRDefault="00F54D71" w:rsidP="00F54D71">
      <w:pPr>
        <w:pStyle w:val="Odsekzoznamu"/>
        <w:numPr>
          <w:ilvl w:val="0"/>
          <w:numId w:val="7"/>
        </w:num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r w:rsidRPr="00F54D71">
        <w:rPr>
          <w:b/>
          <w:color w:val="000000"/>
          <w:sz w:val="24"/>
          <w:u w:val="single"/>
          <w:lang w:eastAsia="sk-SK"/>
        </w:rPr>
        <w:t>Orezávač cibule</w:t>
      </w:r>
    </w:p>
    <w:p w14:paraId="65C0EFC4" w14:textId="77777777" w:rsidR="00F54D71" w:rsidRPr="00F54D71" w:rsidRDefault="00F54D71" w:rsidP="00F54D71">
      <w:pPr>
        <w:pStyle w:val="Odsekzoznamu"/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23"/>
        <w:gridCol w:w="2993"/>
      </w:tblGrid>
      <w:tr w:rsidR="00F54D71" w:rsidRPr="00C562B7" w14:paraId="2B53CFF0" w14:textId="77777777" w:rsidTr="00133684">
        <w:tc>
          <w:tcPr>
            <w:tcW w:w="5000" w:type="pct"/>
            <w:gridSpan w:val="2"/>
            <w:shd w:val="clear" w:color="auto" w:fill="0070C0"/>
            <w:vAlign w:val="center"/>
          </w:tcPr>
          <w:p w14:paraId="71502978" w14:textId="5A75D83C" w:rsidR="00F54D71" w:rsidRPr="00C562B7" w:rsidRDefault="00F54D71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 xml:space="preserve">Orezávač cibule </w:t>
            </w:r>
            <w:r w:rsidRPr="00C562B7">
              <w:rPr>
                <w:b/>
                <w:color w:val="000000"/>
                <w:sz w:val="24"/>
                <w:lang w:eastAsia="sk-SK"/>
              </w:rPr>
              <w:t>– 1 ks</w:t>
            </w:r>
          </w:p>
        </w:tc>
      </w:tr>
      <w:tr w:rsidR="00F54D71" w:rsidRPr="00C562B7" w14:paraId="050E55BF" w14:textId="77777777" w:rsidTr="00133684">
        <w:tc>
          <w:tcPr>
            <w:tcW w:w="3340" w:type="pct"/>
            <w:shd w:val="clear" w:color="auto" w:fill="00B0F0"/>
            <w:vAlign w:val="center"/>
          </w:tcPr>
          <w:p w14:paraId="495D0107" w14:textId="77777777" w:rsidR="00F54D71" w:rsidRPr="00C562B7" w:rsidRDefault="00F54D71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660" w:type="pct"/>
            <w:shd w:val="clear" w:color="auto" w:fill="00B0F0"/>
            <w:vAlign w:val="center"/>
          </w:tcPr>
          <w:p w14:paraId="0FFD5764" w14:textId="77777777" w:rsidR="00F54D71" w:rsidRPr="00C562B7" w:rsidRDefault="00F54D71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F54D71" w:rsidRPr="00C562B7" w14:paraId="4B355F3A" w14:textId="77777777" w:rsidTr="00133684">
        <w:tc>
          <w:tcPr>
            <w:tcW w:w="3340" w:type="pct"/>
            <w:shd w:val="clear" w:color="auto" w:fill="auto"/>
            <w:vAlign w:val="center"/>
          </w:tcPr>
          <w:p w14:paraId="11FC3FA1" w14:textId="68C81809" w:rsidR="00F54D71" w:rsidRPr="00533CBE" w:rsidRDefault="00594620" w:rsidP="00133684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orezávač cibule pre čistenie koreňov a suchých častí stoniek a šupiek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1521C2A8" w14:textId="77777777" w:rsidR="00F54D71" w:rsidRPr="00F54D71" w:rsidRDefault="00F54D71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F54D71" w:rsidRPr="00C562B7" w14:paraId="7DDB4CE9" w14:textId="77777777" w:rsidTr="00133684">
        <w:tc>
          <w:tcPr>
            <w:tcW w:w="3340" w:type="pct"/>
            <w:shd w:val="clear" w:color="auto" w:fill="auto"/>
            <w:vAlign w:val="center"/>
          </w:tcPr>
          <w:p w14:paraId="599316C0" w14:textId="72E52C8C" w:rsidR="00F54D71" w:rsidRPr="00533CBE" w:rsidRDefault="00594620" w:rsidP="00133684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rotujúci nôž orezávača cibule s plynule nastaviteľnou rýchlosťou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7ADCA60D" w14:textId="77777777" w:rsidR="00F54D71" w:rsidRPr="00F54D71" w:rsidRDefault="00F54D71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F54D71" w:rsidRPr="00B16CFD" w14:paraId="3381126F" w14:textId="77777777" w:rsidTr="00133684">
        <w:tc>
          <w:tcPr>
            <w:tcW w:w="3340" w:type="pct"/>
            <w:shd w:val="clear" w:color="auto" w:fill="auto"/>
            <w:vAlign w:val="center"/>
          </w:tcPr>
          <w:p w14:paraId="61228127" w14:textId="7B8C9E51" w:rsidR="00F54D71" w:rsidRPr="00533CBE" w:rsidRDefault="00594620" w:rsidP="00133684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pracovná šírka orezávača cibule min. 850 mm</w:t>
            </w:r>
          </w:p>
        </w:tc>
        <w:tc>
          <w:tcPr>
            <w:tcW w:w="1660" w:type="pct"/>
            <w:vAlign w:val="center"/>
          </w:tcPr>
          <w:p w14:paraId="03C18E69" w14:textId="77777777" w:rsidR="00F54D71" w:rsidRPr="00F54D71" w:rsidRDefault="00F54D71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vertAlign w:val="superscript"/>
                <w:lang w:eastAsia="sk-SK"/>
              </w:rPr>
            </w:pPr>
          </w:p>
        </w:tc>
      </w:tr>
      <w:tr w:rsidR="00F54D71" w:rsidRPr="00B16CFD" w14:paraId="6E1D2260" w14:textId="77777777" w:rsidTr="00133684">
        <w:tc>
          <w:tcPr>
            <w:tcW w:w="3340" w:type="pct"/>
            <w:shd w:val="clear" w:color="auto" w:fill="auto"/>
            <w:vAlign w:val="center"/>
          </w:tcPr>
          <w:p w14:paraId="79AD0051" w14:textId="75EF35C4" w:rsidR="00F54D71" w:rsidRPr="00533CBE" w:rsidRDefault="00594620" w:rsidP="00133684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rošt orezávača cibule s medzerou 25 mm</w:t>
            </w:r>
          </w:p>
        </w:tc>
        <w:tc>
          <w:tcPr>
            <w:tcW w:w="1660" w:type="pct"/>
            <w:vAlign w:val="center"/>
          </w:tcPr>
          <w:p w14:paraId="7CF21504" w14:textId="77777777" w:rsidR="00F54D71" w:rsidRPr="00F54D71" w:rsidRDefault="00F54D71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594620" w:rsidRPr="00B16CFD" w14:paraId="4419164B" w14:textId="77777777" w:rsidTr="00133684">
        <w:tc>
          <w:tcPr>
            <w:tcW w:w="3340" w:type="pct"/>
            <w:shd w:val="clear" w:color="auto" w:fill="auto"/>
            <w:vAlign w:val="center"/>
          </w:tcPr>
          <w:p w14:paraId="271BC4C8" w14:textId="03FE9326" w:rsidR="00594620" w:rsidRPr="00533CBE" w:rsidRDefault="003E6E42" w:rsidP="00533CBE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dopravník pre vynesenie orezaného odpadu z orezávača cibule s rozmermi min. (šxd) 500</w:t>
            </w:r>
            <w:r w:rsid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x</w:t>
            </w:r>
            <w:r w:rsid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1900 mm</w:t>
            </w:r>
          </w:p>
        </w:tc>
        <w:tc>
          <w:tcPr>
            <w:tcW w:w="1660" w:type="pct"/>
            <w:vAlign w:val="center"/>
          </w:tcPr>
          <w:p w14:paraId="6F58FE1A" w14:textId="77777777" w:rsidR="00594620" w:rsidRPr="00F54D71" w:rsidRDefault="00594620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</w:tbl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93036B" w:rsidRPr="006E0C17" w14:paraId="1C2C81A5" w14:textId="77777777" w:rsidTr="001E0663">
        <w:trPr>
          <w:trHeight w:hRule="exact" w:val="582"/>
        </w:trPr>
        <w:tc>
          <w:tcPr>
            <w:tcW w:w="2122" w:type="pct"/>
            <w:shd w:val="clear" w:color="auto" w:fill="FFFF00"/>
            <w:vAlign w:val="center"/>
          </w:tcPr>
          <w:p w14:paraId="471E3389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6CABF6EB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650B136D" w14:textId="77777777" w:rsidTr="001E0663">
        <w:trPr>
          <w:trHeight w:hRule="exact" w:val="527"/>
        </w:trPr>
        <w:tc>
          <w:tcPr>
            <w:tcW w:w="2122" w:type="pct"/>
            <w:shd w:val="clear" w:color="auto" w:fill="FFFF00"/>
            <w:vAlign w:val="center"/>
          </w:tcPr>
          <w:p w14:paraId="72765C8C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41C95D3F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63EAAD7F" w14:textId="77777777" w:rsidTr="001E0663">
        <w:trPr>
          <w:trHeight w:hRule="exact" w:val="434"/>
        </w:trPr>
        <w:tc>
          <w:tcPr>
            <w:tcW w:w="2122" w:type="pct"/>
            <w:shd w:val="clear" w:color="auto" w:fill="00B0F0"/>
            <w:vAlign w:val="center"/>
          </w:tcPr>
          <w:p w14:paraId="74F518C2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79C3B459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06D0CEE4" w14:textId="77777777" w:rsidTr="001E0663">
        <w:trPr>
          <w:trHeight w:hRule="exact" w:val="413"/>
        </w:trPr>
        <w:tc>
          <w:tcPr>
            <w:tcW w:w="2122" w:type="pct"/>
            <w:shd w:val="clear" w:color="auto" w:fill="00B0F0"/>
            <w:vAlign w:val="center"/>
          </w:tcPr>
          <w:p w14:paraId="3D0EC205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7A360E55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490DA18C" w14:textId="77777777" w:rsidTr="001E0663">
        <w:trPr>
          <w:trHeight w:hRule="exact" w:val="575"/>
        </w:trPr>
        <w:tc>
          <w:tcPr>
            <w:tcW w:w="2122" w:type="pct"/>
            <w:shd w:val="clear" w:color="auto" w:fill="00B0F0"/>
            <w:vAlign w:val="center"/>
          </w:tcPr>
          <w:p w14:paraId="139DA59F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21E77F5C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2AFB4962" w14:textId="77777777" w:rsidR="0093036B" w:rsidRDefault="0093036B" w:rsidP="0093036B">
      <w:pPr>
        <w:rPr>
          <w:b/>
          <w:bCs/>
          <w:sz w:val="24"/>
          <w:szCs w:val="24"/>
          <w:lang w:eastAsia="sk-SK"/>
        </w:rPr>
      </w:pPr>
    </w:p>
    <w:p w14:paraId="20430347" w14:textId="77777777" w:rsidR="0093036B" w:rsidRDefault="0093036B" w:rsidP="0093036B">
      <w:pPr>
        <w:pStyle w:val="Odsekzoznamu"/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003F56B1" w14:textId="2CD6A101" w:rsidR="00836663" w:rsidRPr="00836663" w:rsidRDefault="00836663" w:rsidP="00836663">
      <w:pPr>
        <w:pStyle w:val="Odsekzoznamu"/>
        <w:numPr>
          <w:ilvl w:val="0"/>
          <w:numId w:val="7"/>
        </w:num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r w:rsidRPr="00836663">
        <w:rPr>
          <w:b/>
          <w:color w:val="000000"/>
          <w:sz w:val="24"/>
          <w:u w:val="single"/>
          <w:lang w:eastAsia="sk-SK"/>
        </w:rPr>
        <w:t>Horizontálny dopravník</w:t>
      </w:r>
    </w:p>
    <w:p w14:paraId="55C67E59" w14:textId="3AE9F5F2" w:rsidR="00166A36" w:rsidRDefault="00166A36" w:rsidP="00F54D71">
      <w:pPr>
        <w:tabs>
          <w:tab w:val="left" w:pos="4890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23"/>
        <w:gridCol w:w="2993"/>
      </w:tblGrid>
      <w:tr w:rsidR="00166A36" w:rsidRPr="00C562B7" w14:paraId="317079DA" w14:textId="77777777" w:rsidTr="00133684">
        <w:tc>
          <w:tcPr>
            <w:tcW w:w="5000" w:type="pct"/>
            <w:gridSpan w:val="2"/>
            <w:shd w:val="clear" w:color="auto" w:fill="0070C0"/>
            <w:vAlign w:val="center"/>
          </w:tcPr>
          <w:p w14:paraId="0E4613C1" w14:textId="7C573682" w:rsidR="00166A36" w:rsidRPr="00C562B7" w:rsidRDefault="003E4341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Horizontálny dopravník</w:t>
            </w:r>
            <w:r w:rsidR="00166A36">
              <w:rPr>
                <w:b/>
                <w:color w:val="000000"/>
                <w:sz w:val="24"/>
                <w:lang w:eastAsia="sk-SK"/>
              </w:rPr>
              <w:t xml:space="preserve"> </w:t>
            </w:r>
            <w:r w:rsidR="00166A36" w:rsidRPr="00C562B7">
              <w:rPr>
                <w:b/>
                <w:color w:val="000000"/>
                <w:sz w:val="24"/>
                <w:lang w:eastAsia="sk-SK"/>
              </w:rPr>
              <w:t>– 1 ks</w:t>
            </w:r>
          </w:p>
        </w:tc>
      </w:tr>
      <w:tr w:rsidR="00166A36" w:rsidRPr="00C562B7" w14:paraId="084D9215" w14:textId="77777777" w:rsidTr="00133684">
        <w:tc>
          <w:tcPr>
            <w:tcW w:w="3340" w:type="pct"/>
            <w:shd w:val="clear" w:color="auto" w:fill="00B0F0"/>
            <w:vAlign w:val="center"/>
          </w:tcPr>
          <w:p w14:paraId="42FF7683" w14:textId="77777777" w:rsidR="00166A36" w:rsidRPr="00C562B7" w:rsidRDefault="00166A36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660" w:type="pct"/>
            <w:shd w:val="clear" w:color="auto" w:fill="00B0F0"/>
            <w:vAlign w:val="center"/>
          </w:tcPr>
          <w:p w14:paraId="5D726305" w14:textId="77777777" w:rsidR="00166A36" w:rsidRPr="00C562B7" w:rsidRDefault="00166A36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166A36" w:rsidRPr="00C562B7" w14:paraId="71D642BB" w14:textId="77777777" w:rsidTr="00133684">
        <w:tc>
          <w:tcPr>
            <w:tcW w:w="3340" w:type="pct"/>
            <w:shd w:val="clear" w:color="auto" w:fill="auto"/>
            <w:vAlign w:val="center"/>
          </w:tcPr>
          <w:p w14:paraId="22E9EC3F" w14:textId="7D906709" w:rsidR="00166A36" w:rsidRPr="00533CBE" w:rsidRDefault="003329F3" w:rsidP="00533CBE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d</w:t>
            </w:r>
            <w:r w:rsidR="00974182" w:rsidRP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opravník s hladkým PVC pásom 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031904B5" w14:textId="77777777" w:rsidR="00166A36" w:rsidRPr="00F54D71" w:rsidRDefault="00166A36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533CBE" w:rsidRPr="00B16CFD" w14:paraId="09ED018B" w14:textId="77777777" w:rsidTr="00133684">
        <w:tc>
          <w:tcPr>
            <w:tcW w:w="3340" w:type="pct"/>
            <w:shd w:val="clear" w:color="auto" w:fill="auto"/>
            <w:vAlign w:val="center"/>
          </w:tcPr>
          <w:p w14:paraId="72D21F0C" w14:textId="311A6FF7" w:rsidR="00533CBE" w:rsidRPr="00F54D71" w:rsidRDefault="003329F3" w:rsidP="00533CBE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m</w:t>
            </w:r>
            <w:r w:rsidR="00533CBE" w:rsidRP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in. </w:t>
            </w:r>
            <w:r w:rsid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šírka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dopravníka</w:t>
            </w:r>
            <w:r w:rsidR="00533CBE" w:rsidRP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550</w:t>
            </w:r>
            <w:r w:rsid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mm </w:t>
            </w:r>
          </w:p>
        </w:tc>
        <w:tc>
          <w:tcPr>
            <w:tcW w:w="1660" w:type="pct"/>
            <w:vAlign w:val="center"/>
          </w:tcPr>
          <w:p w14:paraId="01FE0AB2" w14:textId="77777777" w:rsidR="00533CBE" w:rsidRPr="00F54D71" w:rsidRDefault="00533CBE" w:rsidP="00533C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vertAlign w:val="superscript"/>
                <w:lang w:eastAsia="sk-SK"/>
              </w:rPr>
            </w:pPr>
          </w:p>
        </w:tc>
      </w:tr>
      <w:tr w:rsidR="00533CBE" w:rsidRPr="00B16CFD" w14:paraId="0E3600F8" w14:textId="77777777" w:rsidTr="00133684">
        <w:tc>
          <w:tcPr>
            <w:tcW w:w="3340" w:type="pct"/>
            <w:shd w:val="clear" w:color="auto" w:fill="auto"/>
            <w:vAlign w:val="center"/>
          </w:tcPr>
          <w:p w14:paraId="6460F1C9" w14:textId="7C2239B3" w:rsidR="00533CBE" w:rsidRPr="00F54D71" w:rsidRDefault="003329F3" w:rsidP="00533CBE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m</w:t>
            </w:r>
            <w:r w:rsid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in. dĺžka 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dopravníka </w:t>
            </w:r>
            <w:r w:rsid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3 500 mm</w:t>
            </w:r>
          </w:p>
        </w:tc>
        <w:tc>
          <w:tcPr>
            <w:tcW w:w="1660" w:type="pct"/>
            <w:vAlign w:val="center"/>
          </w:tcPr>
          <w:p w14:paraId="76289701" w14:textId="77777777" w:rsidR="00533CBE" w:rsidRPr="00F54D71" w:rsidRDefault="00533CBE" w:rsidP="00533C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</w:tbl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93036B" w:rsidRPr="006E0C17" w14:paraId="3031F9CA" w14:textId="77777777" w:rsidTr="001E0663">
        <w:trPr>
          <w:trHeight w:hRule="exact" w:val="582"/>
        </w:trPr>
        <w:tc>
          <w:tcPr>
            <w:tcW w:w="2122" w:type="pct"/>
            <w:shd w:val="clear" w:color="auto" w:fill="FFFF00"/>
            <w:vAlign w:val="center"/>
          </w:tcPr>
          <w:p w14:paraId="5EFEB8C5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6D033C6C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769E2A37" w14:textId="77777777" w:rsidTr="001E0663">
        <w:trPr>
          <w:trHeight w:hRule="exact" w:val="527"/>
        </w:trPr>
        <w:tc>
          <w:tcPr>
            <w:tcW w:w="2122" w:type="pct"/>
            <w:shd w:val="clear" w:color="auto" w:fill="FFFF00"/>
            <w:vAlign w:val="center"/>
          </w:tcPr>
          <w:p w14:paraId="08488C48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623A6E16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12D31570" w14:textId="77777777" w:rsidTr="001E0663">
        <w:trPr>
          <w:trHeight w:hRule="exact" w:val="434"/>
        </w:trPr>
        <w:tc>
          <w:tcPr>
            <w:tcW w:w="2122" w:type="pct"/>
            <w:shd w:val="clear" w:color="auto" w:fill="00B0F0"/>
            <w:vAlign w:val="center"/>
          </w:tcPr>
          <w:p w14:paraId="2CC67339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543F1345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465B9C71" w14:textId="77777777" w:rsidTr="001E0663">
        <w:trPr>
          <w:trHeight w:hRule="exact" w:val="413"/>
        </w:trPr>
        <w:tc>
          <w:tcPr>
            <w:tcW w:w="2122" w:type="pct"/>
            <w:shd w:val="clear" w:color="auto" w:fill="00B0F0"/>
            <w:vAlign w:val="center"/>
          </w:tcPr>
          <w:p w14:paraId="46EA1539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1D3CF3A4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73B818CD" w14:textId="77777777" w:rsidTr="001E0663">
        <w:trPr>
          <w:trHeight w:hRule="exact" w:val="575"/>
        </w:trPr>
        <w:tc>
          <w:tcPr>
            <w:tcW w:w="2122" w:type="pct"/>
            <w:shd w:val="clear" w:color="auto" w:fill="00B0F0"/>
            <w:vAlign w:val="center"/>
          </w:tcPr>
          <w:p w14:paraId="438D67ED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22D8D6E0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789C70F9" w14:textId="77777777" w:rsidR="0093036B" w:rsidRDefault="0093036B" w:rsidP="0093036B">
      <w:pPr>
        <w:rPr>
          <w:b/>
          <w:bCs/>
          <w:sz w:val="24"/>
          <w:szCs w:val="24"/>
          <w:lang w:eastAsia="sk-SK"/>
        </w:rPr>
      </w:pPr>
    </w:p>
    <w:p w14:paraId="63FE5B1A" w14:textId="5F54218D" w:rsidR="002F3A6B" w:rsidRDefault="002F3A6B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3997FE82" w14:textId="170B845D" w:rsidR="0093036B" w:rsidRDefault="0093036B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2FE1B409" w14:textId="00C4855B" w:rsidR="0093036B" w:rsidRDefault="0093036B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0E3C9D7F" w14:textId="4672D5C6" w:rsidR="0093036B" w:rsidRDefault="0093036B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3E7FDA98" w14:textId="49F1CA4A" w:rsidR="0093036B" w:rsidRDefault="0093036B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5BEA6740" w14:textId="77777777" w:rsidR="0093036B" w:rsidRDefault="0093036B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56399073" w14:textId="3C5856CD" w:rsidR="00166A36" w:rsidRPr="00166A36" w:rsidRDefault="003E4341" w:rsidP="00836663">
      <w:pPr>
        <w:pStyle w:val="Odsekzoznamu"/>
        <w:numPr>
          <w:ilvl w:val="0"/>
          <w:numId w:val="7"/>
        </w:num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r>
        <w:rPr>
          <w:b/>
          <w:color w:val="000000"/>
          <w:sz w:val="24"/>
          <w:u w:val="single"/>
          <w:lang w:eastAsia="sk-SK"/>
        </w:rPr>
        <w:t>Horizontálny dopravník</w:t>
      </w:r>
    </w:p>
    <w:p w14:paraId="79675F3F" w14:textId="77777777" w:rsidR="00166A36" w:rsidRDefault="00166A36" w:rsidP="00166A36">
      <w:pPr>
        <w:tabs>
          <w:tab w:val="left" w:pos="4890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23"/>
        <w:gridCol w:w="2993"/>
      </w:tblGrid>
      <w:tr w:rsidR="00166A36" w:rsidRPr="00C562B7" w14:paraId="4789D34C" w14:textId="77777777" w:rsidTr="00133684">
        <w:tc>
          <w:tcPr>
            <w:tcW w:w="5000" w:type="pct"/>
            <w:gridSpan w:val="2"/>
            <w:shd w:val="clear" w:color="auto" w:fill="0070C0"/>
            <w:vAlign w:val="center"/>
          </w:tcPr>
          <w:p w14:paraId="0DBDDB11" w14:textId="4C04D53D" w:rsidR="00166A36" w:rsidRPr="00C562B7" w:rsidRDefault="003E4341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Horizontálny dopravník</w:t>
            </w:r>
            <w:r w:rsidR="00166A36">
              <w:rPr>
                <w:b/>
                <w:color w:val="000000"/>
                <w:sz w:val="24"/>
                <w:lang w:eastAsia="sk-SK"/>
              </w:rPr>
              <w:t xml:space="preserve"> </w:t>
            </w:r>
            <w:r w:rsidR="00166A36" w:rsidRPr="00C562B7">
              <w:rPr>
                <w:b/>
                <w:color w:val="000000"/>
                <w:sz w:val="24"/>
                <w:lang w:eastAsia="sk-SK"/>
              </w:rPr>
              <w:t>– 1 ks</w:t>
            </w:r>
          </w:p>
        </w:tc>
      </w:tr>
      <w:tr w:rsidR="00166A36" w:rsidRPr="00C562B7" w14:paraId="5971296F" w14:textId="77777777" w:rsidTr="00133684">
        <w:tc>
          <w:tcPr>
            <w:tcW w:w="3340" w:type="pct"/>
            <w:shd w:val="clear" w:color="auto" w:fill="00B0F0"/>
            <w:vAlign w:val="center"/>
          </w:tcPr>
          <w:p w14:paraId="0D7BE653" w14:textId="77777777" w:rsidR="00166A36" w:rsidRPr="00C562B7" w:rsidRDefault="00166A36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660" w:type="pct"/>
            <w:shd w:val="clear" w:color="auto" w:fill="00B0F0"/>
            <w:vAlign w:val="center"/>
          </w:tcPr>
          <w:p w14:paraId="653FBE37" w14:textId="77777777" w:rsidR="00166A36" w:rsidRPr="00C562B7" w:rsidRDefault="00166A36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974182" w:rsidRPr="00C562B7" w14:paraId="5FF97021" w14:textId="77777777" w:rsidTr="00133684">
        <w:tc>
          <w:tcPr>
            <w:tcW w:w="3340" w:type="pct"/>
            <w:shd w:val="clear" w:color="auto" w:fill="auto"/>
            <w:vAlign w:val="center"/>
          </w:tcPr>
          <w:p w14:paraId="654F5EEA" w14:textId="42EAE36E" w:rsidR="00974182" w:rsidRPr="00533CBE" w:rsidRDefault="003329F3" w:rsidP="00974182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d</w:t>
            </w:r>
            <w:r w:rsidR="00974182" w:rsidRP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opravník s hladkým PVC pásom 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30F91DD0" w14:textId="77777777" w:rsidR="00974182" w:rsidRPr="00F54D71" w:rsidRDefault="00974182" w:rsidP="0097418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974182" w:rsidRPr="00C562B7" w14:paraId="2BC3E9C5" w14:textId="77777777" w:rsidTr="00133684">
        <w:tc>
          <w:tcPr>
            <w:tcW w:w="3340" w:type="pct"/>
            <w:shd w:val="clear" w:color="auto" w:fill="auto"/>
            <w:vAlign w:val="center"/>
          </w:tcPr>
          <w:p w14:paraId="7F4F8B55" w14:textId="6038BB3E" w:rsidR="00974182" w:rsidRPr="00533CBE" w:rsidRDefault="003329F3" w:rsidP="00974182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m</w:t>
            </w:r>
            <w:r w:rsidR="00974182" w:rsidRP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in. </w:t>
            </w:r>
            <w:r w:rsid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šírka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dopravníka</w:t>
            </w:r>
            <w:r w:rsidR="00974182" w:rsidRP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550</w:t>
            </w:r>
            <w:r w:rsid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mm 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29A14AEB" w14:textId="77777777" w:rsidR="00974182" w:rsidRPr="00F54D71" w:rsidRDefault="00974182" w:rsidP="0097418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533CBE" w:rsidRPr="00C562B7" w14:paraId="4F2FB7B6" w14:textId="77777777" w:rsidTr="00133684">
        <w:tc>
          <w:tcPr>
            <w:tcW w:w="3340" w:type="pct"/>
            <w:shd w:val="clear" w:color="auto" w:fill="auto"/>
            <w:vAlign w:val="center"/>
          </w:tcPr>
          <w:p w14:paraId="186BC5BE" w14:textId="5192B49F" w:rsidR="00533CBE" w:rsidRPr="00533CBE" w:rsidRDefault="003329F3" w:rsidP="00974182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m</w:t>
            </w:r>
            <w:r w:rsid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in. dĺžka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dopravníka</w:t>
            </w:r>
            <w:r w:rsidR="00533C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5 000 mm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798DC79C" w14:textId="77777777" w:rsidR="00533CBE" w:rsidRPr="00F54D71" w:rsidRDefault="00533CBE" w:rsidP="0097418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</w:tbl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93036B" w:rsidRPr="006E0C17" w14:paraId="156C9417" w14:textId="77777777" w:rsidTr="001E0663">
        <w:trPr>
          <w:trHeight w:hRule="exact" w:val="582"/>
        </w:trPr>
        <w:tc>
          <w:tcPr>
            <w:tcW w:w="2122" w:type="pct"/>
            <w:shd w:val="clear" w:color="auto" w:fill="FFFF00"/>
            <w:vAlign w:val="center"/>
          </w:tcPr>
          <w:p w14:paraId="53197328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1263B03B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0F85EE49" w14:textId="77777777" w:rsidTr="001E0663">
        <w:trPr>
          <w:trHeight w:hRule="exact" w:val="527"/>
        </w:trPr>
        <w:tc>
          <w:tcPr>
            <w:tcW w:w="2122" w:type="pct"/>
            <w:shd w:val="clear" w:color="auto" w:fill="FFFF00"/>
            <w:vAlign w:val="center"/>
          </w:tcPr>
          <w:p w14:paraId="0179E2DE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3C010E14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61A6D62B" w14:textId="77777777" w:rsidTr="001E0663">
        <w:trPr>
          <w:trHeight w:hRule="exact" w:val="434"/>
        </w:trPr>
        <w:tc>
          <w:tcPr>
            <w:tcW w:w="2122" w:type="pct"/>
            <w:shd w:val="clear" w:color="auto" w:fill="00B0F0"/>
            <w:vAlign w:val="center"/>
          </w:tcPr>
          <w:p w14:paraId="20131D5F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185A777E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3A6E0CDF" w14:textId="77777777" w:rsidTr="001E0663">
        <w:trPr>
          <w:trHeight w:hRule="exact" w:val="413"/>
        </w:trPr>
        <w:tc>
          <w:tcPr>
            <w:tcW w:w="2122" w:type="pct"/>
            <w:shd w:val="clear" w:color="auto" w:fill="00B0F0"/>
            <w:vAlign w:val="center"/>
          </w:tcPr>
          <w:p w14:paraId="58730EB4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5107FC7C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6AF8AAB2" w14:textId="77777777" w:rsidTr="001E0663">
        <w:trPr>
          <w:trHeight w:hRule="exact" w:val="575"/>
        </w:trPr>
        <w:tc>
          <w:tcPr>
            <w:tcW w:w="2122" w:type="pct"/>
            <w:shd w:val="clear" w:color="auto" w:fill="00B0F0"/>
            <w:vAlign w:val="center"/>
          </w:tcPr>
          <w:p w14:paraId="2AF0891A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68C865DC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60B95F94" w14:textId="77777777" w:rsidR="0093036B" w:rsidRDefault="0093036B" w:rsidP="0093036B">
      <w:pPr>
        <w:rPr>
          <w:b/>
          <w:bCs/>
          <w:sz w:val="24"/>
          <w:szCs w:val="24"/>
          <w:lang w:eastAsia="sk-SK"/>
        </w:rPr>
      </w:pPr>
    </w:p>
    <w:p w14:paraId="2FF9DD1F" w14:textId="712302C5" w:rsidR="002F3A6B" w:rsidRDefault="002F3A6B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672E4011" w14:textId="0DC2B76E" w:rsidR="001C7811" w:rsidRDefault="001C7811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0203BF32" w14:textId="2DAD06B8" w:rsidR="00166A36" w:rsidRDefault="00166A36" w:rsidP="00836663">
      <w:pPr>
        <w:pStyle w:val="Odsekzoznamu"/>
        <w:numPr>
          <w:ilvl w:val="0"/>
          <w:numId w:val="7"/>
        </w:num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r>
        <w:rPr>
          <w:b/>
          <w:color w:val="000000"/>
          <w:sz w:val="24"/>
          <w:u w:val="single"/>
          <w:lang w:eastAsia="sk-SK"/>
        </w:rPr>
        <w:t>Valčekový inšpekčný stôl</w:t>
      </w:r>
    </w:p>
    <w:p w14:paraId="61E7991C" w14:textId="0F9CF9FC" w:rsidR="00166A36" w:rsidRDefault="00166A36" w:rsidP="00166A36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23"/>
        <w:gridCol w:w="2993"/>
      </w:tblGrid>
      <w:tr w:rsidR="00166A36" w:rsidRPr="00C562B7" w14:paraId="7CCCD6BA" w14:textId="77777777" w:rsidTr="00133684">
        <w:tc>
          <w:tcPr>
            <w:tcW w:w="5000" w:type="pct"/>
            <w:gridSpan w:val="2"/>
            <w:shd w:val="clear" w:color="auto" w:fill="0070C0"/>
            <w:vAlign w:val="center"/>
          </w:tcPr>
          <w:p w14:paraId="51C48FC8" w14:textId="5FB2BCAF" w:rsidR="00166A36" w:rsidRPr="00C562B7" w:rsidRDefault="00974182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r w:rsidRPr="00D71063">
              <w:rPr>
                <w:b/>
                <w:color w:val="000000"/>
                <w:sz w:val="24"/>
                <w:lang w:eastAsia="sk-SK"/>
              </w:rPr>
              <w:t>Valčekový inšpekčný stôl</w:t>
            </w:r>
            <w:r w:rsidR="00166A36" w:rsidRPr="00C562B7">
              <w:rPr>
                <w:b/>
                <w:color w:val="000000"/>
                <w:sz w:val="24"/>
                <w:lang w:eastAsia="sk-SK"/>
              </w:rPr>
              <w:t>– 1 ks</w:t>
            </w:r>
          </w:p>
        </w:tc>
      </w:tr>
      <w:tr w:rsidR="00166A36" w:rsidRPr="00C562B7" w14:paraId="72B55DB7" w14:textId="77777777" w:rsidTr="00133684">
        <w:tc>
          <w:tcPr>
            <w:tcW w:w="3340" w:type="pct"/>
            <w:shd w:val="clear" w:color="auto" w:fill="00B0F0"/>
            <w:vAlign w:val="center"/>
          </w:tcPr>
          <w:p w14:paraId="59568D10" w14:textId="77777777" w:rsidR="00166A36" w:rsidRPr="00C562B7" w:rsidRDefault="00166A36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660" w:type="pct"/>
            <w:shd w:val="clear" w:color="auto" w:fill="00B0F0"/>
            <w:vAlign w:val="center"/>
          </w:tcPr>
          <w:p w14:paraId="686E8370" w14:textId="77777777" w:rsidR="00166A36" w:rsidRPr="00C562B7" w:rsidRDefault="00166A36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166A36" w:rsidRPr="00C562B7" w14:paraId="1FEC050C" w14:textId="77777777" w:rsidTr="00133684">
        <w:tc>
          <w:tcPr>
            <w:tcW w:w="3340" w:type="pct"/>
            <w:shd w:val="clear" w:color="auto" w:fill="auto"/>
            <w:vAlign w:val="center"/>
          </w:tcPr>
          <w:p w14:paraId="4BFD5CD4" w14:textId="794D3084" w:rsidR="00974182" w:rsidRPr="003329F3" w:rsidRDefault="00974182" w:rsidP="00974182">
            <w:pPr>
              <w:rPr>
                <w:rFonts w:eastAsia="NSimSun"/>
                <w:sz w:val="24"/>
                <w:szCs w:val="24"/>
                <w:lang w:eastAsia="zh-CN" w:bidi="hi-IN"/>
              </w:rPr>
            </w:pPr>
            <w:r w:rsidRPr="003329F3">
              <w:rPr>
                <w:rFonts w:eastAsia="NSimSun"/>
                <w:sz w:val="24"/>
                <w:szCs w:val="24"/>
                <w:lang w:eastAsia="zh-CN" w:bidi="hi-IN"/>
              </w:rPr>
              <w:t xml:space="preserve">min. </w:t>
            </w:r>
            <w:r w:rsidR="003329F3" w:rsidRPr="003329F3">
              <w:rPr>
                <w:rFonts w:eastAsia="NSimSun"/>
                <w:sz w:val="24"/>
                <w:szCs w:val="24"/>
                <w:lang w:eastAsia="zh-CN" w:bidi="hi-IN"/>
              </w:rPr>
              <w:t>rozme</w:t>
            </w:r>
            <w:r w:rsidR="003329F3">
              <w:rPr>
                <w:rFonts w:eastAsia="NSimSun"/>
                <w:sz w:val="24"/>
                <w:szCs w:val="24"/>
                <w:lang w:eastAsia="zh-CN" w:bidi="hi-IN"/>
              </w:rPr>
              <w:t>ry</w:t>
            </w:r>
            <w:r w:rsidRPr="003329F3">
              <w:rPr>
                <w:rFonts w:eastAsia="NSimSun"/>
                <w:sz w:val="24"/>
                <w:szCs w:val="24"/>
                <w:lang w:eastAsia="zh-CN" w:bidi="hi-IN"/>
              </w:rPr>
              <w:t xml:space="preserve"> valčekového inšpekčného stola </w:t>
            </w:r>
          </w:p>
          <w:p w14:paraId="32D92340" w14:textId="5BA81FDE" w:rsidR="00166A36" w:rsidRPr="003329F3" w:rsidRDefault="00974182" w:rsidP="00974182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3329F3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 1000</w:t>
            </w:r>
            <w:r w:rsidR="003329F3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3329F3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x</w:t>
            </w:r>
            <w:r w:rsidR="003329F3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3329F3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2500 mm (šxd)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4F2A2C22" w14:textId="77777777" w:rsidR="00166A36" w:rsidRPr="00F54D71" w:rsidRDefault="00166A36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166A36" w:rsidRPr="00C562B7" w14:paraId="542DB866" w14:textId="77777777" w:rsidTr="00133684">
        <w:tc>
          <w:tcPr>
            <w:tcW w:w="3340" w:type="pct"/>
            <w:shd w:val="clear" w:color="auto" w:fill="auto"/>
            <w:vAlign w:val="center"/>
          </w:tcPr>
          <w:p w14:paraId="3C8A5807" w14:textId="6C2BB0ED" w:rsidR="00166A36" w:rsidRPr="003329F3" w:rsidRDefault="00974182" w:rsidP="003329F3">
            <w:pPr>
              <w:rPr>
                <w:rFonts w:eastAsia="NSimSun"/>
                <w:sz w:val="24"/>
                <w:szCs w:val="24"/>
                <w:lang w:eastAsia="zh-CN" w:bidi="hi-IN"/>
              </w:rPr>
            </w:pPr>
            <w:r w:rsidRPr="003329F3">
              <w:rPr>
                <w:rFonts w:eastAsia="NSimSun"/>
                <w:sz w:val="24"/>
                <w:szCs w:val="24"/>
                <w:lang w:eastAsia="zh-CN" w:bidi="hi-IN"/>
              </w:rPr>
              <w:t>plynule nastaviteľná rýchlosť pohybu valčekového</w:t>
            </w:r>
            <w:r w:rsidR="003329F3">
              <w:rPr>
                <w:rFonts w:eastAsia="NSimSun"/>
                <w:sz w:val="24"/>
                <w:szCs w:val="24"/>
                <w:lang w:eastAsia="zh-CN" w:bidi="hi-IN"/>
              </w:rPr>
              <w:t xml:space="preserve"> </w:t>
            </w:r>
            <w:r w:rsidRPr="003329F3">
              <w:rPr>
                <w:rFonts w:eastAsia="NSimSun"/>
                <w:sz w:val="24"/>
                <w:szCs w:val="24"/>
                <w:lang w:eastAsia="zh-CN" w:bidi="hi-IN"/>
              </w:rPr>
              <w:t>inšpekčného stola frekvenčným meničom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225FE700" w14:textId="77777777" w:rsidR="00166A36" w:rsidRPr="00F54D71" w:rsidRDefault="00166A36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166A36" w:rsidRPr="00B16CFD" w14:paraId="6A930A36" w14:textId="77777777" w:rsidTr="00133684">
        <w:tc>
          <w:tcPr>
            <w:tcW w:w="3340" w:type="pct"/>
            <w:shd w:val="clear" w:color="auto" w:fill="auto"/>
            <w:vAlign w:val="center"/>
          </w:tcPr>
          <w:p w14:paraId="7908133E" w14:textId="45F3683B" w:rsidR="00166A36" w:rsidRPr="003329F3" w:rsidRDefault="00974182" w:rsidP="00133684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3329F3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LED osvetlenie valčekového inšpekčného stola</w:t>
            </w:r>
          </w:p>
        </w:tc>
        <w:tc>
          <w:tcPr>
            <w:tcW w:w="1660" w:type="pct"/>
            <w:vAlign w:val="center"/>
          </w:tcPr>
          <w:p w14:paraId="45D72AD5" w14:textId="77777777" w:rsidR="00166A36" w:rsidRPr="00F54D71" w:rsidRDefault="00166A36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vertAlign w:val="superscript"/>
                <w:lang w:eastAsia="sk-SK"/>
              </w:rPr>
            </w:pPr>
          </w:p>
        </w:tc>
      </w:tr>
      <w:tr w:rsidR="00166A36" w:rsidRPr="00B16CFD" w14:paraId="5FC4A7CE" w14:textId="77777777" w:rsidTr="00133684">
        <w:tc>
          <w:tcPr>
            <w:tcW w:w="3340" w:type="pct"/>
            <w:shd w:val="clear" w:color="auto" w:fill="auto"/>
            <w:vAlign w:val="center"/>
          </w:tcPr>
          <w:p w14:paraId="25FBBBD8" w14:textId="2C77052D" w:rsidR="00166A36" w:rsidRPr="003329F3" w:rsidRDefault="00974182" w:rsidP="00133684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3329F3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stredový odpadový kanál valčekového inšpekčného stola</w:t>
            </w:r>
          </w:p>
        </w:tc>
        <w:tc>
          <w:tcPr>
            <w:tcW w:w="1660" w:type="pct"/>
            <w:vAlign w:val="center"/>
          </w:tcPr>
          <w:p w14:paraId="45621B78" w14:textId="77777777" w:rsidR="00166A36" w:rsidRPr="00F54D71" w:rsidRDefault="00166A36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974182" w:rsidRPr="00B16CFD" w14:paraId="545584B9" w14:textId="77777777" w:rsidTr="00133684">
        <w:tc>
          <w:tcPr>
            <w:tcW w:w="3340" w:type="pct"/>
            <w:shd w:val="clear" w:color="auto" w:fill="auto"/>
            <w:vAlign w:val="center"/>
          </w:tcPr>
          <w:p w14:paraId="5AB3B6D6" w14:textId="7F527E27" w:rsidR="00974182" w:rsidRPr="003329F3" w:rsidRDefault="00974182" w:rsidP="00974182">
            <w:pPr>
              <w:rPr>
                <w:rFonts w:eastAsia="NSimSun"/>
                <w:sz w:val="24"/>
                <w:szCs w:val="24"/>
                <w:lang w:eastAsia="zh-CN" w:bidi="hi-IN"/>
              </w:rPr>
            </w:pPr>
            <w:r w:rsidRPr="003329F3">
              <w:rPr>
                <w:rFonts w:eastAsia="NSimSun"/>
                <w:sz w:val="24"/>
                <w:szCs w:val="24"/>
                <w:lang w:eastAsia="zh-CN" w:bidi="hi-IN"/>
              </w:rPr>
              <w:t>odpadový dopravník pre manipuláciu odpadov</w:t>
            </w:r>
            <w:r w:rsidR="003329F3">
              <w:rPr>
                <w:rFonts w:eastAsia="NSimSun"/>
                <w:sz w:val="24"/>
                <w:szCs w:val="24"/>
                <w:lang w:eastAsia="zh-CN" w:bidi="hi-IN"/>
              </w:rPr>
              <w:t xml:space="preserve"> </w:t>
            </w:r>
            <w:r w:rsidRPr="003329F3">
              <w:rPr>
                <w:rFonts w:eastAsia="NSimSun"/>
                <w:sz w:val="24"/>
                <w:szCs w:val="24"/>
                <w:lang w:eastAsia="zh-CN" w:bidi="hi-IN"/>
              </w:rPr>
              <w:t>z valčekového inšpekčného stola pre plnenie odpadu do pristavenej bedne s výškou 1</w:t>
            </w:r>
            <w:r w:rsidR="003329F3">
              <w:rPr>
                <w:rFonts w:eastAsia="NSimSun"/>
                <w:sz w:val="24"/>
                <w:szCs w:val="24"/>
                <w:lang w:eastAsia="zh-CN" w:bidi="hi-IN"/>
              </w:rPr>
              <w:t xml:space="preserve"> </w:t>
            </w:r>
            <w:r w:rsidRPr="003329F3">
              <w:rPr>
                <w:rFonts w:eastAsia="NSimSun"/>
                <w:sz w:val="24"/>
                <w:szCs w:val="24"/>
                <w:lang w:eastAsia="zh-CN" w:bidi="hi-IN"/>
              </w:rPr>
              <w:t>250 mm s min. rozmermi</w:t>
            </w:r>
            <w:r w:rsidR="003329F3">
              <w:rPr>
                <w:rFonts w:eastAsia="NSimSun"/>
                <w:sz w:val="24"/>
                <w:szCs w:val="24"/>
                <w:lang w:eastAsia="zh-CN" w:bidi="hi-IN"/>
              </w:rPr>
              <w:t xml:space="preserve"> </w:t>
            </w:r>
            <w:r w:rsidRPr="003329F3">
              <w:rPr>
                <w:rFonts w:eastAsia="NSimSun"/>
                <w:sz w:val="24"/>
                <w:szCs w:val="24"/>
                <w:lang w:eastAsia="zh-CN" w:bidi="hi-IN"/>
              </w:rPr>
              <w:t>300</w:t>
            </w:r>
            <w:r w:rsidR="003329F3">
              <w:rPr>
                <w:rFonts w:eastAsia="NSimSun"/>
                <w:sz w:val="24"/>
                <w:szCs w:val="24"/>
                <w:lang w:eastAsia="zh-CN" w:bidi="hi-IN"/>
              </w:rPr>
              <w:t xml:space="preserve"> </w:t>
            </w:r>
            <w:r w:rsidRPr="003329F3">
              <w:rPr>
                <w:rFonts w:eastAsia="NSimSun"/>
                <w:sz w:val="24"/>
                <w:szCs w:val="24"/>
                <w:lang w:eastAsia="zh-CN" w:bidi="hi-IN"/>
              </w:rPr>
              <w:t>x</w:t>
            </w:r>
            <w:r w:rsidR="003329F3">
              <w:rPr>
                <w:rFonts w:eastAsia="NSimSun"/>
                <w:sz w:val="24"/>
                <w:szCs w:val="24"/>
                <w:lang w:eastAsia="zh-CN" w:bidi="hi-IN"/>
              </w:rPr>
              <w:t xml:space="preserve"> </w:t>
            </w:r>
            <w:r w:rsidRPr="003329F3">
              <w:rPr>
                <w:rFonts w:eastAsia="NSimSun"/>
                <w:sz w:val="24"/>
                <w:szCs w:val="24"/>
                <w:lang w:eastAsia="zh-CN" w:bidi="hi-IN"/>
              </w:rPr>
              <w:t>2</w:t>
            </w:r>
            <w:r w:rsidR="003329F3">
              <w:rPr>
                <w:rFonts w:eastAsia="NSimSun"/>
                <w:sz w:val="24"/>
                <w:szCs w:val="24"/>
                <w:lang w:eastAsia="zh-CN" w:bidi="hi-IN"/>
              </w:rPr>
              <w:t xml:space="preserve"> </w:t>
            </w:r>
            <w:r w:rsidRPr="003329F3">
              <w:rPr>
                <w:rFonts w:eastAsia="NSimSun"/>
                <w:sz w:val="24"/>
                <w:szCs w:val="24"/>
                <w:lang w:eastAsia="zh-CN" w:bidi="hi-IN"/>
              </w:rPr>
              <w:t>900 mm (šxd)</w:t>
            </w:r>
          </w:p>
        </w:tc>
        <w:tc>
          <w:tcPr>
            <w:tcW w:w="1660" w:type="pct"/>
            <w:vAlign w:val="center"/>
          </w:tcPr>
          <w:p w14:paraId="3B7A0D1A" w14:textId="77777777" w:rsidR="00974182" w:rsidRPr="00F54D71" w:rsidRDefault="00974182" w:rsidP="0013368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</w:tbl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93036B" w:rsidRPr="006E0C17" w14:paraId="247A26FC" w14:textId="77777777" w:rsidTr="001E0663">
        <w:trPr>
          <w:trHeight w:hRule="exact" w:val="582"/>
        </w:trPr>
        <w:tc>
          <w:tcPr>
            <w:tcW w:w="2122" w:type="pct"/>
            <w:shd w:val="clear" w:color="auto" w:fill="FFFF00"/>
            <w:vAlign w:val="center"/>
          </w:tcPr>
          <w:p w14:paraId="2EDA5677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0933D4DF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066B5C49" w14:textId="77777777" w:rsidTr="001E0663">
        <w:trPr>
          <w:trHeight w:hRule="exact" w:val="527"/>
        </w:trPr>
        <w:tc>
          <w:tcPr>
            <w:tcW w:w="2122" w:type="pct"/>
            <w:shd w:val="clear" w:color="auto" w:fill="FFFF00"/>
            <w:vAlign w:val="center"/>
          </w:tcPr>
          <w:p w14:paraId="7D365F52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29F3BB76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5AE04FEC" w14:textId="77777777" w:rsidTr="001E0663">
        <w:trPr>
          <w:trHeight w:hRule="exact" w:val="434"/>
        </w:trPr>
        <w:tc>
          <w:tcPr>
            <w:tcW w:w="2122" w:type="pct"/>
            <w:shd w:val="clear" w:color="auto" w:fill="00B0F0"/>
            <w:vAlign w:val="center"/>
          </w:tcPr>
          <w:p w14:paraId="5FC01BC2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67F5C701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12F31065" w14:textId="77777777" w:rsidTr="001E0663">
        <w:trPr>
          <w:trHeight w:hRule="exact" w:val="413"/>
        </w:trPr>
        <w:tc>
          <w:tcPr>
            <w:tcW w:w="2122" w:type="pct"/>
            <w:shd w:val="clear" w:color="auto" w:fill="00B0F0"/>
            <w:vAlign w:val="center"/>
          </w:tcPr>
          <w:p w14:paraId="6A66F36A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0A950BD1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14F3EA0F" w14:textId="77777777" w:rsidTr="001E0663">
        <w:trPr>
          <w:trHeight w:hRule="exact" w:val="575"/>
        </w:trPr>
        <w:tc>
          <w:tcPr>
            <w:tcW w:w="2122" w:type="pct"/>
            <w:shd w:val="clear" w:color="auto" w:fill="00B0F0"/>
            <w:vAlign w:val="center"/>
          </w:tcPr>
          <w:p w14:paraId="11C8A067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58BE3B40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6C66F2D3" w14:textId="77777777" w:rsidR="0093036B" w:rsidRDefault="0093036B" w:rsidP="0093036B">
      <w:pPr>
        <w:rPr>
          <w:b/>
          <w:bCs/>
          <w:sz w:val="24"/>
          <w:szCs w:val="24"/>
          <w:lang w:eastAsia="sk-SK"/>
        </w:rPr>
      </w:pPr>
    </w:p>
    <w:p w14:paraId="142EFF95" w14:textId="623DCB7D" w:rsidR="00166A36" w:rsidRDefault="00166A36" w:rsidP="00166A36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77B46003" w14:textId="77777777" w:rsidR="001C0DF8" w:rsidRPr="00166A36" w:rsidRDefault="001C0DF8" w:rsidP="00166A36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260B4312" w14:textId="77777777" w:rsidR="001C7811" w:rsidRDefault="001C7811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1FA4BE96" w14:textId="6442C8FF" w:rsidR="002F3A6B" w:rsidRPr="003E4341" w:rsidRDefault="003E4341" w:rsidP="00836663">
      <w:pPr>
        <w:pStyle w:val="Odsekzoznamu"/>
        <w:numPr>
          <w:ilvl w:val="0"/>
          <w:numId w:val="7"/>
        </w:num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r w:rsidRPr="003E4341">
        <w:rPr>
          <w:b/>
          <w:color w:val="000000"/>
          <w:sz w:val="24"/>
          <w:u w:val="single"/>
          <w:lang w:eastAsia="sk-SK"/>
        </w:rPr>
        <w:t>Odpadový dopravník pre manipuláciu odpadov z valčekového inšpekčného</w:t>
      </w:r>
    </w:p>
    <w:p w14:paraId="1FC4345D" w14:textId="77777777" w:rsidR="003E4341" w:rsidRDefault="003E4341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23"/>
        <w:gridCol w:w="2993"/>
      </w:tblGrid>
      <w:tr w:rsidR="00974182" w:rsidRPr="00C562B7" w14:paraId="31D84B48" w14:textId="77777777" w:rsidTr="001E0663">
        <w:tc>
          <w:tcPr>
            <w:tcW w:w="5000" w:type="pct"/>
            <w:gridSpan w:val="2"/>
            <w:shd w:val="clear" w:color="auto" w:fill="0070C0"/>
            <w:vAlign w:val="center"/>
          </w:tcPr>
          <w:p w14:paraId="47981E89" w14:textId="7043ECF7" w:rsidR="00974182" w:rsidRPr="00C562B7" w:rsidRDefault="003E4341" w:rsidP="001E06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O</w:t>
            </w:r>
            <w:r w:rsidRPr="003E4341">
              <w:rPr>
                <w:b/>
                <w:color w:val="000000"/>
                <w:sz w:val="24"/>
                <w:lang w:eastAsia="sk-SK"/>
              </w:rPr>
              <w:t xml:space="preserve">dpadový dopravník pre manipuláciu odpadov z valčekového inšpekčného stola </w:t>
            </w:r>
            <w:r w:rsidR="00974182" w:rsidRPr="00C562B7">
              <w:rPr>
                <w:b/>
                <w:color w:val="000000"/>
                <w:sz w:val="24"/>
                <w:lang w:eastAsia="sk-SK"/>
              </w:rPr>
              <w:t>– 1 ks</w:t>
            </w:r>
          </w:p>
        </w:tc>
      </w:tr>
      <w:tr w:rsidR="00974182" w:rsidRPr="00C562B7" w14:paraId="3E87DB95" w14:textId="77777777" w:rsidTr="001E0663">
        <w:tc>
          <w:tcPr>
            <w:tcW w:w="3340" w:type="pct"/>
            <w:shd w:val="clear" w:color="auto" w:fill="00B0F0"/>
            <w:vAlign w:val="center"/>
          </w:tcPr>
          <w:p w14:paraId="51CCD702" w14:textId="77777777" w:rsidR="00974182" w:rsidRPr="00C562B7" w:rsidRDefault="00974182" w:rsidP="001E06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660" w:type="pct"/>
            <w:shd w:val="clear" w:color="auto" w:fill="00B0F0"/>
            <w:vAlign w:val="center"/>
          </w:tcPr>
          <w:p w14:paraId="3A613700" w14:textId="77777777" w:rsidR="00974182" w:rsidRPr="00C562B7" w:rsidRDefault="00974182" w:rsidP="001E06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974182" w:rsidRPr="00C562B7" w14:paraId="56CA2A61" w14:textId="77777777" w:rsidTr="001E0663">
        <w:tc>
          <w:tcPr>
            <w:tcW w:w="3340" w:type="pct"/>
            <w:shd w:val="clear" w:color="auto" w:fill="auto"/>
            <w:vAlign w:val="center"/>
          </w:tcPr>
          <w:p w14:paraId="7AC79ED7" w14:textId="703FE44C" w:rsidR="00974182" w:rsidRPr="003329F3" w:rsidRDefault="003E4341" w:rsidP="003E4341">
            <w:pPr>
              <w:rPr>
                <w:rFonts w:eastAsia="NSimSun"/>
                <w:sz w:val="24"/>
                <w:szCs w:val="24"/>
                <w:lang w:eastAsia="zh-CN" w:bidi="hi-IN"/>
              </w:rPr>
            </w:pPr>
            <w:r w:rsidRPr="003329F3">
              <w:rPr>
                <w:rFonts w:eastAsia="NSimSun"/>
                <w:sz w:val="24"/>
                <w:szCs w:val="24"/>
                <w:lang w:eastAsia="zh-CN" w:bidi="hi-IN"/>
              </w:rPr>
              <w:t>odpadový dopravník pre manipuláciu odpadov z valčekového inšpekčného stola pre plnenie odpadu do pristavenej bedne s výškou 1250 mm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57258E1F" w14:textId="77777777" w:rsidR="00974182" w:rsidRPr="00F54D71" w:rsidRDefault="00974182" w:rsidP="001E06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974182" w:rsidRPr="00C562B7" w14:paraId="447BEBB8" w14:textId="77777777" w:rsidTr="001E0663">
        <w:tc>
          <w:tcPr>
            <w:tcW w:w="3340" w:type="pct"/>
            <w:shd w:val="clear" w:color="auto" w:fill="auto"/>
            <w:vAlign w:val="center"/>
          </w:tcPr>
          <w:p w14:paraId="4296C93D" w14:textId="435628FD" w:rsidR="00974182" w:rsidRPr="003329F3" w:rsidRDefault="003329F3" w:rsidP="001E0663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m</w:t>
            </w:r>
            <w:r w:rsidR="003E4341" w:rsidRPr="003329F3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in. šírka dopravníka 300 mm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2DB2EEB2" w14:textId="77777777" w:rsidR="00974182" w:rsidRPr="00F54D71" w:rsidRDefault="00974182" w:rsidP="001E06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974182" w:rsidRPr="00B16CFD" w14:paraId="516AC4B3" w14:textId="77777777" w:rsidTr="001E0663">
        <w:tc>
          <w:tcPr>
            <w:tcW w:w="3340" w:type="pct"/>
            <w:shd w:val="clear" w:color="auto" w:fill="auto"/>
            <w:vAlign w:val="center"/>
          </w:tcPr>
          <w:p w14:paraId="610ECF81" w14:textId="449088F4" w:rsidR="00974182" w:rsidRPr="003329F3" w:rsidRDefault="003329F3" w:rsidP="001E0663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m</w:t>
            </w:r>
            <w:r w:rsidR="003E4341" w:rsidRPr="003329F3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in. dĺžka dopravníka 2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3E4341" w:rsidRPr="003329F3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900 mm</w:t>
            </w:r>
          </w:p>
        </w:tc>
        <w:tc>
          <w:tcPr>
            <w:tcW w:w="1660" w:type="pct"/>
            <w:vAlign w:val="center"/>
          </w:tcPr>
          <w:p w14:paraId="103B63A7" w14:textId="77777777" w:rsidR="00974182" w:rsidRPr="00F54D71" w:rsidRDefault="00974182" w:rsidP="001E06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vertAlign w:val="superscript"/>
                <w:lang w:eastAsia="sk-SK"/>
              </w:rPr>
            </w:pPr>
          </w:p>
        </w:tc>
      </w:tr>
    </w:tbl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93036B" w:rsidRPr="006E0C17" w14:paraId="160A0F72" w14:textId="77777777" w:rsidTr="001E0663">
        <w:trPr>
          <w:trHeight w:hRule="exact" w:val="582"/>
        </w:trPr>
        <w:tc>
          <w:tcPr>
            <w:tcW w:w="2122" w:type="pct"/>
            <w:shd w:val="clear" w:color="auto" w:fill="FFFF00"/>
            <w:vAlign w:val="center"/>
          </w:tcPr>
          <w:p w14:paraId="028D264C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7C02E4A2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4B8F89C5" w14:textId="77777777" w:rsidTr="001E0663">
        <w:trPr>
          <w:trHeight w:hRule="exact" w:val="527"/>
        </w:trPr>
        <w:tc>
          <w:tcPr>
            <w:tcW w:w="2122" w:type="pct"/>
            <w:shd w:val="clear" w:color="auto" w:fill="FFFF00"/>
            <w:vAlign w:val="center"/>
          </w:tcPr>
          <w:p w14:paraId="1AFF44E2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4E025BFB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548933DB" w14:textId="77777777" w:rsidTr="001E0663">
        <w:trPr>
          <w:trHeight w:hRule="exact" w:val="434"/>
        </w:trPr>
        <w:tc>
          <w:tcPr>
            <w:tcW w:w="2122" w:type="pct"/>
            <w:shd w:val="clear" w:color="auto" w:fill="00B0F0"/>
            <w:vAlign w:val="center"/>
          </w:tcPr>
          <w:p w14:paraId="5CA51F62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45B1E41E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1CE7868F" w14:textId="77777777" w:rsidTr="001E0663">
        <w:trPr>
          <w:trHeight w:hRule="exact" w:val="413"/>
        </w:trPr>
        <w:tc>
          <w:tcPr>
            <w:tcW w:w="2122" w:type="pct"/>
            <w:shd w:val="clear" w:color="auto" w:fill="00B0F0"/>
            <w:vAlign w:val="center"/>
          </w:tcPr>
          <w:p w14:paraId="2E97340C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79B481E1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56BCAF6A" w14:textId="77777777" w:rsidTr="001E0663">
        <w:trPr>
          <w:trHeight w:hRule="exact" w:val="575"/>
        </w:trPr>
        <w:tc>
          <w:tcPr>
            <w:tcW w:w="2122" w:type="pct"/>
            <w:shd w:val="clear" w:color="auto" w:fill="00B0F0"/>
            <w:vAlign w:val="center"/>
          </w:tcPr>
          <w:p w14:paraId="7921CC20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20A0DFF6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0E304F8B" w14:textId="5DD4389E" w:rsidR="0032491A" w:rsidRDefault="0032491A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318CE409" w14:textId="0AB04CC6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287DF21E" w14:textId="02BE267E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53D76F16" w14:textId="0ACD8B7F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0A6D2BDB" w14:textId="19382430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19D0FEAF" w14:textId="01C750BA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5670982E" w14:textId="388B07C9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48B68A27" w14:textId="1DDED5BC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08BA3F6D" w14:textId="6C1FFFED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22AA244E" w14:textId="743F8BE4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44E69593" w14:textId="5D050A08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255EC8BF" w14:textId="40481A2F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29214BE7" w14:textId="7D6993B0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5653BEAC" w14:textId="65C6B083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126E7E3D" w14:textId="33EDAC2C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3FF2EECC" w14:textId="65BFE7A4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0E266F20" w14:textId="7381CB5B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55634CC1" w14:textId="5D847B20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3E7473DC" w14:textId="148D94B8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168F0980" w14:textId="086C1EE3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36E9A476" w14:textId="3C570CF9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72997895" w14:textId="04B3DAF4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02E368A2" w14:textId="6931C5D9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357FFC1D" w14:textId="09F7ACB2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7DA8D910" w14:textId="519C480D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738503B2" w14:textId="50EBAFDC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7CC66FD9" w14:textId="63BDCB5F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032FD8F4" w14:textId="5DA2A928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44405D4B" w14:textId="77777777" w:rsidR="001C0DF8" w:rsidRDefault="001C0DF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5845D162" w14:textId="77777777" w:rsidR="003E4341" w:rsidRDefault="003E4341" w:rsidP="003E434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rFonts w:ascii="Tahoma" w:hAnsi="Tahoma" w:cs="Tahoma"/>
        </w:rPr>
      </w:pPr>
    </w:p>
    <w:p w14:paraId="37D5B447" w14:textId="709D5F8C" w:rsidR="003E4341" w:rsidRPr="00D71063" w:rsidRDefault="00054D11" w:rsidP="00836663">
      <w:pPr>
        <w:pStyle w:val="Odsekzoznamu"/>
        <w:numPr>
          <w:ilvl w:val="0"/>
          <w:numId w:val="7"/>
        </w:num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r w:rsidRPr="00D71063">
        <w:rPr>
          <w:b/>
          <w:color w:val="000000"/>
          <w:sz w:val="24"/>
          <w:u w:val="single"/>
          <w:lang w:eastAsia="sk-SK"/>
        </w:rPr>
        <w:t>Automatická priama váha a automatický baliaci stroj</w:t>
      </w:r>
    </w:p>
    <w:p w14:paraId="6AF3F1A7" w14:textId="77777777" w:rsidR="00D71063" w:rsidRDefault="00D71063" w:rsidP="003E434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23"/>
        <w:gridCol w:w="2993"/>
      </w:tblGrid>
      <w:tr w:rsidR="003E4341" w:rsidRPr="00C562B7" w14:paraId="5D45D98E" w14:textId="77777777" w:rsidTr="001E0663">
        <w:tc>
          <w:tcPr>
            <w:tcW w:w="5000" w:type="pct"/>
            <w:gridSpan w:val="2"/>
            <w:shd w:val="clear" w:color="auto" w:fill="0070C0"/>
            <w:vAlign w:val="center"/>
          </w:tcPr>
          <w:p w14:paraId="66120B3C" w14:textId="6ED397DC" w:rsidR="003E4341" w:rsidRPr="00D71063" w:rsidRDefault="00D71063" w:rsidP="003E4341">
            <w:pPr>
              <w:tabs>
                <w:tab w:val="left" w:pos="497"/>
                <w:tab w:val="left" w:pos="5067"/>
                <w:tab w:val="left" w:pos="5497"/>
                <w:tab w:val="left" w:pos="5885"/>
                <w:tab w:val="left" w:pos="6045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A</w:t>
            </w:r>
            <w:r w:rsidR="00054D11" w:rsidRPr="00D71063">
              <w:rPr>
                <w:b/>
                <w:color w:val="000000"/>
                <w:sz w:val="24"/>
                <w:lang w:eastAsia="sk-SK"/>
              </w:rPr>
              <w:t xml:space="preserve">utomatická priama líniová váha pre váženie zemiakov a cibule </w:t>
            </w:r>
            <w:r w:rsidR="003E4341" w:rsidRPr="003E4341">
              <w:rPr>
                <w:b/>
                <w:color w:val="000000"/>
                <w:sz w:val="24"/>
                <w:lang w:eastAsia="sk-SK"/>
              </w:rPr>
              <w:t>– 1 ks</w:t>
            </w:r>
          </w:p>
        </w:tc>
      </w:tr>
      <w:tr w:rsidR="003E4341" w:rsidRPr="00C562B7" w14:paraId="4532FCB1" w14:textId="77777777" w:rsidTr="001E0663">
        <w:tc>
          <w:tcPr>
            <w:tcW w:w="3340" w:type="pct"/>
            <w:shd w:val="clear" w:color="auto" w:fill="00B0F0"/>
            <w:vAlign w:val="center"/>
          </w:tcPr>
          <w:p w14:paraId="5BB817D7" w14:textId="77777777" w:rsidR="003E4341" w:rsidRPr="00C562B7" w:rsidRDefault="003E4341" w:rsidP="001E06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660" w:type="pct"/>
            <w:shd w:val="clear" w:color="auto" w:fill="00B0F0"/>
            <w:vAlign w:val="center"/>
          </w:tcPr>
          <w:p w14:paraId="40778B97" w14:textId="77777777" w:rsidR="003E4341" w:rsidRPr="00C562B7" w:rsidRDefault="003E4341" w:rsidP="001E06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054D11" w:rsidRPr="00C562B7" w14:paraId="30E0A471" w14:textId="77777777" w:rsidTr="001E0663">
        <w:tc>
          <w:tcPr>
            <w:tcW w:w="3340" w:type="pct"/>
            <w:shd w:val="clear" w:color="auto" w:fill="auto"/>
            <w:vAlign w:val="center"/>
          </w:tcPr>
          <w:p w14:paraId="0E9C10D3" w14:textId="71429D62" w:rsidR="00054D11" w:rsidRPr="003329F3" w:rsidRDefault="000E4258" w:rsidP="000E4258">
            <w:pPr>
              <w:rPr>
                <w:rFonts w:eastAsia="NSimSun"/>
                <w:sz w:val="24"/>
                <w:szCs w:val="24"/>
                <w:lang w:eastAsia="zh-CN" w:bidi="hi-IN"/>
              </w:rPr>
            </w:pPr>
            <w:r w:rsidRPr="003329F3">
              <w:rPr>
                <w:rFonts w:eastAsia="NSimSun"/>
                <w:sz w:val="24"/>
                <w:szCs w:val="24"/>
                <w:lang w:eastAsia="zh-CN" w:bidi="hi-IN"/>
              </w:rPr>
              <w:t>automatická priama líniová váha pre váženie zemiakov a cibule s dvomi dovažovacími pásmi, priečnym váhovým pásom a s rozsahom váženia min. 5-25 kg</w:t>
            </w:r>
            <w:r w:rsidRPr="003329F3">
              <w:rPr>
                <w:rFonts w:eastAsia="NSimSu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143E30BE" w14:textId="77777777" w:rsidR="00054D11" w:rsidRPr="00F54D71" w:rsidRDefault="00054D11" w:rsidP="001E06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3E4341" w:rsidRPr="00C562B7" w14:paraId="2CE1B430" w14:textId="77777777" w:rsidTr="001E0663">
        <w:tc>
          <w:tcPr>
            <w:tcW w:w="3340" w:type="pct"/>
            <w:shd w:val="clear" w:color="auto" w:fill="auto"/>
            <w:vAlign w:val="center"/>
          </w:tcPr>
          <w:p w14:paraId="5014EE2A" w14:textId="22B0D312" w:rsidR="003E4341" w:rsidRPr="003329F3" w:rsidRDefault="000E4258" w:rsidP="000E4258">
            <w:pPr>
              <w:rPr>
                <w:rFonts w:eastAsia="NSimSun"/>
                <w:sz w:val="24"/>
                <w:szCs w:val="24"/>
                <w:lang w:eastAsia="zh-CN" w:bidi="hi-IN"/>
              </w:rPr>
            </w:pPr>
            <w:r w:rsidRPr="003329F3">
              <w:rPr>
                <w:rFonts w:eastAsia="NSimSun"/>
                <w:sz w:val="24"/>
                <w:szCs w:val="24"/>
                <w:lang w:eastAsia="zh-CN" w:bidi="hi-IN"/>
              </w:rPr>
              <w:t>priečny váhový dopravník s dverami na oboch koncoch umožňujúci automatické aj</w:t>
            </w:r>
            <w:r w:rsidR="00D71063">
              <w:rPr>
                <w:rFonts w:eastAsia="NSimSun"/>
                <w:sz w:val="24"/>
                <w:szCs w:val="24"/>
                <w:lang w:eastAsia="zh-CN" w:bidi="hi-IN"/>
              </w:rPr>
              <w:t xml:space="preserve"> </w:t>
            </w:r>
            <w:r w:rsidRPr="003329F3">
              <w:rPr>
                <w:rFonts w:eastAsia="NSimSun"/>
                <w:sz w:val="24"/>
                <w:szCs w:val="24"/>
                <w:lang w:eastAsia="zh-CN" w:bidi="hi-IN"/>
              </w:rPr>
              <w:t>manuálne ručné balenie naváženého produktu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4E018F42" w14:textId="77777777" w:rsidR="003E4341" w:rsidRPr="00F54D71" w:rsidRDefault="003E4341" w:rsidP="001E06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3E4341" w:rsidRPr="00C562B7" w14:paraId="256610CF" w14:textId="77777777" w:rsidTr="001E0663">
        <w:tc>
          <w:tcPr>
            <w:tcW w:w="3340" w:type="pct"/>
            <w:shd w:val="clear" w:color="auto" w:fill="auto"/>
            <w:vAlign w:val="center"/>
          </w:tcPr>
          <w:p w14:paraId="69CA6DC7" w14:textId="0E4B79AE" w:rsidR="003E4341" w:rsidRPr="003329F3" w:rsidRDefault="000E4258" w:rsidP="001E0663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3329F3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displej pre nastavenie parametrov váženia</w:t>
            </w:r>
            <w:r w:rsidRPr="003329F3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ab/>
            </w:r>
            <w:r w:rsidRPr="003329F3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15E24B0E" w14:textId="77777777" w:rsidR="003E4341" w:rsidRPr="00F54D71" w:rsidRDefault="003E4341" w:rsidP="001E06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3E4341" w:rsidRPr="00B16CFD" w14:paraId="78C1E39A" w14:textId="77777777" w:rsidTr="001E0663">
        <w:tc>
          <w:tcPr>
            <w:tcW w:w="3340" w:type="pct"/>
            <w:shd w:val="clear" w:color="auto" w:fill="auto"/>
            <w:vAlign w:val="center"/>
          </w:tcPr>
          <w:p w14:paraId="579F9BEE" w14:textId="0F950408" w:rsidR="003E4341" w:rsidRPr="003329F3" w:rsidRDefault="000E4258" w:rsidP="001E0663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3329F3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plnoautomatická balička zemiakov a cibule do sieťovaných vriec z rolky</w:t>
            </w:r>
          </w:p>
        </w:tc>
        <w:tc>
          <w:tcPr>
            <w:tcW w:w="1660" w:type="pct"/>
            <w:vAlign w:val="center"/>
          </w:tcPr>
          <w:p w14:paraId="212DE549" w14:textId="77777777" w:rsidR="003E4341" w:rsidRPr="00F54D71" w:rsidRDefault="003E4341" w:rsidP="001E06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vertAlign w:val="superscript"/>
                <w:lang w:eastAsia="sk-SK"/>
              </w:rPr>
            </w:pPr>
          </w:p>
        </w:tc>
      </w:tr>
      <w:tr w:rsidR="003E4341" w:rsidRPr="00B16CFD" w14:paraId="25AE93FE" w14:textId="77777777" w:rsidTr="001E0663">
        <w:tc>
          <w:tcPr>
            <w:tcW w:w="3340" w:type="pct"/>
            <w:shd w:val="clear" w:color="auto" w:fill="auto"/>
            <w:vAlign w:val="center"/>
          </w:tcPr>
          <w:p w14:paraId="41459317" w14:textId="347AED26" w:rsidR="003E4341" w:rsidRPr="003329F3" w:rsidRDefault="000E4258" w:rsidP="001E0663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3329F3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min. výkon automatickej baliacej linky 5,5 ton/hod.</w:t>
            </w:r>
          </w:p>
        </w:tc>
        <w:tc>
          <w:tcPr>
            <w:tcW w:w="1660" w:type="pct"/>
            <w:vAlign w:val="center"/>
          </w:tcPr>
          <w:p w14:paraId="2528B4D8" w14:textId="77777777" w:rsidR="003E4341" w:rsidRPr="00F54D71" w:rsidRDefault="003E4341" w:rsidP="001E06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054D11" w:rsidRPr="00B16CFD" w14:paraId="69984B54" w14:textId="77777777" w:rsidTr="001E0663">
        <w:tc>
          <w:tcPr>
            <w:tcW w:w="3340" w:type="pct"/>
            <w:shd w:val="clear" w:color="auto" w:fill="auto"/>
            <w:vAlign w:val="center"/>
          </w:tcPr>
          <w:p w14:paraId="1FED7F98" w14:textId="54C80FED" w:rsidR="00054D11" w:rsidRPr="003329F3" w:rsidRDefault="000E4258" w:rsidP="001E0663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3329F3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automatické aplikovanie PE pásky a zašívanie vreca</w:t>
            </w:r>
          </w:p>
        </w:tc>
        <w:tc>
          <w:tcPr>
            <w:tcW w:w="1660" w:type="pct"/>
            <w:vAlign w:val="center"/>
          </w:tcPr>
          <w:p w14:paraId="7544C075" w14:textId="77777777" w:rsidR="00054D11" w:rsidRPr="00F54D71" w:rsidRDefault="00054D11" w:rsidP="001E06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054D11" w:rsidRPr="00B16CFD" w14:paraId="181EDA04" w14:textId="77777777" w:rsidTr="001E0663">
        <w:tc>
          <w:tcPr>
            <w:tcW w:w="3340" w:type="pct"/>
            <w:shd w:val="clear" w:color="auto" w:fill="auto"/>
            <w:vAlign w:val="center"/>
          </w:tcPr>
          <w:p w14:paraId="128EB50D" w14:textId="3A1E9C80" w:rsidR="00054D11" w:rsidRPr="003329F3" w:rsidRDefault="000E4258" w:rsidP="001E0663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3329F3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oporný dopravník pre vrecia s vibrovaním pod miestom plnenia</w:t>
            </w:r>
          </w:p>
        </w:tc>
        <w:tc>
          <w:tcPr>
            <w:tcW w:w="1660" w:type="pct"/>
            <w:vAlign w:val="center"/>
          </w:tcPr>
          <w:p w14:paraId="07C47DE8" w14:textId="77777777" w:rsidR="00054D11" w:rsidRPr="00F54D71" w:rsidRDefault="00054D11" w:rsidP="001E06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054D11" w:rsidRPr="00B16CFD" w14:paraId="5F2F64EA" w14:textId="77777777" w:rsidTr="001E0663">
        <w:tc>
          <w:tcPr>
            <w:tcW w:w="3340" w:type="pct"/>
            <w:shd w:val="clear" w:color="auto" w:fill="auto"/>
            <w:vAlign w:val="center"/>
          </w:tcPr>
          <w:p w14:paraId="1D70FD38" w14:textId="30577E83" w:rsidR="00054D11" w:rsidRPr="003329F3" w:rsidRDefault="000E4258" w:rsidP="001E0663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3329F3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kontrola upchatia násypky baličky plneným produktom</w:t>
            </w:r>
          </w:p>
        </w:tc>
        <w:tc>
          <w:tcPr>
            <w:tcW w:w="1660" w:type="pct"/>
            <w:vAlign w:val="center"/>
          </w:tcPr>
          <w:p w14:paraId="12AF03BF" w14:textId="77777777" w:rsidR="00054D11" w:rsidRPr="00F54D71" w:rsidRDefault="00054D11" w:rsidP="001E06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054D11" w:rsidRPr="00B16CFD" w14:paraId="0049478A" w14:textId="77777777" w:rsidTr="001E0663">
        <w:tc>
          <w:tcPr>
            <w:tcW w:w="3340" w:type="pct"/>
            <w:shd w:val="clear" w:color="auto" w:fill="auto"/>
            <w:vAlign w:val="center"/>
          </w:tcPr>
          <w:p w14:paraId="383F5D7E" w14:textId="1B2E4062" w:rsidR="00054D11" w:rsidRPr="003329F3" w:rsidRDefault="000E4258" w:rsidP="001E0663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3329F3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vibrovanie plniaceho otvoru baličky</w:t>
            </w:r>
          </w:p>
        </w:tc>
        <w:tc>
          <w:tcPr>
            <w:tcW w:w="1660" w:type="pct"/>
            <w:vAlign w:val="center"/>
          </w:tcPr>
          <w:p w14:paraId="71F2879B" w14:textId="77777777" w:rsidR="00054D11" w:rsidRPr="00F54D71" w:rsidRDefault="00054D11" w:rsidP="001E06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</w:tbl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93036B" w:rsidRPr="006E0C17" w14:paraId="39693155" w14:textId="77777777" w:rsidTr="001E0663">
        <w:trPr>
          <w:trHeight w:hRule="exact" w:val="582"/>
        </w:trPr>
        <w:tc>
          <w:tcPr>
            <w:tcW w:w="2122" w:type="pct"/>
            <w:shd w:val="clear" w:color="auto" w:fill="FFFF00"/>
            <w:vAlign w:val="center"/>
          </w:tcPr>
          <w:p w14:paraId="7DFA81D4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0E53A18C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66D15480" w14:textId="77777777" w:rsidTr="001E0663">
        <w:trPr>
          <w:trHeight w:hRule="exact" w:val="527"/>
        </w:trPr>
        <w:tc>
          <w:tcPr>
            <w:tcW w:w="2122" w:type="pct"/>
            <w:shd w:val="clear" w:color="auto" w:fill="FFFF00"/>
            <w:vAlign w:val="center"/>
          </w:tcPr>
          <w:p w14:paraId="13964992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079128A7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3C783000" w14:textId="77777777" w:rsidTr="001E0663">
        <w:trPr>
          <w:trHeight w:hRule="exact" w:val="434"/>
        </w:trPr>
        <w:tc>
          <w:tcPr>
            <w:tcW w:w="2122" w:type="pct"/>
            <w:shd w:val="clear" w:color="auto" w:fill="00B0F0"/>
            <w:vAlign w:val="center"/>
          </w:tcPr>
          <w:p w14:paraId="07A3976F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29F52424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601573B3" w14:textId="77777777" w:rsidTr="001E0663">
        <w:trPr>
          <w:trHeight w:hRule="exact" w:val="413"/>
        </w:trPr>
        <w:tc>
          <w:tcPr>
            <w:tcW w:w="2122" w:type="pct"/>
            <w:shd w:val="clear" w:color="auto" w:fill="00B0F0"/>
            <w:vAlign w:val="center"/>
          </w:tcPr>
          <w:p w14:paraId="69D64F4E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5DAD6556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23434938" w14:textId="77777777" w:rsidTr="001E0663">
        <w:trPr>
          <w:trHeight w:hRule="exact" w:val="575"/>
        </w:trPr>
        <w:tc>
          <w:tcPr>
            <w:tcW w:w="2122" w:type="pct"/>
            <w:shd w:val="clear" w:color="auto" w:fill="00B0F0"/>
            <w:vAlign w:val="center"/>
          </w:tcPr>
          <w:p w14:paraId="3204839A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72398229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675CB997" w14:textId="77777777" w:rsidR="0093036B" w:rsidRDefault="0093036B" w:rsidP="0093036B">
      <w:pPr>
        <w:rPr>
          <w:b/>
          <w:bCs/>
          <w:sz w:val="24"/>
          <w:szCs w:val="24"/>
          <w:lang w:eastAsia="sk-SK"/>
        </w:rPr>
      </w:pPr>
    </w:p>
    <w:p w14:paraId="5844CC8E" w14:textId="7447D717" w:rsidR="003E4341" w:rsidRDefault="003E4341" w:rsidP="003E434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03138D30" w14:textId="201C196B" w:rsidR="001C0DF8" w:rsidRDefault="001C0DF8" w:rsidP="003E434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7107F370" w14:textId="5913112A" w:rsidR="001C0DF8" w:rsidRDefault="001C0DF8" w:rsidP="003E434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4B864D4D" w14:textId="7A506307" w:rsidR="001C0DF8" w:rsidRDefault="001C0DF8" w:rsidP="003E434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78F3FE7F" w14:textId="43775130" w:rsidR="001C0DF8" w:rsidRDefault="001C0DF8" w:rsidP="003E434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53726C70" w14:textId="67B6E1E5" w:rsidR="001C0DF8" w:rsidRDefault="001C0DF8" w:rsidP="003E434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6E050CE5" w14:textId="52CC8CF3" w:rsidR="001C0DF8" w:rsidRDefault="001C0DF8" w:rsidP="003E434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0C482584" w14:textId="46D3E742" w:rsidR="001C0DF8" w:rsidRDefault="001C0DF8" w:rsidP="003E434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4A5BB28E" w14:textId="3ADDDAC9" w:rsidR="001C0DF8" w:rsidRDefault="001C0DF8" w:rsidP="003E434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6C1F2BC1" w14:textId="02DE8A0C" w:rsidR="001C0DF8" w:rsidRDefault="001C0DF8" w:rsidP="003E434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2E629673" w14:textId="17327414" w:rsidR="001C0DF8" w:rsidRDefault="001C0DF8" w:rsidP="003E434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059BD386" w14:textId="460E6E42" w:rsidR="001C0DF8" w:rsidRDefault="001C0DF8" w:rsidP="003E434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32A8A4C2" w14:textId="0AC56498" w:rsidR="001C0DF8" w:rsidRDefault="001C0DF8" w:rsidP="003E434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51B0E4F3" w14:textId="0A4C0DEE" w:rsidR="001C0DF8" w:rsidRDefault="001C0DF8" w:rsidP="003E434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22BF1A29" w14:textId="185B614D" w:rsidR="001C0DF8" w:rsidRDefault="001C0DF8" w:rsidP="003E434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04B0889D" w14:textId="0375A703" w:rsidR="001C0DF8" w:rsidRDefault="001C0DF8" w:rsidP="003E434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5394C580" w14:textId="0D69AE2C" w:rsidR="001C0DF8" w:rsidRDefault="001C0DF8" w:rsidP="003E434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2A4B8C54" w14:textId="2F532ACA" w:rsidR="001C0DF8" w:rsidRDefault="001C0DF8" w:rsidP="003E434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249D4AAC" w14:textId="4146604E" w:rsidR="001C0DF8" w:rsidRDefault="001C0DF8" w:rsidP="003E434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43E9768A" w14:textId="77777777" w:rsidR="001C0DF8" w:rsidRDefault="001C0DF8" w:rsidP="003E434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7796458F" w14:textId="17A8FEAF" w:rsidR="000E4258" w:rsidRPr="00D71063" w:rsidRDefault="00D71063" w:rsidP="00836663">
      <w:pPr>
        <w:pStyle w:val="Odsekzoznamu"/>
        <w:numPr>
          <w:ilvl w:val="0"/>
          <w:numId w:val="7"/>
        </w:numPr>
        <w:tabs>
          <w:tab w:val="left" w:pos="4890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r>
        <w:rPr>
          <w:b/>
          <w:color w:val="000000"/>
          <w:sz w:val="24"/>
          <w:u w:val="single"/>
          <w:lang w:eastAsia="sk-SK"/>
        </w:rPr>
        <w:t>D</w:t>
      </w:r>
      <w:r w:rsidR="000E4258" w:rsidRPr="00D71063">
        <w:rPr>
          <w:b/>
          <w:color w:val="000000"/>
          <w:sz w:val="24"/>
          <w:u w:val="single"/>
          <w:lang w:eastAsia="sk-SK"/>
        </w:rPr>
        <w:t>revené boxy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23"/>
        <w:gridCol w:w="2993"/>
      </w:tblGrid>
      <w:tr w:rsidR="000E4258" w:rsidRPr="00C562B7" w14:paraId="63B34E77" w14:textId="77777777" w:rsidTr="001E0663">
        <w:tc>
          <w:tcPr>
            <w:tcW w:w="5000" w:type="pct"/>
            <w:gridSpan w:val="2"/>
            <w:shd w:val="clear" w:color="auto" w:fill="0070C0"/>
            <w:vAlign w:val="center"/>
          </w:tcPr>
          <w:p w14:paraId="5AF77E40" w14:textId="7DF71AE6" w:rsidR="000E4258" w:rsidRPr="00C562B7" w:rsidRDefault="00D71063" w:rsidP="001E06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D</w:t>
            </w:r>
            <w:r w:rsidR="000E4258" w:rsidRPr="00D71063">
              <w:rPr>
                <w:b/>
                <w:color w:val="000000"/>
                <w:sz w:val="24"/>
                <w:lang w:eastAsia="sk-SK"/>
              </w:rPr>
              <w:t>revené boxy</w:t>
            </w:r>
            <w:r w:rsidR="000E4258">
              <w:rPr>
                <w:rFonts w:ascii="Tahoma" w:hAnsi="Tahoma" w:cs="Tahoma"/>
              </w:rPr>
              <w:t xml:space="preserve"> </w:t>
            </w:r>
            <w:r w:rsidR="000E4258" w:rsidRPr="00C562B7">
              <w:rPr>
                <w:b/>
                <w:color w:val="000000"/>
                <w:sz w:val="24"/>
                <w:lang w:eastAsia="sk-SK"/>
              </w:rPr>
              <w:t xml:space="preserve">– </w:t>
            </w:r>
            <w:r w:rsidR="000E4258">
              <w:rPr>
                <w:b/>
                <w:color w:val="000000"/>
                <w:sz w:val="24"/>
                <w:lang w:eastAsia="sk-SK"/>
              </w:rPr>
              <w:t>32</w:t>
            </w:r>
            <w:r w:rsidR="000E4258" w:rsidRPr="00C562B7">
              <w:rPr>
                <w:b/>
                <w:color w:val="000000"/>
                <w:sz w:val="24"/>
                <w:lang w:eastAsia="sk-SK"/>
              </w:rPr>
              <w:t xml:space="preserve"> ks</w:t>
            </w:r>
          </w:p>
        </w:tc>
      </w:tr>
      <w:tr w:rsidR="000E4258" w:rsidRPr="00C562B7" w14:paraId="4CAE0663" w14:textId="77777777" w:rsidTr="001E0663">
        <w:tc>
          <w:tcPr>
            <w:tcW w:w="3340" w:type="pct"/>
            <w:shd w:val="clear" w:color="auto" w:fill="00B0F0"/>
            <w:vAlign w:val="center"/>
          </w:tcPr>
          <w:p w14:paraId="70D616AD" w14:textId="77777777" w:rsidR="000E4258" w:rsidRPr="00C562B7" w:rsidRDefault="000E4258" w:rsidP="001E06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660" w:type="pct"/>
            <w:shd w:val="clear" w:color="auto" w:fill="00B0F0"/>
            <w:vAlign w:val="center"/>
          </w:tcPr>
          <w:p w14:paraId="6030D6D1" w14:textId="77777777" w:rsidR="000E4258" w:rsidRPr="00C562B7" w:rsidRDefault="000E4258" w:rsidP="001E06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0E4258" w:rsidRPr="00C562B7" w14:paraId="7C9F99E2" w14:textId="77777777" w:rsidTr="001E0663">
        <w:tc>
          <w:tcPr>
            <w:tcW w:w="3340" w:type="pct"/>
            <w:shd w:val="clear" w:color="auto" w:fill="auto"/>
            <w:vAlign w:val="center"/>
          </w:tcPr>
          <w:p w14:paraId="4B37E479" w14:textId="34F9B91D" w:rsidR="000E4258" w:rsidRPr="00D71063" w:rsidRDefault="00D71063" w:rsidP="00C731DE">
            <w:pPr>
              <w:rPr>
                <w:rFonts w:eastAsia="NSimSun"/>
                <w:sz w:val="24"/>
                <w:szCs w:val="24"/>
                <w:lang w:eastAsia="zh-CN" w:bidi="hi-IN"/>
              </w:rPr>
            </w:pPr>
            <w:r>
              <w:rPr>
                <w:rFonts w:eastAsia="NSimSun"/>
                <w:sz w:val="24"/>
                <w:szCs w:val="24"/>
                <w:lang w:eastAsia="zh-CN" w:bidi="hi-IN"/>
              </w:rPr>
              <w:t>u</w:t>
            </w:r>
            <w:r w:rsidR="00C731DE" w:rsidRPr="00D71063">
              <w:rPr>
                <w:rFonts w:eastAsia="NSimSun"/>
                <w:sz w:val="24"/>
                <w:szCs w:val="24"/>
                <w:lang w:eastAsia="zh-CN" w:bidi="hi-IN"/>
              </w:rPr>
              <w:t xml:space="preserve">rčené na manipuláciu a skladovanie zemiakov a cibule </w:t>
            </w:r>
            <w:r w:rsidR="00C731DE" w:rsidRPr="00D71063">
              <w:rPr>
                <w:rFonts w:eastAsia="NSimSu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3A44CE00" w14:textId="77777777" w:rsidR="000E4258" w:rsidRPr="00F54D71" w:rsidRDefault="000E4258" w:rsidP="001E06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0E4258" w:rsidRPr="00C562B7" w14:paraId="428BB742" w14:textId="77777777" w:rsidTr="001E0663">
        <w:tc>
          <w:tcPr>
            <w:tcW w:w="3340" w:type="pct"/>
            <w:shd w:val="clear" w:color="auto" w:fill="auto"/>
            <w:vAlign w:val="center"/>
          </w:tcPr>
          <w:p w14:paraId="11DF62AC" w14:textId="5A207D2F" w:rsidR="000E4258" w:rsidRPr="00D71063" w:rsidRDefault="00D71063" w:rsidP="001E0663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m</w:t>
            </w:r>
            <w:r w:rsidR="000E4258" w:rsidRPr="00D71063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in. </w:t>
            </w:r>
            <w:r w:rsidR="00C731DE" w:rsidRPr="00D71063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rozmery 1600x1240x1200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(šxdxv)</w:t>
            </w:r>
            <w:r w:rsidR="00C731DE" w:rsidRPr="00D71063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mm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41D925CB" w14:textId="77777777" w:rsidR="000E4258" w:rsidRPr="00F54D71" w:rsidRDefault="000E4258" w:rsidP="001E06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0E4258" w:rsidRPr="00B16CFD" w14:paraId="6CDDCE5A" w14:textId="77777777" w:rsidTr="001E0663">
        <w:tc>
          <w:tcPr>
            <w:tcW w:w="3340" w:type="pct"/>
            <w:shd w:val="clear" w:color="auto" w:fill="auto"/>
            <w:vAlign w:val="center"/>
          </w:tcPr>
          <w:p w14:paraId="05024901" w14:textId="2654482F" w:rsidR="000E4258" w:rsidRPr="00D71063" w:rsidRDefault="00533CBE" w:rsidP="001E0663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71063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drevené boxy vyrobené so sušeného hobľovaného smrekového dreva (max. vlhkosť 20%)</w:t>
            </w:r>
          </w:p>
        </w:tc>
        <w:tc>
          <w:tcPr>
            <w:tcW w:w="1660" w:type="pct"/>
            <w:vAlign w:val="center"/>
          </w:tcPr>
          <w:p w14:paraId="43B75FAA" w14:textId="77777777" w:rsidR="000E4258" w:rsidRPr="00F54D71" w:rsidRDefault="000E4258" w:rsidP="001E06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vertAlign w:val="superscript"/>
                <w:lang w:eastAsia="sk-SK"/>
              </w:rPr>
            </w:pPr>
          </w:p>
        </w:tc>
      </w:tr>
      <w:tr w:rsidR="000E4258" w:rsidRPr="00B16CFD" w14:paraId="677A7E48" w14:textId="77777777" w:rsidTr="001E0663">
        <w:tc>
          <w:tcPr>
            <w:tcW w:w="3340" w:type="pct"/>
            <w:shd w:val="clear" w:color="auto" w:fill="auto"/>
            <w:vAlign w:val="center"/>
          </w:tcPr>
          <w:p w14:paraId="14424B7C" w14:textId="6ABBDCC5" w:rsidR="000E4258" w:rsidRPr="00D71063" w:rsidRDefault="00533CBE" w:rsidP="001E0663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71063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spodok bedne z tvrdého dreva</w:t>
            </w:r>
          </w:p>
        </w:tc>
        <w:tc>
          <w:tcPr>
            <w:tcW w:w="1660" w:type="pct"/>
            <w:vAlign w:val="center"/>
          </w:tcPr>
          <w:p w14:paraId="4E568007" w14:textId="77777777" w:rsidR="000E4258" w:rsidRPr="00F54D71" w:rsidRDefault="000E4258" w:rsidP="001E06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533CBE" w:rsidRPr="00B16CFD" w14:paraId="447E771E" w14:textId="77777777" w:rsidTr="001E0663">
        <w:tc>
          <w:tcPr>
            <w:tcW w:w="3340" w:type="pct"/>
            <w:shd w:val="clear" w:color="auto" w:fill="auto"/>
            <w:vAlign w:val="center"/>
          </w:tcPr>
          <w:p w14:paraId="45A6A43C" w14:textId="1E4D78E3" w:rsidR="00533CBE" w:rsidRPr="00D71063" w:rsidRDefault="00533CBE" w:rsidP="001E0663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71063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bočné vystuženie z vodeodolnej preglejky betonplex</w:t>
            </w:r>
          </w:p>
        </w:tc>
        <w:tc>
          <w:tcPr>
            <w:tcW w:w="1660" w:type="pct"/>
            <w:vAlign w:val="center"/>
          </w:tcPr>
          <w:p w14:paraId="24F77634" w14:textId="77777777" w:rsidR="00533CBE" w:rsidRPr="00F54D71" w:rsidRDefault="00533CBE" w:rsidP="001E06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533CBE" w:rsidRPr="00B16CFD" w14:paraId="2EAEAD80" w14:textId="77777777" w:rsidTr="001E0663">
        <w:tc>
          <w:tcPr>
            <w:tcW w:w="3340" w:type="pct"/>
            <w:shd w:val="clear" w:color="auto" w:fill="auto"/>
            <w:vAlign w:val="center"/>
          </w:tcPr>
          <w:p w14:paraId="07B451D4" w14:textId="20D4CFBC" w:rsidR="00533CBE" w:rsidRPr="00D71063" w:rsidRDefault="00533CBE" w:rsidP="001E0663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71063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boxy s vypáleným s označením alebo logom klienta</w:t>
            </w:r>
          </w:p>
        </w:tc>
        <w:tc>
          <w:tcPr>
            <w:tcW w:w="1660" w:type="pct"/>
            <w:vAlign w:val="center"/>
          </w:tcPr>
          <w:p w14:paraId="2BB3E03F" w14:textId="77777777" w:rsidR="00533CBE" w:rsidRPr="00F54D71" w:rsidRDefault="00533CBE" w:rsidP="001E06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  <w:tr w:rsidR="00533CBE" w:rsidRPr="00B16CFD" w14:paraId="18CC7896" w14:textId="77777777" w:rsidTr="001E0663">
        <w:tc>
          <w:tcPr>
            <w:tcW w:w="3340" w:type="pct"/>
            <w:shd w:val="clear" w:color="auto" w:fill="auto"/>
            <w:vAlign w:val="center"/>
          </w:tcPr>
          <w:p w14:paraId="6D84AB4D" w14:textId="5CDA1EB1" w:rsidR="00533CBE" w:rsidRPr="00D71063" w:rsidRDefault="00533CBE" w:rsidP="001E0663">
            <w:pPr>
              <w:pStyle w:val="Bezriadkovania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71063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dodávka boxov s kompletnou montážou</w:t>
            </w:r>
          </w:p>
        </w:tc>
        <w:tc>
          <w:tcPr>
            <w:tcW w:w="1660" w:type="pct"/>
            <w:vAlign w:val="center"/>
          </w:tcPr>
          <w:p w14:paraId="15AC9493" w14:textId="77777777" w:rsidR="00533CBE" w:rsidRPr="00F54D71" w:rsidRDefault="00533CBE" w:rsidP="001E06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</w:tr>
    </w:tbl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93036B" w:rsidRPr="006E0C17" w14:paraId="01AA2163" w14:textId="77777777" w:rsidTr="001E0663">
        <w:trPr>
          <w:trHeight w:hRule="exact" w:val="582"/>
        </w:trPr>
        <w:tc>
          <w:tcPr>
            <w:tcW w:w="2122" w:type="pct"/>
            <w:shd w:val="clear" w:color="auto" w:fill="FFFF00"/>
            <w:vAlign w:val="center"/>
          </w:tcPr>
          <w:p w14:paraId="410EA9A4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6A8EC1B5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5A5B9561" w14:textId="77777777" w:rsidTr="001E0663">
        <w:trPr>
          <w:trHeight w:hRule="exact" w:val="527"/>
        </w:trPr>
        <w:tc>
          <w:tcPr>
            <w:tcW w:w="2122" w:type="pct"/>
            <w:shd w:val="clear" w:color="auto" w:fill="FFFF00"/>
            <w:vAlign w:val="center"/>
          </w:tcPr>
          <w:p w14:paraId="76CF8444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1212127A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1FA362C3" w14:textId="77777777" w:rsidTr="001E0663">
        <w:trPr>
          <w:trHeight w:hRule="exact" w:val="434"/>
        </w:trPr>
        <w:tc>
          <w:tcPr>
            <w:tcW w:w="2122" w:type="pct"/>
            <w:shd w:val="clear" w:color="auto" w:fill="00B0F0"/>
            <w:vAlign w:val="center"/>
          </w:tcPr>
          <w:p w14:paraId="067E99E3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41E23F4E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6F50F94B" w14:textId="77777777" w:rsidTr="001E0663">
        <w:trPr>
          <w:trHeight w:hRule="exact" w:val="413"/>
        </w:trPr>
        <w:tc>
          <w:tcPr>
            <w:tcW w:w="2122" w:type="pct"/>
            <w:shd w:val="clear" w:color="auto" w:fill="00B0F0"/>
            <w:vAlign w:val="center"/>
          </w:tcPr>
          <w:p w14:paraId="5A109AFF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4A16FF67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93036B" w:rsidRPr="006E0C17" w14:paraId="4B99EC2C" w14:textId="77777777" w:rsidTr="001E0663">
        <w:trPr>
          <w:trHeight w:hRule="exact" w:val="575"/>
        </w:trPr>
        <w:tc>
          <w:tcPr>
            <w:tcW w:w="2122" w:type="pct"/>
            <w:shd w:val="clear" w:color="auto" w:fill="00B0F0"/>
            <w:vAlign w:val="center"/>
          </w:tcPr>
          <w:p w14:paraId="10789B26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7DE4BFAB" w14:textId="77777777" w:rsidR="0093036B" w:rsidRPr="006E0C17" w:rsidRDefault="0093036B" w:rsidP="001E0663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6B0620EF" w14:textId="77777777" w:rsidR="0093036B" w:rsidRDefault="0093036B" w:rsidP="0093036B">
      <w:pPr>
        <w:rPr>
          <w:b/>
          <w:bCs/>
          <w:sz w:val="24"/>
          <w:szCs w:val="24"/>
          <w:lang w:eastAsia="sk-SK"/>
        </w:rPr>
      </w:pPr>
    </w:p>
    <w:p w14:paraId="52B45A8E" w14:textId="2FE9EDA5" w:rsidR="003E4341" w:rsidRDefault="003E4341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3C4E903C" w14:textId="77777777" w:rsidR="000E4258" w:rsidRDefault="000E4258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209A30F7" w14:textId="77777777" w:rsidR="000E4258" w:rsidRDefault="000E4258" w:rsidP="00BB33B1">
      <w:pPr>
        <w:tabs>
          <w:tab w:val="left" w:pos="4890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p w14:paraId="6608ED73" w14:textId="77777777" w:rsidR="00BB33B1" w:rsidRDefault="00BB33B1" w:rsidP="00BB33B1">
      <w:pPr>
        <w:tabs>
          <w:tab w:val="left" w:pos="4890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p w14:paraId="25BEFCCC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Cenová ponuka zodpovedá cenám obvyklým v danom mieste a čase.</w:t>
      </w:r>
    </w:p>
    <w:p w14:paraId="2AF4F7BA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12D05757" w14:textId="326EF3C6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58ACFFD" w14:textId="77777777" w:rsidR="00DD3A3B" w:rsidRDefault="00DD3A3B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5DB363FE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V .................................................., dňa ...........................................................</w:t>
      </w:r>
    </w:p>
    <w:p w14:paraId="460FFABD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E12FAFA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9332C3F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B356E96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7BE05A70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8FA74E5" w14:textId="77777777" w:rsidR="00B54469" w:rsidRDefault="00B54469" w:rsidP="00B54469">
      <w:pPr>
        <w:pStyle w:val="LO-normal"/>
        <w:ind w:left="424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-----------------------------------------------------</w:t>
      </w:r>
    </w:p>
    <w:p w14:paraId="6B6358EB" w14:textId="77777777" w:rsidR="00B54469" w:rsidRDefault="00B54469" w:rsidP="00B54469">
      <w:pPr>
        <w:pStyle w:val="LO-normal"/>
        <w:ind w:left="424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podpis + pečiatka</w:t>
      </w:r>
    </w:p>
    <w:p w14:paraId="7F8A4ED5" w14:textId="77777777" w:rsidR="00B14B13" w:rsidRDefault="00B14B13" w:rsidP="00AC346A">
      <w:pPr>
        <w:autoSpaceDE w:val="0"/>
        <w:autoSpaceDN w:val="0"/>
        <w:adjustRightInd w:val="0"/>
        <w:jc w:val="both"/>
        <w:rPr>
          <w:sz w:val="24"/>
        </w:rPr>
      </w:pPr>
    </w:p>
    <w:sectPr w:rsidR="00B14B13" w:rsidSect="00DC5030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59772" w14:textId="77777777" w:rsidR="0071379D" w:rsidRDefault="0071379D" w:rsidP="002D4C9B">
      <w:r>
        <w:separator/>
      </w:r>
    </w:p>
  </w:endnote>
  <w:endnote w:type="continuationSeparator" w:id="0">
    <w:p w14:paraId="00E4BD55" w14:textId="77777777" w:rsidR="0071379D" w:rsidRDefault="0071379D" w:rsidP="002D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43F27" w14:textId="77777777" w:rsidR="0071379D" w:rsidRDefault="0071379D" w:rsidP="002D4C9B">
      <w:r>
        <w:separator/>
      </w:r>
    </w:p>
  </w:footnote>
  <w:footnote w:type="continuationSeparator" w:id="0">
    <w:p w14:paraId="138E5206" w14:textId="77777777" w:rsidR="0071379D" w:rsidRDefault="0071379D" w:rsidP="002D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347352"/>
    <w:multiLevelType w:val="hybridMultilevel"/>
    <w:tmpl w:val="6FD236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91507"/>
    <w:multiLevelType w:val="hybridMultilevel"/>
    <w:tmpl w:val="6FD236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02DB3"/>
    <w:multiLevelType w:val="hybridMultilevel"/>
    <w:tmpl w:val="6FD236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648BA"/>
    <w:multiLevelType w:val="hybridMultilevel"/>
    <w:tmpl w:val="6FD236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E8159E"/>
    <w:multiLevelType w:val="hybridMultilevel"/>
    <w:tmpl w:val="6FD236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7472">
    <w:abstractNumId w:val="0"/>
  </w:num>
  <w:num w:numId="2" w16cid:durableId="555700872">
    <w:abstractNumId w:val="1"/>
  </w:num>
  <w:num w:numId="3" w16cid:durableId="87806">
    <w:abstractNumId w:val="2"/>
  </w:num>
  <w:num w:numId="4" w16cid:durableId="168445271">
    <w:abstractNumId w:val="8"/>
  </w:num>
  <w:num w:numId="5" w16cid:durableId="1701202185">
    <w:abstractNumId w:val="3"/>
  </w:num>
  <w:num w:numId="6" w16cid:durableId="835807756">
    <w:abstractNumId w:val="10"/>
  </w:num>
  <w:num w:numId="7" w16cid:durableId="2096437654">
    <w:abstractNumId w:val="4"/>
  </w:num>
  <w:num w:numId="8" w16cid:durableId="186677204">
    <w:abstractNumId w:val="6"/>
  </w:num>
  <w:num w:numId="9" w16cid:durableId="1627084693">
    <w:abstractNumId w:val="5"/>
  </w:num>
  <w:num w:numId="10" w16cid:durableId="1237781155">
    <w:abstractNumId w:val="7"/>
  </w:num>
  <w:num w:numId="11" w16cid:durableId="2143648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11D04"/>
    <w:rsid w:val="00026BE0"/>
    <w:rsid w:val="0005484F"/>
    <w:rsid w:val="00054D11"/>
    <w:rsid w:val="000E4258"/>
    <w:rsid w:val="00166A36"/>
    <w:rsid w:val="001716E3"/>
    <w:rsid w:val="001B6653"/>
    <w:rsid w:val="001C0DF8"/>
    <w:rsid w:val="001C7811"/>
    <w:rsid w:val="001D1BAB"/>
    <w:rsid w:val="00211DE7"/>
    <w:rsid w:val="00220B18"/>
    <w:rsid w:val="00234063"/>
    <w:rsid w:val="002A3FA1"/>
    <w:rsid w:val="002D4C9B"/>
    <w:rsid w:val="002F3A6B"/>
    <w:rsid w:val="00313172"/>
    <w:rsid w:val="00321B7F"/>
    <w:rsid w:val="003238BD"/>
    <w:rsid w:val="0032491A"/>
    <w:rsid w:val="003329F3"/>
    <w:rsid w:val="00337788"/>
    <w:rsid w:val="00363715"/>
    <w:rsid w:val="003A2397"/>
    <w:rsid w:val="003D4401"/>
    <w:rsid w:val="003E4341"/>
    <w:rsid w:val="003E6E42"/>
    <w:rsid w:val="003E7F4B"/>
    <w:rsid w:val="0041622A"/>
    <w:rsid w:val="004221EB"/>
    <w:rsid w:val="00446758"/>
    <w:rsid w:val="00461C7A"/>
    <w:rsid w:val="00470D1E"/>
    <w:rsid w:val="004D1AEC"/>
    <w:rsid w:val="004F0C88"/>
    <w:rsid w:val="004F6795"/>
    <w:rsid w:val="00533CBE"/>
    <w:rsid w:val="00537007"/>
    <w:rsid w:val="0054555C"/>
    <w:rsid w:val="00561C09"/>
    <w:rsid w:val="00563178"/>
    <w:rsid w:val="00594620"/>
    <w:rsid w:val="006015D3"/>
    <w:rsid w:val="0061449E"/>
    <w:rsid w:val="00630E42"/>
    <w:rsid w:val="00643860"/>
    <w:rsid w:val="00651A77"/>
    <w:rsid w:val="006658A6"/>
    <w:rsid w:val="00673477"/>
    <w:rsid w:val="006A27A5"/>
    <w:rsid w:val="006B06E4"/>
    <w:rsid w:val="006C15E3"/>
    <w:rsid w:val="006D7051"/>
    <w:rsid w:val="006E4B8F"/>
    <w:rsid w:val="0071379D"/>
    <w:rsid w:val="00716FF8"/>
    <w:rsid w:val="00721B93"/>
    <w:rsid w:val="00732045"/>
    <w:rsid w:val="00746655"/>
    <w:rsid w:val="00753B46"/>
    <w:rsid w:val="00771FAA"/>
    <w:rsid w:val="0077543B"/>
    <w:rsid w:val="007B313D"/>
    <w:rsid w:val="007B3C20"/>
    <w:rsid w:val="007F2CD2"/>
    <w:rsid w:val="007F6DF3"/>
    <w:rsid w:val="00830315"/>
    <w:rsid w:val="00833F58"/>
    <w:rsid w:val="00836663"/>
    <w:rsid w:val="00855B94"/>
    <w:rsid w:val="008A33C6"/>
    <w:rsid w:val="008A6B7D"/>
    <w:rsid w:val="008E759F"/>
    <w:rsid w:val="008E7692"/>
    <w:rsid w:val="008F7EDF"/>
    <w:rsid w:val="0093036B"/>
    <w:rsid w:val="009541A7"/>
    <w:rsid w:val="00954BDB"/>
    <w:rsid w:val="00974182"/>
    <w:rsid w:val="009827B1"/>
    <w:rsid w:val="009B4FD0"/>
    <w:rsid w:val="009E0DAB"/>
    <w:rsid w:val="009F2A6D"/>
    <w:rsid w:val="00A033AA"/>
    <w:rsid w:val="00A50F86"/>
    <w:rsid w:val="00A90C87"/>
    <w:rsid w:val="00A96CDD"/>
    <w:rsid w:val="00AA4E5F"/>
    <w:rsid w:val="00AC2616"/>
    <w:rsid w:val="00AC346A"/>
    <w:rsid w:val="00B025E6"/>
    <w:rsid w:val="00B04E73"/>
    <w:rsid w:val="00B14B13"/>
    <w:rsid w:val="00B54469"/>
    <w:rsid w:val="00B745A2"/>
    <w:rsid w:val="00B80FF0"/>
    <w:rsid w:val="00BB33B1"/>
    <w:rsid w:val="00BE2F47"/>
    <w:rsid w:val="00C2544E"/>
    <w:rsid w:val="00C50CE6"/>
    <w:rsid w:val="00C731DE"/>
    <w:rsid w:val="00C732D3"/>
    <w:rsid w:val="00CC0D4A"/>
    <w:rsid w:val="00D35A31"/>
    <w:rsid w:val="00D525FD"/>
    <w:rsid w:val="00D71063"/>
    <w:rsid w:val="00D83380"/>
    <w:rsid w:val="00D83E5D"/>
    <w:rsid w:val="00D931A5"/>
    <w:rsid w:val="00DC5030"/>
    <w:rsid w:val="00DC636B"/>
    <w:rsid w:val="00DD3A3B"/>
    <w:rsid w:val="00E15C9D"/>
    <w:rsid w:val="00E70B92"/>
    <w:rsid w:val="00E72CD3"/>
    <w:rsid w:val="00E805B5"/>
    <w:rsid w:val="00E92178"/>
    <w:rsid w:val="00E94D8D"/>
    <w:rsid w:val="00EC38DB"/>
    <w:rsid w:val="00EC4057"/>
    <w:rsid w:val="00EC555E"/>
    <w:rsid w:val="00EC6149"/>
    <w:rsid w:val="00EE6D5C"/>
    <w:rsid w:val="00F013DD"/>
    <w:rsid w:val="00F23F64"/>
    <w:rsid w:val="00F36B2B"/>
    <w:rsid w:val="00F54D71"/>
    <w:rsid w:val="00F778C9"/>
    <w:rsid w:val="00FC5204"/>
    <w:rsid w:val="00FC6D42"/>
    <w:rsid w:val="00FD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A951"/>
  <w15:docId w15:val="{41452BF7-B2FB-4965-BB97-F9F546A5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3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riekatabuky2">
    <w:name w:val="Mriežka tabuľky2"/>
    <w:basedOn w:val="Normlnatabuka"/>
    <w:next w:val="Mriekatabuky"/>
    <w:uiPriority w:val="39"/>
    <w:rsid w:val="00D8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21B7F"/>
    <w:pPr>
      <w:spacing w:after="0" w:line="240" w:lineRule="auto"/>
    </w:pPr>
  </w:style>
  <w:style w:type="paragraph" w:customStyle="1" w:styleId="LO-normal">
    <w:name w:val="LO-normal"/>
    <w:qFormat/>
    <w:rsid w:val="00B54469"/>
    <w:pPr>
      <w:suppressAutoHyphens/>
      <w:spacing w:after="0" w:line="240" w:lineRule="auto"/>
      <w:textAlignment w:val="baseline"/>
    </w:pPr>
    <w:rPr>
      <w:rFonts w:ascii="Times New Roman" w:eastAsia="NSimSun" w:hAnsi="Times New Roman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USER6</dc:creator>
  <cp:lastModifiedBy>dsafv adsfvx</cp:lastModifiedBy>
  <cp:revision>13</cp:revision>
  <cp:lastPrinted>2018-03-16T08:31:00Z</cp:lastPrinted>
  <dcterms:created xsi:type="dcterms:W3CDTF">2021-02-22T08:21:00Z</dcterms:created>
  <dcterms:modified xsi:type="dcterms:W3CDTF">2022-04-11T07:26:00Z</dcterms:modified>
</cp:coreProperties>
</file>