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7A485FDA"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1201AC">
        <w:rPr>
          <w:rFonts w:ascii="Times New Roman" w:hAnsi="Times New Roman" w:cs="Times New Roman"/>
        </w:rPr>
        <w:t>2</w:t>
      </w:r>
      <w:r w:rsidR="006719FC" w:rsidRPr="00CC2EB1">
        <w:rPr>
          <w:rFonts w:ascii="Times New Roman" w:hAnsi="Times New Roman" w:cs="Times New Roman"/>
        </w:rPr>
        <w:t>/PRV/202</w:t>
      </w:r>
      <w:r w:rsidR="001201AC">
        <w:rPr>
          <w:rFonts w:ascii="Times New Roman" w:hAnsi="Times New Roman" w:cs="Times New Roman"/>
        </w:rPr>
        <w:t>2</w:t>
      </w:r>
    </w:p>
    <w:p w14:paraId="3B345A73" w14:textId="77777777" w:rsidR="006719FC" w:rsidRPr="00CC2EB1" w:rsidRDefault="006719FC" w:rsidP="00B32658">
      <w:pPr>
        <w:spacing w:after="0" w:line="240" w:lineRule="auto"/>
        <w:jc w:val="both"/>
        <w:rPr>
          <w:rFonts w:ascii="Times New Roman" w:hAnsi="Times New Roman" w:cs="Times New Roman"/>
        </w:rPr>
      </w:pPr>
    </w:p>
    <w:p w14:paraId="1B20A4A4" w14:textId="3802BAAA" w:rsidR="00B90BD1" w:rsidRPr="001201AC" w:rsidRDefault="006719FC" w:rsidP="00B90BD1">
      <w:pPr>
        <w:spacing w:after="0" w:line="240" w:lineRule="auto"/>
        <w:jc w:val="both"/>
        <w:rPr>
          <w:rFonts w:ascii="Times New Roman" w:hAnsi="Times New Roman"/>
          <w:sz w:val="28"/>
          <w:szCs w:val="28"/>
          <w:u w:val="single"/>
        </w:rPr>
      </w:pPr>
      <w:r w:rsidRPr="00CC2EB1">
        <w:rPr>
          <w:rFonts w:ascii="Times New Roman" w:hAnsi="Times New Roman" w:cs="Times New Roman"/>
          <w:b/>
          <w:sz w:val="28"/>
          <w:szCs w:val="28"/>
        </w:rPr>
        <w:t xml:space="preserve">Predmet zákazky: </w:t>
      </w:r>
      <w:r w:rsidR="0049242E" w:rsidRPr="0049242E">
        <w:rPr>
          <w:rFonts w:ascii="Times New Roman" w:eastAsia="Times New Roman" w:hAnsi="Times New Roman" w:cs="Times New Roman"/>
          <w:b/>
          <w:bCs/>
          <w:color w:val="000000"/>
          <w:sz w:val="28"/>
          <w:szCs w:val="28"/>
          <w:u w:val="single"/>
          <w:lang w:eastAsia="sk-SK"/>
        </w:rPr>
        <w:t>Traktor do sadu s príslušenstvom</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66A06B1B"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49242E">
              <w:rPr>
                <w:rFonts w:ascii="Times New Roman" w:eastAsia="Times New Roman" w:hAnsi="Times New Roman" w:cs="Times New Roman"/>
                <w:b/>
                <w:color w:val="000000"/>
                <w:sz w:val="24"/>
                <w:szCs w:val="24"/>
                <w:lang w:eastAsia="sk-SK"/>
              </w:rPr>
              <w:t>07</w:t>
            </w:r>
            <w:r w:rsidRPr="005422D5">
              <w:rPr>
                <w:rFonts w:ascii="Times New Roman" w:eastAsia="Times New Roman" w:hAnsi="Times New Roman" w:cs="Times New Roman"/>
                <w:b/>
                <w:color w:val="000000"/>
                <w:sz w:val="24"/>
                <w:szCs w:val="24"/>
                <w:lang w:eastAsia="sk-SK"/>
              </w:rPr>
              <w:t>.</w:t>
            </w:r>
            <w:r w:rsidR="0049242E">
              <w:rPr>
                <w:rFonts w:ascii="Times New Roman" w:eastAsia="Times New Roman" w:hAnsi="Times New Roman" w:cs="Times New Roman"/>
                <w:b/>
                <w:color w:val="000000"/>
                <w:sz w:val="24"/>
                <w:szCs w:val="24"/>
                <w:lang w:eastAsia="sk-SK"/>
              </w:rPr>
              <w:t>marca</w:t>
            </w:r>
            <w:r w:rsidRPr="005422D5">
              <w:rPr>
                <w:rFonts w:ascii="Times New Roman" w:eastAsia="Times New Roman" w:hAnsi="Times New Roman" w:cs="Times New Roman"/>
                <w:b/>
                <w:color w:val="000000"/>
                <w:sz w:val="24"/>
                <w:szCs w:val="24"/>
                <w:lang w:eastAsia="sk-SK"/>
              </w:rPr>
              <w:t xml:space="preserve"> 202</w:t>
            </w:r>
            <w:r w:rsidR="0049242E">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proofErr w:type="spellStart"/>
              <w:r w:rsidRPr="00BB4AF5">
                <w:t>Matěj</w:t>
              </w:r>
              <w:proofErr w:type="spellEnd"/>
              <w:r w:rsidRPr="00BB4AF5">
                <w:t xml:space="preserve">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14:paraId="21D9B193" w14:textId="77777777" w:rsidR="001201AC" w:rsidRDefault="001201AC" w:rsidP="001201AC">
            <w:pPr>
              <w:rPr>
                <w:rFonts w:ascii="Times New Roman" w:hAnsi="Times New Roman" w:cs="Times New Roman"/>
                <w:color w:val="000000" w:themeColor="text1"/>
                <w:sz w:val="24"/>
                <w:szCs w:val="24"/>
              </w:rPr>
            </w:pPr>
            <w:r w:rsidRPr="00AF401B">
              <w:rPr>
                <w:rFonts w:ascii="Times New Roman" w:hAnsi="Times New Roman" w:cs="Times New Roman"/>
                <w:color w:val="000000" w:themeColor="text1"/>
                <w:sz w:val="24"/>
                <w:szCs w:val="24"/>
              </w:rPr>
              <w:t>Modernizácia ŠRV na farme Beckov a výsadba nového sadu</w:t>
            </w:r>
          </w:p>
          <w:p w14:paraId="66335974" w14:textId="377E125E" w:rsidR="00B32658" w:rsidRPr="00137285" w:rsidRDefault="001201AC" w:rsidP="001201AC">
            <w:pPr>
              <w:rPr>
                <w:rFonts w:ascii="Times New Roman" w:hAnsi="Times New Roman" w:cs="Times New Roman"/>
                <w:color w:val="000000" w:themeColor="text1"/>
              </w:rPr>
            </w:pPr>
            <w:r>
              <w:rPr>
                <w:rFonts w:ascii="Times New Roman" w:hAnsi="Times New Roman" w:cs="Times New Roman"/>
                <w:color w:val="000000" w:themeColor="text1"/>
                <w:sz w:val="24"/>
                <w:szCs w:val="24"/>
              </w:rPr>
              <w:t>041TN520344</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1A4E1DAF"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49242E" w:rsidRPr="0049242E">
        <w:rPr>
          <w:rFonts w:ascii="Times New Roman" w:eastAsia="Times New Roman" w:hAnsi="Times New Roman" w:cs="Times New Roman"/>
          <w:b/>
          <w:bCs/>
          <w:color w:val="000000"/>
          <w:sz w:val="28"/>
          <w:szCs w:val="28"/>
          <w:u w:val="single"/>
          <w:lang w:eastAsia="sk-SK"/>
        </w:rPr>
        <w:t>Traktor do sadu s príslušenstvom</w:t>
      </w:r>
      <w:r w:rsidR="00E751AB" w:rsidRPr="00800966">
        <w:rPr>
          <w:rFonts w:ascii="Times New Roman" w:hAnsi="Times New Roman" w:cs="Times New Roman"/>
          <w:b/>
          <w:bCs/>
          <w:sz w:val="24"/>
          <w:szCs w:val="24"/>
          <w:u w:val="single"/>
        </w:rPr>
        <w:t>.</w:t>
      </w:r>
      <w:r w:rsidR="00E751AB">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5FE810E9"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49242E" w:rsidRPr="0049242E">
        <w:rPr>
          <w:rFonts w:ascii="Calibri" w:hAnsi="Calibri" w:cs="Calibri"/>
          <w:b/>
          <w:bCs/>
          <w:color w:val="000000"/>
          <w:u w:val="single"/>
        </w:rPr>
        <w:t>134 083,33</w:t>
      </w:r>
      <w:r w:rsidR="0049242E">
        <w:rPr>
          <w:rFonts w:ascii="Calibri" w:hAnsi="Calibri" w:cs="Calibri"/>
          <w:b/>
          <w:bCs/>
          <w:color w:val="000000"/>
          <w:u w:val="single"/>
        </w:rPr>
        <w:t xml:space="preserve"> </w:t>
      </w:r>
      <w:r w:rsidRPr="0049242E">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3F971B37"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1201AC">
        <w:rPr>
          <w:rFonts w:ascii="Calibri" w:eastAsia="Times New Roman" w:hAnsi="Calibri" w:cs="Calibri"/>
          <w:color w:val="000000"/>
          <w:sz w:val="22"/>
          <w:szCs w:val="22"/>
          <w:lang w:eastAsia="sk-SK"/>
        </w:rPr>
        <w:t>16000000</w:t>
      </w:r>
      <w:r w:rsidR="004B33D9" w:rsidRPr="004B33D9">
        <w:rPr>
          <w:rFonts w:ascii="Calibri" w:eastAsia="Times New Roman" w:hAnsi="Calibri" w:cs="Calibri"/>
          <w:color w:val="000000"/>
          <w:sz w:val="22"/>
          <w:szCs w:val="22"/>
          <w:lang w:eastAsia="sk-SK"/>
        </w:rPr>
        <w:t>-</w:t>
      </w:r>
      <w:r w:rsidR="001201AC">
        <w:rPr>
          <w:rFonts w:ascii="Calibri" w:eastAsia="Times New Roman" w:hAnsi="Calibri" w:cs="Calibri"/>
          <w:color w:val="000000"/>
          <w:sz w:val="22"/>
          <w:szCs w:val="22"/>
          <w:lang w:eastAsia="sk-SK"/>
        </w:rPr>
        <w:t>5</w:t>
      </w:r>
      <w:r w:rsidR="00C16176">
        <w:rPr>
          <w:rFonts w:ascii="Calibri" w:eastAsia="Times New Roman" w:hAnsi="Calibri" w:cs="Calibri"/>
          <w:color w:val="000000"/>
          <w:sz w:val="22"/>
          <w:szCs w:val="22"/>
          <w:lang w:eastAsia="sk-SK"/>
        </w:rPr>
        <w:t xml:space="preserve"> </w:t>
      </w:r>
      <w:r w:rsidR="0006634B" w:rsidRPr="004B33D9">
        <w:rPr>
          <w:rFonts w:ascii="Calibri" w:eastAsia="Times New Roman" w:hAnsi="Calibri" w:cs="Calibri"/>
          <w:color w:val="000000"/>
          <w:sz w:val="22"/>
          <w:szCs w:val="22"/>
          <w:lang w:eastAsia="sk-SK"/>
        </w:rPr>
        <w:t>(</w:t>
      </w:r>
      <w:r w:rsidR="004B33D9" w:rsidRPr="004B33D9">
        <w:rPr>
          <w:rFonts w:ascii="Calibri" w:eastAsia="Times New Roman" w:hAnsi="Calibri" w:cs="Calibri"/>
          <w:color w:val="000000"/>
          <w:sz w:val="22"/>
          <w:szCs w:val="22"/>
          <w:lang w:eastAsia="sk-SK"/>
        </w:rPr>
        <w:t> </w:t>
      </w:r>
      <w:r w:rsidR="001201AC" w:rsidRPr="001201AC">
        <w:rPr>
          <w:rFonts w:ascii="Calibri" w:eastAsia="Times New Roman" w:hAnsi="Calibri" w:cs="Calibri"/>
          <w:color w:val="000000"/>
          <w:sz w:val="22"/>
          <w:szCs w:val="22"/>
          <w:lang w:eastAsia="sk-SK"/>
        </w:rPr>
        <w:t>Poľnohospodárske stroje</w:t>
      </w:r>
      <w:r w:rsidR="0006634B" w:rsidRPr="004B33D9">
        <w:rPr>
          <w:rFonts w:ascii="Calibri" w:eastAsia="Times New Roman" w:hAnsi="Calibri" w:cs="Calibri"/>
          <w:color w:val="000000"/>
          <w:sz w:val="22"/>
          <w:szCs w:val="22"/>
          <w:lang w:eastAsia="sk-SK"/>
        </w:rPr>
        <w:t>)</w:t>
      </w:r>
    </w:p>
    <w:p w14:paraId="2D9283D8" w14:textId="0337DE54"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proofErr w:type="spellStart"/>
      <w:r w:rsidR="00280798" w:rsidRPr="00484535">
        <w:rPr>
          <w:rFonts w:ascii="Times New Roman" w:hAnsi="Times New Roman" w:cs="Times New Roman"/>
        </w:rPr>
        <w:t>pod</w:t>
      </w:r>
      <w:r w:rsidRPr="00484535">
        <w:rPr>
          <w:rFonts w:ascii="Times New Roman" w:hAnsi="Times New Roman" w:cs="Times New Roman"/>
        </w:rPr>
        <w:t>opatrenie</w:t>
      </w:r>
      <w:proofErr w:type="spellEnd"/>
      <w:r w:rsidRPr="00484535">
        <w:rPr>
          <w:rFonts w:ascii="Times New Roman" w:hAnsi="Times New Roman" w:cs="Times New Roman"/>
        </w:rPr>
        <w:t xml:space="preserve"> </w:t>
      </w:r>
      <w:r w:rsidR="001201AC" w:rsidRPr="00CC2EB1">
        <w:rPr>
          <w:rFonts w:ascii="Times New Roman" w:hAnsi="Times New Roman" w:cs="Times New Roman"/>
        </w:rPr>
        <w:t>4.</w:t>
      </w:r>
      <w:r w:rsidR="001201AC">
        <w:rPr>
          <w:rFonts w:ascii="Times New Roman" w:hAnsi="Times New Roman" w:cs="Times New Roman"/>
        </w:rPr>
        <w:t>1</w:t>
      </w:r>
      <w:r w:rsidR="001201AC" w:rsidRPr="00CC2EB1">
        <w:rPr>
          <w:rFonts w:ascii="Times New Roman" w:hAnsi="Times New Roman" w:cs="Times New Roman"/>
        </w:rPr>
        <w:t xml:space="preserve">: </w:t>
      </w:r>
      <w:r w:rsidR="001201AC">
        <w:rPr>
          <w:rFonts w:cstheme="minorHAnsi"/>
          <w:b/>
          <w:bCs/>
          <w:color w:val="000000"/>
        </w:rPr>
        <w:t xml:space="preserve">Podpora na investície do </w:t>
      </w:r>
      <w:proofErr w:type="spellStart"/>
      <w:r w:rsidR="001201AC">
        <w:rPr>
          <w:rFonts w:cstheme="minorHAnsi"/>
          <w:b/>
          <w:bCs/>
          <w:color w:val="000000"/>
        </w:rPr>
        <w:t>poľnohodpodárskych</w:t>
      </w:r>
      <w:proofErr w:type="spellEnd"/>
      <w:r w:rsidR="001201AC">
        <w:rPr>
          <w:rFonts w:cstheme="minorHAnsi"/>
          <w:b/>
          <w:bCs/>
          <w:color w:val="000000"/>
        </w:rPr>
        <w:t xml:space="preserve"> podnikov</w:t>
      </w:r>
      <w:r w:rsidR="001201AC" w:rsidRPr="00CC2EB1">
        <w:rPr>
          <w:rFonts w:ascii="Times New Roman" w:hAnsi="Times New Roman" w:cs="Times New Roman"/>
        </w:rPr>
        <w:t>; oblasť</w:t>
      </w:r>
      <w:r w:rsidR="001201AC">
        <w:rPr>
          <w:rFonts w:ascii="Times New Roman" w:hAnsi="Times New Roman" w:cs="Times New Roman"/>
        </w:rPr>
        <w:t xml:space="preserve"> 1. </w:t>
      </w:r>
      <w:r w:rsidR="001201AC" w:rsidRPr="00280798">
        <w:rPr>
          <w:rFonts w:ascii="Times New Roman" w:hAnsi="Times New Roman" w:cs="Times New Roman"/>
          <w:b/>
        </w:rPr>
        <w:t>Špeciálna rastlinná výroba</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xml:space="preserve">,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7672CF95"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800966">
        <w:rPr>
          <w:rFonts w:ascii="Times New Roman" w:eastAsia="Times New Roman" w:hAnsi="Times New Roman" w:cs="Times New Roman"/>
          <w:b/>
          <w:sz w:val="24"/>
          <w:szCs w:val="24"/>
          <w:u w:val="single"/>
          <w:lang w:eastAsia="sk-SK"/>
        </w:rPr>
        <w:t>1</w:t>
      </w:r>
      <w:r w:rsidR="0049242E">
        <w:rPr>
          <w:rFonts w:ascii="Times New Roman" w:eastAsia="Times New Roman" w:hAnsi="Times New Roman" w:cs="Times New Roman"/>
          <w:b/>
          <w:sz w:val="24"/>
          <w:szCs w:val="24"/>
          <w:u w:val="single"/>
          <w:lang w:eastAsia="sk-SK"/>
        </w:rPr>
        <w:t>9</w:t>
      </w:r>
      <w:r w:rsidR="004B33D9">
        <w:rPr>
          <w:rFonts w:ascii="Times New Roman" w:eastAsia="Times New Roman" w:hAnsi="Times New Roman" w:cs="Times New Roman"/>
          <w:b/>
          <w:sz w:val="24"/>
          <w:szCs w:val="24"/>
          <w:u w:val="single"/>
          <w:lang w:eastAsia="sk-SK"/>
        </w:rPr>
        <w:t>.</w:t>
      </w:r>
      <w:r w:rsidR="0049242E">
        <w:rPr>
          <w:rFonts w:ascii="Times New Roman" w:eastAsia="Times New Roman" w:hAnsi="Times New Roman" w:cs="Times New Roman"/>
          <w:b/>
          <w:sz w:val="24"/>
          <w:szCs w:val="24"/>
          <w:u w:val="single"/>
          <w:lang w:eastAsia="sk-SK"/>
        </w:rPr>
        <w:t>03</w:t>
      </w:r>
      <w:r w:rsidR="00F67DE0" w:rsidRPr="00CC1DDD">
        <w:rPr>
          <w:rFonts w:ascii="Times New Roman" w:eastAsia="Times New Roman" w:hAnsi="Times New Roman" w:cs="Times New Roman"/>
          <w:b/>
          <w:sz w:val="24"/>
          <w:szCs w:val="24"/>
          <w:u w:val="single"/>
          <w:lang w:eastAsia="sk-SK"/>
        </w:rPr>
        <w:t>.202</w:t>
      </w:r>
      <w:r w:rsidR="0049242E">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639889A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6DE4A4F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oprávnení dodávať tovar, uskutočňovať stavebné práce alebo poskytovať službu (</w:t>
      </w:r>
      <w:r w:rsidRPr="00B90BD1">
        <w:rPr>
          <w:rFonts w:ascii="Times New Roman" w:hAnsi="Times New Roman" w:cs="Times New Roman"/>
          <w:b/>
          <w:bCs/>
          <w:u w:val="single"/>
        </w:rPr>
        <w:t>výpis z obchodného registra</w:t>
      </w:r>
      <w:r w:rsidRPr="00CC2EB1">
        <w:rPr>
          <w:rFonts w:ascii="Times New Roman" w:hAnsi="Times New Roman" w:cs="Times New Roman"/>
        </w:rPr>
        <w:t xml:space="preserve">), </w:t>
      </w:r>
    </w:p>
    <w:p w14:paraId="7798F8B5"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na majetok potenciálneho dodávateľa nie je vyhlásený konkurz, nie je v reštrukturalizácii, nie je v likvidácii (</w:t>
      </w:r>
      <w:r w:rsidRPr="00B90BD1">
        <w:rPr>
          <w:rFonts w:ascii="Times New Roman" w:hAnsi="Times New Roman" w:cs="Times New Roman"/>
          <w:b/>
          <w:bCs/>
          <w:u w:val="single"/>
        </w:rPr>
        <w:t>potvrdenie príslušného okresného súdu</w:t>
      </w:r>
      <w:r w:rsidRPr="00CC2EB1">
        <w:rPr>
          <w:rFonts w:ascii="Times New Roman" w:hAnsi="Times New Roman" w:cs="Times New Roman"/>
        </w:rPr>
        <w:t xml:space="preserve">), </w:t>
      </w:r>
    </w:p>
    <w:p w14:paraId="428A3077"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neporušil v predchádzajúcich 3 rokoch od vyhlásenia Výzvy na predloženie cenovej ponuky zákaz nelegálnej práce a nelegálneho zamestnávania (</w:t>
      </w:r>
      <w:r w:rsidRPr="00B90BD1">
        <w:rPr>
          <w:rFonts w:ascii="Times New Roman" w:hAnsi="Times New Roman" w:cs="Times New Roman"/>
          <w:b/>
          <w:bCs/>
          <w:u w:val="single"/>
        </w:rPr>
        <w:t>potvrdenie príslušného inšpektorátu prácu</w:t>
      </w:r>
      <w:r w:rsidRPr="00CC2EB1">
        <w:rPr>
          <w:rFonts w:ascii="Times New Roman" w:hAnsi="Times New Roman" w:cs="Times New Roman"/>
        </w:rPr>
        <w:t xml:space="preserve">), </w:t>
      </w:r>
    </w:p>
    <w:p w14:paraId="4A7210A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B90BD1">
        <w:rPr>
          <w:rFonts w:ascii="Times New Roman" w:hAnsi="Times New Roman" w:cs="Times New Roman"/>
          <w:b/>
          <w:bCs/>
          <w:u w:val="single"/>
        </w:rPr>
        <w:t>výpis z registra trestov</w:t>
      </w:r>
      <w:r w:rsidRPr="00CC2EB1">
        <w:rPr>
          <w:rFonts w:ascii="Times New Roman" w:hAnsi="Times New Roman" w:cs="Times New Roman"/>
        </w:rPr>
        <w:t xml:space="preserve">). </w:t>
      </w:r>
    </w:p>
    <w:p w14:paraId="14F6E00B" w14:textId="77777777" w:rsidR="005422D5" w:rsidRDefault="005422D5" w:rsidP="0070641A">
      <w:pPr>
        <w:spacing w:after="0" w:line="240" w:lineRule="auto"/>
        <w:ind w:left="708" w:hanging="566"/>
        <w:jc w:val="both"/>
        <w:rPr>
          <w:rFonts w:ascii="Times New Roman" w:hAnsi="Times New Roman" w:cs="Times New Roman"/>
        </w:rPr>
      </w:pPr>
    </w:p>
    <w:p w14:paraId="5DFDD0F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6D47C005"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a</w:t>
      </w:r>
      <w:r w:rsidRPr="00B90BD1">
        <w:rPr>
          <w:rFonts w:ascii="Times New Roman" w:hAnsi="Times New Roman" w:cs="Times New Roman"/>
          <w:u w:val="single"/>
        </w:rPr>
        <w:t xml:space="preserve">) </w:t>
      </w:r>
      <w:r w:rsidRPr="00B90BD1">
        <w:rPr>
          <w:rFonts w:ascii="Times New Roman" w:hAnsi="Times New Roman" w:cs="Times New Roman"/>
          <w:b/>
          <w:u w:val="single"/>
        </w:rPr>
        <w:t>čestným vyhlásením</w:t>
      </w:r>
      <w:r w:rsidRPr="00CC2EB1">
        <w:rPr>
          <w:rFonts w:ascii="Times New Roman" w:hAnsi="Times New Roman" w:cs="Times New Roman"/>
        </w:rPr>
        <w:t xml:space="preserve"> alebo </w:t>
      </w:r>
    </w:p>
    <w:p w14:paraId="749E638B"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w:t>
      </w:r>
      <w:r w:rsidRPr="00B90BD1">
        <w:rPr>
          <w:rFonts w:ascii="Times New Roman" w:hAnsi="Times New Roman" w:cs="Times New Roman"/>
          <w:b/>
          <w:bCs/>
          <w:u w:val="single"/>
        </w:rPr>
        <w:t>zaregistrovaní sa v zozname hospodárskych subjektov</w:t>
      </w:r>
      <w:r w:rsidRPr="00CC2EB1">
        <w:rPr>
          <w:rFonts w:ascii="Times New Roman" w:hAnsi="Times New Roman" w:cs="Times New Roman"/>
        </w:rPr>
        <w:t xml:space="preserve"> spolu s platnou registráciou vedeným Úradom pre verejné obstarávanie alebo </w:t>
      </w:r>
    </w:p>
    <w:p w14:paraId="7B5DC2B4"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B90BD1">
        <w:rPr>
          <w:rFonts w:ascii="Times New Roman" w:hAnsi="Times New Roman" w:cs="Times New Roman"/>
          <w:b/>
          <w:bCs/>
          <w:u w:val="single"/>
        </w:rPr>
        <w:t>povinný pred podpisom zmluvy predložiť všetky doklady, ktoré predbežne nahradil čestným vyhlásením</w:t>
      </w:r>
      <w:r w:rsidRPr="00CC2EB1">
        <w:rPr>
          <w:rFonts w:ascii="Times New Roman" w:hAnsi="Times New Roman" w:cs="Times New Roman"/>
        </w:rPr>
        <w:t xml:space="preserve">. </w:t>
      </w:r>
    </w:p>
    <w:p w14:paraId="5703734B" w14:textId="104C449A"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B90BD1">
        <w:rPr>
          <w:rFonts w:ascii="Times New Roman" w:hAnsi="Times New Roman" w:cs="Times New Roman"/>
        </w:rPr>
        <w:t xml:space="preserve"> </w:t>
      </w:r>
      <w:r w:rsidR="0046064F" w:rsidRPr="00B90BD1">
        <w:rPr>
          <w:rFonts w:ascii="Times New Roman" w:hAnsi="Times New Roman" w:cs="Times New Roman"/>
          <w:b/>
          <w:u w:val="single"/>
        </w:rPr>
        <w:t>nevyžaduje sa.</w:t>
      </w:r>
    </w:p>
    <w:p w14:paraId="3A6AE07C" w14:textId="77777777" w:rsidR="00C5369E" w:rsidRPr="00CC2EB1" w:rsidRDefault="00C5369E" w:rsidP="0070641A">
      <w:pPr>
        <w:spacing w:after="0" w:line="240" w:lineRule="auto"/>
        <w:ind w:left="708"/>
        <w:jc w:val="both"/>
        <w:rPr>
          <w:rFonts w:ascii="Times New Roman" w:hAnsi="Times New Roman" w:cs="Times New Roman"/>
        </w:rPr>
      </w:pPr>
    </w:p>
    <w:p w14:paraId="3132BF87" w14:textId="77777777"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w:t>
      </w:r>
      <w:r w:rsidRPr="005422D5">
        <w:rPr>
          <w:rFonts w:ascii="Times New Roman" w:hAnsi="Times New Roman" w:cs="Times New Roman"/>
        </w:rPr>
        <w:lastRenderedPageBreak/>
        <w:t xml:space="preserve">uchádzač je na základe požiadania obstarávateľa </w:t>
      </w:r>
      <w:r w:rsidRPr="00BC7292">
        <w:rPr>
          <w:rFonts w:ascii="Times New Roman" w:hAnsi="Times New Roman" w:cs="Times New Roman"/>
          <w:b/>
          <w:bCs/>
          <w:u w:val="single"/>
        </w:rPr>
        <w:t>povinný pred podpisom zmluvy predložiť všetky doklady, ktoré predbežne nahradil čestným vyhlásením</w:t>
      </w:r>
      <w:r w:rsidRPr="005422D5">
        <w:rPr>
          <w:rFonts w:ascii="Times New Roman" w:hAnsi="Times New Roman" w:cs="Times New Roman"/>
        </w:rPr>
        <w:t>.</w:t>
      </w:r>
    </w:p>
    <w:p w14:paraId="02EA66A7" w14:textId="77777777" w:rsidR="005422D5" w:rsidRPr="00CC2EB1" w:rsidRDefault="005422D5" w:rsidP="005422D5">
      <w:pPr>
        <w:spacing w:after="0" w:line="240" w:lineRule="auto"/>
        <w:ind w:left="142"/>
        <w:jc w:val="both"/>
        <w:rPr>
          <w:rFonts w:ascii="Times New Roman" w:hAnsi="Times New Roman" w:cs="Times New Roman"/>
        </w:rPr>
      </w:pPr>
    </w:p>
    <w:p w14:paraId="7570C884"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potencionálny dodávateľ </w:t>
      </w:r>
      <w:r w:rsidRPr="00BC7292">
        <w:rPr>
          <w:rFonts w:ascii="Times New Roman" w:hAnsi="Times New Roman" w:cs="Times New Roman"/>
          <w:u w:val="single"/>
        </w:rPr>
        <w:t>nemá sídlo v Slovenskej republike</w:t>
      </w:r>
      <w:r w:rsidRPr="00CC2EB1">
        <w:rPr>
          <w:rFonts w:ascii="Times New Roman" w:hAnsi="Times New Roman" w:cs="Times New Roman"/>
        </w:rPr>
        <w:t xml:space="preserve"> a krajina jeho sídla nevydáva niektoré z dokladov uvedených v bode 4.1. a 4.2. alebo nevydáva ani rovnocenné doklady, </w:t>
      </w:r>
      <w:r w:rsidRPr="00BC7292">
        <w:rPr>
          <w:rFonts w:ascii="Times New Roman" w:hAnsi="Times New Roman" w:cs="Times New Roman"/>
          <w:b/>
          <w:bCs/>
          <w:u w:val="single"/>
        </w:rPr>
        <w:t>možno ich nahradiť čestným vyhlásením</w:t>
      </w:r>
      <w:r w:rsidRPr="00CC2EB1">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4B6251B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02377C">
        <w:rPr>
          <w:rFonts w:ascii="Times New Roman" w:hAnsi="Times New Roman" w:cs="Times New Roman"/>
          <w:b/>
          <w:bCs/>
        </w:rPr>
        <w:t>4</w:t>
      </w:r>
      <w:r w:rsidR="00F0397A" w:rsidRPr="00B5164A">
        <w:rPr>
          <w:rFonts w:ascii="Times New Roman" w:hAnsi="Times New Roman" w:cs="Times New Roman"/>
          <w:b/>
          <w:bCs/>
        </w:rPr>
        <w:t xml:space="preserve"> mesiac</w:t>
      </w:r>
      <w:r w:rsidR="0002377C">
        <w:rPr>
          <w:rFonts w:ascii="Times New Roman" w:hAnsi="Times New Roman" w:cs="Times New Roman"/>
          <w:b/>
          <w:bCs/>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C9EAADA"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49242E">
        <w:rPr>
          <w:rFonts w:ascii="Times New Roman" w:hAnsi="Times New Roman" w:cs="Times New Roman"/>
          <w:b/>
        </w:rPr>
        <w:t>6</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w:t>
      </w:r>
      <w:proofErr w:type="spellStart"/>
      <w:r w:rsidRPr="00CC2EB1">
        <w:rPr>
          <w:rFonts w:ascii="Times New Roman" w:hAnsi="Times New Roman" w:cs="Times New Roman"/>
        </w:rPr>
        <w:t>t.j</w:t>
      </w:r>
      <w:proofErr w:type="spellEnd"/>
      <w:r w:rsidRPr="00CC2EB1">
        <w:rPr>
          <w:rFonts w:ascii="Times New Roman" w:hAnsi="Times New Roman" w:cs="Times New Roman"/>
        </w:rPr>
        <w:t xml:space="preserve">.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2FF1D4AE"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800966">
        <w:rPr>
          <w:rFonts w:ascii="Times New Roman" w:eastAsia="Times New Roman" w:hAnsi="Times New Roman" w:cs="Times New Roman"/>
          <w:b/>
          <w:sz w:val="24"/>
          <w:szCs w:val="24"/>
          <w:u w:val="single"/>
          <w:lang w:eastAsia="sk-SK"/>
        </w:rPr>
        <w:t>1</w:t>
      </w:r>
      <w:r w:rsidR="0049242E">
        <w:rPr>
          <w:rFonts w:ascii="Times New Roman" w:eastAsia="Times New Roman" w:hAnsi="Times New Roman" w:cs="Times New Roman"/>
          <w:b/>
          <w:sz w:val="24"/>
          <w:szCs w:val="24"/>
          <w:u w:val="single"/>
          <w:lang w:eastAsia="sk-SK"/>
        </w:rPr>
        <w:t>9</w:t>
      </w:r>
      <w:r w:rsidR="00C64336" w:rsidRPr="00CC1DDD">
        <w:rPr>
          <w:rFonts w:ascii="Times New Roman" w:eastAsia="Times New Roman" w:hAnsi="Times New Roman" w:cs="Times New Roman"/>
          <w:b/>
          <w:sz w:val="24"/>
          <w:szCs w:val="24"/>
          <w:u w:val="single"/>
          <w:lang w:eastAsia="sk-SK"/>
        </w:rPr>
        <w:t>.</w:t>
      </w:r>
      <w:r w:rsidR="0049242E">
        <w:rPr>
          <w:rFonts w:ascii="Times New Roman" w:eastAsia="Times New Roman" w:hAnsi="Times New Roman" w:cs="Times New Roman"/>
          <w:b/>
          <w:sz w:val="24"/>
          <w:szCs w:val="24"/>
          <w:u w:val="single"/>
          <w:lang w:eastAsia="sk-SK"/>
        </w:rPr>
        <w:t>03</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9242E">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ED7291">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DBF4" w14:textId="77777777" w:rsidR="00ED7291" w:rsidRDefault="00ED7291" w:rsidP="008740BA">
      <w:pPr>
        <w:spacing w:after="0" w:line="240" w:lineRule="auto"/>
      </w:pPr>
      <w:r>
        <w:separator/>
      </w:r>
    </w:p>
  </w:endnote>
  <w:endnote w:type="continuationSeparator" w:id="0">
    <w:p w14:paraId="666F0D77" w14:textId="77777777" w:rsidR="00ED7291" w:rsidRDefault="00ED729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4183" w14:textId="77777777" w:rsidR="00ED7291" w:rsidRDefault="00ED7291" w:rsidP="008740BA">
      <w:pPr>
        <w:spacing w:after="0" w:line="240" w:lineRule="auto"/>
      </w:pPr>
      <w:r>
        <w:separator/>
      </w:r>
    </w:p>
  </w:footnote>
  <w:footnote w:type="continuationSeparator" w:id="0">
    <w:p w14:paraId="4E952C37" w14:textId="77777777" w:rsidR="00ED7291" w:rsidRDefault="00ED7291"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9242E"/>
    <w:rsid w:val="004B33D9"/>
    <w:rsid w:val="004C0CDA"/>
    <w:rsid w:val="004D6EC8"/>
    <w:rsid w:val="004D7933"/>
    <w:rsid w:val="005422D5"/>
    <w:rsid w:val="0055035E"/>
    <w:rsid w:val="005531A6"/>
    <w:rsid w:val="00553A5E"/>
    <w:rsid w:val="00555DDC"/>
    <w:rsid w:val="00556AB9"/>
    <w:rsid w:val="00564E2B"/>
    <w:rsid w:val="00570092"/>
    <w:rsid w:val="005768E4"/>
    <w:rsid w:val="005A0B72"/>
    <w:rsid w:val="005B1E83"/>
    <w:rsid w:val="005B5889"/>
    <w:rsid w:val="005C7098"/>
    <w:rsid w:val="00601742"/>
    <w:rsid w:val="00614A93"/>
    <w:rsid w:val="0063120B"/>
    <w:rsid w:val="006544C6"/>
    <w:rsid w:val="006719FC"/>
    <w:rsid w:val="00680402"/>
    <w:rsid w:val="006A773D"/>
    <w:rsid w:val="006B0754"/>
    <w:rsid w:val="006B40C7"/>
    <w:rsid w:val="00701763"/>
    <w:rsid w:val="0070641A"/>
    <w:rsid w:val="00785E99"/>
    <w:rsid w:val="00791919"/>
    <w:rsid w:val="007D0061"/>
    <w:rsid w:val="007D00D0"/>
    <w:rsid w:val="007D2847"/>
    <w:rsid w:val="007F1CEE"/>
    <w:rsid w:val="00800966"/>
    <w:rsid w:val="0083764D"/>
    <w:rsid w:val="00851B45"/>
    <w:rsid w:val="0086644C"/>
    <w:rsid w:val="008740BA"/>
    <w:rsid w:val="0088312A"/>
    <w:rsid w:val="00897990"/>
    <w:rsid w:val="008A41E3"/>
    <w:rsid w:val="008A438C"/>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A1D18"/>
    <w:rsid w:val="00AC7602"/>
    <w:rsid w:val="00AD1B4D"/>
    <w:rsid w:val="00AD64D9"/>
    <w:rsid w:val="00AE3923"/>
    <w:rsid w:val="00AE412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56C5"/>
    <w:rsid w:val="00C05A19"/>
    <w:rsid w:val="00C070DC"/>
    <w:rsid w:val="00C16176"/>
    <w:rsid w:val="00C44FFD"/>
    <w:rsid w:val="00C5369E"/>
    <w:rsid w:val="00C64336"/>
    <w:rsid w:val="00C66510"/>
    <w:rsid w:val="00C8105A"/>
    <w:rsid w:val="00CC1DDD"/>
    <w:rsid w:val="00CC2EB1"/>
    <w:rsid w:val="00D07C53"/>
    <w:rsid w:val="00D13075"/>
    <w:rsid w:val="00D32EB2"/>
    <w:rsid w:val="00D408A1"/>
    <w:rsid w:val="00D672D6"/>
    <w:rsid w:val="00D7453E"/>
    <w:rsid w:val="00DC5171"/>
    <w:rsid w:val="00DF539E"/>
    <w:rsid w:val="00E03E08"/>
    <w:rsid w:val="00E14BEB"/>
    <w:rsid w:val="00E247E9"/>
    <w:rsid w:val="00E318A8"/>
    <w:rsid w:val="00E474C2"/>
    <w:rsid w:val="00E514F1"/>
    <w:rsid w:val="00E67039"/>
    <w:rsid w:val="00E72588"/>
    <w:rsid w:val="00E751AB"/>
    <w:rsid w:val="00E873E4"/>
    <w:rsid w:val="00E91538"/>
    <w:rsid w:val="00E94167"/>
    <w:rsid w:val="00EA5764"/>
    <w:rsid w:val="00ED7291"/>
    <w:rsid w:val="00EE705A"/>
    <w:rsid w:val="00F014C2"/>
    <w:rsid w:val="00F0397A"/>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4182</Words>
  <Characters>23844</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60</cp:revision>
  <dcterms:created xsi:type="dcterms:W3CDTF">2023-06-27T10:29:00Z</dcterms:created>
  <dcterms:modified xsi:type="dcterms:W3CDTF">2024-03-07T08:40:00Z</dcterms:modified>
</cp:coreProperties>
</file>