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D90B" w14:textId="03EA3FDC" w:rsidR="00B17A05" w:rsidRPr="008A76C7" w:rsidRDefault="007B7A36" w:rsidP="007B7A36">
      <w:pPr>
        <w:spacing w:after="0" w:line="240" w:lineRule="auto"/>
        <w:jc w:val="center"/>
        <w:rPr>
          <w:rFonts w:cstheme="minorHAnsi"/>
          <w:b/>
          <w:lang w:val="sk-SK"/>
        </w:rPr>
      </w:pPr>
      <w:r w:rsidRPr="008A76C7">
        <w:rPr>
          <w:rFonts w:cstheme="minorHAnsi"/>
          <w:b/>
          <w:lang w:val="sk-SK"/>
        </w:rPr>
        <w:t>KÚPNA ZMLUVA</w:t>
      </w:r>
      <w:r w:rsidR="00C57685" w:rsidRPr="008A76C7">
        <w:rPr>
          <w:rFonts w:cstheme="minorHAnsi"/>
          <w:b/>
          <w:lang w:val="sk-SK"/>
        </w:rPr>
        <w:t xml:space="preserve"> č. </w:t>
      </w:r>
    </w:p>
    <w:p w14:paraId="70C05415" w14:textId="77777777" w:rsidR="007B7A36" w:rsidRPr="008A76C7" w:rsidRDefault="007B7A36" w:rsidP="007B7A36">
      <w:pPr>
        <w:spacing w:after="0" w:line="240" w:lineRule="auto"/>
        <w:jc w:val="center"/>
        <w:rPr>
          <w:rFonts w:cstheme="minorHAnsi"/>
          <w:lang w:val="sk-SK"/>
        </w:rPr>
      </w:pPr>
      <w:r w:rsidRPr="008A76C7">
        <w:rPr>
          <w:rFonts w:cstheme="minorHAnsi"/>
          <w:lang w:val="sk-SK"/>
        </w:rPr>
        <w:t xml:space="preserve">uzavretá podľa ustanovení §409 a nasl. Zákona č. 513/1991 Zb. Obchodný zákonník </w:t>
      </w:r>
    </w:p>
    <w:p w14:paraId="1D66A8B6" w14:textId="77777777" w:rsidR="007B7A36" w:rsidRPr="008A76C7" w:rsidRDefault="007B7A36" w:rsidP="007B7A36">
      <w:pPr>
        <w:spacing w:after="0" w:line="240" w:lineRule="auto"/>
        <w:jc w:val="center"/>
        <w:rPr>
          <w:rFonts w:cstheme="minorHAnsi"/>
          <w:lang w:val="sk-SK"/>
        </w:rPr>
      </w:pPr>
      <w:r w:rsidRPr="008A76C7">
        <w:rPr>
          <w:rFonts w:cstheme="minorHAnsi"/>
          <w:lang w:val="sk-SK"/>
        </w:rPr>
        <w:t>v znení neskorších predpisov</w:t>
      </w:r>
    </w:p>
    <w:p w14:paraId="066303FF" w14:textId="77777777" w:rsidR="007B7A36" w:rsidRPr="008A76C7" w:rsidRDefault="007B7A36" w:rsidP="007B7A36">
      <w:pPr>
        <w:spacing w:after="0" w:line="240" w:lineRule="auto"/>
        <w:jc w:val="center"/>
        <w:rPr>
          <w:rFonts w:cstheme="minorHAnsi"/>
          <w:lang w:val="sk-SK"/>
        </w:rPr>
      </w:pPr>
      <w:r w:rsidRPr="008A76C7">
        <w:rPr>
          <w:rFonts w:cstheme="minorHAnsi"/>
          <w:lang w:val="sk-SK"/>
        </w:rPr>
        <w:t>(ďalej len „zmluva“)</w:t>
      </w:r>
    </w:p>
    <w:p w14:paraId="1F9CF1C1" w14:textId="77777777" w:rsidR="007B7A36" w:rsidRPr="008A76C7" w:rsidRDefault="007B7A36" w:rsidP="007B7A36">
      <w:pPr>
        <w:spacing w:after="0" w:line="240" w:lineRule="auto"/>
        <w:rPr>
          <w:rFonts w:cstheme="minorHAnsi"/>
          <w:lang w:val="sk-SK"/>
        </w:rPr>
      </w:pPr>
    </w:p>
    <w:p w14:paraId="62F341B8" w14:textId="77777777" w:rsidR="007B7A36" w:rsidRPr="008A76C7" w:rsidRDefault="007B7A36" w:rsidP="007B7A36">
      <w:pPr>
        <w:spacing w:after="0" w:line="240" w:lineRule="auto"/>
        <w:rPr>
          <w:rFonts w:cstheme="minorHAnsi"/>
          <w:lang w:val="sk-SK"/>
        </w:rPr>
      </w:pPr>
    </w:p>
    <w:p w14:paraId="292D0A0F" w14:textId="77777777" w:rsidR="007B7A36" w:rsidRPr="008A76C7" w:rsidRDefault="007B7A36" w:rsidP="007B7A36">
      <w:pPr>
        <w:spacing w:after="0" w:line="240" w:lineRule="auto"/>
        <w:rPr>
          <w:rFonts w:cstheme="minorHAnsi"/>
          <w:b/>
          <w:lang w:val="sk-SK"/>
        </w:rPr>
      </w:pPr>
      <w:r w:rsidRPr="008A76C7">
        <w:rPr>
          <w:rFonts w:cstheme="minorHAnsi"/>
          <w:b/>
          <w:lang w:val="sk-SK"/>
        </w:rPr>
        <w:t>Zmluvné strany</w:t>
      </w:r>
    </w:p>
    <w:p w14:paraId="3FE7AF9A" w14:textId="77777777" w:rsidR="007B7A36" w:rsidRPr="008A76C7" w:rsidRDefault="007B7A36" w:rsidP="007B7A36">
      <w:pPr>
        <w:spacing w:after="0" w:line="240" w:lineRule="auto"/>
        <w:rPr>
          <w:rFonts w:cstheme="minorHAnsi"/>
          <w:lang w:val="sk-SK"/>
        </w:rPr>
      </w:pPr>
    </w:p>
    <w:p w14:paraId="36486BBB" w14:textId="77777777" w:rsidR="007B7A36" w:rsidRPr="008A76C7" w:rsidRDefault="007B7A36" w:rsidP="007B7A36">
      <w:pPr>
        <w:spacing w:after="0" w:line="240" w:lineRule="auto"/>
        <w:rPr>
          <w:rFonts w:cstheme="minorHAnsi"/>
          <w:lang w:val="sk-SK"/>
        </w:rPr>
      </w:pPr>
      <w:r w:rsidRPr="008A76C7">
        <w:rPr>
          <w:rFonts w:cstheme="minorHAnsi"/>
          <w:b/>
          <w:lang w:val="sk-SK"/>
        </w:rPr>
        <w:t>Predávajúci:</w:t>
      </w:r>
      <w:r w:rsidRPr="008A76C7">
        <w:rPr>
          <w:rFonts w:cstheme="minorHAnsi"/>
          <w:lang w:val="sk-SK"/>
        </w:rPr>
        <w:tab/>
      </w:r>
      <w:r w:rsidRPr="008A76C7">
        <w:rPr>
          <w:rFonts w:cstheme="minorHAnsi"/>
          <w:lang w:val="sk-SK"/>
        </w:rPr>
        <w:tab/>
        <w:t>...........................................................</w:t>
      </w:r>
    </w:p>
    <w:p w14:paraId="1359B509" w14:textId="77777777" w:rsidR="007B7A36" w:rsidRPr="008A76C7" w:rsidRDefault="007B7A36" w:rsidP="007B7A36">
      <w:pPr>
        <w:spacing w:after="0" w:line="240" w:lineRule="auto"/>
        <w:rPr>
          <w:rFonts w:cstheme="minorHAnsi"/>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t>...........................................................</w:t>
      </w:r>
    </w:p>
    <w:p w14:paraId="7382D469" w14:textId="77777777" w:rsidR="007B7A36" w:rsidRPr="008A76C7" w:rsidRDefault="007B7A36" w:rsidP="007B7A36">
      <w:pPr>
        <w:spacing w:after="0" w:line="240" w:lineRule="auto"/>
        <w:rPr>
          <w:rFonts w:cstheme="minorHAnsi"/>
          <w:lang w:val="sk-SK"/>
        </w:rPr>
      </w:pPr>
      <w:r w:rsidRPr="008A76C7">
        <w:rPr>
          <w:rFonts w:cstheme="minorHAnsi"/>
          <w:lang w:val="sk-SK"/>
        </w:rPr>
        <w:t>IČO:</w:t>
      </w:r>
      <w:r w:rsidRPr="008A76C7">
        <w:rPr>
          <w:rFonts w:cstheme="minorHAnsi"/>
          <w:lang w:val="sk-SK"/>
        </w:rPr>
        <w:tab/>
      </w:r>
      <w:r w:rsidRPr="008A76C7">
        <w:rPr>
          <w:rFonts w:cstheme="minorHAnsi"/>
          <w:lang w:val="sk-SK"/>
        </w:rPr>
        <w:tab/>
      </w:r>
      <w:r w:rsidRPr="008A76C7">
        <w:rPr>
          <w:rFonts w:cstheme="minorHAnsi"/>
          <w:lang w:val="sk-SK"/>
        </w:rPr>
        <w:tab/>
        <w:t>...........................................................</w:t>
      </w:r>
    </w:p>
    <w:p w14:paraId="7D1BBE8C" w14:textId="77777777" w:rsidR="007B7A36" w:rsidRPr="008A76C7" w:rsidRDefault="007B7A36" w:rsidP="007B7A36">
      <w:pPr>
        <w:spacing w:after="0" w:line="240" w:lineRule="auto"/>
        <w:rPr>
          <w:rFonts w:cstheme="minorHAnsi"/>
          <w:lang w:val="sk-SK"/>
        </w:rPr>
      </w:pPr>
      <w:r w:rsidRPr="008A76C7">
        <w:rPr>
          <w:rFonts w:cstheme="minorHAnsi"/>
          <w:lang w:val="sk-SK"/>
        </w:rPr>
        <w:t>DIČ:</w:t>
      </w:r>
      <w:r w:rsidRPr="008A76C7">
        <w:rPr>
          <w:rFonts w:cstheme="minorHAnsi"/>
          <w:lang w:val="sk-SK"/>
        </w:rPr>
        <w:tab/>
      </w:r>
      <w:r w:rsidRPr="008A76C7">
        <w:rPr>
          <w:rFonts w:cstheme="minorHAnsi"/>
          <w:lang w:val="sk-SK"/>
        </w:rPr>
        <w:tab/>
      </w:r>
      <w:r w:rsidRPr="008A76C7">
        <w:rPr>
          <w:rFonts w:cstheme="minorHAnsi"/>
          <w:lang w:val="sk-SK"/>
        </w:rPr>
        <w:tab/>
        <w:t>...........................................................</w:t>
      </w:r>
    </w:p>
    <w:p w14:paraId="2C69EB2F" w14:textId="77777777" w:rsidR="007B7A36" w:rsidRPr="008A76C7" w:rsidRDefault="007B7A36" w:rsidP="007B7A36">
      <w:pPr>
        <w:spacing w:after="0" w:line="240" w:lineRule="auto"/>
        <w:rPr>
          <w:rFonts w:cstheme="minorHAnsi"/>
          <w:lang w:val="sk-SK"/>
        </w:rPr>
      </w:pPr>
      <w:r w:rsidRPr="008A76C7">
        <w:rPr>
          <w:rFonts w:cstheme="minorHAnsi"/>
          <w:lang w:val="sk-SK"/>
        </w:rPr>
        <w:t>IČ DPH:</w:t>
      </w:r>
      <w:r w:rsidRPr="008A76C7">
        <w:rPr>
          <w:rFonts w:cstheme="minorHAnsi"/>
          <w:lang w:val="sk-SK"/>
        </w:rPr>
        <w:tab/>
      </w:r>
      <w:r w:rsidRPr="008A76C7">
        <w:rPr>
          <w:rFonts w:cstheme="minorHAnsi"/>
          <w:lang w:val="sk-SK"/>
        </w:rPr>
        <w:tab/>
      </w:r>
      <w:r w:rsidRPr="008A76C7">
        <w:rPr>
          <w:rFonts w:cstheme="minorHAnsi"/>
          <w:lang w:val="sk-SK"/>
        </w:rPr>
        <w:tab/>
        <w:t>...........................................................</w:t>
      </w:r>
    </w:p>
    <w:p w14:paraId="76703A52" w14:textId="77777777" w:rsidR="007B7A36" w:rsidRPr="008A76C7" w:rsidRDefault="007B7A36" w:rsidP="007B7A36">
      <w:pPr>
        <w:spacing w:after="0" w:line="240" w:lineRule="auto"/>
        <w:rPr>
          <w:rFonts w:cstheme="minorHAnsi"/>
          <w:lang w:val="sk-SK"/>
        </w:rPr>
      </w:pPr>
      <w:r w:rsidRPr="008A76C7">
        <w:rPr>
          <w:rFonts w:cstheme="minorHAnsi"/>
          <w:lang w:val="sk-SK"/>
        </w:rPr>
        <w:t>Bankové spojenie:</w:t>
      </w:r>
      <w:r w:rsidRPr="008A76C7">
        <w:rPr>
          <w:rFonts w:cstheme="minorHAnsi"/>
          <w:lang w:val="sk-SK"/>
        </w:rPr>
        <w:tab/>
        <w:t>...........................................................</w:t>
      </w:r>
    </w:p>
    <w:p w14:paraId="4A7A4A3C" w14:textId="77777777" w:rsidR="007B7A36" w:rsidRPr="008A76C7" w:rsidRDefault="007B7A36" w:rsidP="007B7A36">
      <w:pPr>
        <w:spacing w:after="0" w:line="240" w:lineRule="auto"/>
        <w:rPr>
          <w:rFonts w:cstheme="minorHAnsi"/>
          <w:lang w:val="sk-SK"/>
        </w:rPr>
      </w:pPr>
      <w:r w:rsidRPr="008A76C7">
        <w:rPr>
          <w:rFonts w:cstheme="minorHAnsi"/>
          <w:lang w:val="sk-SK"/>
        </w:rPr>
        <w:t>IBAN:</w:t>
      </w:r>
      <w:r w:rsidRPr="008A76C7">
        <w:rPr>
          <w:rFonts w:cstheme="minorHAnsi"/>
          <w:lang w:val="sk-SK"/>
        </w:rPr>
        <w:tab/>
      </w:r>
      <w:r w:rsidRPr="008A76C7">
        <w:rPr>
          <w:rFonts w:cstheme="minorHAnsi"/>
          <w:lang w:val="sk-SK"/>
        </w:rPr>
        <w:tab/>
      </w:r>
      <w:r w:rsidRPr="008A76C7">
        <w:rPr>
          <w:rFonts w:cstheme="minorHAnsi"/>
          <w:lang w:val="sk-SK"/>
        </w:rPr>
        <w:tab/>
        <w:t>...........................................................</w:t>
      </w:r>
    </w:p>
    <w:p w14:paraId="507EAFBF" w14:textId="77777777" w:rsidR="007B7A36" w:rsidRPr="008A76C7" w:rsidRDefault="007B7A36" w:rsidP="007B7A36">
      <w:pPr>
        <w:spacing w:after="0" w:line="240" w:lineRule="auto"/>
        <w:rPr>
          <w:rFonts w:cstheme="minorHAnsi"/>
          <w:lang w:val="sk-SK"/>
        </w:rPr>
      </w:pPr>
      <w:r w:rsidRPr="008A76C7">
        <w:rPr>
          <w:rFonts w:cstheme="minorHAnsi"/>
          <w:lang w:val="sk-SK"/>
        </w:rPr>
        <w:t>(ďalej len „predávajúci“)</w:t>
      </w:r>
    </w:p>
    <w:p w14:paraId="272904F6" w14:textId="77777777" w:rsidR="007B7A36" w:rsidRPr="008A76C7" w:rsidRDefault="007B7A36" w:rsidP="007B7A36">
      <w:pPr>
        <w:spacing w:after="0" w:line="240" w:lineRule="auto"/>
        <w:rPr>
          <w:rFonts w:cstheme="minorHAnsi"/>
          <w:lang w:val="sk-SK"/>
        </w:rPr>
      </w:pPr>
    </w:p>
    <w:p w14:paraId="6BB00B49" w14:textId="77777777" w:rsidR="007B7A36" w:rsidRPr="008A76C7" w:rsidRDefault="007B7A36" w:rsidP="007B7A36">
      <w:pPr>
        <w:spacing w:after="0" w:line="240" w:lineRule="auto"/>
        <w:rPr>
          <w:rFonts w:cstheme="minorHAnsi"/>
          <w:lang w:val="sk-SK"/>
        </w:rPr>
      </w:pPr>
      <w:r w:rsidRPr="008A76C7">
        <w:rPr>
          <w:rFonts w:cstheme="minorHAnsi"/>
          <w:lang w:val="sk-SK"/>
        </w:rPr>
        <w:t>a</w:t>
      </w:r>
    </w:p>
    <w:p w14:paraId="5BADD904" w14:textId="77777777" w:rsidR="007B7A36" w:rsidRPr="008A76C7" w:rsidRDefault="007B7A36" w:rsidP="007B7A36">
      <w:pPr>
        <w:spacing w:after="0" w:line="240" w:lineRule="auto"/>
        <w:rPr>
          <w:rFonts w:cstheme="minorHAnsi"/>
          <w:lang w:val="sk-SK"/>
        </w:rPr>
      </w:pPr>
    </w:p>
    <w:p w14:paraId="376B6511" w14:textId="7CDF2D77" w:rsidR="007B7A36" w:rsidRPr="008A76C7" w:rsidRDefault="007B7A36" w:rsidP="007B7A36">
      <w:pPr>
        <w:spacing w:after="0" w:line="240" w:lineRule="auto"/>
        <w:rPr>
          <w:rFonts w:cstheme="minorHAnsi"/>
          <w:lang w:val="sk-SK"/>
        </w:rPr>
      </w:pPr>
      <w:r w:rsidRPr="008A76C7">
        <w:rPr>
          <w:rFonts w:cstheme="minorHAnsi"/>
          <w:b/>
          <w:lang w:val="sk-SK"/>
        </w:rPr>
        <w:t>Kupujúci:</w:t>
      </w:r>
      <w:r w:rsidRPr="008A76C7">
        <w:rPr>
          <w:rFonts w:cstheme="minorHAnsi"/>
          <w:lang w:val="sk-SK"/>
        </w:rPr>
        <w:tab/>
      </w:r>
      <w:r w:rsidRPr="008A76C7">
        <w:rPr>
          <w:rFonts w:cstheme="minorHAnsi"/>
          <w:lang w:val="sk-SK"/>
        </w:rPr>
        <w:tab/>
      </w:r>
      <w:r w:rsidR="007B37A8">
        <w:rPr>
          <w:rFonts w:cstheme="minorHAnsi"/>
          <w:b/>
          <w:lang w:val="sk-SK"/>
        </w:rPr>
        <w:t>VINKOVA</w:t>
      </w:r>
      <w:r w:rsidR="00B06651" w:rsidRPr="008A76C7">
        <w:rPr>
          <w:rFonts w:cstheme="minorHAnsi"/>
          <w:b/>
          <w:lang w:val="sk-SK"/>
        </w:rPr>
        <w:t xml:space="preserve">, </w:t>
      </w:r>
      <w:r w:rsidR="00922317" w:rsidRPr="008A76C7">
        <w:rPr>
          <w:rFonts w:cstheme="minorHAnsi"/>
          <w:b/>
          <w:lang w:val="sk-SK"/>
        </w:rPr>
        <w:t xml:space="preserve"> s.r.o.</w:t>
      </w:r>
    </w:p>
    <w:p w14:paraId="2E110542" w14:textId="7463BF88" w:rsidR="007B7A36" w:rsidRPr="00A34668" w:rsidRDefault="007B7A36" w:rsidP="007B7A36">
      <w:pPr>
        <w:spacing w:after="0" w:line="240" w:lineRule="auto"/>
        <w:rPr>
          <w:rFonts w:ascii="Arial" w:hAnsi="Arial" w:cs="Arial"/>
          <w:color w:val="000000"/>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r>
      <w:r w:rsidR="00A34668" w:rsidRPr="00A34668">
        <w:rPr>
          <w:rFonts w:ascii="Arial" w:hAnsi="Arial" w:cs="Arial"/>
          <w:color w:val="000000"/>
          <w:lang w:val="sk-SK"/>
        </w:rPr>
        <w:t>Tehelná 13</w:t>
      </w:r>
      <w:r w:rsidR="00B06651" w:rsidRPr="00A34668">
        <w:rPr>
          <w:rFonts w:ascii="Arial" w:hAnsi="Arial" w:cs="Arial"/>
          <w:color w:val="000000"/>
          <w:lang w:val="sk-SK"/>
        </w:rPr>
        <w:t xml:space="preserve">, </w:t>
      </w:r>
      <w:r w:rsidR="00A34668" w:rsidRPr="00A34668">
        <w:rPr>
          <w:rFonts w:ascii="Arial" w:hAnsi="Arial" w:cs="Arial"/>
          <w:color w:val="000000"/>
          <w:lang w:val="sk-SK"/>
        </w:rPr>
        <w:t>902 01</w:t>
      </w:r>
      <w:r w:rsidR="00B06651" w:rsidRPr="00A34668">
        <w:rPr>
          <w:rFonts w:ascii="Arial" w:hAnsi="Arial" w:cs="Arial"/>
          <w:color w:val="000000"/>
          <w:lang w:val="sk-SK"/>
        </w:rPr>
        <w:t xml:space="preserve">  </w:t>
      </w:r>
      <w:r w:rsidR="00A34668" w:rsidRPr="00A34668">
        <w:rPr>
          <w:rFonts w:ascii="Arial" w:hAnsi="Arial" w:cs="Arial"/>
          <w:color w:val="000000"/>
          <w:lang w:val="sk-SK"/>
        </w:rPr>
        <w:t>Pezinok, SR</w:t>
      </w:r>
    </w:p>
    <w:p w14:paraId="5E0384C6" w14:textId="14AAB644" w:rsidR="007B7A36" w:rsidRPr="00A34668" w:rsidRDefault="007B7A36" w:rsidP="00A34668">
      <w:pPr>
        <w:pStyle w:val="Default"/>
        <w:rPr>
          <w:sz w:val="22"/>
          <w:szCs w:val="22"/>
        </w:rPr>
      </w:pPr>
      <w:r w:rsidRPr="00A34668">
        <w:rPr>
          <w:sz w:val="22"/>
          <w:szCs w:val="22"/>
        </w:rPr>
        <w:t>IČO:</w:t>
      </w:r>
      <w:r w:rsidRPr="00A34668">
        <w:rPr>
          <w:sz w:val="22"/>
          <w:szCs w:val="22"/>
        </w:rPr>
        <w:tab/>
      </w:r>
      <w:r w:rsidRPr="00A34668">
        <w:rPr>
          <w:sz w:val="22"/>
          <w:szCs w:val="22"/>
        </w:rPr>
        <w:tab/>
      </w:r>
      <w:r w:rsidRPr="00A34668">
        <w:rPr>
          <w:sz w:val="22"/>
          <w:szCs w:val="22"/>
        </w:rPr>
        <w:tab/>
      </w:r>
      <w:r w:rsidR="00A34668">
        <w:rPr>
          <w:sz w:val="22"/>
          <w:szCs w:val="22"/>
        </w:rPr>
        <w:t>35811391</w:t>
      </w:r>
    </w:p>
    <w:p w14:paraId="48098AED" w14:textId="776FB496" w:rsidR="007B7A36" w:rsidRPr="00A34668" w:rsidRDefault="007B7A36" w:rsidP="00A34668">
      <w:pPr>
        <w:pStyle w:val="Default"/>
        <w:rPr>
          <w:sz w:val="22"/>
          <w:szCs w:val="22"/>
        </w:rPr>
      </w:pPr>
      <w:r w:rsidRPr="00A34668">
        <w:rPr>
          <w:sz w:val="22"/>
          <w:szCs w:val="22"/>
        </w:rPr>
        <w:t>DIČ:</w:t>
      </w:r>
      <w:r w:rsidRPr="00A34668">
        <w:rPr>
          <w:sz w:val="22"/>
          <w:szCs w:val="22"/>
        </w:rPr>
        <w:tab/>
      </w:r>
      <w:r w:rsidRPr="00A34668">
        <w:rPr>
          <w:sz w:val="22"/>
          <w:szCs w:val="22"/>
        </w:rPr>
        <w:tab/>
      </w:r>
      <w:r w:rsidRPr="00A34668">
        <w:rPr>
          <w:sz w:val="22"/>
          <w:szCs w:val="22"/>
        </w:rPr>
        <w:tab/>
      </w:r>
      <w:r w:rsidR="00A34668" w:rsidRPr="00A34668">
        <w:rPr>
          <w:sz w:val="22"/>
          <w:szCs w:val="22"/>
        </w:rPr>
        <w:t>2020236526</w:t>
      </w:r>
    </w:p>
    <w:p w14:paraId="31238EA0" w14:textId="4099C12B" w:rsidR="007B7A36" w:rsidRPr="00A34668" w:rsidRDefault="007B7A36" w:rsidP="00A34668">
      <w:pPr>
        <w:pStyle w:val="Default"/>
        <w:rPr>
          <w:sz w:val="22"/>
          <w:szCs w:val="22"/>
        </w:rPr>
      </w:pPr>
      <w:r w:rsidRPr="00A34668">
        <w:rPr>
          <w:sz w:val="22"/>
          <w:szCs w:val="22"/>
        </w:rPr>
        <w:t>IČ DPH:</w:t>
      </w:r>
      <w:r w:rsidRPr="00A34668">
        <w:rPr>
          <w:sz w:val="22"/>
          <w:szCs w:val="22"/>
        </w:rPr>
        <w:tab/>
      </w:r>
      <w:r w:rsidRPr="00A34668">
        <w:rPr>
          <w:sz w:val="22"/>
          <w:szCs w:val="22"/>
        </w:rPr>
        <w:tab/>
      </w:r>
      <w:r w:rsidR="00922317" w:rsidRPr="00A34668">
        <w:rPr>
          <w:sz w:val="22"/>
          <w:szCs w:val="22"/>
        </w:rPr>
        <w:t>SK</w:t>
      </w:r>
      <w:r w:rsidR="00A34668" w:rsidRPr="00A34668">
        <w:rPr>
          <w:sz w:val="22"/>
          <w:szCs w:val="22"/>
        </w:rPr>
        <w:t>2020236526</w:t>
      </w:r>
    </w:p>
    <w:p w14:paraId="3C235283" w14:textId="3783BD33" w:rsidR="005221B2" w:rsidRPr="00A34668" w:rsidRDefault="005221B2" w:rsidP="005221B2">
      <w:pPr>
        <w:pStyle w:val="Odsekzoznamu"/>
        <w:spacing w:after="0" w:line="240" w:lineRule="auto"/>
        <w:ind w:left="284" w:hanging="284"/>
        <w:rPr>
          <w:rFonts w:ascii="Arial" w:hAnsi="Arial" w:cs="Arial"/>
          <w:color w:val="000000"/>
          <w:lang w:val="sk-SK"/>
        </w:rPr>
      </w:pPr>
      <w:r w:rsidRPr="00A34668">
        <w:rPr>
          <w:rFonts w:ascii="Arial" w:hAnsi="Arial" w:cs="Arial"/>
          <w:color w:val="000000"/>
          <w:lang w:val="sk-SK"/>
        </w:rPr>
        <w:t>Štatutárny zástupca:</w:t>
      </w:r>
      <w:r w:rsidRPr="00A34668">
        <w:rPr>
          <w:rFonts w:ascii="Arial" w:hAnsi="Arial" w:cs="Arial"/>
          <w:color w:val="000000"/>
          <w:lang w:val="sk-SK"/>
        </w:rPr>
        <w:tab/>
      </w:r>
      <w:r w:rsidR="00B06651" w:rsidRPr="00A34668">
        <w:rPr>
          <w:rFonts w:ascii="Arial" w:hAnsi="Arial" w:cs="Arial"/>
          <w:color w:val="000000"/>
          <w:lang w:val="sk-SK"/>
        </w:rPr>
        <w:t xml:space="preserve">Ing. </w:t>
      </w:r>
      <w:r w:rsidR="00A34668">
        <w:rPr>
          <w:rFonts w:ascii="Arial" w:hAnsi="Arial" w:cs="Arial"/>
          <w:color w:val="000000"/>
          <w:lang w:val="sk-SK"/>
        </w:rPr>
        <w:t>Roman Košťál</w:t>
      </w:r>
      <w:r w:rsidR="00922317" w:rsidRPr="00A34668">
        <w:rPr>
          <w:rFonts w:ascii="Arial" w:hAnsi="Arial" w:cs="Arial"/>
          <w:color w:val="000000"/>
          <w:lang w:val="sk-SK"/>
        </w:rPr>
        <w:t>, konateľ</w:t>
      </w:r>
    </w:p>
    <w:p w14:paraId="322142E2" w14:textId="53FE12D6" w:rsidR="007B7A36" w:rsidRPr="00A34668" w:rsidRDefault="007B7A36" w:rsidP="005221B2">
      <w:pPr>
        <w:spacing w:after="0" w:line="240" w:lineRule="auto"/>
        <w:rPr>
          <w:rFonts w:ascii="Arial" w:hAnsi="Arial" w:cs="Arial"/>
          <w:color w:val="000000"/>
          <w:lang w:val="sk-SK"/>
        </w:rPr>
      </w:pPr>
      <w:r w:rsidRPr="00A34668">
        <w:rPr>
          <w:rFonts w:ascii="Arial" w:hAnsi="Arial" w:cs="Arial"/>
          <w:color w:val="000000"/>
          <w:lang w:val="sk-SK"/>
        </w:rPr>
        <w:t>Bankové spojenie:</w:t>
      </w:r>
      <w:r w:rsidRPr="00A34668">
        <w:rPr>
          <w:rFonts w:ascii="Arial" w:hAnsi="Arial" w:cs="Arial"/>
          <w:color w:val="000000"/>
          <w:lang w:val="sk-SK"/>
        </w:rPr>
        <w:tab/>
      </w:r>
    </w:p>
    <w:p w14:paraId="410FA308" w14:textId="55257641" w:rsidR="007B7A36" w:rsidRPr="00A34668" w:rsidRDefault="007B7A36" w:rsidP="005221B2">
      <w:pPr>
        <w:spacing w:after="0" w:line="240" w:lineRule="auto"/>
        <w:rPr>
          <w:rFonts w:ascii="Arial" w:hAnsi="Arial" w:cs="Arial"/>
          <w:color w:val="000000"/>
          <w:lang w:val="sk-SK"/>
        </w:rPr>
      </w:pPr>
      <w:r w:rsidRPr="00A34668">
        <w:rPr>
          <w:rFonts w:ascii="Arial" w:hAnsi="Arial" w:cs="Arial"/>
          <w:color w:val="000000"/>
          <w:lang w:val="sk-SK"/>
        </w:rPr>
        <w:t>IBAN:</w:t>
      </w:r>
      <w:r w:rsidRPr="00A34668">
        <w:rPr>
          <w:rFonts w:ascii="Arial" w:hAnsi="Arial" w:cs="Arial"/>
          <w:color w:val="000000"/>
          <w:lang w:val="sk-SK"/>
        </w:rPr>
        <w:tab/>
      </w:r>
      <w:r w:rsidRPr="00A34668">
        <w:rPr>
          <w:rFonts w:ascii="Arial" w:hAnsi="Arial" w:cs="Arial"/>
          <w:color w:val="000000"/>
          <w:lang w:val="sk-SK"/>
        </w:rPr>
        <w:tab/>
      </w:r>
      <w:r w:rsidRPr="00A34668">
        <w:rPr>
          <w:rFonts w:ascii="Arial" w:hAnsi="Arial" w:cs="Arial"/>
          <w:color w:val="000000"/>
          <w:lang w:val="sk-SK"/>
        </w:rPr>
        <w:tab/>
      </w:r>
    </w:p>
    <w:p w14:paraId="0FEE35F6" w14:textId="77777777" w:rsidR="007B7A36" w:rsidRPr="008A76C7" w:rsidRDefault="007B7A36" w:rsidP="007B7A36">
      <w:pPr>
        <w:spacing w:after="0" w:line="240" w:lineRule="auto"/>
        <w:rPr>
          <w:rFonts w:cstheme="minorHAnsi"/>
          <w:lang w:val="sk-SK"/>
        </w:rPr>
      </w:pPr>
      <w:r w:rsidRPr="008A76C7">
        <w:rPr>
          <w:rFonts w:cstheme="minorHAnsi"/>
          <w:lang w:val="sk-SK"/>
        </w:rPr>
        <w:t>(ďalej len „kupujúci“ a spoločne „zmluvné strany“)</w:t>
      </w:r>
    </w:p>
    <w:p w14:paraId="4098DFDB" w14:textId="77777777" w:rsidR="007B7A36" w:rsidRPr="008A76C7" w:rsidRDefault="007B7A36" w:rsidP="007B7A36">
      <w:pPr>
        <w:spacing w:after="0" w:line="240" w:lineRule="auto"/>
        <w:rPr>
          <w:rFonts w:cstheme="minorHAnsi"/>
          <w:lang w:val="sk-SK"/>
        </w:rPr>
      </w:pPr>
    </w:p>
    <w:p w14:paraId="43D0A4F5" w14:textId="77777777" w:rsidR="007B7A36" w:rsidRPr="008A76C7" w:rsidRDefault="007B7A36" w:rsidP="007B7A36">
      <w:pPr>
        <w:spacing w:after="0" w:line="240" w:lineRule="auto"/>
        <w:rPr>
          <w:rFonts w:cstheme="minorHAnsi"/>
          <w:lang w:val="sk-SK"/>
        </w:rPr>
      </w:pPr>
    </w:p>
    <w:p w14:paraId="36552106" w14:textId="77777777" w:rsidR="007B7A36" w:rsidRPr="008A76C7" w:rsidRDefault="0094046B" w:rsidP="0094046B">
      <w:pPr>
        <w:spacing w:after="0" w:line="240" w:lineRule="auto"/>
        <w:jc w:val="center"/>
        <w:rPr>
          <w:rFonts w:cstheme="minorHAnsi"/>
          <w:lang w:val="sk-SK"/>
        </w:rPr>
      </w:pPr>
      <w:r w:rsidRPr="008A76C7">
        <w:rPr>
          <w:rFonts w:cstheme="minorHAnsi"/>
          <w:b/>
          <w:lang w:val="sk-SK"/>
        </w:rPr>
        <w:t>Preambula</w:t>
      </w:r>
    </w:p>
    <w:p w14:paraId="3BF8FBF4" w14:textId="5F228CA5" w:rsidR="00B06651" w:rsidRPr="008A76C7" w:rsidRDefault="0094046B" w:rsidP="00C57685">
      <w:pPr>
        <w:spacing w:after="150"/>
        <w:ind w:left="142"/>
        <w:jc w:val="both"/>
        <w:rPr>
          <w:rFonts w:eastAsia="Times New Roman" w:cstheme="minorHAnsi"/>
          <w:color w:val="333333"/>
          <w:lang w:eastAsia="sk-SK"/>
        </w:rPr>
      </w:pPr>
      <w:r w:rsidRPr="008A76C7">
        <w:rPr>
          <w:rFonts w:cstheme="minorHAnsi"/>
          <w:lang w:val="sk-SK"/>
        </w:rPr>
        <w:t xml:space="preserve">Táto kúpna zmluva je uzatvorená ako výsledok procesu zadávania zákazky, ktoré bolo začaté zverejnením Výzvy na </w:t>
      </w:r>
      <w:r w:rsidR="00C57685" w:rsidRPr="008A76C7">
        <w:rPr>
          <w:rFonts w:cstheme="minorHAnsi"/>
          <w:lang w:val="sk-SK"/>
        </w:rPr>
        <w:t>prieskum trhu</w:t>
      </w:r>
      <w:r w:rsidRPr="008A76C7">
        <w:rPr>
          <w:rFonts w:cstheme="minorHAnsi"/>
          <w:lang w:val="sk-SK"/>
        </w:rPr>
        <w:t xml:space="preserve"> </w:t>
      </w:r>
      <w:r w:rsidR="00773BFA" w:rsidRPr="008A76C7">
        <w:rPr>
          <w:rFonts w:cstheme="minorHAnsi"/>
          <w:lang w:val="sk-SK"/>
        </w:rPr>
        <w:t xml:space="preserve">v elektronickom obstarávacom systéme </w:t>
      </w:r>
      <w:r w:rsidR="00773BFA" w:rsidRPr="008A76C7">
        <w:rPr>
          <w:rFonts w:cstheme="minorHAnsi"/>
        </w:rPr>
        <w:t xml:space="preserve">JOSEPHINE </w:t>
      </w:r>
      <w:r w:rsidR="008A76C7">
        <w:rPr>
          <w:rFonts w:cstheme="minorHAnsi"/>
          <w:color w:val="FF0000"/>
          <w:lang w:val="sk-SK"/>
        </w:rPr>
        <w:t>zverejnením výzvy na dodanie tovaru pod ID .....</w:t>
      </w:r>
      <w:r w:rsidR="00EE0685" w:rsidRPr="008A76C7">
        <w:rPr>
          <w:rFonts w:cstheme="minorHAnsi"/>
          <w:color w:val="FF0000"/>
          <w:lang w:val="sk-SK"/>
        </w:rPr>
        <w:t xml:space="preserve"> </w:t>
      </w:r>
      <w:r w:rsidRPr="008A76C7">
        <w:rPr>
          <w:rFonts w:cstheme="minorHAnsi"/>
          <w:lang w:val="sk-SK"/>
        </w:rPr>
        <w:t>pre zákazku s </w:t>
      </w:r>
      <w:proofErr w:type="spellStart"/>
      <w:r w:rsidRPr="008A76C7">
        <w:rPr>
          <w:rFonts w:eastAsia="Times New Roman" w:cstheme="minorHAnsi"/>
          <w:color w:val="333333"/>
          <w:lang w:eastAsia="sk-SK"/>
        </w:rPr>
        <w:t>názvom</w:t>
      </w:r>
      <w:proofErr w:type="spellEnd"/>
      <w:r w:rsidRPr="008A76C7">
        <w:rPr>
          <w:rFonts w:eastAsia="Times New Roman" w:cstheme="minorHAnsi"/>
          <w:color w:val="333333"/>
          <w:lang w:eastAsia="sk-SK"/>
        </w:rPr>
        <w:t xml:space="preserve"> „</w:t>
      </w:r>
      <w:proofErr w:type="spellStart"/>
      <w:r w:rsidR="007B37A8">
        <w:rPr>
          <w:rFonts w:eastAsia="Times New Roman" w:cstheme="minorHAnsi"/>
          <w:color w:val="333333"/>
          <w:lang w:eastAsia="sk-SK"/>
        </w:rPr>
        <w:t>Riadená</w:t>
      </w:r>
      <w:proofErr w:type="spellEnd"/>
      <w:r w:rsidR="007B37A8">
        <w:rPr>
          <w:rFonts w:eastAsia="Times New Roman" w:cstheme="minorHAnsi"/>
          <w:color w:val="333333"/>
          <w:lang w:eastAsia="sk-SK"/>
        </w:rPr>
        <w:t xml:space="preserve"> </w:t>
      </w:r>
      <w:proofErr w:type="spellStart"/>
      <w:r w:rsidR="007B37A8">
        <w:rPr>
          <w:rFonts w:eastAsia="Times New Roman" w:cstheme="minorHAnsi"/>
          <w:color w:val="333333"/>
          <w:lang w:eastAsia="sk-SK"/>
        </w:rPr>
        <w:t>vinifikácia</w:t>
      </w:r>
      <w:proofErr w:type="spellEnd"/>
      <w:r w:rsidR="00961A2B" w:rsidRPr="008A76C7">
        <w:rPr>
          <w:rFonts w:eastAsia="Times New Roman" w:cstheme="minorHAnsi"/>
          <w:color w:val="333333"/>
          <w:lang w:eastAsia="sk-SK"/>
        </w:rPr>
        <w:t>”</w:t>
      </w:r>
      <w:r w:rsidR="00BA4BE5" w:rsidRPr="008A76C7">
        <w:rPr>
          <w:rFonts w:eastAsia="Times New Roman" w:cstheme="minorHAnsi"/>
          <w:color w:val="333333"/>
          <w:lang w:eastAsia="sk-SK"/>
        </w:rPr>
        <w:t xml:space="preserve"> </w:t>
      </w:r>
      <w:proofErr w:type="spellStart"/>
      <w:r w:rsidR="00BA4BE5" w:rsidRPr="008A76C7">
        <w:rPr>
          <w:rFonts w:eastAsia="Times New Roman" w:cstheme="minorHAnsi"/>
          <w:color w:val="333333"/>
          <w:lang w:eastAsia="sk-SK"/>
        </w:rPr>
        <w:t>realizovanom</w:t>
      </w:r>
      <w:proofErr w:type="spellEnd"/>
      <w:r w:rsidR="00BA4BE5" w:rsidRPr="008A76C7">
        <w:rPr>
          <w:rFonts w:eastAsia="Times New Roman" w:cstheme="minorHAnsi"/>
          <w:color w:val="333333"/>
          <w:lang w:eastAsia="sk-SK"/>
        </w:rPr>
        <w:t xml:space="preserve"> z PRV 2014- 2022, kód </w:t>
      </w:r>
      <w:proofErr w:type="spellStart"/>
      <w:r w:rsidR="00BA4BE5" w:rsidRPr="008A76C7">
        <w:rPr>
          <w:rFonts w:eastAsia="Times New Roman" w:cstheme="minorHAnsi"/>
          <w:color w:val="333333"/>
          <w:lang w:eastAsia="sk-SK"/>
        </w:rPr>
        <w:t>projektu</w:t>
      </w:r>
      <w:proofErr w:type="spellEnd"/>
      <w:r w:rsidR="00C57685" w:rsidRPr="008A76C7">
        <w:rPr>
          <w:rFonts w:eastAsia="Times New Roman" w:cstheme="minorHAnsi"/>
          <w:color w:val="333333"/>
          <w:lang w:eastAsia="sk-SK"/>
        </w:rPr>
        <w:t xml:space="preserve"> </w:t>
      </w:r>
      <w:r w:rsidR="00A34668" w:rsidRPr="001166AC">
        <w:rPr>
          <w:rFonts w:cstheme="minorHAnsi"/>
          <w:i/>
          <w:iCs/>
          <w:sz w:val="20"/>
          <w:szCs w:val="20"/>
        </w:rPr>
        <w:t>042BA510012</w:t>
      </w:r>
      <w:r w:rsidR="00BA4BE5" w:rsidRPr="008A76C7">
        <w:rPr>
          <w:rFonts w:eastAsia="Times New Roman" w:cstheme="minorHAnsi"/>
          <w:color w:val="333333"/>
          <w:lang w:eastAsia="sk-SK"/>
        </w:rPr>
        <w:t>.</w:t>
      </w:r>
    </w:p>
    <w:p w14:paraId="36C09269" w14:textId="77777777" w:rsidR="00C57685" w:rsidRPr="008A76C7" w:rsidRDefault="00C57685" w:rsidP="00B06651">
      <w:pPr>
        <w:spacing w:after="150"/>
        <w:ind w:left="720"/>
        <w:rPr>
          <w:rFonts w:eastAsia="Times New Roman" w:cstheme="minorHAnsi"/>
          <w:color w:val="333333"/>
          <w:lang w:val="sk-SK" w:eastAsia="sk-SK"/>
        </w:rPr>
      </w:pPr>
    </w:p>
    <w:p w14:paraId="59E6A385" w14:textId="77777777" w:rsidR="00B06651" w:rsidRPr="008A76C7" w:rsidRDefault="00B06651" w:rsidP="00B06651">
      <w:pPr>
        <w:spacing w:after="0" w:line="240" w:lineRule="auto"/>
        <w:ind w:left="4200"/>
        <w:rPr>
          <w:rFonts w:eastAsia="Times New Roman" w:cstheme="minorHAnsi"/>
          <w:sz w:val="24"/>
          <w:szCs w:val="24"/>
          <w:lang w:val="sk-SK" w:eastAsia="sk-SK"/>
        </w:rPr>
      </w:pPr>
    </w:p>
    <w:p w14:paraId="7AE0AABC" w14:textId="4F9AB754" w:rsidR="0094046B" w:rsidRPr="008A76C7" w:rsidRDefault="0094046B" w:rsidP="0094046B">
      <w:pPr>
        <w:spacing w:after="0" w:line="240" w:lineRule="auto"/>
        <w:jc w:val="both"/>
        <w:rPr>
          <w:rFonts w:cstheme="minorHAnsi"/>
          <w:lang w:val="sk-SK"/>
        </w:rPr>
      </w:pPr>
    </w:p>
    <w:p w14:paraId="1802DA0C" w14:textId="77777777" w:rsidR="0094046B" w:rsidRPr="008A76C7" w:rsidRDefault="0094046B" w:rsidP="0094046B">
      <w:pPr>
        <w:spacing w:after="0" w:line="240" w:lineRule="auto"/>
        <w:jc w:val="both"/>
        <w:rPr>
          <w:rFonts w:cstheme="minorHAnsi"/>
          <w:lang w:val="sk-SK"/>
        </w:rPr>
      </w:pPr>
    </w:p>
    <w:p w14:paraId="4073B9A1"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Článok I.</w:t>
      </w:r>
    </w:p>
    <w:p w14:paraId="32A522F7"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Predmet zmluvy</w:t>
      </w:r>
    </w:p>
    <w:p w14:paraId="043B3088" w14:textId="16A9C57C" w:rsidR="0094046B" w:rsidRPr="008A76C7" w:rsidRDefault="0094046B" w:rsidP="0094046B">
      <w:pPr>
        <w:pStyle w:val="Odsekzoznamu"/>
        <w:numPr>
          <w:ilvl w:val="0"/>
          <w:numId w:val="1"/>
        </w:numPr>
        <w:spacing w:after="0" w:line="240" w:lineRule="auto"/>
        <w:jc w:val="both"/>
        <w:rPr>
          <w:rFonts w:cstheme="minorHAnsi"/>
          <w:lang w:val="sk-SK"/>
        </w:rPr>
      </w:pPr>
      <w:r w:rsidRPr="008A76C7">
        <w:rPr>
          <w:rFonts w:cstheme="minorHAnsi"/>
          <w:lang w:val="sk-SK"/>
        </w:rPr>
        <w:t>Predávajúci sa z</w:t>
      </w:r>
      <w:r w:rsidR="004873CE" w:rsidRPr="008A76C7">
        <w:rPr>
          <w:rFonts w:cstheme="minorHAnsi"/>
          <w:lang w:val="sk-SK"/>
        </w:rPr>
        <w:t>a</w:t>
      </w:r>
      <w:r w:rsidRPr="008A76C7">
        <w:rPr>
          <w:rFonts w:cstheme="minorHAnsi"/>
          <w:lang w:val="sk-SK"/>
        </w:rPr>
        <w:t>väzuje, že kupujúcemu dodá a odovzdá tovar, ktorý je špecifikovaný v prílohe č. 1 tejto zmluvy</w:t>
      </w:r>
      <w:r w:rsidR="008A76C7" w:rsidRPr="008A76C7">
        <w:rPr>
          <w:rFonts w:cstheme="minorHAnsi"/>
          <w:lang w:val="sk-SK"/>
        </w:rPr>
        <w:t xml:space="preserve"> (Príloha 1 výzvy)</w:t>
      </w:r>
      <w:r w:rsidRPr="008A76C7">
        <w:rPr>
          <w:rFonts w:cstheme="minorHAnsi"/>
          <w:lang w:val="sk-SK"/>
        </w:rPr>
        <w:t xml:space="preserve">, ktorá predstavuje časť ponuky dodávateľa </w:t>
      </w:r>
      <w:r w:rsidR="00C57685" w:rsidRPr="008A76C7">
        <w:rPr>
          <w:rFonts w:cstheme="minorHAnsi"/>
          <w:lang w:val="sk-SK"/>
        </w:rPr>
        <w:t xml:space="preserve">doručenej v rámci výzvy cez elektronický obstarávací systém </w:t>
      </w:r>
      <w:proofErr w:type="spellStart"/>
      <w:r w:rsidR="008A76C7" w:rsidRPr="008A76C7">
        <w:rPr>
          <w:rFonts w:cstheme="minorHAnsi"/>
          <w:lang w:val="sk-SK"/>
        </w:rPr>
        <w:t>J</w:t>
      </w:r>
      <w:r w:rsidR="00184B52" w:rsidRPr="008A76C7">
        <w:rPr>
          <w:rFonts w:cstheme="minorHAnsi"/>
          <w:lang w:val="sk-SK"/>
        </w:rPr>
        <w:t>osephine</w:t>
      </w:r>
      <w:proofErr w:type="spellEnd"/>
      <w:r w:rsidR="00184B52" w:rsidRPr="008A76C7">
        <w:rPr>
          <w:rFonts w:cstheme="minorHAnsi"/>
          <w:lang w:val="sk-SK"/>
        </w:rPr>
        <w:t xml:space="preserve"> </w:t>
      </w:r>
      <w:r w:rsidR="00C57685" w:rsidRPr="008A76C7">
        <w:rPr>
          <w:rFonts w:cstheme="minorHAnsi"/>
          <w:color w:val="FF0000"/>
          <w:lang w:val="sk-SK"/>
        </w:rPr>
        <w:t xml:space="preserve">pod ID: </w:t>
      </w:r>
      <w:r w:rsidR="008A76C7" w:rsidRPr="008A76C7">
        <w:rPr>
          <w:rFonts w:cstheme="minorHAnsi"/>
          <w:color w:val="FF0000"/>
          <w:lang w:val="sk-SK"/>
        </w:rPr>
        <w:t>........</w:t>
      </w:r>
      <w:r w:rsidRPr="008A76C7">
        <w:rPr>
          <w:rFonts w:cstheme="minorHAnsi"/>
          <w:color w:val="FF0000"/>
          <w:lang w:val="sk-SK"/>
        </w:rPr>
        <w:t xml:space="preserve">, </w:t>
      </w:r>
      <w:r w:rsidRPr="008A76C7">
        <w:rPr>
          <w:rFonts w:cstheme="minorHAnsi"/>
          <w:lang w:val="sk-SK"/>
        </w:rPr>
        <w:t xml:space="preserve">ktorá je tak neoddeliteľnou súčasťou tejto zmluvy. Dodaný tovar musí byť nový, bez akýchkoľvek faktických alebo právnych vád, nepoužívaný a nesmú sa na neho vzťahovať práva tretej strany. Súčasťou dodávky tovaru je uvedenie do </w:t>
      </w:r>
      <w:r w:rsidR="00733E93" w:rsidRPr="008A76C7">
        <w:rPr>
          <w:rFonts w:cstheme="minorHAnsi"/>
          <w:lang w:val="sk-SK"/>
        </w:rPr>
        <w:t>prevádzky</w:t>
      </w:r>
      <w:r w:rsidRPr="008A76C7">
        <w:rPr>
          <w:rFonts w:cstheme="minorHAnsi"/>
          <w:lang w:val="sk-SK"/>
        </w:rPr>
        <w:t xml:space="preserve"> a bezplatné zaškolenie obsluhy</w:t>
      </w:r>
      <w:r w:rsidR="00733E93" w:rsidRPr="008A76C7">
        <w:rPr>
          <w:rFonts w:cstheme="minorHAnsi"/>
          <w:lang w:val="sk-SK"/>
        </w:rPr>
        <w:t xml:space="preserve"> (ďalej tiež ako „tovar“).</w:t>
      </w:r>
    </w:p>
    <w:p w14:paraId="6DC179DD" w14:textId="77777777" w:rsidR="00733E93" w:rsidRPr="008A76C7" w:rsidRDefault="00733E93" w:rsidP="0094046B">
      <w:pPr>
        <w:pStyle w:val="Odsekzoznamu"/>
        <w:numPr>
          <w:ilvl w:val="0"/>
          <w:numId w:val="1"/>
        </w:numPr>
        <w:spacing w:after="0" w:line="240" w:lineRule="auto"/>
        <w:jc w:val="both"/>
        <w:rPr>
          <w:rFonts w:cstheme="minorHAnsi"/>
          <w:lang w:val="sk-SK"/>
        </w:rPr>
      </w:pPr>
      <w:r w:rsidRPr="008A76C7">
        <w:rPr>
          <w:rFonts w:cstheme="minorHAnsi"/>
          <w:lang w:val="sk-SK"/>
        </w:rPr>
        <w:t>Kupujúci sa zaväzuje, že tovar uvedený v ods. 1 tohto článku prevezme a zaplatí zaň dohodnutú cenu uvedenú v čl. IV. tejto zmluvy.</w:t>
      </w:r>
    </w:p>
    <w:p w14:paraId="3D8600AC" w14:textId="77777777" w:rsidR="00654441" w:rsidRPr="007B37A8" w:rsidRDefault="00654441" w:rsidP="00654441">
      <w:pPr>
        <w:pStyle w:val="Zkladntext"/>
        <w:numPr>
          <w:ilvl w:val="0"/>
          <w:numId w:val="1"/>
        </w:numPr>
        <w:tabs>
          <w:tab w:val="left" w:pos="709"/>
          <w:tab w:val="left" w:pos="4536"/>
        </w:tabs>
        <w:rPr>
          <w:rFonts w:asciiTheme="minorHAnsi" w:hAnsiTheme="minorHAnsi" w:cstheme="minorHAnsi"/>
          <w:sz w:val="22"/>
          <w:szCs w:val="22"/>
        </w:rPr>
      </w:pPr>
      <w:r w:rsidRPr="007B37A8">
        <w:rPr>
          <w:rFonts w:asciiTheme="minorHAnsi" w:hAnsiTheme="minorHAnsi" w:cstheme="minorHAnsi"/>
          <w:sz w:val="22"/>
          <w:szCs w:val="22"/>
        </w:rPr>
        <w:lastRenderedPageBreak/>
        <w:t>Vlastnícke právo k predmetu zmluvy prechádza na kupujúceho okamihom zaplatenia celej kúpnej ceny, vrátane dane z pridanej hodnoty (DPH).</w:t>
      </w:r>
    </w:p>
    <w:p w14:paraId="56D8B451" w14:textId="1FD6D9A0" w:rsidR="00654441" w:rsidRPr="007B37A8" w:rsidRDefault="00654441" w:rsidP="00654441">
      <w:pPr>
        <w:spacing w:after="0" w:line="240" w:lineRule="auto"/>
        <w:rPr>
          <w:rFonts w:cstheme="minorHAnsi"/>
          <w:b/>
          <w:lang w:val="sk-SK"/>
        </w:rPr>
      </w:pPr>
    </w:p>
    <w:p w14:paraId="25BEB177" w14:textId="77777777" w:rsidR="00654441" w:rsidRPr="007B37A8" w:rsidRDefault="00654441" w:rsidP="00654441">
      <w:pPr>
        <w:spacing w:after="0" w:line="240" w:lineRule="auto"/>
        <w:rPr>
          <w:rFonts w:cstheme="minorHAnsi"/>
          <w:b/>
          <w:lang w:val="sk-SK"/>
        </w:rPr>
      </w:pPr>
    </w:p>
    <w:p w14:paraId="643C3614" w14:textId="7CBD79E8" w:rsidR="00733E93" w:rsidRPr="007B37A8" w:rsidRDefault="00733E93" w:rsidP="00654441">
      <w:pPr>
        <w:spacing w:after="0" w:line="240" w:lineRule="auto"/>
        <w:jc w:val="center"/>
        <w:rPr>
          <w:rFonts w:cstheme="minorHAnsi"/>
          <w:b/>
          <w:lang w:val="sk-SK"/>
        </w:rPr>
      </w:pPr>
      <w:r w:rsidRPr="007B37A8">
        <w:rPr>
          <w:rFonts w:cstheme="minorHAnsi"/>
          <w:b/>
          <w:lang w:val="sk-SK"/>
        </w:rPr>
        <w:t>Článok II</w:t>
      </w:r>
    </w:p>
    <w:p w14:paraId="74F377DA" w14:textId="5D348084" w:rsidR="00733E93" w:rsidRPr="007B37A8" w:rsidRDefault="00654441" w:rsidP="00733E93">
      <w:pPr>
        <w:spacing w:after="0" w:line="240" w:lineRule="auto"/>
        <w:jc w:val="center"/>
        <w:rPr>
          <w:rFonts w:cstheme="minorHAnsi"/>
          <w:b/>
          <w:lang w:val="sk-SK"/>
        </w:rPr>
      </w:pPr>
      <w:r w:rsidRPr="007B37A8">
        <w:rPr>
          <w:rFonts w:cstheme="minorHAnsi"/>
          <w:b/>
          <w:lang w:val="sk-SK"/>
        </w:rPr>
        <w:t>Spôsob objednania a t</w:t>
      </w:r>
      <w:r w:rsidR="00733E93" w:rsidRPr="007B37A8">
        <w:rPr>
          <w:rFonts w:cstheme="minorHAnsi"/>
          <w:b/>
          <w:lang w:val="sk-SK"/>
        </w:rPr>
        <w:t>ermín dodania</w:t>
      </w:r>
    </w:p>
    <w:p w14:paraId="70C307BE" w14:textId="77777777" w:rsidR="00654441" w:rsidRPr="007B37A8" w:rsidRDefault="00654441" w:rsidP="00733E93">
      <w:pPr>
        <w:spacing w:after="0" w:line="240" w:lineRule="auto"/>
        <w:jc w:val="center"/>
        <w:rPr>
          <w:rFonts w:cstheme="minorHAnsi"/>
          <w:b/>
          <w:lang w:val="sk-SK"/>
        </w:rPr>
      </w:pPr>
    </w:p>
    <w:p w14:paraId="1AD122FB" w14:textId="03229220" w:rsidR="00733E93" w:rsidRPr="007B37A8" w:rsidRDefault="00654441" w:rsidP="0006274A">
      <w:pPr>
        <w:pStyle w:val="Zkladntext"/>
        <w:numPr>
          <w:ilvl w:val="0"/>
          <w:numId w:val="2"/>
        </w:numPr>
        <w:tabs>
          <w:tab w:val="left" w:pos="709"/>
          <w:tab w:val="left" w:pos="4536"/>
        </w:tabs>
        <w:rPr>
          <w:rFonts w:asciiTheme="minorHAnsi" w:hAnsiTheme="minorHAnsi" w:cstheme="minorHAnsi"/>
          <w:sz w:val="22"/>
          <w:szCs w:val="22"/>
        </w:rPr>
      </w:pPr>
      <w:r w:rsidRPr="007B37A8">
        <w:rPr>
          <w:rFonts w:asciiTheme="minorHAnsi" w:hAnsiTheme="minorHAnsi" w:cstheme="minorHAnsi"/>
          <w:sz w:val="22"/>
          <w:szCs w:val="22"/>
        </w:rPr>
        <w:t xml:space="preserve">Predávajúci sa zaväzuje dodať predmet zmluvy kupujúcemu </w:t>
      </w:r>
      <w:r w:rsidRPr="007B37A8">
        <w:rPr>
          <w:rFonts w:asciiTheme="minorHAnsi" w:hAnsiTheme="minorHAnsi" w:cstheme="minorHAnsi"/>
          <w:b/>
          <w:color w:val="000000" w:themeColor="text1"/>
          <w:sz w:val="22"/>
          <w:szCs w:val="22"/>
        </w:rPr>
        <w:t>do 6 mesiacov</w:t>
      </w:r>
      <w:r w:rsidRPr="007B37A8">
        <w:rPr>
          <w:rFonts w:asciiTheme="minorHAnsi" w:hAnsiTheme="minorHAnsi" w:cstheme="minorHAnsi"/>
          <w:color w:val="000000" w:themeColor="text1"/>
          <w:sz w:val="22"/>
          <w:szCs w:val="22"/>
        </w:rPr>
        <w:t xml:space="preserve"> od </w:t>
      </w:r>
      <w:r w:rsidRPr="007B37A8">
        <w:rPr>
          <w:rFonts w:asciiTheme="minorHAnsi" w:hAnsiTheme="minorHAnsi" w:cstheme="minorHAnsi"/>
          <w:sz w:val="22"/>
          <w:szCs w:val="22"/>
        </w:rPr>
        <w:t>obdržania záväznej písomnej objednávky vystavenej kupujúcim.</w:t>
      </w:r>
    </w:p>
    <w:p w14:paraId="6437C927" w14:textId="77777777" w:rsidR="00733E93" w:rsidRPr="008A76C7" w:rsidRDefault="00733E93" w:rsidP="00733E93">
      <w:pPr>
        <w:spacing w:after="0" w:line="240" w:lineRule="auto"/>
        <w:rPr>
          <w:rFonts w:cstheme="minorHAnsi"/>
          <w:lang w:val="sk-SK"/>
        </w:rPr>
      </w:pPr>
    </w:p>
    <w:p w14:paraId="4B2CD26E" w14:textId="77777777" w:rsidR="00733E93" w:rsidRPr="008A76C7" w:rsidRDefault="00733E93" w:rsidP="00733E93">
      <w:pPr>
        <w:spacing w:after="0" w:line="240" w:lineRule="auto"/>
        <w:rPr>
          <w:rFonts w:cstheme="minorHAnsi"/>
          <w:lang w:val="sk-SK"/>
        </w:rPr>
      </w:pPr>
    </w:p>
    <w:p w14:paraId="1191AA11" w14:textId="77777777" w:rsidR="008A142F" w:rsidRPr="008A76C7" w:rsidRDefault="008A142F" w:rsidP="00733E93">
      <w:pPr>
        <w:spacing w:after="0" w:line="240" w:lineRule="auto"/>
        <w:rPr>
          <w:rFonts w:cstheme="minorHAnsi"/>
          <w:lang w:val="sk-SK"/>
        </w:rPr>
      </w:pPr>
    </w:p>
    <w:p w14:paraId="1C361B6E" w14:textId="1FAAF674" w:rsidR="00733E93" w:rsidRPr="008A76C7" w:rsidRDefault="00733E93" w:rsidP="00733E93">
      <w:pPr>
        <w:spacing w:after="0" w:line="240" w:lineRule="auto"/>
        <w:jc w:val="center"/>
        <w:rPr>
          <w:rFonts w:cstheme="minorHAnsi"/>
          <w:b/>
          <w:lang w:val="sk-SK"/>
        </w:rPr>
      </w:pPr>
      <w:r w:rsidRPr="008A76C7">
        <w:rPr>
          <w:rFonts w:cstheme="minorHAnsi"/>
          <w:b/>
          <w:lang w:val="sk-SK"/>
        </w:rPr>
        <w:t>Článok III</w:t>
      </w:r>
    </w:p>
    <w:p w14:paraId="62C708DA"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Miesto a spôsob prevzatia tovaru</w:t>
      </w:r>
    </w:p>
    <w:p w14:paraId="08AB6E63" w14:textId="5A00DF05" w:rsidR="00733E93" w:rsidRPr="008A76C7" w:rsidRDefault="00733E93" w:rsidP="005221B2">
      <w:pPr>
        <w:pStyle w:val="Odsekzoznamu"/>
        <w:numPr>
          <w:ilvl w:val="0"/>
          <w:numId w:val="3"/>
        </w:numPr>
        <w:spacing w:after="0" w:line="240" w:lineRule="auto"/>
        <w:jc w:val="both"/>
        <w:rPr>
          <w:rFonts w:cstheme="minorHAnsi"/>
          <w:lang w:val="sk-SK"/>
        </w:rPr>
      </w:pPr>
      <w:r w:rsidRPr="008A76C7">
        <w:rPr>
          <w:rFonts w:cstheme="minorHAnsi"/>
          <w:lang w:val="sk-SK"/>
        </w:rPr>
        <w:t xml:space="preserve">Miestom dodania tovaru je </w:t>
      </w:r>
      <w:r w:rsidR="00922317" w:rsidRPr="008A76C7">
        <w:rPr>
          <w:rFonts w:cstheme="minorHAnsi"/>
          <w:lang w:val="sk-SK"/>
        </w:rPr>
        <w:t>prevádzka</w:t>
      </w:r>
      <w:r w:rsidRPr="008A76C7">
        <w:rPr>
          <w:rFonts w:cstheme="minorHAnsi"/>
          <w:lang w:val="sk-SK"/>
        </w:rPr>
        <w:t xml:space="preserve"> kupujúceho</w:t>
      </w:r>
      <w:r w:rsidR="00922317" w:rsidRPr="008A76C7">
        <w:rPr>
          <w:rFonts w:cstheme="minorHAnsi"/>
          <w:lang w:val="sk-SK"/>
        </w:rPr>
        <w:t xml:space="preserve"> na adrese:</w:t>
      </w:r>
      <w:r w:rsidRPr="008A76C7">
        <w:rPr>
          <w:rFonts w:cstheme="minorHAnsi"/>
          <w:lang w:val="sk-SK"/>
        </w:rPr>
        <w:t xml:space="preserve"> </w:t>
      </w:r>
      <w:r w:rsidR="00A34668">
        <w:rPr>
          <w:rFonts w:cstheme="minorHAnsi"/>
          <w:lang w:val="sk-SK"/>
        </w:rPr>
        <w:t>Pezinok, SR</w:t>
      </w:r>
    </w:p>
    <w:p w14:paraId="33B6819D" w14:textId="77777777"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Tovar prevezme kupujúci v mieste dodania na základe odovzdávacieho protokolu podpísaného zodpovednou osobou kupujúceho.</w:t>
      </w:r>
    </w:p>
    <w:p w14:paraId="7B973FF8" w14:textId="2A1DCBAD"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sidRPr="008A76C7">
        <w:rPr>
          <w:rFonts w:cstheme="minorHAnsi"/>
          <w:lang w:val="sk-SK"/>
        </w:rPr>
        <w:t> </w:t>
      </w:r>
      <w:r w:rsidRPr="008A76C7">
        <w:rPr>
          <w:rFonts w:cstheme="minorHAnsi"/>
          <w:lang w:val="sk-SK"/>
        </w:rPr>
        <w:t>slovenskom</w:t>
      </w:r>
      <w:r w:rsidR="00922317" w:rsidRPr="008A76C7">
        <w:rPr>
          <w:rFonts w:cstheme="minorHAnsi"/>
          <w:lang w:val="sk-SK"/>
        </w:rPr>
        <w:t xml:space="preserve"> alebo českom</w:t>
      </w:r>
      <w:r w:rsidRPr="008A76C7">
        <w:rPr>
          <w:rFonts w:cstheme="minorHAnsi"/>
          <w:lang w:val="sk-SK"/>
        </w:rPr>
        <w:t xml:space="preserve"> jazyku, oprávnenie servisného technika od výrobcu na vykonávanie servisu a zaškolenia obsluhy).</w:t>
      </w:r>
    </w:p>
    <w:p w14:paraId="747E086C" w14:textId="77777777" w:rsidR="00733E93" w:rsidRPr="008A76C7" w:rsidRDefault="00733E93" w:rsidP="00733E93">
      <w:pPr>
        <w:spacing w:after="0" w:line="240" w:lineRule="auto"/>
        <w:rPr>
          <w:rFonts w:cstheme="minorHAnsi"/>
          <w:lang w:val="sk-SK"/>
        </w:rPr>
      </w:pPr>
    </w:p>
    <w:p w14:paraId="221616D7"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Článok IV.</w:t>
      </w:r>
    </w:p>
    <w:p w14:paraId="4476F678"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Kúpna cena a platobné podmienky</w:t>
      </w:r>
    </w:p>
    <w:p w14:paraId="22DA348F"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tovaru činí:</w:t>
      </w:r>
    </w:p>
    <w:p w14:paraId="281F190F" w14:textId="68018AAE"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bez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C111663" w14:textId="41E68C68"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DPH (bude účtovaná v súlade s platnými predpismi v čase fakturácie)</w:t>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694A7CF" w14:textId="3D4CC9E3"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s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 xml:space="preserve">................ </w:t>
      </w:r>
      <w:r w:rsidRPr="008A76C7">
        <w:rPr>
          <w:rFonts w:cstheme="minorHAnsi"/>
          <w:lang w:val="sk-SK"/>
        </w:rPr>
        <w:t>EUR</w:t>
      </w:r>
    </w:p>
    <w:p w14:paraId="4FF693DA"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bude uhradená na základe faktúr predávajúceho.</w:t>
      </w:r>
    </w:p>
    <w:p w14:paraId="3FCE8067"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 xml:space="preserve">Splatnosť faktúry/faktúr bude 30 kalendárnych dní odo dňa doručenia faktúry na adresu sídla </w:t>
      </w:r>
      <w:r w:rsidR="00DD7F34" w:rsidRPr="008A76C7">
        <w:rPr>
          <w:rFonts w:cstheme="minorHAnsi"/>
          <w:lang w:val="sk-SK"/>
        </w:rPr>
        <w:t>Kupujúceho</w:t>
      </w:r>
      <w:r w:rsidRPr="008A76C7">
        <w:rPr>
          <w:rFonts w:cstheme="minorHAnsi"/>
          <w:lang w:val="sk-SK"/>
        </w:rPr>
        <w:t>.</w:t>
      </w:r>
    </w:p>
    <w:p w14:paraId="7020C85B" w14:textId="150FF603" w:rsidR="00DD7F34" w:rsidRPr="008A76C7" w:rsidRDefault="00702D13" w:rsidP="00733E93">
      <w:pPr>
        <w:pStyle w:val="Odsekzoznamu"/>
        <w:numPr>
          <w:ilvl w:val="0"/>
          <w:numId w:val="4"/>
        </w:numPr>
        <w:spacing w:after="0" w:line="240" w:lineRule="auto"/>
        <w:jc w:val="both"/>
        <w:rPr>
          <w:rFonts w:cstheme="minorHAnsi"/>
          <w:lang w:val="sk-SK"/>
        </w:rPr>
      </w:pPr>
      <w:r w:rsidRPr="008A76C7">
        <w:rPr>
          <w:rFonts w:cstheme="minorHAnsi"/>
          <w:lang w:val="sk-SK"/>
        </w:rPr>
        <w:t>Jednotlivé f</w:t>
      </w:r>
      <w:r w:rsidR="00DD7F34" w:rsidRPr="008A76C7">
        <w:rPr>
          <w:rFonts w:cstheme="minorHAnsi"/>
          <w:lang w:val="sk-SK"/>
        </w:rPr>
        <w:t>aktúr</w:t>
      </w:r>
      <w:r w:rsidRPr="008A76C7">
        <w:rPr>
          <w:rFonts w:cstheme="minorHAnsi"/>
          <w:lang w:val="sk-SK"/>
        </w:rPr>
        <w:t>y</w:t>
      </w:r>
      <w:r w:rsidR="00DD7F34" w:rsidRPr="008A76C7">
        <w:rPr>
          <w:rFonts w:cstheme="minorHAnsi"/>
          <w:lang w:val="sk-SK"/>
        </w:rPr>
        <w:t xml:space="preserve"> predávajúci vystaví </w:t>
      </w:r>
      <w:r w:rsidR="00654441" w:rsidRPr="008A76C7">
        <w:rPr>
          <w:rFonts w:cstheme="minorHAnsi"/>
          <w:lang w:val="sk-SK"/>
        </w:rPr>
        <w:t xml:space="preserve">najneskôr </w:t>
      </w:r>
      <w:r w:rsidR="00BA4BE5" w:rsidRPr="008A76C7">
        <w:rPr>
          <w:rFonts w:cstheme="minorHAnsi"/>
          <w:lang w:val="sk-SK"/>
        </w:rPr>
        <w:t xml:space="preserve">do 10 dní </w:t>
      </w:r>
      <w:r w:rsidR="00DD7F34" w:rsidRPr="008A76C7">
        <w:rPr>
          <w:rFonts w:cstheme="minorHAnsi"/>
          <w:lang w:val="sk-SK"/>
        </w:rPr>
        <w:t>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75AF05D9" w:rsidR="00DD7F34" w:rsidRPr="008A76C7" w:rsidRDefault="00DD7F34" w:rsidP="00733E93">
      <w:pPr>
        <w:pStyle w:val="Odsekzoznamu"/>
        <w:numPr>
          <w:ilvl w:val="0"/>
          <w:numId w:val="4"/>
        </w:numPr>
        <w:spacing w:after="0" w:line="240" w:lineRule="auto"/>
        <w:jc w:val="both"/>
        <w:rPr>
          <w:rFonts w:cstheme="minorHAnsi"/>
          <w:lang w:val="sk-SK"/>
        </w:rPr>
      </w:pPr>
      <w:r w:rsidRPr="008A76C7">
        <w:rPr>
          <w:rFonts w:cstheme="minorHAnsi"/>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1741C6" w:rsidRPr="008A76C7">
        <w:rPr>
          <w:rFonts w:cstheme="minorHAnsi"/>
          <w:lang w:val="sk-SK"/>
        </w:rPr>
        <w:t>l</w:t>
      </w:r>
      <w:r w:rsidRPr="008A76C7">
        <w:rPr>
          <w:rFonts w:cstheme="minorHAnsi"/>
          <w:lang w:val="sk-SK"/>
        </w:rPr>
        <w:t xml:space="preserve">atnosti začne plynúť od doručenia </w:t>
      </w:r>
      <w:r w:rsidR="00922317" w:rsidRPr="008A76C7">
        <w:rPr>
          <w:rFonts w:cstheme="minorHAnsi"/>
          <w:lang w:val="sk-SK"/>
        </w:rPr>
        <w:t>s</w:t>
      </w:r>
      <w:r w:rsidRPr="008A76C7">
        <w:rPr>
          <w:rFonts w:cstheme="minorHAnsi"/>
          <w:lang w:val="sk-SK"/>
        </w:rPr>
        <w:t>právne vystavenej faktúry kupujúcemu.</w:t>
      </w:r>
    </w:p>
    <w:p w14:paraId="4BCC5A2F" w14:textId="6C05B320" w:rsidR="00BC42DE" w:rsidRPr="008A76C7" w:rsidRDefault="00BC42DE" w:rsidP="00BC42DE">
      <w:pPr>
        <w:pStyle w:val="Odsekzoznamu"/>
        <w:numPr>
          <w:ilvl w:val="0"/>
          <w:numId w:val="4"/>
        </w:numPr>
        <w:suppressAutoHyphens/>
        <w:spacing w:after="0" w:line="240" w:lineRule="atLeast"/>
        <w:jc w:val="both"/>
        <w:rPr>
          <w:rFonts w:cstheme="minorHAnsi"/>
        </w:rPr>
      </w:pPr>
      <w:proofErr w:type="spellStart"/>
      <w:r w:rsidRPr="008A76C7">
        <w:rPr>
          <w:rFonts w:cstheme="minorHAnsi"/>
          <w:color w:val="000000"/>
          <w:shd w:val="clear" w:color="auto" w:fill="FFFFFF"/>
        </w:rPr>
        <w:t>Zmluvná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cena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bude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Kupujúcim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prostredníctvom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bezhotovostného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prevodu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finančných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prostriedkov</w:t>
      </w:r>
      <w:proofErr w:type="spellEnd"/>
      <w:r w:rsidRPr="008A76C7">
        <w:rPr>
          <w:rFonts w:cstheme="minorHAnsi"/>
          <w:color w:val="000000"/>
          <w:shd w:val="clear" w:color="auto" w:fill="FFFFFF"/>
        </w:rPr>
        <w:t xml:space="preserve"> na </w:t>
      </w:r>
      <w:proofErr w:type="spellStart"/>
      <w:r w:rsidRPr="008A76C7">
        <w:rPr>
          <w:rFonts w:cstheme="minorHAnsi"/>
          <w:color w:val="000000"/>
          <w:shd w:val="clear" w:color="auto" w:fill="FFFFFF"/>
        </w:rPr>
        <w:t>bankový</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účet</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uvedený</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záhlaví</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tejto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zmluvy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pričom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okamih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uhradenia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príslušnej</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sa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považuje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odpísanie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z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Kupujúceho</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prospech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w:t>
      </w:r>
    </w:p>
    <w:p w14:paraId="68FCF83E" w14:textId="77777777" w:rsidR="00BC42DE" w:rsidRPr="008A76C7" w:rsidRDefault="00BC42DE" w:rsidP="00BC42DE">
      <w:pPr>
        <w:pStyle w:val="Odsekzoznamu"/>
        <w:spacing w:after="0" w:line="240" w:lineRule="auto"/>
        <w:ind w:left="360"/>
        <w:jc w:val="both"/>
        <w:rPr>
          <w:rFonts w:cstheme="minorHAnsi"/>
          <w:lang w:val="sk-SK"/>
        </w:rPr>
      </w:pPr>
    </w:p>
    <w:p w14:paraId="5B195528" w14:textId="77777777" w:rsidR="00DD7F34" w:rsidRPr="008A76C7" w:rsidRDefault="00DD7F34" w:rsidP="00DD7F34">
      <w:pPr>
        <w:spacing w:after="0" w:line="240" w:lineRule="auto"/>
        <w:jc w:val="both"/>
        <w:rPr>
          <w:rFonts w:cstheme="minorHAnsi"/>
          <w:lang w:val="sk-SK"/>
        </w:rPr>
      </w:pPr>
    </w:p>
    <w:p w14:paraId="75E4B732"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w:t>
      </w:r>
    </w:p>
    <w:p w14:paraId="6254E6EF"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Omeškanie a zmluvné pokuty</w:t>
      </w:r>
    </w:p>
    <w:p w14:paraId="6E2C3CB5" w14:textId="4DB57F1F"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lastRenderedPageBreak/>
        <w:t>Ak sa predávajúci dostane do omeškania s dodaním tovaru alebo jeho časti (vrátane uvedenia tovaru do prevádzky alebo zaškolenia), je</w:t>
      </w:r>
      <w:r w:rsidR="00EE0685" w:rsidRPr="008A76C7">
        <w:rPr>
          <w:rFonts w:cstheme="minorHAnsi"/>
          <w:lang w:val="sk-SK"/>
        </w:rPr>
        <w:t xml:space="preserve"> kupujúci</w:t>
      </w:r>
      <w:r w:rsidRPr="008A76C7">
        <w:rPr>
          <w:rFonts w:cstheme="minorHAnsi"/>
          <w:lang w:val="sk-SK"/>
        </w:rPr>
        <w:t xml:space="preserve"> </w:t>
      </w:r>
      <w:r w:rsidR="00EE0685" w:rsidRPr="008A76C7">
        <w:rPr>
          <w:rFonts w:cstheme="minorHAnsi"/>
          <w:lang w:val="sk-SK"/>
        </w:rPr>
        <w:t xml:space="preserve">oprávnený uplatniť si zmluvnú pokutu vo výške </w:t>
      </w:r>
      <w:r w:rsidRPr="008A76C7">
        <w:rPr>
          <w:rFonts w:cstheme="minorHAnsi"/>
          <w:lang w:val="sk-SK"/>
        </w:rPr>
        <w:t>0,</w:t>
      </w:r>
      <w:r w:rsidR="00EE0685" w:rsidRPr="008A76C7">
        <w:rPr>
          <w:rFonts w:cstheme="minorHAnsi"/>
          <w:lang w:val="sk-SK"/>
        </w:rPr>
        <w:t>0</w:t>
      </w:r>
      <w:r w:rsidRPr="008A76C7">
        <w:rPr>
          <w:rFonts w:cstheme="minorHAnsi"/>
          <w:lang w:val="sk-SK"/>
        </w:rPr>
        <w:t>2% z celkovej kúpnej ceny bez DPH, a to za každý deň omeškania.</w:t>
      </w:r>
    </w:p>
    <w:p w14:paraId="3221DC72" w14:textId="46DAA46C"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t>Ak sa kupujúci dostane do omeškania s úhradou faktúry je predávajúci oprávnený uplatniť si zmluvnú pokutu vo výške 0,</w:t>
      </w:r>
      <w:r w:rsidR="00EE0685" w:rsidRPr="008A76C7">
        <w:rPr>
          <w:rFonts w:cstheme="minorHAnsi"/>
          <w:lang w:val="sk-SK"/>
        </w:rPr>
        <w:t>0</w:t>
      </w:r>
      <w:r w:rsidRPr="008A76C7">
        <w:rPr>
          <w:rFonts w:cstheme="minorHAnsi"/>
          <w:lang w:val="sk-SK"/>
        </w:rPr>
        <w:t>2% z neuhradenej finančnej čiastky bez DPH.</w:t>
      </w:r>
    </w:p>
    <w:p w14:paraId="5812E272" w14:textId="77777777" w:rsidR="00DD7F34" w:rsidRPr="008A76C7" w:rsidRDefault="00DD7F34" w:rsidP="00DD7F34">
      <w:pPr>
        <w:spacing w:after="0" w:line="240" w:lineRule="auto"/>
        <w:jc w:val="both"/>
        <w:rPr>
          <w:rFonts w:cstheme="minorHAnsi"/>
          <w:lang w:val="sk-SK"/>
        </w:rPr>
      </w:pPr>
    </w:p>
    <w:p w14:paraId="678611DE"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w:t>
      </w:r>
    </w:p>
    <w:p w14:paraId="1D68656A"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Subdodávatelia a pravidlá pre zmenu subdodávateľov</w:t>
      </w:r>
    </w:p>
    <w:p w14:paraId="49075F56"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sa zaväzuje uviesť údaje o všetkých známych subdodávateľoch v štruktúre podľa prílohy č. 2 zmluvy.</w:t>
      </w:r>
    </w:p>
    <w:p w14:paraId="3AE13930"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je povinný oznámiť kupujúcemu bezodkladne akúkoľvek zmenu údajov o subdodávateľovi alebo subdodávateľoch uvedených v prílohe č. 2 zmluvy.</w:t>
      </w:r>
    </w:p>
    <w:p w14:paraId="6D5BC332"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Pr="008A76C7" w:rsidRDefault="00DD7F34" w:rsidP="00DD7F34">
      <w:pPr>
        <w:spacing w:after="0" w:line="240" w:lineRule="auto"/>
        <w:jc w:val="both"/>
        <w:rPr>
          <w:rFonts w:cstheme="minorHAnsi"/>
          <w:lang w:val="sk-SK"/>
        </w:rPr>
      </w:pPr>
    </w:p>
    <w:p w14:paraId="1486116F" w14:textId="77777777" w:rsidR="008A142F" w:rsidRPr="008A76C7" w:rsidRDefault="008A142F" w:rsidP="00DD7F34">
      <w:pPr>
        <w:spacing w:after="0" w:line="240" w:lineRule="auto"/>
        <w:jc w:val="both"/>
        <w:rPr>
          <w:rFonts w:cstheme="minorHAnsi"/>
          <w:lang w:val="sk-SK"/>
        </w:rPr>
      </w:pPr>
    </w:p>
    <w:p w14:paraId="76578CD6"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VII.</w:t>
      </w:r>
    </w:p>
    <w:p w14:paraId="17C2F2D1"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Odstúpenie od zmluvy</w:t>
      </w:r>
    </w:p>
    <w:p w14:paraId="2CEA062E"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Predávajúci môže od tejto kúpnej zmluvy odstúpiť, ak sa kupujúci omešká s platením peňažných záväzkov viac ako o 6 dní po splatnosti a kupujúci nezjedná nápravu ani v </w:t>
      </w:r>
      <w:r w:rsidR="002E64BA" w:rsidRPr="008A76C7">
        <w:rPr>
          <w:rFonts w:cstheme="minorHAnsi"/>
          <w:lang w:val="sk-SK"/>
        </w:rPr>
        <w:t>dodatočnej</w:t>
      </w:r>
      <w:r w:rsidRPr="008A76C7">
        <w:rPr>
          <w:rFonts w:cstheme="minorHAnsi"/>
          <w:lang w:val="sk-SK"/>
        </w:rPr>
        <w:t xml:space="preserve"> lehote určenej písomne predávajúcim.</w:t>
      </w:r>
    </w:p>
    <w:p w14:paraId="63B74E81"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Odstúpenie od zmluvy nadobúda účinnosť nasledujúcim dňom doručenia odstúpenia druhej strane.</w:t>
      </w:r>
    </w:p>
    <w:p w14:paraId="1202F2F7"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zmluva zaniká, keď prejav vôle oprávnenej strany odstúpiť od tejto zmluvy je doručený druhej strane.</w:t>
      </w:r>
    </w:p>
    <w:p w14:paraId="3E564842" w14:textId="77777777" w:rsidR="002E64BA" w:rsidRPr="008A76C7" w:rsidRDefault="002E64BA" w:rsidP="002E64BA">
      <w:pPr>
        <w:spacing w:after="0" w:line="240" w:lineRule="auto"/>
        <w:jc w:val="both"/>
        <w:rPr>
          <w:rFonts w:cstheme="minorHAnsi"/>
          <w:lang w:val="sk-SK"/>
        </w:rPr>
      </w:pPr>
    </w:p>
    <w:p w14:paraId="0F1EF27B"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Článok VIII.</w:t>
      </w:r>
    </w:p>
    <w:p w14:paraId="31491EBE"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Záruka a servis</w:t>
      </w:r>
    </w:p>
    <w:p w14:paraId="5D2D327E" w14:textId="304463BD"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Kupujúci je v zmysle povinností kupujúceho podľa zákona povinný prezrieť tovar najneskôr do 30 dní odo dňa jeho uvedenia do prevádzky a zaškolenia obsluhy s ohľadom na druh tovar. Vada, ktor</w:t>
      </w:r>
      <w:r w:rsidR="00BA4BE5" w:rsidRPr="008A76C7">
        <w:rPr>
          <w:rFonts w:cstheme="minorHAnsi"/>
          <w:lang w:val="sk-SK"/>
        </w:rPr>
        <w:t>á</w:t>
      </w:r>
      <w:r w:rsidRPr="008A76C7">
        <w:rPr>
          <w:rFonts w:cstheme="minorHAnsi"/>
          <w:lang w:val="sk-SK"/>
        </w:rPr>
        <w:t xml:space="preserve"> sa prejaví počas záručnej doby sa s ohľadom na poskytnutú záruku považuje za vadu, ktorú mal tovar už v deň jeho prevzatia bez ohľadu na prezretie tovaru kupujúcim v lehote podľa tohto bodu zmluvy.</w:t>
      </w:r>
    </w:p>
    <w:p w14:paraId="29F6F2F4"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lastRenderedPageBreak/>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 uplatnenie vád tovaru platia ustanovenia §436 - §440 Obchodného zákonníka.</w:t>
      </w:r>
    </w:p>
    <w:p w14:paraId="72D923C2"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V prípade akýchkoľvek vád tovaru počas záručnej doby môže kupujúci:</w:t>
      </w:r>
    </w:p>
    <w:p w14:paraId="0F3DC590"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t>požadovať odstránenie vád dodaním náhradného tovaru za vadný tovar, dodanie chýbajúceho tovaru a požadovať odstránenie právnych vád,</w:t>
      </w:r>
    </w:p>
    <w:p w14:paraId="4FD0D0FF"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t>alebo</w:t>
      </w:r>
      <w:r w:rsidR="00D11B06" w:rsidRPr="008A76C7">
        <w:rPr>
          <w:rFonts w:cstheme="minorHAnsi"/>
          <w:lang w:val="sk-SK"/>
        </w:rPr>
        <w:t xml:space="preserve"> požadovať primeranú zľavu z kúpnej ceny alebo</w:t>
      </w:r>
    </w:p>
    <w:p w14:paraId="18EE9C82" w14:textId="77777777" w:rsidR="00D11B06" w:rsidRPr="008A76C7" w:rsidRDefault="00D11B06" w:rsidP="002E64BA">
      <w:pPr>
        <w:pStyle w:val="Odsekzoznamu"/>
        <w:numPr>
          <w:ilvl w:val="0"/>
          <w:numId w:val="9"/>
        </w:numPr>
        <w:spacing w:after="0" w:line="240" w:lineRule="auto"/>
        <w:jc w:val="both"/>
        <w:rPr>
          <w:rFonts w:cstheme="minorHAnsi"/>
          <w:lang w:val="sk-SK"/>
        </w:rPr>
      </w:pPr>
      <w:r w:rsidRPr="008A76C7">
        <w:rPr>
          <w:rFonts w:cstheme="minorHAnsi"/>
          <w:lang w:val="sk-SK"/>
        </w:rPr>
        <w:t>odstúpiť od zmluvy.</w:t>
      </w:r>
    </w:p>
    <w:p w14:paraId="14F6E0D9"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Pr="008A76C7" w:rsidRDefault="00D11B06" w:rsidP="00D11B06">
      <w:pPr>
        <w:spacing w:after="0" w:line="240" w:lineRule="auto"/>
        <w:jc w:val="both"/>
        <w:rPr>
          <w:rFonts w:cstheme="minorHAnsi"/>
          <w:lang w:val="sk-SK"/>
        </w:rPr>
      </w:pPr>
    </w:p>
    <w:p w14:paraId="3FE043E9"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IX.</w:t>
      </w:r>
    </w:p>
    <w:p w14:paraId="199A0BFA"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Zaškolenie kupujúceho</w:t>
      </w:r>
    </w:p>
    <w:p w14:paraId="45CA307D" w14:textId="77777777" w:rsidR="00D11B06" w:rsidRPr="008A76C7" w:rsidRDefault="00D11B06" w:rsidP="00D11B06">
      <w:pPr>
        <w:pStyle w:val="Odsekzoznamu"/>
        <w:numPr>
          <w:ilvl w:val="0"/>
          <w:numId w:val="10"/>
        </w:numPr>
        <w:spacing w:after="0" w:line="240" w:lineRule="auto"/>
        <w:jc w:val="both"/>
        <w:rPr>
          <w:rFonts w:cstheme="minorHAnsi"/>
          <w:lang w:val="sk-SK"/>
        </w:rPr>
      </w:pPr>
      <w:r w:rsidRPr="008A76C7">
        <w:rPr>
          <w:rFonts w:cstheme="minorHAnsi"/>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Pr="008A76C7" w:rsidRDefault="00D11B06" w:rsidP="00D11B06">
      <w:pPr>
        <w:spacing w:after="0" w:line="240" w:lineRule="auto"/>
        <w:jc w:val="both"/>
        <w:rPr>
          <w:rFonts w:cstheme="minorHAnsi"/>
          <w:lang w:val="sk-SK"/>
        </w:rPr>
      </w:pPr>
    </w:p>
    <w:p w14:paraId="0827CB0E"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w:t>
      </w:r>
    </w:p>
    <w:p w14:paraId="79A57D9F"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Vyššia moc</w:t>
      </w:r>
    </w:p>
    <w:p w14:paraId="5CD13D0A"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ktorá nevykoná oznámenie druhej strane podľa odseku 2, bude povinná nahradiť druhej strane všetky škody pôsobené porušením tejto povinnosti.</w:t>
      </w:r>
    </w:p>
    <w:p w14:paraId="74C5B4A0" w14:textId="77777777" w:rsidR="00D11B06" w:rsidRPr="008A76C7" w:rsidRDefault="00D11B06" w:rsidP="00D11B06">
      <w:pPr>
        <w:spacing w:after="0" w:line="240" w:lineRule="auto"/>
        <w:jc w:val="both"/>
        <w:rPr>
          <w:rFonts w:cstheme="minorHAnsi"/>
          <w:lang w:val="sk-SK"/>
        </w:rPr>
      </w:pPr>
    </w:p>
    <w:p w14:paraId="5FAF4CCB"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XI.</w:t>
      </w:r>
    </w:p>
    <w:p w14:paraId="6321EC86"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Náhrada škody</w:t>
      </w:r>
    </w:p>
    <w:p w14:paraId="277BB649" w14:textId="77777777" w:rsidR="00D11B06" w:rsidRPr="008A76C7" w:rsidRDefault="008C261D" w:rsidP="008C261D">
      <w:pPr>
        <w:pStyle w:val="Odsekzoznamu"/>
        <w:numPr>
          <w:ilvl w:val="0"/>
          <w:numId w:val="12"/>
        </w:numPr>
        <w:spacing w:after="0" w:line="240" w:lineRule="auto"/>
        <w:jc w:val="both"/>
        <w:rPr>
          <w:rFonts w:cstheme="minorHAnsi"/>
          <w:lang w:val="sk-SK"/>
        </w:rPr>
      </w:pPr>
      <w:r w:rsidRPr="008A76C7">
        <w:rPr>
          <w:rFonts w:cstheme="minorHAnsi"/>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Pr="008A76C7" w:rsidRDefault="008C261D" w:rsidP="008C261D">
      <w:pPr>
        <w:spacing w:after="0" w:line="240" w:lineRule="auto"/>
        <w:jc w:val="both"/>
        <w:rPr>
          <w:rFonts w:cstheme="minorHAnsi"/>
          <w:lang w:val="sk-SK"/>
        </w:rPr>
      </w:pPr>
    </w:p>
    <w:p w14:paraId="163B9123"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XII.</w:t>
      </w:r>
    </w:p>
    <w:p w14:paraId="063BA809"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Riešenie sporov</w:t>
      </w:r>
    </w:p>
    <w:p w14:paraId="39AA1D36" w14:textId="77777777" w:rsidR="008C261D" w:rsidRPr="008A76C7" w:rsidRDefault="008C261D" w:rsidP="008C261D">
      <w:pPr>
        <w:pStyle w:val="Odsekzoznamu"/>
        <w:numPr>
          <w:ilvl w:val="0"/>
          <w:numId w:val="13"/>
        </w:numPr>
        <w:spacing w:after="0" w:line="240" w:lineRule="auto"/>
        <w:jc w:val="both"/>
        <w:rPr>
          <w:rFonts w:cstheme="minorHAnsi"/>
          <w:lang w:val="sk-SK"/>
        </w:rPr>
      </w:pPr>
      <w:r w:rsidRPr="008A76C7">
        <w:rPr>
          <w:rFonts w:cstheme="minorHAnsi"/>
          <w:lang w:val="sk-SK"/>
        </w:rPr>
        <w:lastRenderedPageBreak/>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Pr="008A76C7" w:rsidRDefault="008C261D" w:rsidP="008C261D">
      <w:pPr>
        <w:spacing w:after="0" w:line="240" w:lineRule="auto"/>
        <w:jc w:val="both"/>
        <w:rPr>
          <w:rFonts w:cstheme="minorHAnsi"/>
          <w:lang w:val="sk-SK"/>
        </w:rPr>
      </w:pPr>
    </w:p>
    <w:p w14:paraId="1045977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XIII.</w:t>
      </w:r>
    </w:p>
    <w:p w14:paraId="58D1423E"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Osobitné podmienky</w:t>
      </w:r>
    </w:p>
    <w:p w14:paraId="6EE72853" w14:textId="77777777" w:rsidR="008C261D" w:rsidRPr="008A76C7" w:rsidRDefault="00186B48" w:rsidP="008C261D">
      <w:pPr>
        <w:pStyle w:val="Odsekzoznamu"/>
        <w:numPr>
          <w:ilvl w:val="0"/>
          <w:numId w:val="14"/>
        </w:numPr>
        <w:spacing w:after="0" w:line="240" w:lineRule="auto"/>
        <w:jc w:val="both"/>
        <w:rPr>
          <w:rFonts w:cstheme="minorHAnsi"/>
          <w:lang w:val="sk-SK"/>
        </w:rPr>
      </w:pPr>
      <w:r w:rsidRPr="008A76C7">
        <w:rPr>
          <w:rFonts w:cstheme="minorHAnsi"/>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Pr="008A76C7" w:rsidRDefault="008C261D" w:rsidP="008C261D">
      <w:pPr>
        <w:spacing w:after="0" w:line="240" w:lineRule="auto"/>
        <w:jc w:val="both"/>
        <w:rPr>
          <w:rFonts w:cstheme="minorHAnsi"/>
          <w:lang w:val="sk-SK"/>
        </w:rPr>
      </w:pPr>
    </w:p>
    <w:p w14:paraId="4DAE106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XIV.</w:t>
      </w:r>
    </w:p>
    <w:p w14:paraId="29B90642"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Záverečné ustanovenia</w:t>
      </w:r>
    </w:p>
    <w:p w14:paraId="3A31D197" w14:textId="6F271682"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Otázky a vzťahy, ktoré v tejto kúpnej zmluve nie sú výslovne upravené, sa riadia príslušnými ustanoveniami Obchodného zákonníka.</w:t>
      </w:r>
    </w:p>
    <w:p w14:paraId="24426FDD"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Zmluvné strany si zmluvu prečítali, jej obsahu porozumeli a na znak súhlasu ju potvrdili svojimi podpismi.</w:t>
      </w:r>
    </w:p>
    <w:p w14:paraId="23CA3B3E"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Túto zmluvu je možné meniť a dopĺňať len formou písomných dodatkov podpísaných oprávnenými zástupcami oboch zmluvných strán, ktoré budú tvoriť neoddeliteľnú súčasť tejto zmluvy.</w:t>
      </w:r>
    </w:p>
    <w:p w14:paraId="60B6550D" w14:textId="51C42F80" w:rsidR="00654441" w:rsidRPr="008A76C7" w:rsidRDefault="00654441" w:rsidP="00C57685">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Táto zmluva nadobúda platnosť dňom jej podpísania  oboma zmluvnými stranami.</w:t>
      </w:r>
    </w:p>
    <w:p w14:paraId="1B661FF3" w14:textId="14662C6E" w:rsidR="00654441" w:rsidRPr="008A76C7" w:rsidRDefault="00654441" w:rsidP="00654441">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 xml:space="preserve">Táto zmluva nadobúda účinnosť po vystavení záväznej písomnej objednávky zo strany  </w:t>
      </w:r>
      <w:r w:rsidR="00BC42DE" w:rsidRPr="008A76C7">
        <w:rPr>
          <w:rFonts w:asciiTheme="minorHAnsi" w:hAnsiTheme="minorHAnsi" w:cstheme="minorHAnsi"/>
          <w:sz w:val="20"/>
          <w:szCs w:val="20"/>
        </w:rPr>
        <w:t>Kupujúceho</w:t>
      </w:r>
      <w:r w:rsidRPr="008A76C7">
        <w:rPr>
          <w:rFonts w:asciiTheme="minorHAnsi" w:hAnsiTheme="minorHAnsi" w:cstheme="minorHAnsi"/>
          <w:sz w:val="20"/>
          <w:szCs w:val="20"/>
        </w:rPr>
        <w:t xml:space="preserve">. </w:t>
      </w:r>
    </w:p>
    <w:p w14:paraId="6150AC78" w14:textId="767DBBDA" w:rsidR="00BC42DE" w:rsidRPr="008A76C7" w:rsidRDefault="00654441" w:rsidP="00BC42DE">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bCs/>
          <w:iCs/>
          <w:sz w:val="20"/>
          <w:szCs w:val="20"/>
        </w:rPr>
        <w:t>Kupujúci</w:t>
      </w:r>
      <w:r w:rsidRPr="008A76C7">
        <w:rPr>
          <w:rFonts w:asciiTheme="minorHAnsi" w:hAnsiTheme="minorHAnsi" w:cstheme="minorHAnsi"/>
          <w:bCs/>
          <w:i/>
          <w:iCs/>
          <w:sz w:val="20"/>
          <w:szCs w:val="20"/>
        </w:rPr>
        <w:t xml:space="preserve"> </w:t>
      </w:r>
      <w:r w:rsidRPr="008A76C7">
        <w:rPr>
          <w:rFonts w:asciiTheme="minorHAnsi" w:hAnsiTheme="minorHAnsi" w:cstheme="minorHAnsi"/>
          <w:sz w:val="20"/>
          <w:szCs w:val="20"/>
        </w:rPr>
        <w:t xml:space="preserve">je oprávnený odstúpiť od tejto zmluvy </w:t>
      </w:r>
      <w:r w:rsidR="00BC42DE" w:rsidRPr="008A76C7">
        <w:rPr>
          <w:rFonts w:asciiTheme="minorHAnsi" w:hAnsiTheme="minorHAnsi" w:cstheme="minorHAnsi"/>
          <w:sz w:val="20"/>
          <w:szCs w:val="20"/>
        </w:rPr>
        <w:t xml:space="preserve">pred odoslaním objednávky (článok II, bod 1) </w:t>
      </w:r>
      <w:r w:rsidRPr="008A76C7">
        <w:rPr>
          <w:rFonts w:asciiTheme="minorHAnsi" w:hAnsiTheme="minorHAnsi" w:cstheme="minorHAnsi"/>
          <w:bCs/>
          <w:iCs/>
          <w:sz w:val="20"/>
          <w:szCs w:val="20"/>
        </w:rPr>
        <w:t xml:space="preserve">aj </w:t>
      </w:r>
      <w:r w:rsidR="00BC42DE" w:rsidRPr="008A76C7">
        <w:rPr>
          <w:rFonts w:asciiTheme="minorHAnsi" w:hAnsiTheme="minorHAnsi" w:cstheme="minorHAnsi"/>
          <w:bCs/>
          <w:iCs/>
          <w:sz w:val="20"/>
          <w:szCs w:val="20"/>
        </w:rPr>
        <w:t xml:space="preserve">bez udania dôvodu, najmä ale nielen, ak nebudú výdavky schválené v procese finančnej kontroly, </w:t>
      </w:r>
      <w:r w:rsidRPr="008A76C7">
        <w:rPr>
          <w:rFonts w:asciiTheme="minorHAnsi" w:hAnsiTheme="minorHAnsi" w:cstheme="minorHAnsi"/>
          <w:bCs/>
          <w:iCs/>
          <w:sz w:val="20"/>
          <w:szCs w:val="20"/>
        </w:rPr>
        <w:t>z iných príčin, ktoré mu neumožnia pokračovať v plnení svojich záväzkov vyplývajúcich z tejto zmluvy a ktoré v čase podpisu tejto zmluvy nebolo možné predvídať.</w:t>
      </w:r>
    </w:p>
    <w:p w14:paraId="23B0782E" w14:textId="52324B51" w:rsidR="001728F7" w:rsidRPr="008A76C7" w:rsidRDefault="001728F7" w:rsidP="00654441">
      <w:pPr>
        <w:pStyle w:val="Zkladntext"/>
        <w:numPr>
          <w:ilvl w:val="0"/>
          <w:numId w:val="15"/>
        </w:numPr>
        <w:tabs>
          <w:tab w:val="left" w:pos="709"/>
          <w:tab w:val="left" w:pos="4536"/>
        </w:tabs>
        <w:rPr>
          <w:rFonts w:asciiTheme="minorHAnsi" w:eastAsiaTheme="minorHAnsi" w:hAnsiTheme="minorHAnsi" w:cstheme="minorHAnsi"/>
          <w:sz w:val="22"/>
          <w:szCs w:val="22"/>
          <w:lang w:eastAsia="en-US"/>
        </w:rPr>
      </w:pPr>
      <w:r w:rsidRPr="008A76C7">
        <w:rPr>
          <w:rFonts w:asciiTheme="minorHAnsi" w:eastAsiaTheme="minorHAnsi" w:hAnsiTheme="minorHAnsi" w:cstheme="minorHAnsi"/>
          <w:sz w:val="22"/>
          <w:szCs w:val="22"/>
          <w:lang w:eastAsia="en-US"/>
        </w:rPr>
        <w:t xml:space="preserve">Kúpna zmluva má 5 strán, prílohy č. 1 – </w:t>
      </w:r>
      <w:r w:rsidR="008A142F" w:rsidRPr="008A76C7">
        <w:rPr>
          <w:rFonts w:asciiTheme="minorHAnsi" w:eastAsiaTheme="minorHAnsi" w:hAnsiTheme="minorHAnsi" w:cstheme="minorHAnsi"/>
          <w:sz w:val="22"/>
          <w:szCs w:val="22"/>
          <w:lang w:eastAsia="en-US"/>
        </w:rPr>
        <w:t>Technická špecifikácia</w:t>
      </w:r>
      <w:r w:rsidRPr="008A76C7">
        <w:rPr>
          <w:rFonts w:asciiTheme="minorHAnsi" w:eastAsiaTheme="minorHAnsi" w:hAnsiTheme="minorHAnsi" w:cstheme="minorHAnsi"/>
          <w:sz w:val="22"/>
          <w:szCs w:val="22"/>
          <w:lang w:eastAsia="en-US"/>
        </w:rPr>
        <w:t xml:space="preserve"> (ktorá je súčasťou </w:t>
      </w:r>
      <w:r w:rsidR="00DE2F01" w:rsidRPr="008A76C7">
        <w:rPr>
          <w:rFonts w:asciiTheme="minorHAnsi" w:eastAsiaTheme="minorHAnsi" w:hAnsiTheme="minorHAnsi" w:cstheme="minorHAnsi"/>
          <w:sz w:val="22"/>
          <w:szCs w:val="22"/>
          <w:lang w:eastAsia="en-US"/>
        </w:rPr>
        <w:t>prieskumu trhu</w:t>
      </w:r>
      <w:r w:rsidRPr="008A76C7">
        <w:rPr>
          <w:rFonts w:asciiTheme="minorHAnsi" w:eastAsiaTheme="minorHAnsi" w:hAnsiTheme="minorHAnsi" w:cstheme="minorHAnsi"/>
          <w:sz w:val="22"/>
          <w:szCs w:val="22"/>
          <w:lang w:eastAsia="en-US"/>
        </w:rPr>
        <w:t xml:space="preserve"> predávajúceho podľa článku I. tejto zmluvy) a č. 2</w:t>
      </w:r>
      <w:r w:rsidR="008A142F" w:rsidRPr="008A76C7">
        <w:rPr>
          <w:rFonts w:asciiTheme="minorHAnsi" w:eastAsiaTheme="minorHAnsi" w:hAnsiTheme="minorHAnsi" w:cstheme="minorHAnsi"/>
          <w:sz w:val="22"/>
          <w:szCs w:val="22"/>
          <w:lang w:eastAsia="en-US"/>
        </w:rPr>
        <w:t xml:space="preserve"> - Zoznam subdodávateľov</w:t>
      </w:r>
      <w:r w:rsidRPr="008A76C7">
        <w:rPr>
          <w:rFonts w:asciiTheme="minorHAnsi" w:eastAsiaTheme="minorHAnsi" w:hAnsiTheme="minorHAnsi" w:cstheme="minorHAnsi"/>
          <w:sz w:val="22"/>
          <w:szCs w:val="22"/>
          <w:lang w:eastAsia="en-US"/>
        </w:rPr>
        <w:t xml:space="preserve">, je vyhotovená </w:t>
      </w:r>
      <w:r w:rsidR="00186B48" w:rsidRPr="008A76C7">
        <w:rPr>
          <w:rFonts w:asciiTheme="minorHAnsi" w:eastAsiaTheme="minorHAnsi" w:hAnsiTheme="minorHAnsi" w:cstheme="minorHAnsi"/>
          <w:sz w:val="22"/>
          <w:szCs w:val="22"/>
          <w:lang w:eastAsia="en-US"/>
        </w:rPr>
        <w:br/>
      </w:r>
      <w:r w:rsidRPr="008A76C7">
        <w:rPr>
          <w:rFonts w:asciiTheme="minorHAnsi" w:eastAsiaTheme="minorHAnsi" w:hAnsiTheme="minorHAnsi" w:cstheme="minorHAnsi"/>
          <w:sz w:val="22"/>
          <w:szCs w:val="22"/>
          <w:lang w:eastAsia="en-US"/>
        </w:rPr>
        <w:t>v 4 rovnopisoch. Každá zmluvná strana dostane 2 rovnopisy.</w:t>
      </w:r>
    </w:p>
    <w:p w14:paraId="43FF483D" w14:textId="77777777" w:rsidR="001728F7" w:rsidRPr="008A76C7" w:rsidRDefault="001728F7" w:rsidP="001728F7">
      <w:pPr>
        <w:spacing w:after="0" w:line="240" w:lineRule="auto"/>
        <w:jc w:val="both"/>
        <w:rPr>
          <w:rFonts w:cstheme="minorHAnsi"/>
          <w:lang w:val="sk-SK"/>
        </w:rPr>
      </w:pPr>
    </w:p>
    <w:p w14:paraId="33832999" w14:textId="77777777" w:rsidR="001728F7" w:rsidRPr="008A76C7" w:rsidRDefault="001728F7" w:rsidP="001728F7">
      <w:pPr>
        <w:spacing w:after="0" w:line="240" w:lineRule="auto"/>
        <w:jc w:val="both"/>
        <w:rPr>
          <w:rFonts w:cstheme="minorHAnsi"/>
          <w:lang w:val="sk-SK"/>
        </w:rPr>
      </w:pPr>
    </w:p>
    <w:p w14:paraId="49DF9977" w14:textId="77777777" w:rsidR="001728F7" w:rsidRPr="008A76C7" w:rsidRDefault="001728F7" w:rsidP="001728F7">
      <w:pPr>
        <w:spacing w:after="0" w:line="240" w:lineRule="auto"/>
        <w:jc w:val="both"/>
        <w:rPr>
          <w:rFonts w:cstheme="minorHAnsi"/>
          <w:lang w:val="sk-SK"/>
        </w:rPr>
      </w:pPr>
    </w:p>
    <w:p w14:paraId="220F3DA1" w14:textId="77777777" w:rsidR="001728F7" w:rsidRPr="008A76C7" w:rsidRDefault="001728F7" w:rsidP="001728F7">
      <w:pPr>
        <w:spacing w:after="0" w:line="240" w:lineRule="auto"/>
        <w:jc w:val="both"/>
        <w:rPr>
          <w:rFonts w:cstheme="minorHAnsi"/>
          <w:lang w:val="sk-SK"/>
        </w:rPr>
      </w:pPr>
      <w:r w:rsidRPr="008A76C7">
        <w:rPr>
          <w:rFonts w:cstheme="minorHAnsi"/>
          <w:lang w:val="sk-SK"/>
        </w:rPr>
        <w:t>Dňa: ........................................</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Dňa: ........................................</w:t>
      </w:r>
    </w:p>
    <w:p w14:paraId="3DBC0355" w14:textId="77777777" w:rsidR="001728F7" w:rsidRPr="008A76C7" w:rsidRDefault="001728F7" w:rsidP="001728F7">
      <w:pPr>
        <w:spacing w:after="0" w:line="240" w:lineRule="auto"/>
        <w:jc w:val="both"/>
        <w:rPr>
          <w:rFonts w:cstheme="minorHAnsi"/>
          <w:lang w:val="sk-SK"/>
        </w:rPr>
      </w:pPr>
    </w:p>
    <w:p w14:paraId="70D8B668" w14:textId="77777777" w:rsidR="001728F7" w:rsidRPr="008A76C7" w:rsidRDefault="001728F7" w:rsidP="001728F7">
      <w:pPr>
        <w:spacing w:after="0" w:line="240" w:lineRule="auto"/>
        <w:jc w:val="both"/>
        <w:rPr>
          <w:rFonts w:cstheme="minorHAnsi"/>
          <w:lang w:val="sk-SK"/>
        </w:rPr>
      </w:pPr>
    </w:p>
    <w:p w14:paraId="44DAAE84" w14:textId="77777777" w:rsidR="001728F7" w:rsidRPr="008A76C7" w:rsidRDefault="001728F7" w:rsidP="001728F7">
      <w:pPr>
        <w:spacing w:after="0" w:line="240" w:lineRule="auto"/>
        <w:jc w:val="both"/>
        <w:rPr>
          <w:rFonts w:cstheme="minorHAnsi"/>
          <w:lang w:val="sk-SK"/>
        </w:rPr>
      </w:pPr>
    </w:p>
    <w:p w14:paraId="1465C5D0" w14:textId="77777777" w:rsidR="001728F7" w:rsidRPr="008A76C7" w:rsidRDefault="001728F7" w:rsidP="001728F7">
      <w:pPr>
        <w:spacing w:after="0" w:line="240" w:lineRule="auto"/>
        <w:jc w:val="both"/>
        <w:rPr>
          <w:rFonts w:cstheme="minorHAnsi"/>
          <w:b/>
          <w:lang w:val="sk-SK"/>
        </w:rPr>
      </w:pPr>
      <w:r w:rsidRPr="008A76C7">
        <w:rPr>
          <w:rFonts w:cstheme="minorHAnsi"/>
          <w:b/>
          <w:lang w:val="sk-SK"/>
        </w:rPr>
        <w:t>Predávajúci:</w:t>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t>Kupujúci:</w:t>
      </w:r>
    </w:p>
    <w:p w14:paraId="1F627775" w14:textId="77777777" w:rsidR="001728F7" w:rsidRPr="008A76C7" w:rsidRDefault="001728F7" w:rsidP="001728F7">
      <w:pPr>
        <w:spacing w:after="0" w:line="240" w:lineRule="auto"/>
        <w:jc w:val="both"/>
        <w:rPr>
          <w:rFonts w:cstheme="minorHAnsi"/>
          <w:lang w:val="sk-SK"/>
        </w:rPr>
      </w:pPr>
    </w:p>
    <w:p w14:paraId="1F8D9481" w14:textId="77777777" w:rsidR="001728F7" w:rsidRPr="008A76C7" w:rsidRDefault="001728F7" w:rsidP="001728F7">
      <w:pPr>
        <w:spacing w:after="0" w:line="240" w:lineRule="auto"/>
        <w:jc w:val="both"/>
        <w:rPr>
          <w:rFonts w:cstheme="minorHAnsi"/>
          <w:lang w:val="sk-SK"/>
        </w:rPr>
      </w:pPr>
    </w:p>
    <w:p w14:paraId="1586D9E7" w14:textId="77777777" w:rsidR="001728F7" w:rsidRPr="008A76C7" w:rsidRDefault="001728F7" w:rsidP="001728F7">
      <w:pPr>
        <w:spacing w:after="0" w:line="240" w:lineRule="auto"/>
        <w:jc w:val="both"/>
        <w:rPr>
          <w:rFonts w:cstheme="minorHAnsi"/>
          <w:lang w:val="sk-SK"/>
        </w:rPr>
      </w:pPr>
    </w:p>
    <w:p w14:paraId="71623FDE" w14:textId="77777777" w:rsidR="001728F7" w:rsidRPr="008A76C7" w:rsidRDefault="001728F7" w:rsidP="001728F7">
      <w:pPr>
        <w:spacing w:after="0" w:line="240" w:lineRule="auto"/>
        <w:jc w:val="both"/>
        <w:rPr>
          <w:rFonts w:cstheme="minorHAnsi"/>
          <w:lang w:val="sk-SK"/>
        </w:rPr>
      </w:pPr>
    </w:p>
    <w:p w14:paraId="61391664" w14:textId="77777777" w:rsidR="001728F7" w:rsidRPr="008A76C7" w:rsidRDefault="001728F7" w:rsidP="001728F7">
      <w:pPr>
        <w:spacing w:after="0" w:line="240" w:lineRule="auto"/>
        <w:jc w:val="both"/>
        <w:rPr>
          <w:rFonts w:cstheme="minorHAnsi"/>
          <w:lang w:val="sk-SK"/>
        </w:rPr>
      </w:pPr>
    </w:p>
    <w:p w14:paraId="661CE626" w14:textId="77777777" w:rsidR="001728F7" w:rsidRPr="008A76C7" w:rsidRDefault="001728F7" w:rsidP="001728F7">
      <w:pPr>
        <w:spacing w:after="0" w:line="240" w:lineRule="auto"/>
        <w:jc w:val="both"/>
        <w:rPr>
          <w:rFonts w:cstheme="minorHAnsi"/>
          <w:lang w:val="sk-SK"/>
        </w:rPr>
      </w:pPr>
      <w:r w:rsidRPr="008A76C7">
        <w:rPr>
          <w:rFonts w:cstheme="minorHAnsi"/>
          <w:lang w:val="sk-SK"/>
        </w:rPr>
        <w:t>...........................................................</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p w14:paraId="7DB62840" w14:textId="77777777" w:rsidR="001728F7" w:rsidRPr="008A76C7" w:rsidRDefault="001728F7" w:rsidP="001728F7">
      <w:pPr>
        <w:spacing w:after="0" w:line="240" w:lineRule="auto"/>
        <w:jc w:val="both"/>
        <w:rPr>
          <w:rFonts w:cstheme="minorHAnsi"/>
          <w:lang w:val="sk-SK"/>
        </w:rPr>
      </w:pPr>
      <w:r w:rsidRPr="008A76C7">
        <w:rPr>
          <w:rFonts w:cstheme="minorHAnsi"/>
          <w:lang w:val="sk-SK"/>
        </w:rPr>
        <w:t>Meno a priezvisko, funkcia</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8A142F" w:rsidRPr="008A76C7">
        <w:rPr>
          <w:rFonts w:cstheme="minorHAnsi"/>
          <w:lang w:val="sk-SK"/>
        </w:rPr>
        <w:t>Meno a priezvisko, funkcia</w:t>
      </w:r>
    </w:p>
    <w:p w14:paraId="50332765" w14:textId="77777777" w:rsidR="001728F7" w:rsidRPr="008A76C7" w:rsidRDefault="001728F7" w:rsidP="001728F7">
      <w:pPr>
        <w:spacing w:after="0" w:line="240" w:lineRule="auto"/>
        <w:jc w:val="both"/>
        <w:rPr>
          <w:rFonts w:cstheme="minorHAnsi"/>
          <w:lang w:val="sk-SK"/>
        </w:rPr>
      </w:pPr>
    </w:p>
    <w:p w14:paraId="557B292E" w14:textId="77777777" w:rsidR="001728F7" w:rsidRPr="008A76C7" w:rsidRDefault="001728F7" w:rsidP="001728F7">
      <w:pPr>
        <w:spacing w:after="0" w:line="240" w:lineRule="auto"/>
        <w:jc w:val="both"/>
        <w:rPr>
          <w:rFonts w:cstheme="minorHAnsi"/>
          <w:lang w:val="sk-SK"/>
        </w:rPr>
      </w:pPr>
    </w:p>
    <w:p w14:paraId="70E79B3B" w14:textId="77777777" w:rsidR="001728F7" w:rsidRPr="008A76C7" w:rsidRDefault="001728F7" w:rsidP="001728F7">
      <w:pPr>
        <w:spacing w:after="0" w:line="240" w:lineRule="auto"/>
        <w:jc w:val="both"/>
        <w:rPr>
          <w:rFonts w:cstheme="minorHAnsi"/>
          <w:lang w:val="sk-SK"/>
        </w:rPr>
      </w:pPr>
    </w:p>
    <w:p w14:paraId="003B1841" w14:textId="77777777" w:rsidR="001728F7" w:rsidRPr="008A76C7" w:rsidRDefault="001728F7" w:rsidP="001728F7">
      <w:pPr>
        <w:spacing w:after="0" w:line="240" w:lineRule="auto"/>
        <w:jc w:val="both"/>
        <w:rPr>
          <w:rFonts w:cstheme="minorHAnsi"/>
          <w:lang w:val="sk-SK"/>
        </w:rPr>
      </w:pPr>
    </w:p>
    <w:p w14:paraId="761E25CA" w14:textId="77777777" w:rsidR="001728F7" w:rsidRPr="008A76C7" w:rsidRDefault="001728F7" w:rsidP="008A142F">
      <w:pPr>
        <w:spacing w:after="0" w:line="240" w:lineRule="auto"/>
        <w:jc w:val="both"/>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p>
    <w:p w14:paraId="7D9CAEB7" w14:textId="77777777" w:rsidR="001728F7" w:rsidRPr="008A76C7" w:rsidRDefault="001728F7" w:rsidP="001728F7">
      <w:pPr>
        <w:spacing w:after="0" w:line="240" w:lineRule="auto"/>
        <w:jc w:val="both"/>
        <w:rPr>
          <w:rFonts w:cstheme="minorHAnsi"/>
          <w:lang w:val="sk-SK"/>
        </w:rPr>
      </w:pPr>
    </w:p>
    <w:p w14:paraId="5835146B" w14:textId="77777777" w:rsidR="001728F7" w:rsidRPr="008A76C7" w:rsidRDefault="001728F7" w:rsidP="001728F7">
      <w:pPr>
        <w:spacing w:after="0" w:line="240" w:lineRule="auto"/>
        <w:jc w:val="both"/>
        <w:rPr>
          <w:rFonts w:cstheme="minorHAnsi"/>
          <w:lang w:val="sk-SK"/>
        </w:rPr>
      </w:pPr>
    </w:p>
    <w:p w14:paraId="5427D2A7" w14:textId="77777777" w:rsidR="00186B48" w:rsidRPr="008A76C7" w:rsidRDefault="00186B48" w:rsidP="001728F7">
      <w:pPr>
        <w:spacing w:after="0" w:line="240" w:lineRule="auto"/>
        <w:jc w:val="both"/>
        <w:rPr>
          <w:rFonts w:cstheme="minorHAnsi"/>
          <w:lang w:val="sk-SK"/>
        </w:rPr>
      </w:pPr>
    </w:p>
    <w:p w14:paraId="16C9214B" w14:textId="77777777" w:rsidR="008A142F" w:rsidRPr="008A76C7" w:rsidRDefault="008A142F" w:rsidP="001728F7">
      <w:pPr>
        <w:spacing w:after="0" w:line="240" w:lineRule="auto"/>
        <w:jc w:val="both"/>
        <w:rPr>
          <w:rFonts w:cstheme="minorHAnsi"/>
          <w:lang w:val="sk-SK"/>
        </w:rPr>
      </w:pPr>
    </w:p>
    <w:p w14:paraId="3D0EFECE" w14:textId="77777777" w:rsidR="001728F7" w:rsidRPr="008A76C7" w:rsidRDefault="001728F7" w:rsidP="001728F7">
      <w:pPr>
        <w:spacing w:after="0" w:line="240" w:lineRule="auto"/>
        <w:jc w:val="center"/>
        <w:rPr>
          <w:rFonts w:cstheme="minorHAnsi"/>
          <w:b/>
          <w:u w:val="single"/>
          <w:lang w:val="sk-SK"/>
        </w:rPr>
      </w:pPr>
      <w:r w:rsidRPr="008A76C7">
        <w:rPr>
          <w:rFonts w:cstheme="minorHAnsi"/>
          <w:b/>
          <w:u w:val="single"/>
          <w:lang w:val="sk-SK"/>
        </w:rPr>
        <w:t>Príloha č. 2 – Zoznam subdodávateľov</w:t>
      </w:r>
    </w:p>
    <w:p w14:paraId="03520666" w14:textId="77777777" w:rsidR="001728F7" w:rsidRPr="008A76C7" w:rsidRDefault="001728F7" w:rsidP="001728F7">
      <w:pPr>
        <w:spacing w:after="0" w:line="240" w:lineRule="auto"/>
        <w:rPr>
          <w:rFonts w:cstheme="minorHAnsi"/>
          <w:lang w:val="sk-SK"/>
        </w:rPr>
      </w:pPr>
    </w:p>
    <w:p w14:paraId="7CCC1732" w14:textId="77777777" w:rsidR="001728F7" w:rsidRPr="008A76C7" w:rsidRDefault="001728F7" w:rsidP="001728F7">
      <w:pPr>
        <w:spacing w:after="0" w:line="240" w:lineRule="auto"/>
        <w:rPr>
          <w:rFonts w:cstheme="minorHAnsi"/>
          <w:lang w:val="sk-SK"/>
        </w:rPr>
      </w:pPr>
    </w:p>
    <w:p w14:paraId="3CA2D672" w14:textId="77777777" w:rsidR="001728F7" w:rsidRPr="008A76C7" w:rsidRDefault="001728F7" w:rsidP="001728F7">
      <w:pPr>
        <w:spacing w:after="0" w:line="240" w:lineRule="auto"/>
        <w:rPr>
          <w:rFonts w:cstheme="minorHAnsi"/>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rsidRPr="008A76C7" w14:paraId="25932554" w14:textId="77777777" w:rsidTr="00203040">
        <w:tc>
          <w:tcPr>
            <w:tcW w:w="704" w:type="dxa"/>
            <w:vMerge w:val="restart"/>
            <w:vAlign w:val="center"/>
          </w:tcPr>
          <w:p w14:paraId="4E09B8F1" w14:textId="77777777" w:rsidR="00203040" w:rsidRPr="008A76C7" w:rsidRDefault="00203040" w:rsidP="00203040">
            <w:pPr>
              <w:jc w:val="center"/>
              <w:rPr>
                <w:rFonts w:cstheme="minorHAnsi"/>
                <w:lang w:val="sk-SK"/>
              </w:rPr>
            </w:pPr>
            <w:r w:rsidRPr="008A76C7">
              <w:rPr>
                <w:rFonts w:cstheme="minorHAnsi"/>
                <w:lang w:val="sk-SK"/>
              </w:rPr>
              <w:t>P.č.</w:t>
            </w:r>
          </w:p>
        </w:tc>
        <w:tc>
          <w:tcPr>
            <w:tcW w:w="3826" w:type="dxa"/>
          </w:tcPr>
          <w:p w14:paraId="6608D41C" w14:textId="77777777" w:rsidR="00203040" w:rsidRPr="008A76C7" w:rsidRDefault="00203040" w:rsidP="001728F7">
            <w:pPr>
              <w:rPr>
                <w:rFonts w:cstheme="minorHAnsi"/>
                <w:lang w:val="sk-SK"/>
              </w:rPr>
            </w:pPr>
            <w:r w:rsidRPr="008A76C7">
              <w:rPr>
                <w:rFonts w:cstheme="minorHAnsi"/>
                <w:lang w:val="sk-SK"/>
              </w:rPr>
              <w:t>Údaje o subdodávateľoch</w:t>
            </w:r>
          </w:p>
        </w:tc>
        <w:tc>
          <w:tcPr>
            <w:tcW w:w="2695" w:type="dxa"/>
          </w:tcPr>
          <w:p w14:paraId="7BBE18D9" w14:textId="77777777" w:rsidR="00203040" w:rsidRPr="008A76C7" w:rsidRDefault="00203040" w:rsidP="001728F7">
            <w:pPr>
              <w:rPr>
                <w:rFonts w:cstheme="minorHAnsi"/>
                <w:lang w:val="sk-SK"/>
              </w:rPr>
            </w:pPr>
            <w:r w:rsidRPr="008A76C7">
              <w:rPr>
                <w:rFonts w:cstheme="minorHAnsi"/>
                <w:lang w:val="sk-SK"/>
              </w:rPr>
              <w:t>Osoba oprávnená konať za</w:t>
            </w:r>
          </w:p>
        </w:tc>
        <w:tc>
          <w:tcPr>
            <w:tcW w:w="1837" w:type="dxa"/>
          </w:tcPr>
          <w:p w14:paraId="46CC4580" w14:textId="77777777" w:rsidR="00203040" w:rsidRPr="008A76C7" w:rsidRDefault="00203040" w:rsidP="001728F7">
            <w:pPr>
              <w:rPr>
                <w:rFonts w:cstheme="minorHAnsi"/>
                <w:lang w:val="sk-SK"/>
              </w:rPr>
            </w:pPr>
          </w:p>
        </w:tc>
      </w:tr>
      <w:tr w:rsidR="00203040" w:rsidRPr="008A76C7" w14:paraId="3D321F94" w14:textId="77777777" w:rsidTr="00203040">
        <w:tc>
          <w:tcPr>
            <w:tcW w:w="704" w:type="dxa"/>
            <w:vMerge/>
          </w:tcPr>
          <w:p w14:paraId="190BDB96" w14:textId="77777777" w:rsidR="00203040" w:rsidRPr="008A76C7" w:rsidRDefault="00203040" w:rsidP="001728F7">
            <w:pPr>
              <w:rPr>
                <w:rFonts w:cstheme="minorHAnsi"/>
                <w:lang w:val="sk-SK"/>
              </w:rPr>
            </w:pPr>
          </w:p>
        </w:tc>
        <w:tc>
          <w:tcPr>
            <w:tcW w:w="3826" w:type="dxa"/>
          </w:tcPr>
          <w:p w14:paraId="76F3DBAF" w14:textId="77777777" w:rsidR="00203040" w:rsidRPr="008A76C7" w:rsidRDefault="00203040" w:rsidP="001728F7">
            <w:pPr>
              <w:rPr>
                <w:rFonts w:cstheme="minorHAnsi"/>
                <w:lang w:val="sk-SK"/>
              </w:rPr>
            </w:pPr>
            <w:r w:rsidRPr="008A76C7">
              <w:rPr>
                <w:rFonts w:cstheme="minorHAnsi"/>
                <w:lang w:val="sk-SK"/>
              </w:rPr>
              <w:t>Obchodné meno, sídlo, IČO:</w:t>
            </w:r>
          </w:p>
        </w:tc>
        <w:tc>
          <w:tcPr>
            <w:tcW w:w="2695" w:type="dxa"/>
          </w:tcPr>
          <w:p w14:paraId="043FD2BF" w14:textId="77777777" w:rsidR="00203040" w:rsidRPr="008A76C7" w:rsidRDefault="00203040" w:rsidP="001728F7">
            <w:pPr>
              <w:rPr>
                <w:rFonts w:cstheme="minorHAnsi"/>
                <w:lang w:val="sk-SK"/>
              </w:rPr>
            </w:pPr>
            <w:r w:rsidRPr="008A76C7">
              <w:rPr>
                <w:rFonts w:cstheme="minorHAnsi"/>
                <w:lang w:val="sk-SK"/>
              </w:rPr>
              <w:t>Meno a priezvisko:</w:t>
            </w:r>
          </w:p>
        </w:tc>
        <w:tc>
          <w:tcPr>
            <w:tcW w:w="1837" w:type="dxa"/>
          </w:tcPr>
          <w:p w14:paraId="1F849AC4" w14:textId="77777777" w:rsidR="00203040" w:rsidRPr="008A76C7" w:rsidRDefault="00203040" w:rsidP="001728F7">
            <w:pPr>
              <w:rPr>
                <w:rFonts w:cstheme="minorHAnsi"/>
                <w:lang w:val="sk-SK"/>
              </w:rPr>
            </w:pPr>
            <w:r w:rsidRPr="008A76C7">
              <w:rPr>
                <w:rFonts w:cstheme="minorHAnsi"/>
                <w:lang w:val="sk-SK"/>
              </w:rPr>
              <w:t>Adresa pobytu:</w:t>
            </w:r>
          </w:p>
        </w:tc>
      </w:tr>
      <w:tr w:rsidR="00203040" w:rsidRPr="008A76C7" w14:paraId="23C5E581" w14:textId="77777777" w:rsidTr="00203040">
        <w:trPr>
          <w:trHeight w:val="773"/>
        </w:trPr>
        <w:tc>
          <w:tcPr>
            <w:tcW w:w="704" w:type="dxa"/>
            <w:vAlign w:val="center"/>
          </w:tcPr>
          <w:p w14:paraId="46F24A74" w14:textId="77777777" w:rsidR="00203040" w:rsidRPr="008A76C7" w:rsidRDefault="00203040" w:rsidP="00203040">
            <w:pPr>
              <w:jc w:val="center"/>
              <w:rPr>
                <w:rFonts w:cstheme="minorHAnsi"/>
                <w:lang w:val="sk-SK"/>
              </w:rPr>
            </w:pPr>
            <w:r w:rsidRPr="008A76C7">
              <w:rPr>
                <w:rFonts w:cstheme="minorHAnsi"/>
                <w:lang w:val="sk-SK"/>
              </w:rPr>
              <w:t>1.</w:t>
            </w:r>
          </w:p>
        </w:tc>
        <w:tc>
          <w:tcPr>
            <w:tcW w:w="3826" w:type="dxa"/>
          </w:tcPr>
          <w:p w14:paraId="581F2E3D" w14:textId="77777777" w:rsidR="00203040" w:rsidRPr="008A76C7" w:rsidRDefault="00203040" w:rsidP="001728F7">
            <w:pPr>
              <w:rPr>
                <w:rFonts w:cstheme="minorHAnsi"/>
                <w:lang w:val="sk-SK"/>
              </w:rPr>
            </w:pPr>
          </w:p>
        </w:tc>
        <w:tc>
          <w:tcPr>
            <w:tcW w:w="2695" w:type="dxa"/>
          </w:tcPr>
          <w:p w14:paraId="3F3DBBCB" w14:textId="77777777" w:rsidR="00203040" w:rsidRPr="008A76C7" w:rsidRDefault="00203040" w:rsidP="001728F7">
            <w:pPr>
              <w:rPr>
                <w:rFonts w:cstheme="minorHAnsi"/>
                <w:lang w:val="sk-SK"/>
              </w:rPr>
            </w:pPr>
          </w:p>
        </w:tc>
        <w:tc>
          <w:tcPr>
            <w:tcW w:w="1837" w:type="dxa"/>
          </w:tcPr>
          <w:p w14:paraId="3E5A2839" w14:textId="77777777" w:rsidR="00203040" w:rsidRPr="008A76C7" w:rsidRDefault="00203040" w:rsidP="001728F7">
            <w:pPr>
              <w:rPr>
                <w:rFonts w:cstheme="minorHAnsi"/>
                <w:lang w:val="sk-SK"/>
              </w:rPr>
            </w:pPr>
          </w:p>
        </w:tc>
      </w:tr>
      <w:tr w:rsidR="00203040" w:rsidRPr="008A76C7" w14:paraId="01309B74" w14:textId="77777777" w:rsidTr="00203040">
        <w:trPr>
          <w:trHeight w:val="699"/>
        </w:trPr>
        <w:tc>
          <w:tcPr>
            <w:tcW w:w="704" w:type="dxa"/>
            <w:vAlign w:val="center"/>
          </w:tcPr>
          <w:p w14:paraId="7A0254AF" w14:textId="77777777" w:rsidR="00203040" w:rsidRPr="008A76C7" w:rsidRDefault="00203040" w:rsidP="00203040">
            <w:pPr>
              <w:jc w:val="center"/>
              <w:rPr>
                <w:rFonts w:cstheme="minorHAnsi"/>
                <w:lang w:val="sk-SK"/>
              </w:rPr>
            </w:pPr>
            <w:r w:rsidRPr="008A76C7">
              <w:rPr>
                <w:rFonts w:cstheme="minorHAnsi"/>
                <w:lang w:val="sk-SK"/>
              </w:rPr>
              <w:t>2.</w:t>
            </w:r>
          </w:p>
        </w:tc>
        <w:tc>
          <w:tcPr>
            <w:tcW w:w="3826" w:type="dxa"/>
          </w:tcPr>
          <w:p w14:paraId="4677C113" w14:textId="77777777" w:rsidR="00203040" w:rsidRPr="008A76C7" w:rsidRDefault="00203040" w:rsidP="001728F7">
            <w:pPr>
              <w:rPr>
                <w:rFonts w:cstheme="minorHAnsi"/>
                <w:lang w:val="sk-SK"/>
              </w:rPr>
            </w:pPr>
          </w:p>
        </w:tc>
        <w:tc>
          <w:tcPr>
            <w:tcW w:w="2695" w:type="dxa"/>
          </w:tcPr>
          <w:p w14:paraId="7B36C759" w14:textId="77777777" w:rsidR="00203040" w:rsidRPr="008A76C7" w:rsidRDefault="00203040" w:rsidP="001728F7">
            <w:pPr>
              <w:rPr>
                <w:rFonts w:cstheme="minorHAnsi"/>
                <w:lang w:val="sk-SK"/>
              </w:rPr>
            </w:pPr>
          </w:p>
        </w:tc>
        <w:tc>
          <w:tcPr>
            <w:tcW w:w="1837" w:type="dxa"/>
          </w:tcPr>
          <w:p w14:paraId="7F8A8C2D" w14:textId="77777777" w:rsidR="00203040" w:rsidRPr="008A76C7" w:rsidRDefault="00203040" w:rsidP="001728F7">
            <w:pPr>
              <w:rPr>
                <w:rFonts w:cstheme="minorHAnsi"/>
                <w:lang w:val="sk-SK"/>
              </w:rPr>
            </w:pPr>
          </w:p>
        </w:tc>
      </w:tr>
      <w:tr w:rsidR="00203040" w:rsidRPr="008A76C7" w14:paraId="5531D90E" w14:textId="77777777" w:rsidTr="00203040">
        <w:trPr>
          <w:trHeight w:val="696"/>
        </w:trPr>
        <w:tc>
          <w:tcPr>
            <w:tcW w:w="704" w:type="dxa"/>
            <w:vAlign w:val="center"/>
          </w:tcPr>
          <w:p w14:paraId="40C8636B" w14:textId="77777777" w:rsidR="00203040" w:rsidRPr="008A76C7" w:rsidRDefault="00203040" w:rsidP="00203040">
            <w:pPr>
              <w:jc w:val="center"/>
              <w:rPr>
                <w:rFonts w:cstheme="minorHAnsi"/>
                <w:lang w:val="sk-SK"/>
              </w:rPr>
            </w:pPr>
            <w:r w:rsidRPr="008A76C7">
              <w:rPr>
                <w:rFonts w:cstheme="minorHAnsi"/>
                <w:lang w:val="sk-SK"/>
              </w:rPr>
              <w:t>3.</w:t>
            </w:r>
          </w:p>
        </w:tc>
        <w:tc>
          <w:tcPr>
            <w:tcW w:w="3826" w:type="dxa"/>
          </w:tcPr>
          <w:p w14:paraId="629AD524" w14:textId="77777777" w:rsidR="00203040" w:rsidRPr="008A76C7" w:rsidRDefault="00203040" w:rsidP="001728F7">
            <w:pPr>
              <w:rPr>
                <w:rFonts w:cstheme="minorHAnsi"/>
                <w:lang w:val="sk-SK"/>
              </w:rPr>
            </w:pPr>
          </w:p>
        </w:tc>
        <w:tc>
          <w:tcPr>
            <w:tcW w:w="2695" w:type="dxa"/>
          </w:tcPr>
          <w:p w14:paraId="68EFA024" w14:textId="77777777" w:rsidR="00203040" w:rsidRPr="008A76C7" w:rsidRDefault="00203040" w:rsidP="001728F7">
            <w:pPr>
              <w:rPr>
                <w:rFonts w:cstheme="minorHAnsi"/>
                <w:lang w:val="sk-SK"/>
              </w:rPr>
            </w:pPr>
          </w:p>
        </w:tc>
        <w:tc>
          <w:tcPr>
            <w:tcW w:w="1837" w:type="dxa"/>
          </w:tcPr>
          <w:p w14:paraId="4BDF6BA8" w14:textId="77777777" w:rsidR="00203040" w:rsidRPr="008A76C7" w:rsidRDefault="00203040" w:rsidP="001728F7">
            <w:pPr>
              <w:rPr>
                <w:rFonts w:cstheme="minorHAnsi"/>
                <w:lang w:val="sk-SK"/>
              </w:rPr>
            </w:pPr>
          </w:p>
        </w:tc>
      </w:tr>
      <w:tr w:rsidR="00203040" w:rsidRPr="008A76C7" w14:paraId="3E2DAB3C" w14:textId="77777777" w:rsidTr="00203040">
        <w:trPr>
          <w:trHeight w:val="706"/>
        </w:trPr>
        <w:tc>
          <w:tcPr>
            <w:tcW w:w="704" w:type="dxa"/>
            <w:vAlign w:val="center"/>
          </w:tcPr>
          <w:p w14:paraId="7460E3CC" w14:textId="77777777" w:rsidR="00203040" w:rsidRPr="008A76C7" w:rsidRDefault="00203040" w:rsidP="00203040">
            <w:pPr>
              <w:jc w:val="center"/>
              <w:rPr>
                <w:rFonts w:cstheme="minorHAnsi"/>
                <w:lang w:val="sk-SK"/>
              </w:rPr>
            </w:pPr>
            <w:r w:rsidRPr="008A76C7">
              <w:rPr>
                <w:rFonts w:cstheme="minorHAnsi"/>
                <w:lang w:val="sk-SK"/>
              </w:rPr>
              <w:t>4.</w:t>
            </w:r>
          </w:p>
        </w:tc>
        <w:tc>
          <w:tcPr>
            <w:tcW w:w="3826" w:type="dxa"/>
          </w:tcPr>
          <w:p w14:paraId="440FF0A9" w14:textId="77777777" w:rsidR="00203040" w:rsidRPr="008A76C7" w:rsidRDefault="00203040" w:rsidP="001728F7">
            <w:pPr>
              <w:rPr>
                <w:rFonts w:cstheme="minorHAnsi"/>
                <w:lang w:val="sk-SK"/>
              </w:rPr>
            </w:pPr>
          </w:p>
        </w:tc>
        <w:tc>
          <w:tcPr>
            <w:tcW w:w="2695" w:type="dxa"/>
          </w:tcPr>
          <w:p w14:paraId="32905E6F" w14:textId="77777777" w:rsidR="00203040" w:rsidRPr="008A76C7" w:rsidRDefault="00203040" w:rsidP="001728F7">
            <w:pPr>
              <w:rPr>
                <w:rFonts w:cstheme="minorHAnsi"/>
                <w:lang w:val="sk-SK"/>
              </w:rPr>
            </w:pPr>
          </w:p>
        </w:tc>
        <w:tc>
          <w:tcPr>
            <w:tcW w:w="1837" w:type="dxa"/>
          </w:tcPr>
          <w:p w14:paraId="67839666" w14:textId="77777777" w:rsidR="00203040" w:rsidRPr="008A76C7" w:rsidRDefault="00203040" w:rsidP="001728F7">
            <w:pPr>
              <w:rPr>
                <w:rFonts w:cstheme="minorHAnsi"/>
                <w:lang w:val="sk-SK"/>
              </w:rPr>
            </w:pPr>
          </w:p>
        </w:tc>
      </w:tr>
    </w:tbl>
    <w:p w14:paraId="790EF103" w14:textId="77777777" w:rsidR="001728F7" w:rsidRPr="008A76C7" w:rsidRDefault="001728F7" w:rsidP="001728F7">
      <w:pPr>
        <w:spacing w:after="0" w:line="240" w:lineRule="auto"/>
        <w:rPr>
          <w:rFonts w:cstheme="minorHAnsi"/>
          <w:lang w:val="sk-SK"/>
        </w:rPr>
      </w:pPr>
    </w:p>
    <w:p w14:paraId="4D410696" w14:textId="77777777" w:rsidR="00203040" w:rsidRPr="008A76C7" w:rsidRDefault="00203040" w:rsidP="001728F7">
      <w:pPr>
        <w:spacing w:after="0" w:line="240" w:lineRule="auto"/>
        <w:rPr>
          <w:rFonts w:cstheme="minorHAnsi"/>
          <w:lang w:val="sk-SK"/>
        </w:rPr>
      </w:pPr>
      <w:r w:rsidRPr="008A76C7">
        <w:rPr>
          <w:rFonts w:cstheme="minorHAnsi"/>
          <w:lang w:val="sk-SK"/>
        </w:rPr>
        <w:t>Poznámky:*</w:t>
      </w:r>
    </w:p>
    <w:p w14:paraId="52A68421" w14:textId="77777777" w:rsidR="00203040" w:rsidRPr="008A76C7" w:rsidRDefault="00203040" w:rsidP="001728F7">
      <w:pPr>
        <w:spacing w:after="0" w:line="240" w:lineRule="auto"/>
        <w:rPr>
          <w:rFonts w:cstheme="minorHAnsi"/>
          <w:lang w:val="sk-SK"/>
        </w:rPr>
      </w:pPr>
    </w:p>
    <w:p w14:paraId="5927C572" w14:textId="77777777" w:rsidR="00203040" w:rsidRPr="008A76C7" w:rsidRDefault="00203040" w:rsidP="001728F7">
      <w:pPr>
        <w:spacing w:after="0" w:line="240" w:lineRule="auto"/>
        <w:rPr>
          <w:rFonts w:cstheme="minorHAnsi"/>
          <w:lang w:val="sk-SK"/>
        </w:rPr>
      </w:pPr>
      <w:r w:rsidRPr="008A76C7">
        <w:rPr>
          <w:rFonts w:cstheme="minorHAnsi"/>
          <w:lang w:val="sk-SK"/>
        </w:rPr>
        <w:t>Nezadávame žiaden podiel zákazky subdodávateľom</w:t>
      </w:r>
    </w:p>
    <w:p w14:paraId="65CE8FFC" w14:textId="77777777" w:rsidR="00203040" w:rsidRPr="008A76C7" w:rsidRDefault="00203040" w:rsidP="001728F7">
      <w:pPr>
        <w:spacing w:after="0" w:line="240" w:lineRule="auto"/>
        <w:rPr>
          <w:rFonts w:cstheme="minorHAnsi"/>
          <w:lang w:val="sk-SK"/>
        </w:rPr>
      </w:pPr>
    </w:p>
    <w:p w14:paraId="4076B421" w14:textId="77777777" w:rsidR="00203040" w:rsidRPr="008A76C7" w:rsidRDefault="00203040" w:rsidP="001728F7">
      <w:pPr>
        <w:spacing w:after="0" w:line="240" w:lineRule="auto"/>
        <w:rPr>
          <w:rFonts w:cstheme="minorHAnsi"/>
          <w:lang w:val="sk-SK"/>
        </w:rPr>
      </w:pPr>
      <w:r w:rsidRPr="008A76C7">
        <w:rPr>
          <w:rFonts w:cstheme="minorHAnsi"/>
          <w:lang w:val="sk-SK"/>
        </w:rPr>
        <w:t>...................................................................................................................................................................</w:t>
      </w:r>
    </w:p>
    <w:p w14:paraId="24E919F3" w14:textId="77777777" w:rsidR="00203040" w:rsidRPr="008A76C7" w:rsidRDefault="00203040" w:rsidP="001728F7">
      <w:pPr>
        <w:spacing w:after="0" w:line="240" w:lineRule="auto"/>
        <w:rPr>
          <w:rFonts w:cstheme="minorHAnsi"/>
          <w:lang w:val="sk-SK"/>
        </w:rPr>
      </w:pPr>
    </w:p>
    <w:p w14:paraId="1D954F74"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0415D642" w14:textId="77777777" w:rsidR="00203040" w:rsidRPr="008A76C7" w:rsidRDefault="00203040" w:rsidP="001728F7">
      <w:pPr>
        <w:spacing w:after="0" w:line="240" w:lineRule="auto"/>
        <w:rPr>
          <w:rFonts w:cstheme="minorHAnsi"/>
          <w:lang w:val="sk-SK"/>
        </w:rPr>
      </w:pPr>
    </w:p>
    <w:p w14:paraId="54C94F88"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49FCFF07" w14:textId="77777777" w:rsidR="00203040" w:rsidRPr="008A76C7" w:rsidRDefault="00203040" w:rsidP="001728F7">
      <w:pPr>
        <w:spacing w:after="0" w:line="240" w:lineRule="auto"/>
        <w:rPr>
          <w:rFonts w:cstheme="minorHAnsi"/>
          <w:lang w:val="sk-SK"/>
        </w:rPr>
      </w:pPr>
    </w:p>
    <w:p w14:paraId="09D09B98" w14:textId="77777777" w:rsidR="00203040" w:rsidRPr="008A76C7" w:rsidRDefault="00203040" w:rsidP="00203040">
      <w:pPr>
        <w:spacing w:after="0" w:line="240" w:lineRule="auto"/>
        <w:rPr>
          <w:rFonts w:cstheme="minorHAnsi"/>
          <w:lang w:val="sk-SK"/>
        </w:rPr>
      </w:pPr>
      <w:r w:rsidRPr="008A76C7">
        <w:rPr>
          <w:rFonts w:cstheme="minorHAnsi"/>
          <w:lang w:val="sk-SK"/>
        </w:rPr>
        <w:t>*V prípade nezadania podielu zákazky subdodávateľom, uviesť túto skutočnosť do poznámok.</w:t>
      </w:r>
    </w:p>
    <w:p w14:paraId="22EDC6D9" w14:textId="77777777" w:rsidR="00203040" w:rsidRPr="008A76C7" w:rsidRDefault="00203040" w:rsidP="00203040">
      <w:pPr>
        <w:spacing w:after="0" w:line="240" w:lineRule="auto"/>
        <w:rPr>
          <w:rFonts w:cstheme="minorHAnsi"/>
          <w:lang w:val="sk-SK"/>
        </w:rPr>
      </w:pPr>
    </w:p>
    <w:p w14:paraId="16F24841" w14:textId="77777777" w:rsidR="00203040" w:rsidRPr="008A76C7" w:rsidRDefault="00203040" w:rsidP="00203040">
      <w:pPr>
        <w:spacing w:after="0" w:line="240" w:lineRule="auto"/>
        <w:rPr>
          <w:rFonts w:cstheme="minorHAnsi"/>
          <w:lang w:val="sk-SK"/>
        </w:rPr>
      </w:pPr>
    </w:p>
    <w:p w14:paraId="67CA9BC9" w14:textId="77777777" w:rsidR="00203040" w:rsidRPr="008A76C7" w:rsidRDefault="00203040" w:rsidP="00203040">
      <w:pPr>
        <w:spacing w:after="0" w:line="240" w:lineRule="auto"/>
        <w:rPr>
          <w:rFonts w:cstheme="minorHAnsi"/>
          <w:lang w:val="sk-SK"/>
        </w:rPr>
      </w:pPr>
    </w:p>
    <w:p w14:paraId="62C7545F" w14:textId="77777777" w:rsidR="00203040" w:rsidRPr="008A76C7" w:rsidRDefault="00203040" w:rsidP="00203040">
      <w:pPr>
        <w:spacing w:after="0" w:line="240" w:lineRule="auto"/>
        <w:rPr>
          <w:rFonts w:cstheme="minorHAnsi"/>
          <w:lang w:val="sk-SK"/>
        </w:rPr>
      </w:pPr>
    </w:p>
    <w:p w14:paraId="13FC9F00" w14:textId="77777777" w:rsidR="00203040" w:rsidRPr="008A76C7" w:rsidRDefault="00203040" w:rsidP="00203040">
      <w:pPr>
        <w:spacing w:after="0" w:line="240" w:lineRule="auto"/>
        <w:rPr>
          <w:rFonts w:cstheme="minorHAnsi"/>
          <w:lang w:val="sk-SK"/>
        </w:rPr>
      </w:pPr>
    </w:p>
    <w:p w14:paraId="5D6C7859" w14:textId="77777777" w:rsidR="00203040" w:rsidRPr="008A76C7" w:rsidRDefault="00203040" w:rsidP="00203040">
      <w:pPr>
        <w:spacing w:after="0" w:line="240" w:lineRule="auto"/>
        <w:rPr>
          <w:rFonts w:cstheme="minorHAnsi"/>
          <w:lang w:val="sk-SK"/>
        </w:rPr>
      </w:pPr>
    </w:p>
    <w:p w14:paraId="2551D4C3" w14:textId="77777777" w:rsidR="00203040" w:rsidRPr="008A76C7" w:rsidRDefault="00203040" w:rsidP="00203040">
      <w:pPr>
        <w:spacing w:after="0" w:line="240" w:lineRule="auto"/>
        <w:rPr>
          <w:rFonts w:cstheme="minorHAnsi"/>
          <w:lang w:val="sk-SK"/>
        </w:rPr>
      </w:pPr>
    </w:p>
    <w:p w14:paraId="4F5BFBEE" w14:textId="77777777" w:rsidR="00203040" w:rsidRPr="008A76C7" w:rsidRDefault="00203040" w:rsidP="00203040">
      <w:pPr>
        <w:spacing w:after="0" w:line="240" w:lineRule="auto"/>
        <w:rPr>
          <w:rFonts w:cstheme="minorHAnsi"/>
          <w:lang w:val="sk-SK"/>
        </w:rPr>
      </w:pPr>
    </w:p>
    <w:p w14:paraId="16DCB10E" w14:textId="77777777" w:rsidR="00203040" w:rsidRPr="008A76C7" w:rsidRDefault="00203040" w:rsidP="00203040">
      <w:pPr>
        <w:spacing w:after="0" w:line="240" w:lineRule="auto"/>
        <w:rPr>
          <w:rFonts w:cstheme="minorHAnsi"/>
          <w:lang w:val="sk-SK"/>
        </w:rPr>
      </w:pPr>
      <w:r w:rsidRPr="008A76C7">
        <w:rPr>
          <w:rFonts w:cstheme="minorHAnsi"/>
          <w:lang w:val="sk-SK"/>
        </w:rPr>
        <w:t>V ........................................., dňa ........................................</w:t>
      </w:r>
      <w:r w:rsidRPr="008A76C7">
        <w:rPr>
          <w:rFonts w:cstheme="minorHAnsi"/>
          <w:lang w:val="sk-SK"/>
        </w:rPr>
        <w:tab/>
      </w:r>
      <w:r w:rsidRPr="008A76C7">
        <w:rPr>
          <w:rFonts w:cstheme="minorHAnsi"/>
          <w:lang w:val="sk-SK"/>
        </w:rPr>
        <w:tab/>
      </w:r>
    </w:p>
    <w:p w14:paraId="2B812687" w14:textId="77777777" w:rsidR="00203040" w:rsidRPr="008A76C7" w:rsidRDefault="00203040" w:rsidP="00203040">
      <w:pPr>
        <w:spacing w:after="0" w:line="240" w:lineRule="auto"/>
        <w:rPr>
          <w:rFonts w:cstheme="minorHAnsi"/>
          <w:lang w:val="sk-SK"/>
        </w:rPr>
      </w:pPr>
    </w:p>
    <w:p w14:paraId="14AFC49D" w14:textId="77777777" w:rsidR="00203040" w:rsidRPr="008A76C7" w:rsidRDefault="00203040" w:rsidP="00203040">
      <w:pPr>
        <w:spacing w:after="0" w:line="240" w:lineRule="auto"/>
        <w:rPr>
          <w:rFonts w:cstheme="minorHAnsi"/>
          <w:lang w:val="sk-SK"/>
        </w:rPr>
      </w:pPr>
    </w:p>
    <w:p w14:paraId="36167E06" w14:textId="77777777" w:rsidR="00203040" w:rsidRPr="008A76C7" w:rsidRDefault="00203040" w:rsidP="00203040">
      <w:pPr>
        <w:spacing w:after="0" w:line="240" w:lineRule="auto"/>
        <w:rPr>
          <w:rFonts w:cstheme="minorHAnsi"/>
          <w:lang w:val="sk-SK"/>
        </w:rPr>
      </w:pPr>
    </w:p>
    <w:p w14:paraId="17ED6E7E" w14:textId="77777777" w:rsidR="00203040" w:rsidRPr="008A76C7" w:rsidRDefault="00203040" w:rsidP="00203040">
      <w:pPr>
        <w:spacing w:after="0" w:line="240" w:lineRule="auto"/>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sectPr w:rsidR="00203040" w:rsidRPr="008A76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C9E33" w14:textId="77777777" w:rsidR="001143A6" w:rsidRDefault="001143A6" w:rsidP="00203040">
      <w:pPr>
        <w:spacing w:after="0" w:line="240" w:lineRule="auto"/>
      </w:pPr>
      <w:r>
        <w:separator/>
      </w:r>
    </w:p>
  </w:endnote>
  <w:endnote w:type="continuationSeparator" w:id="0">
    <w:p w14:paraId="1DF53402" w14:textId="77777777" w:rsidR="001143A6" w:rsidRDefault="001143A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End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B0F65" w14:textId="77777777" w:rsidR="001143A6" w:rsidRDefault="001143A6" w:rsidP="00203040">
      <w:pPr>
        <w:spacing w:after="0" w:line="240" w:lineRule="auto"/>
      </w:pPr>
      <w:r>
        <w:separator/>
      </w:r>
    </w:p>
  </w:footnote>
  <w:footnote w:type="continuationSeparator" w:id="0">
    <w:p w14:paraId="62B50573" w14:textId="77777777" w:rsidR="001143A6" w:rsidRDefault="001143A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0DB16A4"/>
    <w:multiLevelType w:val="hybridMultilevel"/>
    <w:tmpl w:val="C6AEA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996751E"/>
    <w:multiLevelType w:val="multilevel"/>
    <w:tmpl w:val="5D0055BE"/>
    <w:name w:val="WW8Num163"/>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8"/>
  </w:num>
  <w:num w:numId="2" w16cid:durableId="67850211">
    <w:abstractNumId w:val="16"/>
  </w:num>
  <w:num w:numId="3" w16cid:durableId="731538969">
    <w:abstractNumId w:val="19"/>
  </w:num>
  <w:num w:numId="4" w16cid:durableId="1628899325">
    <w:abstractNumId w:val="0"/>
  </w:num>
  <w:num w:numId="5" w16cid:durableId="1997569602">
    <w:abstractNumId w:val="18"/>
  </w:num>
  <w:num w:numId="6" w16cid:durableId="1550219788">
    <w:abstractNumId w:val="2"/>
  </w:num>
  <w:num w:numId="7" w16cid:durableId="907690910">
    <w:abstractNumId w:val="13"/>
  </w:num>
  <w:num w:numId="8" w16cid:durableId="122040287">
    <w:abstractNumId w:val="11"/>
  </w:num>
  <w:num w:numId="9" w16cid:durableId="929586590">
    <w:abstractNumId w:val="7"/>
  </w:num>
  <w:num w:numId="10" w16cid:durableId="397481329">
    <w:abstractNumId w:val="22"/>
  </w:num>
  <w:num w:numId="11" w16cid:durableId="273947485">
    <w:abstractNumId w:val="6"/>
  </w:num>
  <w:num w:numId="12" w16cid:durableId="664749825">
    <w:abstractNumId w:val="17"/>
  </w:num>
  <w:num w:numId="13" w16cid:durableId="1411777491">
    <w:abstractNumId w:val="4"/>
  </w:num>
  <w:num w:numId="14" w16cid:durableId="278075709">
    <w:abstractNumId w:val="10"/>
  </w:num>
  <w:num w:numId="15" w16cid:durableId="1999847815">
    <w:abstractNumId w:val="21"/>
  </w:num>
  <w:num w:numId="16" w16cid:durableId="1959414582">
    <w:abstractNumId w:val="1"/>
  </w:num>
  <w:num w:numId="17" w16cid:durableId="86926012">
    <w:abstractNumId w:val="20"/>
  </w:num>
  <w:num w:numId="18" w16cid:durableId="1145007422">
    <w:abstractNumId w:val="15"/>
  </w:num>
  <w:num w:numId="19" w16cid:durableId="1158038804">
    <w:abstractNumId w:val="5"/>
  </w:num>
  <w:num w:numId="20" w16cid:durableId="2063826055">
    <w:abstractNumId w:val="9"/>
  </w:num>
  <w:num w:numId="21" w16cid:durableId="266619912">
    <w:abstractNumId w:val="14"/>
  </w:num>
  <w:num w:numId="22" w16cid:durableId="1962762048">
    <w:abstractNumId w:val="3"/>
  </w:num>
  <w:num w:numId="23" w16cid:durableId="103743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725B4"/>
    <w:rsid w:val="0009142E"/>
    <w:rsid w:val="001023B8"/>
    <w:rsid w:val="001143A6"/>
    <w:rsid w:val="001728F7"/>
    <w:rsid w:val="001741C6"/>
    <w:rsid w:val="00184B52"/>
    <w:rsid w:val="00186B48"/>
    <w:rsid w:val="001A1EEE"/>
    <w:rsid w:val="001C2D03"/>
    <w:rsid w:val="00203040"/>
    <w:rsid w:val="002075D5"/>
    <w:rsid w:val="002528C5"/>
    <w:rsid w:val="002E64BA"/>
    <w:rsid w:val="00367818"/>
    <w:rsid w:val="00441111"/>
    <w:rsid w:val="004873CE"/>
    <w:rsid w:val="005221B2"/>
    <w:rsid w:val="00541A0B"/>
    <w:rsid w:val="00596CAF"/>
    <w:rsid w:val="00603E4D"/>
    <w:rsid w:val="006059ED"/>
    <w:rsid w:val="00654441"/>
    <w:rsid w:val="00680C0B"/>
    <w:rsid w:val="0069193F"/>
    <w:rsid w:val="006C5AF8"/>
    <w:rsid w:val="00702D13"/>
    <w:rsid w:val="00733E93"/>
    <w:rsid w:val="00736156"/>
    <w:rsid w:val="00773BFA"/>
    <w:rsid w:val="007B37A8"/>
    <w:rsid w:val="007B7A36"/>
    <w:rsid w:val="008A142F"/>
    <w:rsid w:val="008A76C7"/>
    <w:rsid w:val="008C261D"/>
    <w:rsid w:val="008C5031"/>
    <w:rsid w:val="00922317"/>
    <w:rsid w:val="00935639"/>
    <w:rsid w:val="0094046B"/>
    <w:rsid w:val="00961A2B"/>
    <w:rsid w:val="00976542"/>
    <w:rsid w:val="009C0082"/>
    <w:rsid w:val="00A264AD"/>
    <w:rsid w:val="00A34668"/>
    <w:rsid w:val="00A42ECF"/>
    <w:rsid w:val="00A577AA"/>
    <w:rsid w:val="00B06651"/>
    <w:rsid w:val="00B17A05"/>
    <w:rsid w:val="00B37B25"/>
    <w:rsid w:val="00B7125D"/>
    <w:rsid w:val="00BA4BE5"/>
    <w:rsid w:val="00BC1BA6"/>
    <w:rsid w:val="00BC42DE"/>
    <w:rsid w:val="00BF5B42"/>
    <w:rsid w:val="00C57685"/>
    <w:rsid w:val="00CC4401"/>
    <w:rsid w:val="00D11B06"/>
    <w:rsid w:val="00DD7F34"/>
    <w:rsid w:val="00DE2F01"/>
    <w:rsid w:val="00DF6AB2"/>
    <w:rsid w:val="00E67EBE"/>
    <w:rsid w:val="00EC0B60"/>
    <w:rsid w:val="00EE0685"/>
    <w:rsid w:val="00F77BEB"/>
    <w:rsid w:val="00FB3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styleId="Zkladntext">
    <w:name w:val="Body Text"/>
    <w:basedOn w:val="Normlny"/>
    <w:link w:val="ZkladntextChar"/>
    <w:rsid w:val="00654441"/>
    <w:pPr>
      <w:spacing w:after="0" w:line="240" w:lineRule="auto"/>
      <w:jc w:val="both"/>
    </w:pPr>
    <w:rPr>
      <w:rFonts w:ascii="Times New Roman" w:eastAsia="Times New Roman" w:hAnsi="Times New Roman" w:cs="Times New Roman"/>
      <w:sz w:val="24"/>
      <w:szCs w:val="24"/>
      <w:lang w:val="sk-SK" w:eastAsia="en-GB"/>
    </w:rPr>
  </w:style>
  <w:style w:type="character" w:customStyle="1" w:styleId="ZkladntextChar">
    <w:name w:val="Základný text Char"/>
    <w:basedOn w:val="Predvolenpsmoodseku"/>
    <w:link w:val="Zkladntext"/>
    <w:rsid w:val="00654441"/>
    <w:rPr>
      <w:rFonts w:ascii="Times New Roman" w:eastAsia="Times New Roman" w:hAnsi="Times New Roman" w:cs="Times New Roman"/>
      <w:sz w:val="24"/>
      <w:szCs w:val="24"/>
      <w:lang w:val="sk-SK" w:eastAsia="en-GB"/>
    </w:rPr>
  </w:style>
  <w:style w:type="paragraph" w:customStyle="1" w:styleId="Default">
    <w:name w:val="Default"/>
    <w:rsid w:val="00A34668"/>
    <w:pPr>
      <w:autoSpaceDE w:val="0"/>
      <w:autoSpaceDN w:val="0"/>
      <w:adjustRightInd w:val="0"/>
      <w:spacing w:after="0" w:line="240" w:lineRule="auto"/>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096184">
      <w:bodyDiv w:val="1"/>
      <w:marLeft w:val="0"/>
      <w:marRight w:val="0"/>
      <w:marTop w:val="0"/>
      <w:marBottom w:val="0"/>
      <w:divBdr>
        <w:top w:val="none" w:sz="0" w:space="0" w:color="auto"/>
        <w:left w:val="none" w:sz="0" w:space="0" w:color="auto"/>
        <w:bottom w:val="none" w:sz="0" w:space="0" w:color="auto"/>
        <w:right w:val="none" w:sz="0" w:space="0" w:color="auto"/>
      </w:divBdr>
    </w:div>
    <w:div w:id="17165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12217</Characters>
  <Application>Microsoft Office Word</Application>
  <DocSecurity>0</DocSecurity>
  <Lines>101</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 Košťál</cp:lastModifiedBy>
  <cp:revision>2</cp:revision>
  <dcterms:created xsi:type="dcterms:W3CDTF">2024-04-24T13:57:00Z</dcterms:created>
  <dcterms:modified xsi:type="dcterms:W3CDTF">2024-04-24T13:57:00Z</dcterms:modified>
</cp:coreProperties>
</file>