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01" w:rsidRPr="004D6584" w:rsidRDefault="009542BD" w:rsidP="004D6584">
      <w:pPr>
        <w:spacing w:after="0"/>
        <w:rPr>
          <w:b/>
        </w:rPr>
      </w:pPr>
      <w:r w:rsidRPr="004D6584">
        <w:rPr>
          <w:b/>
        </w:rPr>
        <w:t>Štruktúrovaná cenová ponuka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9542BD" w:rsidTr="009542BD">
        <w:tc>
          <w:tcPr>
            <w:tcW w:w="2376" w:type="dxa"/>
          </w:tcPr>
          <w:p w:rsidR="009542BD" w:rsidRDefault="009542BD" w:rsidP="009542BD">
            <w:r>
              <w:t>Obchodné meno:</w:t>
            </w:r>
          </w:p>
        </w:tc>
        <w:tc>
          <w:tcPr>
            <w:tcW w:w="6836" w:type="dxa"/>
          </w:tcPr>
          <w:p w:rsidR="009542BD" w:rsidRDefault="009542BD"/>
        </w:tc>
      </w:tr>
      <w:tr w:rsidR="009542BD" w:rsidTr="009542BD">
        <w:tc>
          <w:tcPr>
            <w:tcW w:w="2376" w:type="dxa"/>
          </w:tcPr>
          <w:p w:rsidR="009542BD" w:rsidRDefault="009542BD">
            <w:r>
              <w:t>Sídlo:</w:t>
            </w:r>
          </w:p>
        </w:tc>
        <w:tc>
          <w:tcPr>
            <w:tcW w:w="6836" w:type="dxa"/>
          </w:tcPr>
          <w:p w:rsidR="009542BD" w:rsidRDefault="009542BD"/>
        </w:tc>
      </w:tr>
      <w:tr w:rsidR="009542BD" w:rsidTr="009542BD">
        <w:tc>
          <w:tcPr>
            <w:tcW w:w="2376" w:type="dxa"/>
          </w:tcPr>
          <w:p w:rsidR="009542BD" w:rsidRDefault="009542BD">
            <w:r>
              <w:t>IČO:</w:t>
            </w:r>
          </w:p>
        </w:tc>
        <w:tc>
          <w:tcPr>
            <w:tcW w:w="6836" w:type="dxa"/>
          </w:tcPr>
          <w:p w:rsidR="009542BD" w:rsidRDefault="009542BD"/>
        </w:tc>
      </w:tr>
      <w:tr w:rsidR="009542BD" w:rsidTr="009542BD">
        <w:tc>
          <w:tcPr>
            <w:tcW w:w="2376" w:type="dxa"/>
          </w:tcPr>
          <w:p w:rsidR="009542BD" w:rsidRDefault="009542BD">
            <w:r>
              <w:t>Kontaktná osoba:</w:t>
            </w:r>
          </w:p>
        </w:tc>
        <w:tc>
          <w:tcPr>
            <w:tcW w:w="6836" w:type="dxa"/>
          </w:tcPr>
          <w:p w:rsidR="009542BD" w:rsidRDefault="009542BD"/>
        </w:tc>
      </w:tr>
      <w:tr w:rsidR="009542BD" w:rsidTr="009542BD">
        <w:tc>
          <w:tcPr>
            <w:tcW w:w="2376" w:type="dxa"/>
          </w:tcPr>
          <w:p w:rsidR="009542BD" w:rsidRDefault="009542BD">
            <w:r>
              <w:t>Telefón, email:</w:t>
            </w:r>
          </w:p>
        </w:tc>
        <w:tc>
          <w:tcPr>
            <w:tcW w:w="6836" w:type="dxa"/>
          </w:tcPr>
          <w:p w:rsidR="009542BD" w:rsidRDefault="009542BD"/>
        </w:tc>
      </w:tr>
      <w:tr w:rsidR="009542BD" w:rsidTr="009542BD">
        <w:tc>
          <w:tcPr>
            <w:tcW w:w="2376" w:type="dxa"/>
          </w:tcPr>
          <w:p w:rsidR="009542BD" w:rsidRDefault="009542BD" w:rsidP="009542BD">
            <w:r>
              <w:t>Platca DPH:   áno / nie</w:t>
            </w:r>
          </w:p>
        </w:tc>
        <w:tc>
          <w:tcPr>
            <w:tcW w:w="6836" w:type="dxa"/>
          </w:tcPr>
          <w:p w:rsidR="009542BD" w:rsidRDefault="009542BD"/>
        </w:tc>
      </w:tr>
      <w:tr w:rsidR="009542BD" w:rsidTr="009542BD">
        <w:tc>
          <w:tcPr>
            <w:tcW w:w="2376" w:type="dxa"/>
          </w:tcPr>
          <w:p w:rsidR="009542BD" w:rsidRDefault="009542BD">
            <w:r>
              <w:t>Ostatné:</w:t>
            </w:r>
          </w:p>
        </w:tc>
        <w:tc>
          <w:tcPr>
            <w:tcW w:w="6836" w:type="dxa"/>
          </w:tcPr>
          <w:p w:rsidR="009542BD" w:rsidRDefault="009542BD"/>
        </w:tc>
      </w:tr>
    </w:tbl>
    <w:p w:rsidR="004D6584" w:rsidRDefault="004D6584" w:rsidP="004D6584">
      <w:pPr>
        <w:spacing w:after="0"/>
        <w:rPr>
          <w:b/>
        </w:rPr>
      </w:pPr>
    </w:p>
    <w:p w:rsidR="009542BD" w:rsidRPr="004D6584" w:rsidRDefault="009542BD" w:rsidP="004D6584">
      <w:pPr>
        <w:spacing w:after="0"/>
        <w:rPr>
          <w:b/>
        </w:rPr>
      </w:pPr>
      <w:r w:rsidRPr="004D6584">
        <w:rPr>
          <w:b/>
        </w:rPr>
        <w:t xml:space="preserve">Opis predmetu zákazky: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5529"/>
      </w:tblGrid>
      <w:tr w:rsidR="009542BD" w:rsidTr="0084418E">
        <w:tc>
          <w:tcPr>
            <w:tcW w:w="3510" w:type="dxa"/>
          </w:tcPr>
          <w:p w:rsidR="009542BD" w:rsidRDefault="0084418E" w:rsidP="0084418E">
            <w:pPr>
              <w:jc w:val="center"/>
            </w:pPr>
            <w:r>
              <w:rPr>
                <w:noProof/>
                <w:color w:val="1F497D"/>
                <w:lang w:eastAsia="sk-SK"/>
              </w:rPr>
              <w:drawing>
                <wp:inline distT="0" distB="0" distL="0" distR="0">
                  <wp:extent cx="1039518" cy="1414870"/>
                  <wp:effectExtent l="0" t="0" r="8255" b="0"/>
                  <wp:docPr id="1" name="Obrázok 1" descr="cid:image002.png@01D946BD.C4CFDB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cid:image002.png@01D946BD.C4CFDB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935" cy="1423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84418E" w:rsidRDefault="0084418E" w:rsidP="0084418E"/>
          <w:p w:rsidR="0084418E" w:rsidRDefault="0084418E" w:rsidP="0084418E">
            <w:pPr>
              <w:jc w:val="center"/>
            </w:pPr>
            <w:r>
              <w:t xml:space="preserve">Merač rýchlosti striel </w:t>
            </w:r>
            <w:proofErr w:type="spellStart"/>
            <w:r>
              <w:t>Prototypa</w:t>
            </w:r>
            <w:proofErr w:type="spellEnd"/>
            <w:r>
              <w:t xml:space="preserve"> LS04,</w:t>
            </w:r>
          </w:p>
          <w:p w:rsidR="0084418E" w:rsidRDefault="0084418E" w:rsidP="0084418E"/>
          <w:p w:rsidR="0084418E" w:rsidRDefault="00321688" w:rsidP="0084418E">
            <w:hyperlink r:id="rId8" w:history="1">
              <w:r w:rsidR="0084418E">
                <w:rPr>
                  <w:rStyle w:val="Hypertextovprepojenie"/>
                </w:rPr>
                <w:t>http://www.prototypa.com/ls-04-intelligent-light-gates-1</w:t>
              </w:r>
            </w:hyperlink>
          </w:p>
          <w:p w:rsidR="009542BD" w:rsidRDefault="009542BD" w:rsidP="004D62C3">
            <w:pPr>
              <w:jc w:val="center"/>
            </w:pPr>
          </w:p>
        </w:tc>
      </w:tr>
      <w:tr w:rsidR="009542BD" w:rsidTr="0084418E">
        <w:tc>
          <w:tcPr>
            <w:tcW w:w="3510" w:type="dxa"/>
          </w:tcPr>
          <w:p w:rsidR="004D6584" w:rsidRDefault="0084418E" w:rsidP="0084418E">
            <w:pPr>
              <w:jc w:val="center"/>
            </w:pPr>
            <w:r>
              <w:rPr>
                <w:noProof/>
                <w:color w:val="1F497D"/>
                <w:lang w:eastAsia="sk-SK"/>
              </w:rPr>
              <w:drawing>
                <wp:inline distT="0" distB="0" distL="0" distR="0">
                  <wp:extent cx="1202540" cy="1486081"/>
                  <wp:effectExtent l="0" t="0" r="0" b="0"/>
                  <wp:docPr id="2" name="Obrázok 2" descr="cid:image005.png@01D946BE.115B58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 descr="cid:image005.png@01D946BE.115B58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69" cy="1500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84418E" w:rsidRDefault="0084418E" w:rsidP="004D62C3">
            <w:pPr>
              <w:jc w:val="center"/>
            </w:pPr>
          </w:p>
          <w:p w:rsidR="0084418E" w:rsidRDefault="0084418E" w:rsidP="004D62C3">
            <w:pPr>
              <w:jc w:val="center"/>
            </w:pPr>
            <w:r>
              <w:t>Merač priebehu sily na spúšti zbrane REFICO-F</w:t>
            </w:r>
          </w:p>
          <w:p w:rsidR="0084418E" w:rsidRDefault="0084418E" w:rsidP="004D62C3">
            <w:pPr>
              <w:jc w:val="center"/>
            </w:pPr>
          </w:p>
          <w:p w:rsidR="0084418E" w:rsidRDefault="0084418E" w:rsidP="004D62C3">
            <w:pPr>
              <w:jc w:val="center"/>
            </w:pPr>
          </w:p>
          <w:p w:rsidR="009542BD" w:rsidRDefault="00321688" w:rsidP="004D62C3">
            <w:pPr>
              <w:jc w:val="center"/>
            </w:pPr>
            <w:hyperlink r:id="rId11" w:history="1">
              <w:r w:rsidR="0084418E">
                <w:rPr>
                  <w:rStyle w:val="Hypertextovprepojenie"/>
                </w:rPr>
                <w:t>http://www.prototypa.com/stza-14-fixed-firing-rest-1</w:t>
              </w:r>
            </w:hyperlink>
          </w:p>
        </w:tc>
      </w:tr>
      <w:tr w:rsidR="003C0159" w:rsidTr="001B6C2E">
        <w:tc>
          <w:tcPr>
            <w:tcW w:w="9039" w:type="dxa"/>
            <w:gridSpan w:val="2"/>
          </w:tcPr>
          <w:p w:rsidR="003C0159" w:rsidRDefault="003C0159" w:rsidP="00321688">
            <w:pPr>
              <w:pStyle w:val="Odsekzoznamu"/>
            </w:pPr>
            <w:r>
              <w:t>K</w:t>
            </w:r>
            <w:r w:rsidRPr="003C0159">
              <w:t>alib</w:t>
            </w:r>
            <w:r>
              <w:t>r</w:t>
            </w:r>
            <w:r w:rsidRPr="003C0159">
              <w:t>ácia</w:t>
            </w:r>
            <w:r w:rsidR="00321688">
              <w:t xml:space="preserve"> 2 ks</w:t>
            </w:r>
            <w:r w:rsidRPr="003C0159">
              <w:t xml:space="preserve"> merač</w:t>
            </w:r>
            <w:r w:rsidR="00321688">
              <w:t>ov</w:t>
            </w:r>
            <w:r w:rsidRPr="003C0159">
              <w:t xml:space="preserve"> rýchlosti</w:t>
            </w:r>
            <w:r>
              <w:t xml:space="preserve"> striel </w:t>
            </w:r>
            <w:proofErr w:type="spellStart"/>
            <w:r>
              <w:t>Prototypa</w:t>
            </w:r>
            <w:proofErr w:type="spellEnd"/>
            <w:r>
              <w:t xml:space="preserve"> LS04</w:t>
            </w:r>
            <w:r w:rsidRPr="003C0159">
              <w:t xml:space="preserve"> a</w:t>
            </w:r>
            <w:r w:rsidR="00321688">
              <w:t> 2 ks</w:t>
            </w:r>
            <w:r w:rsidRPr="003C0159">
              <w:t xml:space="preserve"> merač</w:t>
            </w:r>
            <w:r w:rsidR="00321688">
              <w:t>ov</w:t>
            </w:r>
            <w:r w:rsidRPr="003C0159">
              <w:t xml:space="preserve"> </w:t>
            </w:r>
            <w:r>
              <w:t>priebehu sily na spúšti zbrane REFICO-F</w:t>
            </w:r>
          </w:p>
        </w:tc>
      </w:tr>
      <w:tr w:rsidR="0084418E" w:rsidTr="001B6C2E">
        <w:tc>
          <w:tcPr>
            <w:tcW w:w="9039" w:type="dxa"/>
            <w:gridSpan w:val="2"/>
          </w:tcPr>
          <w:p w:rsidR="007470D1" w:rsidRDefault="0084418E" w:rsidP="0084418E">
            <w:pPr>
              <w:pStyle w:val="Odsekzoznamu"/>
              <w:numPr>
                <w:ilvl w:val="0"/>
                <w:numId w:val="1"/>
              </w:numPr>
            </w:pPr>
            <w:r>
              <w:t>Preprava zásielky z </w:t>
            </w:r>
            <w:r w:rsidR="007470D1">
              <w:t>Košíc</w:t>
            </w:r>
            <w:r>
              <w:t xml:space="preserve"> do miesta realizácie kalibrácie určeného dodávateľom</w:t>
            </w:r>
          </w:p>
          <w:p w:rsidR="0084418E" w:rsidRDefault="00E20D5A" w:rsidP="007470D1">
            <w:pPr>
              <w:pStyle w:val="Odsekzoznamu"/>
              <w:ind w:left="1080"/>
            </w:pPr>
            <w:r>
              <w:t>(</w:t>
            </w:r>
            <w:r w:rsidR="007470D1">
              <w:t>1 ks LS 04 a 1 ks REFICO-F)</w:t>
            </w:r>
            <w:r w:rsidR="0084418E">
              <w:t>.</w:t>
            </w:r>
          </w:p>
          <w:p w:rsidR="007470D1" w:rsidRDefault="007470D1" w:rsidP="007470D1">
            <w:pPr>
              <w:pStyle w:val="Odsekzoznamu"/>
              <w:numPr>
                <w:ilvl w:val="0"/>
                <w:numId w:val="1"/>
              </w:numPr>
            </w:pPr>
            <w:r>
              <w:t>Preprava zásielky zo Slovenskej Ľupče do miesta realizácie kalibrácie určeného dodávateľom (1 ks LS 04 a 1 ks REFICO-F).</w:t>
            </w:r>
          </w:p>
          <w:p w:rsidR="0084418E" w:rsidRDefault="0084418E" w:rsidP="0084418E">
            <w:pPr>
              <w:pStyle w:val="Odsekzoznamu"/>
              <w:numPr>
                <w:ilvl w:val="0"/>
                <w:numId w:val="1"/>
              </w:numPr>
            </w:pPr>
            <w:r>
              <w:t>Kalibrácia elektroniky merača rýchlosti z LS04</w:t>
            </w:r>
            <w:r w:rsidR="00321688">
              <w:t xml:space="preserve"> (</w:t>
            </w:r>
            <w:r w:rsidR="007470D1">
              <w:t>2</w:t>
            </w:r>
            <w:r>
              <w:t xml:space="preserve"> ks</w:t>
            </w:r>
            <w:r w:rsidR="00321688">
              <w:t>)</w:t>
            </w:r>
            <w:r>
              <w:t>.</w:t>
            </w:r>
          </w:p>
          <w:p w:rsidR="0084418E" w:rsidRDefault="0084418E" w:rsidP="0084418E">
            <w:pPr>
              <w:pStyle w:val="Odsekzoznamu"/>
              <w:numPr>
                <w:ilvl w:val="0"/>
                <w:numId w:val="1"/>
              </w:numPr>
            </w:pPr>
            <w:r>
              <w:t>Kalibrácia elektroniky merača priebehu sily spúšte zbrane REFICO-F</w:t>
            </w:r>
            <w:r w:rsidR="00321688">
              <w:t xml:space="preserve"> (</w:t>
            </w:r>
            <w:r w:rsidR="007470D1">
              <w:t>2</w:t>
            </w:r>
            <w:r>
              <w:t xml:space="preserve"> ks</w:t>
            </w:r>
            <w:r w:rsidR="00321688">
              <w:t>)</w:t>
            </w:r>
            <w:bookmarkStart w:id="0" w:name="_GoBack"/>
            <w:bookmarkEnd w:id="0"/>
            <w:r>
              <w:t>.</w:t>
            </w:r>
          </w:p>
          <w:p w:rsidR="0084418E" w:rsidRDefault="0084418E" w:rsidP="0084418E">
            <w:pPr>
              <w:pStyle w:val="Odsekzoznamu"/>
              <w:numPr>
                <w:ilvl w:val="0"/>
                <w:numId w:val="1"/>
              </w:numPr>
            </w:pPr>
            <w:r>
              <w:t>Dodanie kalibrovaných meračov, montáž elektroniky na mieste u užívateľa, zadanie zmeranej hodnoty do elektroniky, kontrola správnosti funkcie</w:t>
            </w:r>
            <w:r w:rsidR="007470D1">
              <w:t xml:space="preserve"> v Košiciach a v Slovenskej Ľupči</w:t>
            </w:r>
            <w:r>
              <w:t>.</w:t>
            </w:r>
          </w:p>
          <w:p w:rsidR="0084418E" w:rsidRDefault="0084418E" w:rsidP="0084418E">
            <w:pPr>
              <w:pStyle w:val="Odsekzoznamu"/>
              <w:numPr>
                <w:ilvl w:val="0"/>
                <w:numId w:val="1"/>
              </w:numPr>
            </w:pPr>
            <w:r>
              <w:t>Vystavenie kalibračných protokolov.</w:t>
            </w:r>
          </w:p>
        </w:tc>
      </w:tr>
      <w:tr w:rsidR="004D6584" w:rsidTr="0084418E">
        <w:tc>
          <w:tcPr>
            <w:tcW w:w="3510" w:type="dxa"/>
          </w:tcPr>
          <w:p w:rsidR="004D6584" w:rsidRDefault="004D6584" w:rsidP="004D6584">
            <w:pPr>
              <w:jc w:val="right"/>
            </w:pPr>
          </w:p>
        </w:tc>
        <w:tc>
          <w:tcPr>
            <w:tcW w:w="5529" w:type="dxa"/>
            <w:vAlign w:val="center"/>
          </w:tcPr>
          <w:p w:rsidR="004D6584" w:rsidRDefault="004D6584" w:rsidP="004D6584">
            <w:pPr>
              <w:jc w:val="center"/>
            </w:pPr>
          </w:p>
        </w:tc>
      </w:tr>
      <w:tr w:rsidR="004D6584" w:rsidTr="0084418E">
        <w:tc>
          <w:tcPr>
            <w:tcW w:w="3510" w:type="dxa"/>
          </w:tcPr>
          <w:p w:rsidR="004D6584" w:rsidRDefault="00D72C99" w:rsidP="00D72C99">
            <w:pPr>
              <w:jc w:val="right"/>
            </w:pPr>
            <w:r>
              <w:t>Celková cena</w:t>
            </w:r>
            <w:r w:rsidR="004D6584">
              <w:t xml:space="preserve"> za </w:t>
            </w:r>
            <w:r>
              <w:t>kalibráciu</w:t>
            </w:r>
            <w:r w:rsidR="007470D1">
              <w:t xml:space="preserve"> vrátane všetkých nákladov</w:t>
            </w:r>
            <w:r w:rsidR="004D6584">
              <w:t xml:space="preserve"> bez DPH</w:t>
            </w:r>
          </w:p>
        </w:tc>
        <w:tc>
          <w:tcPr>
            <w:tcW w:w="5529" w:type="dxa"/>
            <w:vAlign w:val="center"/>
          </w:tcPr>
          <w:p w:rsidR="004D6584" w:rsidRDefault="004D6584" w:rsidP="004D6584">
            <w:pPr>
              <w:jc w:val="center"/>
            </w:pPr>
          </w:p>
        </w:tc>
      </w:tr>
      <w:tr w:rsidR="004D6584" w:rsidTr="0084418E">
        <w:tc>
          <w:tcPr>
            <w:tcW w:w="3510" w:type="dxa"/>
          </w:tcPr>
          <w:p w:rsidR="004D6584" w:rsidRDefault="00D72C99" w:rsidP="00D72C99">
            <w:pPr>
              <w:jc w:val="right"/>
            </w:pPr>
            <w:r>
              <w:t>Celková c</w:t>
            </w:r>
            <w:r w:rsidR="004D6584">
              <w:t xml:space="preserve">ena za </w:t>
            </w:r>
            <w:r>
              <w:t>kalibráciu</w:t>
            </w:r>
            <w:r w:rsidR="004D6584">
              <w:t xml:space="preserve"> s DPH</w:t>
            </w:r>
          </w:p>
        </w:tc>
        <w:tc>
          <w:tcPr>
            <w:tcW w:w="5529" w:type="dxa"/>
            <w:vAlign w:val="center"/>
          </w:tcPr>
          <w:p w:rsidR="004D6584" w:rsidRDefault="004D6584" w:rsidP="004D6584">
            <w:pPr>
              <w:jc w:val="center"/>
            </w:pPr>
          </w:p>
        </w:tc>
      </w:tr>
    </w:tbl>
    <w:p w:rsidR="000C23E4" w:rsidRDefault="000C23E4"/>
    <w:p w:rsidR="00460CA6" w:rsidRDefault="00460CA6"/>
    <w:p w:rsidR="00460CA6" w:rsidRDefault="00460CA6"/>
    <w:sectPr w:rsidR="0046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42D5E"/>
    <w:multiLevelType w:val="hybridMultilevel"/>
    <w:tmpl w:val="2B50F1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D54BC"/>
    <w:multiLevelType w:val="hybridMultilevel"/>
    <w:tmpl w:val="755A63DA"/>
    <w:lvl w:ilvl="0" w:tplc="7570A9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E4"/>
    <w:rsid w:val="000C23E4"/>
    <w:rsid w:val="00321688"/>
    <w:rsid w:val="003C0159"/>
    <w:rsid w:val="00457B91"/>
    <w:rsid w:val="00460CA6"/>
    <w:rsid w:val="004D62C3"/>
    <w:rsid w:val="004D6584"/>
    <w:rsid w:val="004E667E"/>
    <w:rsid w:val="005F33B8"/>
    <w:rsid w:val="005F711F"/>
    <w:rsid w:val="00663F65"/>
    <w:rsid w:val="007470D1"/>
    <w:rsid w:val="0084418E"/>
    <w:rsid w:val="009542BD"/>
    <w:rsid w:val="00AC3827"/>
    <w:rsid w:val="00AD35B4"/>
    <w:rsid w:val="00C527F0"/>
    <w:rsid w:val="00C54F4B"/>
    <w:rsid w:val="00CB0201"/>
    <w:rsid w:val="00D72C99"/>
    <w:rsid w:val="00E20D5A"/>
    <w:rsid w:val="00E349A4"/>
    <w:rsid w:val="00F26EB3"/>
    <w:rsid w:val="00F2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D597"/>
  <w15:docId w15:val="{C3AB3F4D-A165-4D33-B6CC-29F43E3C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C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84418E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84418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72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otypa.com/ls-04-intelligent-light-gates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image002.png@01D946BD.C4CFDB6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rototypa.com/stza-14-fixed-firing-rest-1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5.png@01D946BE.115B58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2726-0627-4FC1-A03D-B367FE30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Hornik</dc:creator>
  <cp:lastModifiedBy>Ondrej Laciak</cp:lastModifiedBy>
  <cp:revision>16</cp:revision>
  <cp:lastPrinted>2023-02-22T12:55:00Z</cp:lastPrinted>
  <dcterms:created xsi:type="dcterms:W3CDTF">2022-12-19T08:55:00Z</dcterms:created>
  <dcterms:modified xsi:type="dcterms:W3CDTF">2024-05-06T08:46:00Z</dcterms:modified>
</cp:coreProperties>
</file>