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 xml:space="preserve"> – </w:t>
      </w:r>
      <w:r w:rsidR="00040E3D">
        <w:rPr>
          <w:rFonts w:ascii="Arial Narrow" w:hAnsi="Arial Narrow" w:cs="Times New Roman"/>
          <w:sz w:val="22"/>
          <w:szCs w:val="22"/>
        </w:rPr>
        <w:t>Centrum podpory Banská Bystrica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040E3D">
        <w:rPr>
          <w:rFonts w:ascii="Arial Narrow" w:hAnsi="Arial Narrow" w:cs="Times New Roman"/>
          <w:sz w:val="22"/>
          <w:szCs w:val="22"/>
        </w:rPr>
        <w:t>9. mája č. 1, 974 86 Banská Bystrica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 xml:space="preserve">Mgr. </w:t>
      </w:r>
      <w:r w:rsidR="00040E3D">
        <w:rPr>
          <w:rFonts w:ascii="Arial Narrow" w:hAnsi="Arial Narrow" w:cs="Times New Roman"/>
          <w:sz w:val="22"/>
          <w:szCs w:val="22"/>
        </w:rPr>
        <w:t>Andrea Lačná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Telefón: </w:t>
      </w:r>
      <w:r w:rsidR="00040E3D">
        <w:rPr>
          <w:rFonts w:ascii="Arial Narrow" w:hAnsi="Arial Narrow" w:cs="Times New Roman"/>
          <w:sz w:val="22"/>
          <w:szCs w:val="22"/>
        </w:rPr>
        <w:t>0961 60 5477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andrea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.</w:t>
        </w:r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lacna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DB2A90">
        <w:rPr>
          <w:rFonts w:ascii="Arial Narrow" w:hAnsi="Arial Narrow" w:cs="Times New Roman"/>
          <w:iCs/>
          <w:sz w:val="24"/>
          <w:szCs w:val="24"/>
        </w:rPr>
        <w:t>Zabezpečenie kalibrácie, profylaktickej kontroly prístroja – spektrometra XRF - VANTA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B4470F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540912">
        <w:rPr>
          <w:rFonts w:ascii="Arial Narrow" w:eastAsiaTheme="minorHAnsi" w:hAnsi="Arial Narrow" w:cs="Arial"/>
          <w:sz w:val="22"/>
          <w:szCs w:val="22"/>
          <w:lang w:eastAsia="en-US"/>
        </w:rPr>
        <w:t>50411000-9 O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>pravy a údržba meracích prístrojov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</w:t>
      </w:r>
      <w:r w:rsidR="009C2A8C">
        <w:rPr>
          <w:rFonts w:ascii="Arial Narrow" w:hAnsi="Arial Narrow" w:cs="Times New Roman"/>
          <w:sz w:val="22"/>
          <w:szCs w:val="22"/>
        </w:rPr>
        <w:t xml:space="preserve">Centrum podpory </w:t>
      </w:r>
      <w:r w:rsidR="00CA0B5C">
        <w:rPr>
          <w:rFonts w:ascii="Arial Narrow" w:hAnsi="Arial Narrow" w:cs="Times New Roman"/>
          <w:sz w:val="22"/>
          <w:szCs w:val="22"/>
        </w:rPr>
        <w:t>Banská Bystrica</w:t>
      </w:r>
      <w:r w:rsidR="00DB0134">
        <w:rPr>
          <w:rFonts w:ascii="Arial Narrow" w:hAnsi="Arial Narrow" w:cs="Times New Roman"/>
          <w:sz w:val="22"/>
          <w:szCs w:val="22"/>
        </w:rPr>
        <w:t xml:space="preserve"> </w:t>
      </w:r>
      <w:r w:rsidR="009C2A8C">
        <w:rPr>
          <w:rFonts w:ascii="Arial Narrow" w:hAnsi="Arial Narrow" w:cs="Times New Roman"/>
          <w:sz w:val="22"/>
          <w:szCs w:val="22"/>
        </w:rPr>
        <w:t xml:space="preserve">-  KCHL CO </w:t>
      </w:r>
      <w:r w:rsidR="00CA0B5C">
        <w:rPr>
          <w:rFonts w:ascii="Arial Narrow" w:hAnsi="Arial Narrow" w:cs="Times New Roman"/>
          <w:sz w:val="22"/>
          <w:szCs w:val="22"/>
        </w:rPr>
        <w:t>Slovenská Ľupča, Príboj 559, 976 13 Slovenská Ľupča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="00F941E0">
        <w:rPr>
          <w:rFonts w:ascii="Arial Narrow" w:hAnsi="Arial Narrow" w:cs="Times New Roman"/>
          <w:b/>
          <w:sz w:val="24"/>
          <w:szCs w:val="24"/>
        </w:rPr>
        <w:t>31.10</w:t>
      </w:r>
      <w:r w:rsidR="009C2A8C">
        <w:rPr>
          <w:rFonts w:ascii="Arial Narrow" w:hAnsi="Arial Narrow" w:cs="Times New Roman"/>
          <w:b/>
          <w:sz w:val="24"/>
          <w:szCs w:val="24"/>
        </w:rPr>
        <w:t>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664C03" w:rsidRDefault="00CD7426" w:rsidP="00CD7426">
      <w:pPr>
        <w:spacing w:after="0" w:line="276" w:lineRule="auto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DB2A90">
        <w:rPr>
          <w:rFonts w:ascii="Arial Narrow" w:hAnsi="Arial Narrow" w:cs="Times New Roman"/>
          <w:iCs/>
          <w:sz w:val="24"/>
          <w:szCs w:val="24"/>
        </w:rPr>
        <w:t>Zabezpečenie profylaktickej kontroly, nastavenia, upgrade SW a kalibrácie prístroja XRF – VANTA</w:t>
      </w:r>
    </w:p>
    <w:p w:rsidR="00664C03" w:rsidRDefault="00CD7426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567"/>
        <w:gridCol w:w="5756"/>
      </w:tblGrid>
      <w:tr w:rsidR="00664C03" w:rsidTr="00E92308">
        <w:trPr>
          <w:trHeight w:val="258"/>
        </w:trPr>
        <w:tc>
          <w:tcPr>
            <w:tcW w:w="2725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Zariadenie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756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Popis závady</w:t>
            </w:r>
          </w:p>
        </w:tc>
      </w:tr>
      <w:tr w:rsidR="00664C03" w:rsidTr="00E92308">
        <w:trPr>
          <w:trHeight w:val="359"/>
        </w:trPr>
        <w:tc>
          <w:tcPr>
            <w:tcW w:w="2725" w:type="dxa"/>
          </w:tcPr>
          <w:p w:rsidR="00DB2A90" w:rsidRPr="00DB2A90" w:rsidRDefault="00DB2A90" w:rsidP="00DB2A90">
            <w:pPr>
              <w:spacing w:after="0" w:line="276" w:lineRule="auto"/>
              <w:jc w:val="both"/>
              <w:rPr>
                <w:rFonts w:ascii="Arial Narrow" w:hAnsi="Arial Narrow" w:cs="Times New Roman"/>
                <w:iCs/>
                <w:sz w:val="22"/>
                <w:szCs w:val="22"/>
              </w:rPr>
            </w:pPr>
            <w:r w:rsidRPr="00DB2A90">
              <w:rPr>
                <w:rFonts w:ascii="Arial Narrow" w:hAnsi="Arial Narrow" w:cs="Times New Roman"/>
                <w:iCs/>
                <w:sz w:val="22"/>
                <w:szCs w:val="22"/>
              </w:rPr>
              <w:t>Zabezpečenie profylaktickej kontroly, nastavenia, upgrade SW a kalibrácie prístroja XRF – VANTA</w:t>
            </w:r>
          </w:p>
          <w:p w:rsidR="00664C03" w:rsidRPr="00DB2A90" w:rsidRDefault="00664C03" w:rsidP="00AB499E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1 kus</w:t>
            </w:r>
          </w:p>
        </w:tc>
        <w:tc>
          <w:tcPr>
            <w:tcW w:w="5756" w:type="dxa"/>
          </w:tcPr>
          <w:p w:rsidR="00F77B68" w:rsidRDefault="00DB2A90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Kalibrácia, profylaktická kontrola prístroja</w:t>
            </w:r>
          </w:p>
          <w:p w:rsidR="00F77B68" w:rsidRPr="00BE23CC" w:rsidRDefault="00F77B68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BE23CC">
              <w:rPr>
                <w:rFonts w:ascii="Arial Narrow" w:hAnsi="Arial Narrow"/>
              </w:rPr>
              <w:t xml:space="preserve">V cene predmetu zákazky sú zahrnuté všetky náklady súvisiace so zabezpečením predmetu zákazky (dopravné, </w:t>
            </w:r>
            <w:r>
              <w:rPr>
                <w:rFonts w:ascii="Arial Narrow" w:hAnsi="Arial Narrow"/>
              </w:rPr>
              <w:t xml:space="preserve">práca servisného technika, </w:t>
            </w:r>
            <w:r w:rsidRPr="00BE23CC">
              <w:rPr>
                <w:rFonts w:ascii="Arial Narrow" w:hAnsi="Arial Narrow"/>
              </w:rPr>
              <w:t>balné a pod.).</w:t>
            </w:r>
          </w:p>
          <w:p w:rsidR="00664C03" w:rsidRPr="00F941E0" w:rsidRDefault="00664C03" w:rsidP="00E92308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664C03" w:rsidRDefault="00664C03" w:rsidP="00664C03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</w:p>
    <w:p w:rsidR="00664C03" w:rsidRDefault="00664C03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CD7426" w:rsidRPr="00E11546" w:rsidRDefault="00CD7426" w:rsidP="00664C03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10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</w:t>
      </w: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 prieskume predpokladanej hodnoty zákazky  musia byť zahrnuté všetky náklady uchádzača spojené s</w:t>
      </w:r>
      <w:r w:rsidR="004F3291">
        <w:rPr>
          <w:rFonts w:ascii="Arial Narrow" w:hAnsi="Arial Narrow" w:cs="Times New Roman"/>
          <w:sz w:val="22"/>
          <w:szCs w:val="22"/>
        </w:rPr>
        <w:t> vykonaním služby</w:t>
      </w:r>
      <w:r w:rsidRPr="00E11546">
        <w:rPr>
          <w:rFonts w:ascii="Arial Narrow" w:hAnsi="Arial Narrow" w:cs="Times New Roman"/>
          <w:sz w:val="22"/>
          <w:szCs w:val="22"/>
        </w:rPr>
        <w:t xml:space="preserve">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AE65FE" w:rsidRDefault="00CD7426" w:rsidP="00C33EDB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200" w:line="276" w:lineRule="auto"/>
        <w:ind w:left="357" w:hanging="357"/>
        <w:contextualSpacing/>
        <w:rPr>
          <w:rFonts w:ascii="Arial Narrow" w:hAnsi="Arial Narrow"/>
        </w:rPr>
      </w:pPr>
      <w:r w:rsidRPr="00AE65FE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  <w:bookmarkStart w:id="1" w:name="_GoBack"/>
      <w:bookmarkEnd w:id="1"/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Default="00CD7426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Pr="00E11546" w:rsidRDefault="00FB0FCC">
      <w:pPr>
        <w:rPr>
          <w:rFonts w:ascii="Arial Narrow" w:hAnsi="Arial Narrow"/>
        </w:rPr>
      </w:pPr>
    </w:p>
    <w:sectPr w:rsidR="00FB0FCC" w:rsidRPr="00E1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53" w:rsidRDefault="00CD6453" w:rsidP="009F6154">
      <w:pPr>
        <w:spacing w:after="0" w:line="240" w:lineRule="auto"/>
      </w:pPr>
      <w:r>
        <w:separator/>
      </w:r>
    </w:p>
  </w:endnote>
  <w:endnote w:type="continuationSeparator" w:id="0">
    <w:p w:rsidR="00CD6453" w:rsidRDefault="00CD6453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53" w:rsidRDefault="00CD6453" w:rsidP="009F6154">
      <w:pPr>
        <w:spacing w:after="0" w:line="240" w:lineRule="auto"/>
      </w:pPr>
      <w:r>
        <w:separator/>
      </w:r>
    </w:p>
  </w:footnote>
  <w:footnote w:type="continuationSeparator" w:id="0">
    <w:p w:rsidR="00CD6453" w:rsidRDefault="00CD6453" w:rsidP="009F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C02008AE"/>
    <w:lvl w:ilvl="0" w:tplc="67CA51B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92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3531C"/>
    <w:rsid w:val="00040E3D"/>
    <w:rsid w:val="000E65D6"/>
    <w:rsid w:val="000E79DE"/>
    <w:rsid w:val="000F3C59"/>
    <w:rsid w:val="00124450"/>
    <w:rsid w:val="00157703"/>
    <w:rsid w:val="00283B97"/>
    <w:rsid w:val="00297D34"/>
    <w:rsid w:val="00315FFB"/>
    <w:rsid w:val="003946BD"/>
    <w:rsid w:val="00394E17"/>
    <w:rsid w:val="003A4372"/>
    <w:rsid w:val="00431C3B"/>
    <w:rsid w:val="00486348"/>
    <w:rsid w:val="004B2FA4"/>
    <w:rsid w:val="004D7CBA"/>
    <w:rsid w:val="004F3291"/>
    <w:rsid w:val="00537251"/>
    <w:rsid w:val="00540912"/>
    <w:rsid w:val="00555DAB"/>
    <w:rsid w:val="00664C03"/>
    <w:rsid w:val="006F085B"/>
    <w:rsid w:val="00794901"/>
    <w:rsid w:val="007B5C84"/>
    <w:rsid w:val="007C171F"/>
    <w:rsid w:val="007C5189"/>
    <w:rsid w:val="00901276"/>
    <w:rsid w:val="009344DE"/>
    <w:rsid w:val="009C2A8C"/>
    <w:rsid w:val="009D2638"/>
    <w:rsid w:val="009F6154"/>
    <w:rsid w:val="00A156AF"/>
    <w:rsid w:val="00A2590D"/>
    <w:rsid w:val="00A25D29"/>
    <w:rsid w:val="00AB499E"/>
    <w:rsid w:val="00AE40E6"/>
    <w:rsid w:val="00AE65FE"/>
    <w:rsid w:val="00B10D17"/>
    <w:rsid w:val="00B4470F"/>
    <w:rsid w:val="00B818A1"/>
    <w:rsid w:val="00BE23CC"/>
    <w:rsid w:val="00C07C01"/>
    <w:rsid w:val="00C11FAB"/>
    <w:rsid w:val="00C342D8"/>
    <w:rsid w:val="00CA0B1A"/>
    <w:rsid w:val="00CA0B5C"/>
    <w:rsid w:val="00CC3B00"/>
    <w:rsid w:val="00CD5EBC"/>
    <w:rsid w:val="00CD6453"/>
    <w:rsid w:val="00CD7426"/>
    <w:rsid w:val="00DB0134"/>
    <w:rsid w:val="00DB2A90"/>
    <w:rsid w:val="00E11546"/>
    <w:rsid w:val="00E647E8"/>
    <w:rsid w:val="00EA23E2"/>
    <w:rsid w:val="00EF66C7"/>
    <w:rsid w:val="00F43AC2"/>
    <w:rsid w:val="00F77B68"/>
    <w:rsid w:val="00F941E0"/>
    <w:rsid w:val="00F95FB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jasikova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Andrea Lačná</cp:lastModifiedBy>
  <cp:revision>5</cp:revision>
  <cp:lastPrinted>2024-09-06T08:40:00Z</cp:lastPrinted>
  <dcterms:created xsi:type="dcterms:W3CDTF">2024-09-16T07:53:00Z</dcterms:created>
  <dcterms:modified xsi:type="dcterms:W3CDTF">2024-09-16T11:28:00Z</dcterms:modified>
</cp:coreProperties>
</file>