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Y="1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D30810" w14:paraId="222D0913" w14:textId="77777777" w:rsidTr="00082188">
        <w:trPr>
          <w:trHeight w:val="609"/>
        </w:trPr>
        <w:tc>
          <w:tcPr>
            <w:tcW w:w="9634" w:type="dxa"/>
            <w:shd w:val="clear" w:color="auto" w:fill="FFFF00"/>
          </w:tcPr>
          <w:p w14:paraId="7917D400" w14:textId="77777777" w:rsidR="00D30810" w:rsidRPr="003C106F" w:rsidRDefault="00D30810" w:rsidP="00082188">
            <w:pPr>
              <w:pStyle w:val="TableParagraph"/>
              <w:spacing w:before="178"/>
              <w:ind w:left="446"/>
              <w:jc w:val="center"/>
              <w:rPr>
                <w:rFonts w:ascii="Verdana" w:hAnsi="Verdana"/>
                <w:b/>
                <w:i/>
                <w:iCs/>
                <w:lang w:val="sk-SK"/>
              </w:rPr>
            </w:pP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Pozáručný</w:t>
            </w:r>
            <w:r w:rsidRPr="003C106F">
              <w:rPr>
                <w:rFonts w:ascii="Verdana" w:hAnsi="Verdana"/>
                <w:b/>
                <w:i/>
                <w:iCs/>
                <w:spacing w:val="-8"/>
                <w:lang w:val="sk-SK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servis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lang w:val="sk-SK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a</w:t>
            </w:r>
            <w:r w:rsidRPr="003C106F">
              <w:rPr>
                <w:rFonts w:ascii="Verdana" w:hAnsi="Verdana"/>
                <w:b/>
                <w:i/>
                <w:iCs/>
                <w:spacing w:val="-3"/>
                <w:lang w:val="sk-SK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pravidelná</w:t>
            </w:r>
            <w:r w:rsidRPr="003C106F">
              <w:rPr>
                <w:rFonts w:ascii="Verdana" w:hAnsi="Verdana"/>
                <w:b/>
                <w:i/>
                <w:iCs/>
                <w:spacing w:val="-2"/>
                <w:lang w:val="sk-SK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údržba zdravotníckych prístrojov</w:t>
            </w:r>
          </w:p>
        </w:tc>
      </w:tr>
      <w:tr w:rsidR="00D30810" w14:paraId="0DF42099" w14:textId="77777777" w:rsidTr="00082188">
        <w:trPr>
          <w:trHeight w:val="611"/>
        </w:trPr>
        <w:tc>
          <w:tcPr>
            <w:tcW w:w="9634" w:type="dxa"/>
          </w:tcPr>
          <w:p w14:paraId="34C1E828" w14:textId="77777777" w:rsidR="00D30810" w:rsidRPr="003C106F" w:rsidRDefault="00D30810" w:rsidP="00082188">
            <w:pPr>
              <w:pStyle w:val="TableParagraph"/>
              <w:spacing w:before="178"/>
              <w:ind w:left="68"/>
              <w:jc w:val="center"/>
              <w:rPr>
                <w:rFonts w:ascii="Verdana" w:hAnsi="Verdana"/>
                <w:b/>
                <w:bCs/>
                <w:i/>
                <w:iCs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Predmetom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servisnej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činnosti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budú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 xml:space="preserve">nasledovné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lang w:val="pt-PT"/>
              </w:rPr>
              <w:t>zariadenia:</w:t>
            </w:r>
          </w:p>
        </w:tc>
      </w:tr>
      <w:tr w:rsidR="00D30810" w14:paraId="2F470A2E" w14:textId="77777777" w:rsidTr="00082188">
        <w:trPr>
          <w:trHeight w:val="611"/>
        </w:trPr>
        <w:tc>
          <w:tcPr>
            <w:tcW w:w="9634" w:type="dxa"/>
          </w:tcPr>
          <w:tbl>
            <w:tblPr>
              <w:tblW w:w="962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8"/>
              <w:gridCol w:w="1439"/>
              <w:gridCol w:w="1519"/>
              <w:gridCol w:w="1839"/>
              <w:gridCol w:w="2059"/>
            </w:tblGrid>
            <w:tr w:rsidR="00D30810" w:rsidRPr="00494A5B" w14:paraId="5990AD99" w14:textId="77777777" w:rsidTr="00C42138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69934DCB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Popis</w:t>
                  </w:r>
                </w:p>
              </w:tc>
              <w:tc>
                <w:tcPr>
                  <w:tcW w:w="144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531C5823" w14:textId="149C520F" w:rsidR="00D30810" w:rsidRPr="00494A5B" w:rsidRDefault="006244AD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Typ</w:t>
                  </w:r>
                </w:p>
              </w:tc>
              <w:tc>
                <w:tcPr>
                  <w:tcW w:w="152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016E0611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Sériové číslo</w:t>
                  </w:r>
                </w:p>
              </w:tc>
              <w:tc>
                <w:tcPr>
                  <w:tcW w:w="184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74EB7B5C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Dátum inštalácie</w:t>
                  </w:r>
                </w:p>
              </w:tc>
              <w:tc>
                <w:tcPr>
                  <w:tcW w:w="2061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000000" w:fill="C0C0C0"/>
                  <w:noWrap/>
                  <w:vAlign w:val="bottom"/>
                  <w:hideMark/>
                </w:tcPr>
                <w:p w14:paraId="08E879AE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Inventárne číslo</w:t>
                  </w:r>
                </w:p>
              </w:tc>
            </w:tr>
            <w:tr w:rsidR="00D30810" w:rsidRPr="00494A5B" w14:paraId="62A73F8B" w14:textId="77777777" w:rsidTr="006244AD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1E60B8ED" w14:textId="2401A0B7" w:rsidR="00D30810" w:rsidRPr="00494A5B" w:rsidRDefault="006C7E03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Rádioterapeuticky</w:t>
                  </w:r>
                  <w:r w:rsidR="006244AD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 xml:space="preserve"> simulátor ACUITY</w:t>
                  </w:r>
                </w:p>
              </w:tc>
              <w:tc>
                <w:tcPr>
                  <w:tcW w:w="144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7FA3169D" w14:textId="6C9FC3F7" w:rsidR="00D30810" w:rsidRPr="00494A5B" w:rsidRDefault="006244AD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proofErr w:type="spellStart"/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iX</w:t>
                  </w:r>
                  <w:proofErr w:type="spellEnd"/>
                </w:p>
              </w:tc>
              <w:tc>
                <w:tcPr>
                  <w:tcW w:w="152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2EA77FEB" w14:textId="38FD82E1" w:rsidR="00D30810" w:rsidRPr="00494A5B" w:rsidRDefault="006244AD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582</w:t>
                  </w:r>
                </w:p>
              </w:tc>
              <w:tc>
                <w:tcPr>
                  <w:tcW w:w="184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6AE33003" w14:textId="548BFE5A" w:rsidR="00D30810" w:rsidRPr="00494A5B" w:rsidRDefault="00D30810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494A5B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3</w:t>
                  </w:r>
                  <w:r w:rsidR="006244AD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0.1.2017</w:t>
                  </w:r>
                </w:p>
              </w:tc>
              <w:tc>
                <w:tcPr>
                  <w:tcW w:w="2061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center"/>
                  <w:hideMark/>
                </w:tcPr>
                <w:p w14:paraId="28B5D488" w14:textId="17472D2A" w:rsidR="00D30810" w:rsidRPr="00494A5B" w:rsidRDefault="00D30810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494A5B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20</w:t>
                  </w:r>
                  <w:r w:rsidR="006244AD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17</w:t>
                  </w:r>
                  <w:r w:rsidRPr="00494A5B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/</w:t>
                  </w:r>
                  <w:r w:rsidR="006244AD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11097</w:t>
                  </w:r>
                </w:p>
              </w:tc>
            </w:tr>
          </w:tbl>
          <w:p w14:paraId="13BC0636" w14:textId="77777777" w:rsidR="00D30810" w:rsidRPr="003C612F" w:rsidRDefault="00D30810" w:rsidP="00082188">
            <w:pPr>
              <w:pStyle w:val="TableParagraph"/>
              <w:spacing w:before="178"/>
              <w:ind w:left="68"/>
              <w:rPr>
                <w:lang w:val="pt-PT"/>
              </w:rPr>
            </w:pPr>
          </w:p>
        </w:tc>
      </w:tr>
    </w:tbl>
    <w:p w14:paraId="15AA0DC2" w14:textId="77777777" w:rsidR="004E259D" w:rsidRDefault="004E259D"/>
    <w:p w14:paraId="1DBE236D" w14:textId="2261C6E5" w:rsidR="00D30810" w:rsidRDefault="00D30810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Normal"/>
        <w:tblpPr w:leftFromText="141" w:rightFromText="141" w:vertAnchor="page" w:horzAnchor="margin" w:tblpY="12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4337"/>
        <w:gridCol w:w="1882"/>
        <w:gridCol w:w="3419"/>
      </w:tblGrid>
      <w:tr w:rsidR="00C42138" w:rsidRPr="00C42138" w14:paraId="42E591B5" w14:textId="77777777" w:rsidTr="006C7E03">
        <w:trPr>
          <w:trHeight w:val="985"/>
        </w:trPr>
        <w:tc>
          <w:tcPr>
            <w:tcW w:w="562" w:type="dxa"/>
            <w:shd w:val="clear" w:color="auto" w:fill="FFC000"/>
          </w:tcPr>
          <w:p w14:paraId="5BD396E0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5F4FFFD7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1B16CD99" w14:textId="77777777" w:rsidR="00D30810" w:rsidRPr="003C106F" w:rsidRDefault="00D30810" w:rsidP="006C7E03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54DA2F09" w14:textId="77777777" w:rsidR="00D30810" w:rsidRPr="003C106F" w:rsidRDefault="00D30810" w:rsidP="006C7E03">
            <w:pPr>
              <w:pStyle w:val="TableParagraph"/>
              <w:ind w:left="1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>P.č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>.</w:t>
            </w:r>
          </w:p>
        </w:tc>
        <w:tc>
          <w:tcPr>
            <w:tcW w:w="4337" w:type="dxa"/>
            <w:shd w:val="clear" w:color="auto" w:fill="FFC000"/>
          </w:tcPr>
          <w:p w14:paraId="514B5EE9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5384E709" w14:textId="77777777" w:rsidR="00D30810" w:rsidRPr="003C106F" w:rsidRDefault="00D30810" w:rsidP="006C7E03">
            <w:pPr>
              <w:pStyle w:val="TableParagraph"/>
              <w:spacing w:before="32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0E3119A9" w14:textId="64D4B4CC" w:rsidR="00C42138" w:rsidRPr="003C106F" w:rsidRDefault="00D30810" w:rsidP="006C7E03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Požiadavka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na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pozáručný servis</w:t>
            </w:r>
          </w:p>
          <w:p w14:paraId="2CA02EAB" w14:textId="4F28E0F5" w:rsidR="00D30810" w:rsidRPr="003C106F" w:rsidRDefault="00D30810" w:rsidP="006C7E03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a pravidelnú údržbu</w:t>
            </w:r>
          </w:p>
        </w:tc>
        <w:tc>
          <w:tcPr>
            <w:tcW w:w="0" w:type="auto"/>
            <w:shd w:val="clear" w:color="auto" w:fill="FFC000"/>
          </w:tcPr>
          <w:p w14:paraId="182B2D44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B7446B2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6C8EEF5" w14:textId="77777777" w:rsidR="00D30810" w:rsidRPr="003C106F" w:rsidRDefault="00D30810" w:rsidP="006C7E03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2584141B" w14:textId="77777777" w:rsidR="00D30810" w:rsidRPr="003C106F" w:rsidRDefault="00D30810" w:rsidP="006C7E03">
            <w:pPr>
              <w:pStyle w:val="TableParagraph"/>
              <w:ind w:left="104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Požadovaná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hodnota</w:t>
            </w:r>
            <w:proofErr w:type="spellEnd"/>
          </w:p>
        </w:tc>
        <w:tc>
          <w:tcPr>
            <w:tcW w:w="0" w:type="auto"/>
            <w:shd w:val="clear" w:color="auto" w:fill="FFC000"/>
          </w:tcPr>
          <w:p w14:paraId="57042740" w14:textId="77777777" w:rsidR="00D30810" w:rsidRPr="003C106F" w:rsidRDefault="00D30810" w:rsidP="006C7E03">
            <w:pPr>
              <w:pStyle w:val="TableParagraph"/>
              <w:spacing w:before="33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4C231ED9" w14:textId="77777777" w:rsidR="00C42138" w:rsidRPr="003C106F" w:rsidRDefault="00D30810" w:rsidP="006C7E03">
            <w:pPr>
              <w:pStyle w:val="TableParagraph"/>
              <w:ind w:left="107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Požadujeme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uviesť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, </w:t>
            </w:r>
          </w:p>
          <w:p w14:paraId="55629B1D" w14:textId="6E4AF197" w:rsidR="00D30810" w:rsidRPr="003C106F" w:rsidRDefault="00D30810" w:rsidP="006C7E03">
            <w:pPr>
              <w:pStyle w:val="TableParagraph"/>
              <w:ind w:left="107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či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požiadavku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spĺňa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áno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nie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resp.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uviesť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konkrétny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parameter</w:t>
            </w:r>
          </w:p>
        </w:tc>
      </w:tr>
      <w:tr w:rsidR="00D30810" w:rsidRPr="00C42138" w14:paraId="62D80EC0" w14:textId="77777777" w:rsidTr="006C7E03">
        <w:trPr>
          <w:trHeight w:val="718"/>
        </w:trPr>
        <w:tc>
          <w:tcPr>
            <w:tcW w:w="562" w:type="dxa"/>
            <w:shd w:val="clear" w:color="auto" w:fill="92D050"/>
          </w:tcPr>
          <w:p w14:paraId="7C13B55A" w14:textId="77777777" w:rsidR="00D30810" w:rsidRPr="003C106F" w:rsidRDefault="00D30810" w:rsidP="006C7E03">
            <w:pPr>
              <w:pStyle w:val="TableParagraph"/>
              <w:spacing w:before="176"/>
              <w:ind w:left="12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i/>
                <w:iCs/>
                <w:spacing w:val="-10"/>
                <w:sz w:val="20"/>
                <w:szCs w:val="20"/>
              </w:rPr>
              <w:t>1</w:t>
            </w:r>
          </w:p>
        </w:tc>
        <w:tc>
          <w:tcPr>
            <w:tcW w:w="9638" w:type="dxa"/>
            <w:gridSpan w:val="3"/>
            <w:shd w:val="clear" w:color="auto" w:fill="92D050"/>
          </w:tcPr>
          <w:p w14:paraId="1B212D6A" w14:textId="77777777" w:rsidR="00D30810" w:rsidRPr="003C106F" w:rsidRDefault="00D30810" w:rsidP="006C7E03">
            <w:pPr>
              <w:pStyle w:val="TableParagraph"/>
              <w:spacing w:before="176"/>
              <w:ind w:left="69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Rozsah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servisných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úkonov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požadovaných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v</w:t>
            </w:r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rámci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pozáručného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servisu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a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pravidelnej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pacing w:val="-2"/>
                <w:sz w:val="20"/>
                <w:szCs w:val="20"/>
              </w:rPr>
              <w:t>údržby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2"/>
                <w:sz w:val="20"/>
                <w:szCs w:val="20"/>
              </w:rPr>
              <w:t>:</w:t>
            </w:r>
          </w:p>
        </w:tc>
      </w:tr>
      <w:tr w:rsidR="006C7E03" w:rsidRPr="00C42138" w14:paraId="4DB3D547" w14:textId="77777777" w:rsidTr="006C7E03">
        <w:trPr>
          <w:trHeight w:val="611"/>
        </w:trPr>
        <w:tc>
          <w:tcPr>
            <w:tcW w:w="562" w:type="dxa"/>
          </w:tcPr>
          <w:p w14:paraId="429B9CF6" w14:textId="6A798F22" w:rsidR="006C7E03" w:rsidRPr="003C106F" w:rsidRDefault="006C7E03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1.1</w:t>
            </w:r>
          </w:p>
        </w:tc>
        <w:tc>
          <w:tcPr>
            <w:tcW w:w="4337" w:type="dxa"/>
          </w:tcPr>
          <w:p w14:paraId="66E169B9" w14:textId="4DB5F4F4" w:rsidR="006C7E03" w:rsidRPr="006C7E03" w:rsidRDefault="00E54AA1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Periodická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preventívna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prehliadka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</w:t>
            </w:r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údržba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vrátane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kontroly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jeho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bezpečnosti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6C7E03">
              <w:rPr>
                <w:rFonts w:ascii="Verdana" w:hAnsi="Verdana"/>
                <w:sz w:val="20"/>
                <w:szCs w:val="20"/>
              </w:rPr>
              <w:t xml:space="preserve">PMP/PM)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podľa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pokynov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vý</w:t>
            </w:r>
            <w:r>
              <w:rPr>
                <w:rFonts w:ascii="Verdana" w:hAnsi="Verdana"/>
                <w:sz w:val="20"/>
                <w:szCs w:val="20"/>
              </w:rPr>
              <w:t>robcu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</w:p>
        </w:tc>
        <w:tc>
          <w:tcPr>
            <w:tcW w:w="0" w:type="auto"/>
            <w:vAlign w:val="center"/>
          </w:tcPr>
          <w:p w14:paraId="70A1CEAC" w14:textId="44A750CB" w:rsidR="006C7E03" w:rsidRPr="003C106F" w:rsidRDefault="006C7E03" w:rsidP="006C7E03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min.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  <w:szCs w:val="20"/>
              </w:rPr>
              <w:t>2</w:t>
            </w:r>
            <w:r w:rsidRPr="003C106F">
              <w:rPr>
                <w:rFonts w:ascii="Verdana" w:hAnsi="Verdana"/>
                <w:sz w:val="20"/>
                <w:szCs w:val="20"/>
              </w:rPr>
              <w:t>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0" w:type="auto"/>
          </w:tcPr>
          <w:p w14:paraId="0A828EFA" w14:textId="77777777" w:rsidR="006C7E03" w:rsidRPr="00C42138" w:rsidRDefault="006C7E03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661763F" w14:textId="77777777" w:rsidTr="006C7E03">
        <w:trPr>
          <w:trHeight w:val="609"/>
        </w:trPr>
        <w:tc>
          <w:tcPr>
            <w:tcW w:w="562" w:type="dxa"/>
          </w:tcPr>
          <w:p w14:paraId="52ACBD7E" w14:textId="251BC85E" w:rsidR="00D30810" w:rsidRPr="003C106F" w:rsidRDefault="00D30810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</w:t>
            </w:r>
            <w:r w:rsidR="00B770EC">
              <w:rPr>
                <w:rFonts w:ascii="Verdana" w:hAnsi="Verdana"/>
                <w:spacing w:val="-5"/>
                <w:sz w:val="20"/>
                <w:szCs w:val="20"/>
              </w:rPr>
              <w:t>2</w:t>
            </w:r>
          </w:p>
        </w:tc>
        <w:tc>
          <w:tcPr>
            <w:tcW w:w="4337" w:type="dxa"/>
          </w:tcPr>
          <w:p w14:paraId="47EE6ECD" w14:textId="5D1E83DE" w:rsidR="00D30810" w:rsidRPr="006C7E03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Pravidelná</w:t>
            </w:r>
            <w:proofErr w:type="spellEnd"/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kontrola</w:t>
            </w:r>
            <w:proofErr w:type="spellEnd"/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kvality</w:t>
            </w:r>
            <w:proofErr w:type="spellEnd"/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6C7E03">
              <w:rPr>
                <w:rFonts w:ascii="Verdana" w:hAnsi="Verdana"/>
                <w:sz w:val="20"/>
                <w:szCs w:val="20"/>
              </w:rPr>
              <w:t>a</w:t>
            </w:r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parametrov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obrazu</w:t>
            </w:r>
            <w:proofErr w:type="spellEnd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>pokiaľ</w:t>
            </w:r>
            <w:proofErr w:type="spellEnd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je </w:t>
            </w:r>
            <w:proofErr w:type="spellStart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>prístroj</w:t>
            </w:r>
            <w:proofErr w:type="spellEnd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>vybavený</w:t>
            </w:r>
            <w:proofErr w:type="spellEnd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>zobrazovacou</w:t>
            </w:r>
            <w:proofErr w:type="spellEnd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>jedn</w:t>
            </w:r>
            <w:r w:rsidR="006C7E03">
              <w:rPr>
                <w:rFonts w:ascii="Verdana" w:hAnsi="Verdana"/>
                <w:spacing w:val="-2"/>
                <w:sz w:val="20"/>
                <w:szCs w:val="20"/>
              </w:rPr>
              <w:t>otkou</w:t>
            </w:r>
            <w:proofErr w:type="spellEnd"/>
          </w:p>
        </w:tc>
        <w:tc>
          <w:tcPr>
            <w:tcW w:w="0" w:type="auto"/>
          </w:tcPr>
          <w:p w14:paraId="211D9B1F" w14:textId="77777777" w:rsidR="00D30810" w:rsidRPr="003C106F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0" w:type="auto"/>
          </w:tcPr>
          <w:p w14:paraId="07D4B647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3ECB97AB" w14:textId="77777777" w:rsidTr="006C7E03">
        <w:trPr>
          <w:trHeight w:val="611"/>
        </w:trPr>
        <w:tc>
          <w:tcPr>
            <w:tcW w:w="562" w:type="dxa"/>
          </w:tcPr>
          <w:p w14:paraId="6402080E" w14:textId="50A2D9F2" w:rsidR="00D30810" w:rsidRPr="003C106F" w:rsidRDefault="00D30810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</w:t>
            </w:r>
            <w:r w:rsidR="00B770EC">
              <w:rPr>
                <w:rFonts w:ascii="Verdana" w:hAnsi="Verdana"/>
                <w:spacing w:val="-5"/>
                <w:sz w:val="20"/>
                <w:szCs w:val="20"/>
              </w:rPr>
              <w:t>3</w:t>
            </w:r>
          </w:p>
        </w:tc>
        <w:tc>
          <w:tcPr>
            <w:tcW w:w="4337" w:type="dxa"/>
          </w:tcPr>
          <w:p w14:paraId="3CFBF1A1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Prevedenie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zálohovania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SW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nastavenia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a údržba lokálnej DB</w:t>
            </w:r>
          </w:p>
        </w:tc>
        <w:tc>
          <w:tcPr>
            <w:tcW w:w="0" w:type="auto"/>
          </w:tcPr>
          <w:p w14:paraId="28718096" w14:textId="3A974550" w:rsidR="00D30810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255EBED4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57D8754E" w14:textId="77777777" w:rsidTr="006C7E03">
        <w:trPr>
          <w:trHeight w:val="1230"/>
        </w:trPr>
        <w:tc>
          <w:tcPr>
            <w:tcW w:w="562" w:type="dxa"/>
          </w:tcPr>
          <w:p w14:paraId="4F2AF672" w14:textId="77777777" w:rsidR="00D30810" w:rsidRPr="003C106F" w:rsidRDefault="00D30810" w:rsidP="006C7E03">
            <w:pPr>
              <w:pStyle w:val="TableParagraph"/>
              <w:spacing w:before="230"/>
              <w:rPr>
                <w:rFonts w:ascii="Verdana" w:hAnsi="Verdana"/>
                <w:sz w:val="20"/>
                <w:szCs w:val="20"/>
              </w:rPr>
            </w:pPr>
          </w:p>
          <w:p w14:paraId="3E3D65FB" w14:textId="361EB645" w:rsidR="00D30810" w:rsidRPr="003C106F" w:rsidRDefault="00D30810" w:rsidP="006C7E03">
            <w:pPr>
              <w:pStyle w:val="TableParagraph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</w:t>
            </w:r>
            <w:r w:rsidR="00B770EC">
              <w:rPr>
                <w:rFonts w:ascii="Verdana" w:hAnsi="Verdana"/>
                <w:spacing w:val="-5"/>
                <w:sz w:val="20"/>
                <w:szCs w:val="20"/>
              </w:rPr>
              <w:t>4</w:t>
            </w:r>
          </w:p>
        </w:tc>
        <w:tc>
          <w:tcPr>
            <w:tcW w:w="4337" w:type="dxa"/>
          </w:tcPr>
          <w:p w14:paraId="547E1D9B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</w:p>
          <w:p w14:paraId="0542B1D5" w14:textId="51A30808" w:rsidR="00D30810" w:rsidRPr="003C106F" w:rsidRDefault="00E54AA1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2"/>
                <w:sz w:val="20"/>
                <w:szCs w:val="20"/>
              </w:rPr>
              <w:t>Automatické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sz w:val="20"/>
                <w:szCs w:val="20"/>
              </w:rPr>
              <w:t>vykonávanie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sz w:val="20"/>
                <w:szCs w:val="20"/>
              </w:rPr>
              <w:t>aktualizácie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sz w:val="20"/>
                <w:szCs w:val="20"/>
              </w:rPr>
              <w:t>softvéru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sz w:val="20"/>
                <w:szCs w:val="20"/>
              </w:rPr>
              <w:t>zariadena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Verdana" w:hAnsi="Verdana"/>
                <w:spacing w:val="-2"/>
                <w:sz w:val="20"/>
                <w:szCs w:val="20"/>
              </w:rPr>
              <w:t>zmysle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sz w:val="20"/>
                <w:szCs w:val="20"/>
              </w:rPr>
              <w:t>požiadaviek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sz w:val="20"/>
                <w:szCs w:val="20"/>
              </w:rPr>
              <w:t>výrobcu</w:t>
            </w:r>
            <w:proofErr w:type="spellEnd"/>
          </w:p>
        </w:tc>
        <w:tc>
          <w:tcPr>
            <w:tcW w:w="0" w:type="auto"/>
          </w:tcPr>
          <w:p w14:paraId="426143C1" w14:textId="1E9C73BA" w:rsidR="00D30810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AACE8C8" w14:textId="71DFB0AD" w:rsidR="003C106F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0" w:type="auto"/>
          </w:tcPr>
          <w:p w14:paraId="066B2789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90E1386" w14:textId="77777777" w:rsidTr="006C7E03">
        <w:trPr>
          <w:trHeight w:val="692"/>
        </w:trPr>
        <w:tc>
          <w:tcPr>
            <w:tcW w:w="562" w:type="dxa"/>
          </w:tcPr>
          <w:p w14:paraId="26191691" w14:textId="5853AAA9" w:rsidR="00D30810" w:rsidRPr="003C106F" w:rsidRDefault="00D30810" w:rsidP="006C7E03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</w:t>
            </w:r>
            <w:r w:rsidR="00B770EC">
              <w:rPr>
                <w:rFonts w:ascii="Verdana" w:hAnsi="Verdana"/>
                <w:spacing w:val="-5"/>
                <w:sz w:val="20"/>
                <w:szCs w:val="20"/>
              </w:rPr>
              <w:t>5</w:t>
            </w:r>
          </w:p>
        </w:tc>
        <w:tc>
          <w:tcPr>
            <w:tcW w:w="4337" w:type="dxa"/>
          </w:tcPr>
          <w:p w14:paraId="6E206B96" w14:textId="62D57D5F" w:rsidR="00D30810" w:rsidRPr="003C106F" w:rsidRDefault="00D30810" w:rsidP="006C7E03">
            <w:pPr>
              <w:rPr>
                <w:rFonts w:ascii="Verdana" w:hAnsi="Verdana"/>
                <w:spacing w:val="-5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Služby</w:t>
            </w:r>
            <w:proofErr w:type="spellEnd"/>
            <w:r w:rsidRPr="003C106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reaktívnej</w:t>
            </w:r>
            <w:proofErr w:type="spellEnd"/>
            <w:r w:rsidRPr="003C106F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podpory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-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opravy</w:t>
            </w:r>
            <w:proofErr w:type="spellEnd"/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porúch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na</w:t>
            </w:r>
            <w:proofErr w:type="spellEnd"/>
            <w:r w:rsidR="00C42138" w:rsidRPr="003C106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zariadení</w:t>
            </w:r>
            <w:proofErr w:type="spellEnd"/>
          </w:p>
        </w:tc>
        <w:tc>
          <w:tcPr>
            <w:tcW w:w="0" w:type="auto"/>
          </w:tcPr>
          <w:p w14:paraId="6CCC3A4C" w14:textId="6ABA20E4" w:rsidR="00D30810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71E56985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2503E29" w14:textId="77777777" w:rsidTr="006C7E03">
        <w:trPr>
          <w:trHeight w:val="1230"/>
        </w:trPr>
        <w:tc>
          <w:tcPr>
            <w:tcW w:w="562" w:type="dxa"/>
          </w:tcPr>
          <w:p w14:paraId="7C0FA70F" w14:textId="16562829" w:rsidR="00D30810" w:rsidRPr="003C106F" w:rsidRDefault="00D30810" w:rsidP="006C7E03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</w:t>
            </w:r>
            <w:r w:rsidR="00B770EC">
              <w:rPr>
                <w:rFonts w:ascii="Verdana" w:hAnsi="Verdana"/>
                <w:spacing w:val="-5"/>
                <w:sz w:val="20"/>
                <w:szCs w:val="20"/>
              </w:rPr>
              <w:t>6</w:t>
            </w:r>
          </w:p>
        </w:tc>
        <w:tc>
          <w:tcPr>
            <w:tcW w:w="4337" w:type="dxa"/>
          </w:tcPr>
          <w:p w14:paraId="7F88F12B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zahrnuté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všetky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náklady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práce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spojené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s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opravami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vrátane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zásahov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preventívnych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prehliadok</w:t>
            </w:r>
            <w:proofErr w:type="spellEnd"/>
          </w:p>
        </w:tc>
        <w:tc>
          <w:tcPr>
            <w:tcW w:w="0" w:type="auto"/>
          </w:tcPr>
          <w:p w14:paraId="4398EF3D" w14:textId="55B15DE7" w:rsidR="00D30810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5D1ED14C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D696E4D" w14:textId="77777777" w:rsidTr="006C7E03">
        <w:trPr>
          <w:trHeight w:val="1230"/>
        </w:trPr>
        <w:tc>
          <w:tcPr>
            <w:tcW w:w="562" w:type="dxa"/>
          </w:tcPr>
          <w:p w14:paraId="5B6D4D6F" w14:textId="2AD9BE73" w:rsidR="00C42138" w:rsidRPr="003C106F" w:rsidRDefault="00C42138" w:rsidP="006C7E03">
            <w:pPr>
              <w:pStyle w:val="TableParagraph"/>
              <w:spacing w:before="230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</w:t>
            </w:r>
            <w:r w:rsidR="00B770EC">
              <w:rPr>
                <w:rFonts w:ascii="Verdana" w:hAnsi="Verdana"/>
                <w:spacing w:val="-4"/>
                <w:sz w:val="20"/>
                <w:szCs w:val="20"/>
              </w:rPr>
              <w:t>7</w:t>
            </w:r>
          </w:p>
        </w:tc>
        <w:tc>
          <w:tcPr>
            <w:tcW w:w="4337" w:type="dxa"/>
          </w:tcPr>
          <w:p w14:paraId="0B40916B" w14:textId="6D37DF95" w:rsidR="00C42138" w:rsidRPr="003C106F" w:rsidRDefault="00C42138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Výkon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pozáručného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pravidelnej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údržby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realizovaný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prostredníctvom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autorizované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technika</w:t>
            </w:r>
            <w:proofErr w:type="spellEnd"/>
          </w:p>
        </w:tc>
        <w:tc>
          <w:tcPr>
            <w:tcW w:w="0" w:type="auto"/>
          </w:tcPr>
          <w:p w14:paraId="13895563" w14:textId="77777777" w:rsidR="00C42138" w:rsidRPr="003C106F" w:rsidRDefault="00C42138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17642D" w14:textId="74BE5371" w:rsidR="00C42138" w:rsidRPr="003C106F" w:rsidRDefault="003C106F" w:rsidP="006C7E03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C42138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676AF5ED" w14:textId="77777777" w:rsidR="00C42138" w:rsidRPr="00C42138" w:rsidRDefault="00C42138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3C106F" w:rsidRPr="00C42138" w14:paraId="22EC0C68" w14:textId="77777777" w:rsidTr="006C7E03">
        <w:trPr>
          <w:trHeight w:val="1230"/>
        </w:trPr>
        <w:tc>
          <w:tcPr>
            <w:tcW w:w="562" w:type="dxa"/>
          </w:tcPr>
          <w:p w14:paraId="528C5681" w14:textId="2BD49525" w:rsidR="003C106F" w:rsidRPr="003C106F" w:rsidRDefault="003C106F" w:rsidP="006C7E03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</w:t>
            </w:r>
            <w:r w:rsidR="00B770EC">
              <w:rPr>
                <w:rFonts w:ascii="Verdana" w:hAnsi="Verdana"/>
                <w:spacing w:val="-4"/>
                <w:sz w:val="20"/>
                <w:szCs w:val="20"/>
              </w:rPr>
              <w:t>8</w:t>
            </w:r>
          </w:p>
        </w:tc>
        <w:tc>
          <w:tcPr>
            <w:tcW w:w="4337" w:type="dxa"/>
          </w:tcPr>
          <w:p w14:paraId="6CDF6D39" w14:textId="12C05752" w:rsidR="003C106F" w:rsidRPr="003C106F" w:rsidRDefault="003C106F" w:rsidP="006C7E03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zahrnuté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celkové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cestovné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náklady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výjazdu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miesto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určenia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späť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nebudú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dodatočne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účtované</w:t>
            </w:r>
            <w:proofErr w:type="spellEnd"/>
          </w:p>
        </w:tc>
        <w:tc>
          <w:tcPr>
            <w:tcW w:w="0" w:type="auto"/>
          </w:tcPr>
          <w:p w14:paraId="77E2A90C" w14:textId="77777777" w:rsidR="003C106F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26E2628" w14:textId="48B45D6A" w:rsidR="003C106F" w:rsidRPr="003C106F" w:rsidRDefault="001B1A89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3C106F" w:rsidRPr="003C106F">
              <w:rPr>
                <w:rFonts w:ascii="Verdana" w:hAnsi="Verdana"/>
                <w:spacing w:val="-5"/>
                <w:sz w:val="20"/>
                <w:szCs w:val="20"/>
              </w:rPr>
              <w:t>n</w:t>
            </w:r>
            <w:r w:rsidR="004804C6">
              <w:rPr>
                <w:rFonts w:ascii="Verdana" w:hAnsi="Verdana"/>
                <w:spacing w:val="-5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0" w:type="auto"/>
          </w:tcPr>
          <w:p w14:paraId="66BAAF82" w14:textId="77777777" w:rsidR="003C106F" w:rsidRPr="00C42138" w:rsidRDefault="003C106F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804C6" w:rsidRPr="00C42138" w14:paraId="13AB7311" w14:textId="77777777" w:rsidTr="006C7E03">
        <w:trPr>
          <w:trHeight w:val="1230"/>
        </w:trPr>
        <w:tc>
          <w:tcPr>
            <w:tcW w:w="562" w:type="dxa"/>
          </w:tcPr>
          <w:p w14:paraId="04C93256" w14:textId="04C04E75" w:rsidR="004804C6" w:rsidRPr="003C106F" w:rsidRDefault="00B770EC" w:rsidP="006C7E03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  <w:r>
              <w:rPr>
                <w:rFonts w:ascii="Verdana" w:hAnsi="Verdana"/>
                <w:spacing w:val="-4"/>
                <w:sz w:val="20"/>
                <w:szCs w:val="20"/>
              </w:rPr>
              <w:t>1.9</w:t>
            </w:r>
          </w:p>
        </w:tc>
        <w:tc>
          <w:tcPr>
            <w:tcW w:w="4337" w:type="dxa"/>
          </w:tcPr>
          <w:p w14:paraId="359CC810" w14:textId="2240E95A" w:rsidR="004804C6" w:rsidRPr="003C106F" w:rsidRDefault="004804C6" w:rsidP="006C7E0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Záväzok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mať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dispozícii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všetky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originálne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náhradné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diely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potrebnom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množstve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ktoré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potrebné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prípadnej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údržbe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zabezpečeniu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prevádzkyschopnosti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lehotách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uvedených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zmluve</w:t>
            </w:r>
            <w:proofErr w:type="spellEnd"/>
          </w:p>
        </w:tc>
        <w:tc>
          <w:tcPr>
            <w:tcW w:w="0" w:type="auto"/>
          </w:tcPr>
          <w:p w14:paraId="5AB3D7D7" w14:textId="7B547710" w:rsidR="004804C6" w:rsidRPr="003C106F" w:rsidRDefault="004804C6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0" w:type="auto"/>
          </w:tcPr>
          <w:p w14:paraId="406C3EA1" w14:textId="77777777" w:rsidR="004804C6" w:rsidRPr="00C42138" w:rsidRDefault="004804C6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17FECF" w14:textId="77397A92" w:rsidR="00D30810" w:rsidRPr="00C42138" w:rsidRDefault="00D30810">
      <w:pPr>
        <w:rPr>
          <w:rFonts w:ascii="Verdana" w:hAnsi="Verdana"/>
        </w:rPr>
      </w:pPr>
    </w:p>
    <w:p w14:paraId="73203051" w14:textId="77777777" w:rsidR="00D30810" w:rsidRPr="00C42138" w:rsidRDefault="00D30810">
      <w:pPr>
        <w:widowControl/>
        <w:autoSpaceDE/>
        <w:autoSpaceDN/>
        <w:spacing w:after="160" w:line="259" w:lineRule="auto"/>
        <w:rPr>
          <w:rFonts w:ascii="Verdana" w:hAnsi="Verdana"/>
        </w:rPr>
      </w:pPr>
      <w:r w:rsidRPr="00C42138">
        <w:rPr>
          <w:rFonts w:ascii="Verdana" w:hAnsi="Verdana"/>
        </w:rPr>
        <w:br w:type="page"/>
      </w:r>
    </w:p>
    <w:tbl>
      <w:tblPr>
        <w:tblStyle w:val="TableNormal"/>
        <w:tblpPr w:leftFromText="141" w:rightFromText="141" w:vertAnchor="text" w:horzAnchor="margin" w:tblpXSpec="center" w:tblpY="-828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215"/>
        <w:gridCol w:w="2957"/>
        <w:gridCol w:w="1964"/>
      </w:tblGrid>
      <w:tr w:rsidR="00D30810" w:rsidRPr="00C42138" w14:paraId="1986E14A" w14:textId="77777777" w:rsidTr="00D30810">
        <w:trPr>
          <w:trHeight w:val="611"/>
        </w:trPr>
        <w:tc>
          <w:tcPr>
            <w:tcW w:w="526" w:type="dxa"/>
            <w:shd w:val="clear" w:color="auto" w:fill="92D050"/>
          </w:tcPr>
          <w:p w14:paraId="1F51FECF" w14:textId="77777777" w:rsidR="00D30810" w:rsidRPr="00C42138" w:rsidRDefault="00D30810" w:rsidP="00D30810">
            <w:pPr>
              <w:pStyle w:val="TableParagraph"/>
              <w:spacing w:before="178"/>
              <w:ind w:left="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42138">
              <w:rPr>
                <w:rFonts w:ascii="Verdana" w:hAnsi="Verdana"/>
                <w:b/>
                <w:spacing w:val="-10"/>
                <w:sz w:val="20"/>
                <w:szCs w:val="20"/>
              </w:rPr>
              <w:lastRenderedPageBreak/>
              <w:t>2</w:t>
            </w:r>
          </w:p>
        </w:tc>
        <w:tc>
          <w:tcPr>
            <w:tcW w:w="9136" w:type="dxa"/>
            <w:gridSpan w:val="3"/>
            <w:shd w:val="clear" w:color="auto" w:fill="92D050"/>
          </w:tcPr>
          <w:p w14:paraId="27A9008D" w14:textId="77777777" w:rsidR="00D30810" w:rsidRPr="00C42138" w:rsidRDefault="00D30810" w:rsidP="00D30810">
            <w:pPr>
              <w:pStyle w:val="TableParagraph"/>
              <w:spacing w:before="178"/>
              <w:ind w:left="69"/>
              <w:rPr>
                <w:rFonts w:ascii="Verdana" w:hAnsi="Verdana"/>
                <w:b/>
                <w:sz w:val="20"/>
                <w:szCs w:val="20"/>
                <w:lang w:val="pt-PT"/>
              </w:rPr>
            </w:pP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Podmienky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vykonávania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opráv</w:t>
            </w:r>
            <w:r w:rsidRPr="00C42138">
              <w:rPr>
                <w:rFonts w:ascii="Verdana" w:hAnsi="Verdana"/>
                <w:b/>
                <w:spacing w:val="-4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a</w:t>
            </w:r>
            <w:r w:rsidRPr="00C42138">
              <w:rPr>
                <w:rFonts w:ascii="Verdana" w:hAnsi="Verdana"/>
                <w:b/>
                <w:spacing w:val="-3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pacing w:val="-2"/>
                <w:sz w:val="20"/>
                <w:szCs w:val="20"/>
                <w:lang w:val="pt-PT"/>
              </w:rPr>
              <w:t>údržby:</w:t>
            </w:r>
          </w:p>
        </w:tc>
      </w:tr>
      <w:tr w:rsidR="00D30810" w:rsidRPr="00C42138" w14:paraId="0B283B01" w14:textId="77777777" w:rsidTr="00D30810">
        <w:trPr>
          <w:trHeight w:val="609"/>
        </w:trPr>
        <w:tc>
          <w:tcPr>
            <w:tcW w:w="526" w:type="dxa"/>
          </w:tcPr>
          <w:p w14:paraId="667D92F8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4215" w:type="dxa"/>
          </w:tcPr>
          <w:p w14:paraId="7A7C320C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Doba</w:t>
            </w:r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odozvy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od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nahlásenia</w:t>
            </w:r>
            <w:proofErr w:type="spellEnd"/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poruchy</w:t>
            </w:r>
            <w:proofErr w:type="spellEnd"/>
          </w:p>
        </w:tc>
        <w:tc>
          <w:tcPr>
            <w:tcW w:w="2957" w:type="dxa"/>
          </w:tcPr>
          <w:p w14:paraId="0998DD2A" w14:textId="47A44030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="001B1A89">
              <w:rPr>
                <w:rFonts w:ascii="Verdana" w:hAnsi="Verdana"/>
                <w:sz w:val="20"/>
                <w:szCs w:val="20"/>
                <w:lang w:val="pt-PT"/>
              </w:rPr>
              <w:t>6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1964" w:type="dxa"/>
          </w:tcPr>
          <w:p w14:paraId="48694FD3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D30810" w:rsidRPr="00C42138" w14:paraId="49D0DA49" w14:textId="77777777" w:rsidTr="00D30810">
        <w:trPr>
          <w:trHeight w:val="609"/>
        </w:trPr>
        <w:tc>
          <w:tcPr>
            <w:tcW w:w="526" w:type="dxa"/>
          </w:tcPr>
          <w:p w14:paraId="216C57AD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4215" w:type="dxa"/>
          </w:tcPr>
          <w:p w14:paraId="546C582B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Nástup</w:t>
            </w:r>
            <w:r w:rsidRPr="003C106F">
              <w:rPr>
                <w:rFonts w:ascii="Verdana" w:hAnsi="Verdana"/>
                <w:spacing w:val="4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4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opravu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na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mieste</w:t>
            </w:r>
          </w:p>
        </w:tc>
        <w:tc>
          <w:tcPr>
            <w:tcW w:w="2957" w:type="dxa"/>
          </w:tcPr>
          <w:p w14:paraId="5B7F5F08" w14:textId="0EF36782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 w:rsidR="001B1A89">
              <w:rPr>
                <w:rFonts w:ascii="Verdana" w:hAnsi="Verdana"/>
                <w:sz w:val="20"/>
                <w:szCs w:val="20"/>
                <w:lang w:val="pt-PT"/>
              </w:rPr>
              <w:t>24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2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1964" w:type="dxa"/>
          </w:tcPr>
          <w:p w14:paraId="406DA7F3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D30810" w:rsidRPr="00C42138" w14:paraId="20E2272F" w14:textId="77777777" w:rsidTr="00D30810">
        <w:trPr>
          <w:trHeight w:val="611"/>
        </w:trPr>
        <w:tc>
          <w:tcPr>
            <w:tcW w:w="526" w:type="dxa"/>
          </w:tcPr>
          <w:p w14:paraId="6C530785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4215" w:type="dxa"/>
          </w:tcPr>
          <w:p w14:paraId="485473D3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Doba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odstránenie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poruchy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bez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použitia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náhradných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dielov</w:t>
            </w:r>
            <w:proofErr w:type="spellEnd"/>
          </w:p>
        </w:tc>
        <w:tc>
          <w:tcPr>
            <w:tcW w:w="2957" w:type="dxa"/>
          </w:tcPr>
          <w:p w14:paraId="6AEC3EE4" w14:textId="0C9A7C99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="001B1A89">
              <w:rPr>
                <w:rFonts w:ascii="Verdana" w:hAnsi="Verdana"/>
                <w:sz w:val="20"/>
                <w:szCs w:val="20"/>
                <w:lang w:val="pt-PT"/>
              </w:rPr>
              <w:t>48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nástupu</w:t>
            </w:r>
          </w:p>
          <w:p w14:paraId="0435977C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-6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-4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opravu</w:t>
            </w:r>
          </w:p>
        </w:tc>
        <w:tc>
          <w:tcPr>
            <w:tcW w:w="1964" w:type="dxa"/>
          </w:tcPr>
          <w:p w14:paraId="17011DD5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D30810" w:rsidRPr="00C42138" w14:paraId="07571B3F" w14:textId="77777777" w:rsidTr="00D30810">
        <w:trPr>
          <w:trHeight w:val="918"/>
        </w:trPr>
        <w:tc>
          <w:tcPr>
            <w:tcW w:w="526" w:type="dxa"/>
          </w:tcPr>
          <w:p w14:paraId="1F05EF66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41BDCDCF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2.4</w:t>
            </w:r>
          </w:p>
        </w:tc>
        <w:tc>
          <w:tcPr>
            <w:tcW w:w="4215" w:type="dxa"/>
          </w:tcPr>
          <w:p w14:paraId="298D490E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Doba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odstránenie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poruchy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použitím náhradných dielov</w:t>
            </w:r>
          </w:p>
        </w:tc>
        <w:tc>
          <w:tcPr>
            <w:tcW w:w="2957" w:type="dxa"/>
          </w:tcPr>
          <w:p w14:paraId="2C38632C" w14:textId="109F45D8" w:rsidR="00D30810" w:rsidRPr="003C106F" w:rsidRDefault="004804C6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najneskôr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 troch pracovných dn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í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 od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dodania ND na sklad poskytovateľa pri dodržaní podmienky objednania potrebného ND objednávateľom 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964" w:type="dxa"/>
          </w:tcPr>
          <w:p w14:paraId="0A415499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D30810" w:rsidRPr="00C42138" w14:paraId="614CABE9" w14:textId="77777777" w:rsidTr="00D30810">
        <w:trPr>
          <w:trHeight w:val="921"/>
        </w:trPr>
        <w:tc>
          <w:tcPr>
            <w:tcW w:w="526" w:type="dxa"/>
          </w:tcPr>
          <w:p w14:paraId="33BCF310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72C588F9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2.5</w:t>
            </w:r>
          </w:p>
        </w:tc>
        <w:tc>
          <w:tcPr>
            <w:tcW w:w="4215" w:type="dxa"/>
          </w:tcPr>
          <w:p w14:paraId="1F24A255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Služba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-</w:t>
            </w:r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pripojenie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poskytovateľa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 xml:space="preserve">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umožňuje</w:t>
            </w:r>
            <w:proofErr w:type="spellEnd"/>
          </w:p>
        </w:tc>
        <w:tc>
          <w:tcPr>
            <w:tcW w:w="2957" w:type="dxa"/>
          </w:tcPr>
          <w:p w14:paraId="5B7463AE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B20EB05" w14:textId="3E09CE91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1964" w:type="dxa"/>
          </w:tcPr>
          <w:p w14:paraId="58E4EC5E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30810" w:rsidRPr="00C42138" w14:paraId="1A34B753" w14:textId="77777777" w:rsidTr="00D30810">
        <w:trPr>
          <w:trHeight w:val="609"/>
        </w:trPr>
        <w:tc>
          <w:tcPr>
            <w:tcW w:w="526" w:type="dxa"/>
          </w:tcPr>
          <w:p w14:paraId="556BFAB6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2.6</w:t>
            </w:r>
          </w:p>
        </w:tc>
        <w:tc>
          <w:tcPr>
            <w:tcW w:w="4215" w:type="dxa"/>
          </w:tcPr>
          <w:p w14:paraId="2A7DF5A1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Doba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odozvy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cez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umožňuje</w:t>
            </w:r>
            <w:proofErr w:type="spellEnd"/>
          </w:p>
        </w:tc>
        <w:tc>
          <w:tcPr>
            <w:tcW w:w="2957" w:type="dxa"/>
          </w:tcPr>
          <w:p w14:paraId="3D44EF57" w14:textId="1C65AFFD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="00501D6A">
              <w:rPr>
                <w:rFonts w:ascii="Verdana" w:hAnsi="Verdana"/>
                <w:sz w:val="20"/>
                <w:szCs w:val="20"/>
                <w:lang w:val="pt-PT"/>
              </w:rPr>
              <w:t>6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1964" w:type="dxa"/>
          </w:tcPr>
          <w:p w14:paraId="189EABE2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D30810" w:rsidRPr="00C42138" w14:paraId="4CA20D7D" w14:textId="77777777" w:rsidTr="00D30810">
        <w:trPr>
          <w:trHeight w:val="611"/>
        </w:trPr>
        <w:tc>
          <w:tcPr>
            <w:tcW w:w="526" w:type="dxa"/>
          </w:tcPr>
          <w:p w14:paraId="7369A3CC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2.7</w:t>
            </w:r>
          </w:p>
        </w:tc>
        <w:tc>
          <w:tcPr>
            <w:tcW w:w="4215" w:type="dxa"/>
          </w:tcPr>
          <w:p w14:paraId="36BDAF3D" w14:textId="77777777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Dĺžka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pozáručného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servisu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pravidelnej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údržby</w:t>
            </w:r>
          </w:p>
        </w:tc>
        <w:tc>
          <w:tcPr>
            <w:tcW w:w="2957" w:type="dxa"/>
          </w:tcPr>
          <w:p w14:paraId="25F880D1" w14:textId="0A018BB9" w:rsidR="00D30810" w:rsidRPr="003C106F" w:rsidRDefault="004804C6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  <w:r w:rsidR="00D30810"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D30810" w:rsidRPr="003C106F">
              <w:rPr>
                <w:rFonts w:ascii="Verdana" w:hAnsi="Verdana"/>
                <w:spacing w:val="-2"/>
                <w:sz w:val="20"/>
                <w:szCs w:val="20"/>
              </w:rPr>
              <w:t>mesiacov</w:t>
            </w:r>
            <w:proofErr w:type="spellEnd"/>
          </w:p>
        </w:tc>
        <w:tc>
          <w:tcPr>
            <w:tcW w:w="1964" w:type="dxa"/>
          </w:tcPr>
          <w:p w14:paraId="49729A9B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2C0145" w14:textId="77777777" w:rsidR="00D30810" w:rsidRPr="00C42138" w:rsidRDefault="00D30810">
      <w:pPr>
        <w:rPr>
          <w:rFonts w:ascii="Verdana" w:hAnsi="Verdana"/>
        </w:rPr>
      </w:pPr>
    </w:p>
    <w:p w14:paraId="3E7BC238" w14:textId="77777777" w:rsidR="00D30810" w:rsidRPr="00C42138" w:rsidRDefault="00D30810">
      <w:pPr>
        <w:rPr>
          <w:rFonts w:ascii="Verdana" w:hAnsi="Verdana"/>
        </w:rPr>
      </w:pPr>
    </w:p>
    <w:p w14:paraId="45088D60" w14:textId="77777777" w:rsidR="00D30810" w:rsidRPr="00C42138" w:rsidRDefault="00D30810">
      <w:pPr>
        <w:rPr>
          <w:rFonts w:ascii="Verdana" w:hAnsi="Verdana"/>
        </w:rPr>
      </w:pPr>
    </w:p>
    <w:p w14:paraId="5F1F335C" w14:textId="3A9ABD09" w:rsidR="001B1A89" w:rsidRDefault="00D30810" w:rsidP="001B1A89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Obchodné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meno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uchádzača:</w:t>
      </w:r>
      <w:r w:rsidR="00501D6A">
        <w:rPr>
          <w:rFonts w:ascii="Verdana" w:hAnsi="Verdana"/>
          <w:bCs/>
          <w:i/>
          <w:iCs/>
          <w:spacing w:val="-2"/>
          <w:sz w:val="20"/>
          <w:szCs w:val="20"/>
        </w:rPr>
        <w:t>.........</w:t>
      </w:r>
      <w:r w:rsidR="00DF3416">
        <w:rPr>
          <w:rFonts w:ascii="Verdana" w:hAnsi="Verdana"/>
          <w:bCs/>
          <w:i/>
          <w:iCs/>
          <w:spacing w:val="-2"/>
          <w:sz w:val="20"/>
          <w:szCs w:val="20"/>
        </w:rPr>
        <w:t>.................................................................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</w:t>
      </w:r>
      <w:r w:rsidR="001B1A89">
        <w:rPr>
          <w:rFonts w:ascii="Verdana" w:hAnsi="Verdana"/>
          <w:bCs/>
          <w:i/>
          <w:iCs/>
          <w:spacing w:val="-2"/>
          <w:sz w:val="20"/>
          <w:szCs w:val="20"/>
        </w:rPr>
        <w:t>)</w:t>
      </w:r>
    </w:p>
    <w:p w14:paraId="2DDB982C" w14:textId="77777777" w:rsidR="001B1A89" w:rsidRPr="001B1A89" w:rsidRDefault="001B1A89" w:rsidP="001B1A89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</w:p>
    <w:p w14:paraId="7CC16787" w14:textId="4965A94D" w:rsidR="00D30810" w:rsidRDefault="00D30810" w:rsidP="001B1A89">
      <w:pPr>
        <w:tabs>
          <w:tab w:val="left" w:leader="dot" w:pos="5929"/>
        </w:tabs>
        <w:spacing w:before="2" w:line="252" w:lineRule="exact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Sídlo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alebo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miesto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podnikania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</w:t>
      </w:r>
      <w:r w:rsidR="00501D6A">
        <w:rPr>
          <w:rFonts w:ascii="Verdana" w:hAnsi="Verdana"/>
          <w:bCs/>
          <w:i/>
          <w:iCs/>
          <w:spacing w:val="-2"/>
          <w:sz w:val="20"/>
          <w:szCs w:val="20"/>
        </w:rPr>
        <w:t>:...</w:t>
      </w:r>
      <w:r w:rsidR="00DF3416">
        <w:rPr>
          <w:rFonts w:ascii="Verdana" w:hAnsi="Verdana"/>
          <w:bCs/>
          <w:i/>
          <w:iCs/>
          <w:spacing w:val="-2"/>
          <w:sz w:val="20"/>
          <w:szCs w:val="20"/>
        </w:rPr>
        <w:t>...................................................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uchádzač)</w:t>
      </w:r>
    </w:p>
    <w:p w14:paraId="2D109E88" w14:textId="77777777" w:rsidR="001B1A89" w:rsidRPr="00C42138" w:rsidRDefault="001B1A89" w:rsidP="001B1A89">
      <w:pPr>
        <w:tabs>
          <w:tab w:val="left" w:leader="dot" w:pos="5929"/>
        </w:tabs>
        <w:spacing w:before="2"/>
        <w:ind w:left="142"/>
        <w:rPr>
          <w:rFonts w:ascii="Verdana" w:hAnsi="Verdana"/>
          <w:bCs/>
          <w:i/>
          <w:iCs/>
          <w:sz w:val="20"/>
          <w:szCs w:val="20"/>
        </w:rPr>
      </w:pPr>
    </w:p>
    <w:p w14:paraId="22AD9B15" w14:textId="623514E2" w:rsidR="00D30810" w:rsidRPr="00C42138" w:rsidRDefault="00D30810" w:rsidP="00501D6A">
      <w:pPr>
        <w:tabs>
          <w:tab w:val="left" w:pos="3681"/>
          <w:tab w:val="left" w:leader="dot" w:pos="5946"/>
        </w:tabs>
        <w:spacing w:line="252" w:lineRule="exact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 xml:space="preserve">IČO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</w:t>
      </w:r>
      <w:r w:rsidR="00DF3416">
        <w:rPr>
          <w:rFonts w:ascii="Verdana" w:hAnsi="Verdana"/>
          <w:bCs/>
          <w:i/>
          <w:iCs/>
          <w:spacing w:val="-2"/>
          <w:sz w:val="20"/>
          <w:szCs w:val="20"/>
        </w:rPr>
        <w:t>:............................................................................................</w:t>
      </w:r>
      <w:r w:rsidR="00DF3416">
        <w:rPr>
          <w:rFonts w:ascii="Verdana" w:hAnsi="Verdana"/>
          <w:bCs/>
          <w:i/>
          <w:iCs/>
          <w:sz w:val="20"/>
          <w:szCs w:val="20"/>
        </w:rPr>
        <w:t>.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uchádzač)</w:t>
      </w:r>
    </w:p>
    <w:p w14:paraId="1881D88D" w14:textId="77777777" w:rsidR="00D30810" w:rsidRPr="00C42138" w:rsidRDefault="00D30810" w:rsidP="001B1A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iCs/>
          <w:spacing w:val="-2"/>
        </w:rPr>
      </w:pPr>
    </w:p>
    <w:p w14:paraId="485D674C" w14:textId="77777777" w:rsidR="00D30810" w:rsidRDefault="00D30810" w:rsidP="001B1A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6CA8467F" w14:textId="77777777" w:rsidR="00C42138" w:rsidRDefault="00C42138" w:rsidP="001B1A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344C566D" w14:textId="77777777" w:rsidR="001B1A89" w:rsidRDefault="001B1A89" w:rsidP="001B1A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489417BE" w14:textId="77777777" w:rsidR="001B1A89" w:rsidRPr="00C42138" w:rsidRDefault="001B1A89" w:rsidP="001B1A89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4250B2CA" w14:textId="77777777" w:rsidR="00D30810" w:rsidRPr="00C42138" w:rsidRDefault="00D30810" w:rsidP="001B1A89">
      <w:pPr>
        <w:pStyle w:val="Zkladntext"/>
        <w:spacing w:before="91"/>
        <w:ind w:left="142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z w:val="20"/>
          <w:szCs w:val="20"/>
        </w:rPr>
        <w:t>V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........................................,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dňa</w:t>
      </w:r>
      <w:r w:rsidRPr="00C42138">
        <w:rPr>
          <w:rFonts w:ascii="Verdana" w:hAnsi="Verdana"/>
          <w:i/>
          <w:iCs/>
          <w:spacing w:val="-3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</w:t>
      </w:r>
    </w:p>
    <w:p w14:paraId="2CE7C39B" w14:textId="77777777" w:rsidR="00D30810" w:rsidRPr="00C42138" w:rsidRDefault="00D30810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7924C287" w14:textId="77777777" w:rsidR="00C42138" w:rsidRDefault="00C42138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16A91CEF" w14:textId="77777777" w:rsidR="001B1A89" w:rsidRDefault="001B1A89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37C34BA5" w14:textId="77777777" w:rsidR="001B1A89" w:rsidRDefault="001B1A89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774C94D8" w14:textId="77777777" w:rsidR="001B1A89" w:rsidRDefault="001B1A89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53A158C5" w14:textId="77777777" w:rsidR="001B1A89" w:rsidRPr="00C42138" w:rsidRDefault="001B1A89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5247CB14" w14:textId="77777777" w:rsidR="00D30810" w:rsidRPr="00C42138" w:rsidRDefault="00D30810" w:rsidP="001B1A89">
      <w:pPr>
        <w:tabs>
          <w:tab w:val="left" w:leader="dot" w:pos="5946"/>
        </w:tabs>
        <w:spacing w:line="252" w:lineRule="exact"/>
        <w:ind w:left="142" w:right="287"/>
        <w:jc w:val="right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.......................................................................................</w:t>
      </w:r>
    </w:p>
    <w:p w14:paraId="274699D4" w14:textId="2DA68415" w:rsidR="00D30810" w:rsidRPr="00C42138" w:rsidRDefault="00D30810" w:rsidP="001B1A89">
      <w:pPr>
        <w:pStyle w:val="Zkladntext"/>
        <w:spacing w:before="2"/>
        <w:ind w:left="142" w:right="287"/>
        <w:jc w:val="right"/>
        <w:rPr>
          <w:rFonts w:ascii="Verdana" w:hAnsi="Verdana"/>
          <w:i/>
          <w:iCs/>
          <w:sz w:val="20"/>
          <w:szCs w:val="20"/>
        </w:rPr>
        <w:sectPr w:rsidR="00D30810" w:rsidRPr="00C42138" w:rsidSect="00F1146D">
          <w:headerReference w:type="default" r:id="rId6"/>
          <w:footerReference w:type="default" r:id="rId7"/>
          <w:pgSz w:w="11910" w:h="16840"/>
          <w:pgMar w:top="2060" w:right="740" w:bottom="1380" w:left="960" w:header="960" w:footer="0" w:gutter="0"/>
          <w:cols w:space="708"/>
          <w:docGrid w:linePitch="299"/>
        </w:sectPr>
      </w:pPr>
      <w:r w:rsidRPr="00C42138">
        <w:rPr>
          <w:rFonts w:ascii="Verdana" w:hAnsi="Verdana"/>
          <w:i/>
          <w:iCs/>
          <w:sz w:val="20"/>
          <w:szCs w:val="20"/>
        </w:rPr>
        <w:t>meno,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priezvisko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štatutárneho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zástupcu podpis, pečiatka uchádz</w:t>
      </w:r>
      <w:r w:rsidR="00DF3416">
        <w:rPr>
          <w:rFonts w:ascii="Verdana" w:hAnsi="Verdana"/>
          <w:i/>
          <w:iCs/>
          <w:sz w:val="20"/>
          <w:szCs w:val="20"/>
        </w:rPr>
        <w:t>ača</w:t>
      </w:r>
    </w:p>
    <w:p w14:paraId="1BAECB8B" w14:textId="77777777" w:rsidR="00E54AA1" w:rsidRDefault="00E54AA1"/>
    <w:sectPr w:rsidR="00E54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9BA92" w14:textId="77777777" w:rsidR="00C44029" w:rsidRDefault="00C44029" w:rsidP="001B1A89">
      <w:r>
        <w:separator/>
      </w:r>
    </w:p>
  </w:endnote>
  <w:endnote w:type="continuationSeparator" w:id="0">
    <w:p w14:paraId="0382F5B6" w14:textId="77777777" w:rsidR="00C44029" w:rsidRDefault="00C44029" w:rsidP="001B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D03BB" w14:textId="77777777" w:rsidR="00DA3B09" w:rsidRDefault="00DA3B09">
    <w:pPr>
      <w:pBdr>
        <w:left w:val="single" w:sz="12" w:space="11" w:color="156082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end"/>
    </w:r>
  </w:p>
  <w:p w14:paraId="027C4ACD" w14:textId="77777777" w:rsidR="00DA3B09" w:rsidRDefault="00DA3B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6168A" w14:textId="77777777" w:rsidR="00C44029" w:rsidRDefault="00C44029" w:rsidP="001B1A89">
      <w:r>
        <w:separator/>
      </w:r>
    </w:p>
  </w:footnote>
  <w:footnote w:type="continuationSeparator" w:id="0">
    <w:p w14:paraId="342DB787" w14:textId="77777777" w:rsidR="00C44029" w:rsidRDefault="00C44029" w:rsidP="001B1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5B87C" w14:textId="2CBCAE66" w:rsidR="00D20E67" w:rsidRDefault="00D20E67">
    <w:pPr>
      <w:pStyle w:val="Hlavika"/>
    </w:pPr>
    <w:r>
      <w:t>Príloha č. 2 SP/Príloha č. 6 Zmluvy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0"/>
    <w:rsid w:val="00040456"/>
    <w:rsid w:val="000B4935"/>
    <w:rsid w:val="001B1A89"/>
    <w:rsid w:val="003C106F"/>
    <w:rsid w:val="003D5E40"/>
    <w:rsid w:val="004804C6"/>
    <w:rsid w:val="004E259D"/>
    <w:rsid w:val="004F292F"/>
    <w:rsid w:val="00501D6A"/>
    <w:rsid w:val="00562B7E"/>
    <w:rsid w:val="005843D6"/>
    <w:rsid w:val="006244AD"/>
    <w:rsid w:val="006C7E03"/>
    <w:rsid w:val="0072458B"/>
    <w:rsid w:val="0079332E"/>
    <w:rsid w:val="007B07A1"/>
    <w:rsid w:val="008911D3"/>
    <w:rsid w:val="00B770EC"/>
    <w:rsid w:val="00C42138"/>
    <w:rsid w:val="00C44029"/>
    <w:rsid w:val="00D20E67"/>
    <w:rsid w:val="00D30810"/>
    <w:rsid w:val="00DA3B09"/>
    <w:rsid w:val="00DF3416"/>
    <w:rsid w:val="00E54AA1"/>
    <w:rsid w:val="00F1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C27D"/>
  <w15:chartTrackingRefBased/>
  <w15:docId w15:val="{2578534A-3F1F-4B23-A24D-E359EDE4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0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30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0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0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0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08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08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08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08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0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0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0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08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08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08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08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08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081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0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3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0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30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0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3081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08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3081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081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081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081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810"/>
  </w:style>
  <w:style w:type="paragraph" w:styleId="Zkladntext">
    <w:name w:val="Body Text"/>
    <w:basedOn w:val="Normlny"/>
    <w:link w:val="ZkladntextChar"/>
    <w:uiPriority w:val="1"/>
    <w:qFormat/>
    <w:rsid w:val="00D30810"/>
  </w:style>
  <w:style w:type="character" w:customStyle="1" w:styleId="ZkladntextChar">
    <w:name w:val="Základný text Char"/>
    <w:basedOn w:val="Predvolenpsmoodseku"/>
    <w:link w:val="Zkladntext"/>
    <w:uiPriority w:val="1"/>
    <w:rsid w:val="00D30810"/>
    <w:rPr>
      <w:rFonts w:ascii="Times New Roman" w:eastAsia="Times New Roman" w:hAnsi="Times New Roman" w:cs="Times New Roman"/>
      <w:kern w:val="0"/>
      <w14:ligatures w14:val="none"/>
    </w:rPr>
  </w:style>
  <w:style w:type="paragraph" w:styleId="Bezriadkovania">
    <w:name w:val="No Spacing"/>
    <w:uiPriority w:val="1"/>
    <w:qFormat/>
    <w:rsid w:val="003C1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Bordovský Libor</dc:creator>
  <cp:keywords/>
  <dc:description/>
  <cp:lastModifiedBy>Fakultná nemocnica Trenčín</cp:lastModifiedBy>
  <cp:revision>8</cp:revision>
  <cp:lastPrinted>2024-11-14T12:12:00Z</cp:lastPrinted>
  <dcterms:created xsi:type="dcterms:W3CDTF">2024-02-28T08:19:00Z</dcterms:created>
  <dcterms:modified xsi:type="dcterms:W3CDTF">2024-11-26T09:09:00Z</dcterms:modified>
</cp:coreProperties>
</file>