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A12EE" w14:textId="77777777" w:rsidR="00FE5A14" w:rsidRPr="00FE5A14" w:rsidRDefault="00FE5A14" w:rsidP="00FE5A14">
      <w:pPr>
        <w:jc w:val="right"/>
        <w:rPr>
          <w:rFonts w:cs="Arial"/>
          <w:bCs/>
          <w:i/>
          <w:noProof w:val="0"/>
          <w:sz w:val="20"/>
          <w:szCs w:val="20"/>
        </w:rPr>
      </w:pPr>
      <w:r w:rsidRPr="00FE5A14">
        <w:rPr>
          <w:rFonts w:cs="Arial"/>
          <w:bCs/>
          <w:i/>
          <w:noProof w:val="0"/>
          <w:sz w:val="20"/>
          <w:szCs w:val="20"/>
        </w:rPr>
        <w:t>Príloha č. 4 - Čestné vyhlásenie k splneniu podmienky účasti  podľa § 32 ods. 1 písm. a) ZVO</w:t>
      </w:r>
    </w:p>
    <w:p w14:paraId="66D1F5D4" w14:textId="77777777" w:rsidR="00FE5A14" w:rsidRDefault="00FE5A14" w:rsidP="00FE5A14">
      <w:pPr>
        <w:jc w:val="center"/>
        <w:rPr>
          <w:rFonts w:cs="Arial"/>
          <w:b/>
          <w:bCs/>
          <w:sz w:val="28"/>
          <w:szCs w:val="28"/>
        </w:rPr>
      </w:pPr>
    </w:p>
    <w:p w14:paraId="3C450097" w14:textId="03AB89CB" w:rsidR="00FE5A14" w:rsidRDefault="00FE5A14" w:rsidP="00FE5A14">
      <w:pPr>
        <w:jc w:val="center"/>
        <w:rPr>
          <w:rFonts w:cs="Arial"/>
          <w:b/>
          <w:bCs/>
          <w:sz w:val="28"/>
          <w:szCs w:val="28"/>
        </w:rPr>
      </w:pPr>
      <w:bookmarkStart w:id="0" w:name="_GoBack"/>
      <w:bookmarkEnd w:id="0"/>
      <w:r w:rsidRPr="006A601F">
        <w:rPr>
          <w:rFonts w:cs="Arial"/>
          <w:b/>
          <w:bCs/>
          <w:sz w:val="28"/>
          <w:szCs w:val="28"/>
        </w:rPr>
        <w:t xml:space="preserve">Čestné vyhlásenie k splneniu podmienky účasti  </w:t>
      </w:r>
    </w:p>
    <w:p w14:paraId="3E346950" w14:textId="77777777" w:rsidR="00FE5A14" w:rsidRPr="006A601F" w:rsidRDefault="00FE5A14" w:rsidP="00FE5A14">
      <w:pPr>
        <w:jc w:val="center"/>
        <w:rPr>
          <w:rFonts w:cs="Arial"/>
          <w:b/>
          <w:bCs/>
          <w:sz w:val="28"/>
          <w:szCs w:val="28"/>
        </w:rPr>
      </w:pPr>
      <w:r w:rsidRPr="006A601F">
        <w:rPr>
          <w:rFonts w:cs="Arial"/>
          <w:b/>
          <w:bCs/>
          <w:sz w:val="28"/>
          <w:szCs w:val="28"/>
        </w:rPr>
        <w:t>podľa § 32 ods. 1 písm. a) ZVO</w:t>
      </w:r>
    </w:p>
    <w:p w14:paraId="7BB8EE56" w14:textId="77777777" w:rsidR="00FE5A14" w:rsidRPr="00487591" w:rsidRDefault="00FE5A14" w:rsidP="00FE5A14">
      <w:pPr>
        <w:rPr>
          <w:rFonts w:cs="Arial"/>
          <w:b/>
          <w:bCs/>
          <w:sz w:val="20"/>
          <w:szCs w:val="20"/>
        </w:rPr>
      </w:pPr>
    </w:p>
    <w:p w14:paraId="009C5601" w14:textId="77777777" w:rsidR="00FE5A14" w:rsidRPr="00487591" w:rsidRDefault="00FE5A14" w:rsidP="00FE5A14">
      <w:pPr>
        <w:jc w:val="both"/>
        <w:rPr>
          <w:rFonts w:cs="Arial"/>
          <w:sz w:val="20"/>
          <w:szCs w:val="20"/>
        </w:rPr>
      </w:pPr>
      <w:r>
        <w:rPr>
          <w:rFonts w:cs="Arial"/>
          <w:sz w:val="20"/>
          <w:szCs w:val="20"/>
        </w:rPr>
        <w:t xml:space="preserve">     </w:t>
      </w:r>
      <w:r w:rsidRPr="00487591">
        <w:rPr>
          <w:rFonts w:cs="Arial"/>
          <w:sz w:val="20"/>
          <w:szCs w:val="20"/>
        </w:rPr>
        <w:t xml:space="preserve">Podľa </w:t>
      </w:r>
      <w:r w:rsidRPr="00487591">
        <w:rPr>
          <w:rFonts w:cs="Arial"/>
          <w:b/>
          <w:bCs/>
          <w:sz w:val="20"/>
          <w:szCs w:val="20"/>
        </w:rPr>
        <w:t>§ 32 ods. 1 písm. a)</w:t>
      </w:r>
      <w:r w:rsidRPr="00487591">
        <w:rPr>
          <w:rFonts w:cs="Arial"/>
          <w:sz w:val="20"/>
          <w:szCs w:val="20"/>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89C021D" w14:textId="77777777" w:rsidR="00FE5A14" w:rsidRPr="00487591" w:rsidRDefault="00FE5A14" w:rsidP="00FE5A14">
      <w:pPr>
        <w:jc w:val="both"/>
        <w:rPr>
          <w:rFonts w:cs="Arial"/>
          <w:sz w:val="20"/>
          <w:szCs w:val="20"/>
        </w:rPr>
      </w:pPr>
      <w:r>
        <w:rPr>
          <w:rFonts w:cs="Arial"/>
          <w:sz w:val="20"/>
          <w:szCs w:val="20"/>
        </w:rPr>
        <w:t xml:space="preserve">     </w:t>
      </w:r>
      <w:r w:rsidRPr="00487591">
        <w:rPr>
          <w:rFonts w:cs="Arial"/>
          <w:sz w:val="20"/>
          <w:szCs w:val="20"/>
        </w:rPr>
        <w:t xml:space="preserve">Podľa </w:t>
      </w:r>
      <w:r w:rsidRPr="00487591">
        <w:rPr>
          <w:rFonts w:cs="Arial"/>
          <w:b/>
          <w:bCs/>
          <w:sz w:val="20"/>
          <w:szCs w:val="20"/>
        </w:rPr>
        <w:t>§ 32 ods. 7</w:t>
      </w:r>
      <w:r w:rsidRPr="00487591">
        <w:rPr>
          <w:rFonts w:cs="Arial"/>
          <w:sz w:val="20"/>
          <w:szCs w:val="20"/>
        </w:rPr>
        <w:t xml:space="preserve"> zákona o verejnom obstarávaní </w:t>
      </w:r>
      <w:r w:rsidRPr="00487591">
        <w:rPr>
          <w:rFonts w:cs="Arial"/>
          <w:b/>
          <w:bCs/>
          <w:sz w:val="20"/>
          <w:szCs w:val="20"/>
        </w:rPr>
        <w:t xml:space="preserve">podmienky účasti podľa odseku 1 písm. a) musí spĺňať </w:t>
      </w:r>
      <w:r w:rsidRPr="00487591">
        <w:rPr>
          <w:rFonts w:cs="Arial"/>
          <w:b/>
          <w:bCs/>
          <w:sz w:val="20"/>
          <w:szCs w:val="20"/>
          <w:u w:val="single"/>
        </w:rPr>
        <w:t>aj iná osoba ako osoba podľa odseku 1 písm. a)</w:t>
      </w:r>
      <w:r w:rsidRPr="00487591">
        <w:rPr>
          <w:rFonts w:cs="Arial"/>
          <w:b/>
          <w:bCs/>
          <w:sz w:val="20"/>
          <w:szCs w:val="20"/>
        </w:rPr>
        <w:t>, ak táto osoba má právo za ňu konať, práva spojené s rozhodovaním alebo kontrolou v hospodárskom subjekte, ktorý sa chce zúčastniť verejného obstarávania</w:t>
      </w:r>
      <w:r w:rsidRPr="00487591">
        <w:rPr>
          <w:rFonts w:cs="Arial"/>
          <w:sz w:val="20"/>
          <w:szCs w:val="20"/>
        </w:rPr>
        <w:t xml:space="preserve">. Splnenie podmienky účasti podľa prvej vety preukazuje uchádzač alebo záujemca verejnému obstarávateľovi alebo obstarávateľovi predložením </w:t>
      </w:r>
      <w:r w:rsidRPr="00487591">
        <w:rPr>
          <w:rFonts w:cs="Arial"/>
          <w:b/>
          <w:bCs/>
          <w:sz w:val="20"/>
          <w:szCs w:val="20"/>
        </w:rPr>
        <w:t>čestného vyhlásenia</w:t>
      </w:r>
      <w:r w:rsidRPr="00487591">
        <w:rPr>
          <w:rFonts w:cs="Arial"/>
          <w:sz w:val="20"/>
          <w:szCs w:val="20"/>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409CA48" w14:textId="77777777" w:rsidR="00FE5A14" w:rsidRPr="00487591" w:rsidRDefault="00FE5A14" w:rsidP="00FE5A14">
      <w:pPr>
        <w:rPr>
          <w:rFonts w:cs="Arial"/>
          <w:sz w:val="20"/>
          <w:szCs w:val="20"/>
        </w:rPr>
      </w:pPr>
      <w:r w:rsidRPr="00487591">
        <w:rPr>
          <w:rFonts w:cs="Arial"/>
          <w:sz w:val="20"/>
          <w:szCs w:val="20"/>
        </w:rPr>
        <w:t xml:space="preserve">Za inú osobu sa podľa </w:t>
      </w:r>
      <w:r w:rsidRPr="00487591">
        <w:rPr>
          <w:rFonts w:cs="Arial"/>
          <w:b/>
          <w:bCs/>
          <w:sz w:val="20"/>
          <w:szCs w:val="20"/>
        </w:rPr>
        <w:t>§ 32 ods. 8</w:t>
      </w:r>
      <w:r w:rsidRPr="00487591">
        <w:rPr>
          <w:rFonts w:cs="Arial"/>
          <w:sz w:val="20"/>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66A216E4" w14:textId="77777777" w:rsidR="00FE5A14" w:rsidRPr="00487591" w:rsidRDefault="00FE5A14" w:rsidP="00FE5A14">
      <w:pPr>
        <w:ind w:left="142" w:hanging="142"/>
        <w:rPr>
          <w:rFonts w:cs="Arial"/>
          <w:sz w:val="20"/>
          <w:szCs w:val="20"/>
        </w:rPr>
      </w:pPr>
      <w:r w:rsidRPr="00487591">
        <w:rPr>
          <w:rFonts w:cs="Arial"/>
          <w:sz w:val="20"/>
          <w:szCs w:val="20"/>
        </w:rPr>
        <w:t>-  vlastní väčšinu akcií alebo väčšinový obchodný podiel u uchádzača alebo záujemcu,</w:t>
      </w:r>
    </w:p>
    <w:p w14:paraId="73550C2E" w14:textId="77777777" w:rsidR="00FE5A14" w:rsidRPr="00487591" w:rsidRDefault="00FE5A14" w:rsidP="00FE5A14">
      <w:pPr>
        <w:ind w:left="142" w:hanging="142"/>
        <w:rPr>
          <w:rFonts w:cs="Arial"/>
          <w:sz w:val="20"/>
          <w:szCs w:val="20"/>
        </w:rPr>
      </w:pPr>
      <w:r w:rsidRPr="00487591">
        <w:rPr>
          <w:rFonts w:cs="Arial"/>
          <w:sz w:val="20"/>
          <w:szCs w:val="20"/>
        </w:rPr>
        <w:t>-  má väčšinu hlasovacích práv u uchádzača alebo záujemcu,</w:t>
      </w:r>
    </w:p>
    <w:p w14:paraId="20C13B5F" w14:textId="77777777" w:rsidR="00FE5A14" w:rsidRPr="00487591" w:rsidRDefault="00FE5A14" w:rsidP="00FE5A14">
      <w:pPr>
        <w:ind w:left="142" w:hanging="142"/>
        <w:rPr>
          <w:rFonts w:cs="Arial"/>
          <w:sz w:val="20"/>
          <w:szCs w:val="20"/>
        </w:rPr>
      </w:pPr>
      <w:r w:rsidRPr="00487591">
        <w:rPr>
          <w:rFonts w:cs="Arial"/>
          <w:sz w:val="20"/>
          <w:szCs w:val="20"/>
        </w:rPr>
        <w:t>-  má právo vymenúvať alebo odvolávať väčšinu členov štatutárneho orgánu alebo dozorného orgánu uchádzača   alebo záujemcu alebo</w:t>
      </w:r>
    </w:p>
    <w:p w14:paraId="300F6C53" w14:textId="77777777" w:rsidR="00FE5A14" w:rsidRPr="00487591" w:rsidRDefault="00FE5A14" w:rsidP="00FE5A14">
      <w:pPr>
        <w:ind w:left="142" w:hanging="142"/>
        <w:rPr>
          <w:rFonts w:cs="Arial"/>
          <w:sz w:val="20"/>
          <w:szCs w:val="20"/>
        </w:rPr>
      </w:pPr>
      <w:r w:rsidRPr="00487591">
        <w:rPr>
          <w:rFonts w:cs="Arial"/>
          <w:sz w:val="20"/>
          <w:szCs w:val="20"/>
        </w:rPr>
        <w:t>-  má právo vykonávať rozhodujúci vplyv na základe dohody uzavretej s uchádzačom alebo záujemcom alebo na základe spoločenskej zmluvy, zakladateľskej listiny alebo stanov, ak to umožňuje právo štátu, ktorými sa táto osoba riadi.</w:t>
      </w:r>
    </w:p>
    <w:p w14:paraId="5ABB8A90" w14:textId="77777777" w:rsidR="00FE5A14" w:rsidRPr="00487591" w:rsidRDefault="00FE5A14" w:rsidP="00FE5A14">
      <w:pPr>
        <w:rPr>
          <w:rFonts w:cs="Arial"/>
          <w:sz w:val="20"/>
          <w:szCs w:val="20"/>
        </w:rPr>
      </w:pPr>
    </w:p>
    <w:p w14:paraId="67BF8B0E" w14:textId="77777777" w:rsidR="00FE5A14" w:rsidRDefault="00FE5A14" w:rsidP="00FE5A14">
      <w:pPr>
        <w:jc w:val="both"/>
        <w:rPr>
          <w:rFonts w:cs="Arial"/>
          <w:b/>
          <w:sz w:val="20"/>
          <w:szCs w:val="20"/>
        </w:rPr>
      </w:pPr>
      <w:r w:rsidRPr="00487591">
        <w:rPr>
          <w:rFonts w:cs="Arial"/>
          <w:b/>
          <w:bCs/>
          <w:sz w:val="20"/>
          <w:szCs w:val="20"/>
        </w:rPr>
        <w:t xml:space="preserve">   Týmto ako uchádzač vo verejnej súťaži na predmet:</w:t>
      </w:r>
      <w:r w:rsidRPr="00487591">
        <w:rPr>
          <w:rFonts w:cs="Arial"/>
          <w:sz w:val="20"/>
          <w:szCs w:val="20"/>
        </w:rPr>
        <w:t xml:space="preserve"> „</w:t>
      </w:r>
      <w:r>
        <w:rPr>
          <w:rFonts w:cs="Arial"/>
          <w:b/>
          <w:sz w:val="20"/>
          <w:szCs w:val="20"/>
        </w:rPr>
        <w:t>Opravy a s</w:t>
      </w:r>
      <w:r w:rsidRPr="004F5E73">
        <w:rPr>
          <w:rFonts w:cs="Arial"/>
          <w:b/>
          <w:sz w:val="20"/>
          <w:szCs w:val="20"/>
        </w:rPr>
        <w:t>ervi</w:t>
      </w:r>
      <w:r>
        <w:rPr>
          <w:rFonts w:cs="Arial"/>
          <w:b/>
          <w:sz w:val="20"/>
          <w:szCs w:val="20"/>
        </w:rPr>
        <w:t xml:space="preserve">s osobných motorových vozidiel pre </w:t>
      </w:r>
      <w:r w:rsidRPr="004F5E73">
        <w:rPr>
          <w:rFonts w:cs="Arial"/>
          <w:b/>
          <w:sz w:val="20"/>
          <w:szCs w:val="20"/>
        </w:rPr>
        <w:t>OZ Ulič</w:t>
      </w:r>
    </w:p>
    <w:p w14:paraId="3A4682A2" w14:textId="77777777" w:rsidR="00FE5A14" w:rsidRPr="00487591" w:rsidRDefault="00FE5A14" w:rsidP="00FE5A14">
      <w:pPr>
        <w:rPr>
          <w:rFonts w:cs="Arial"/>
          <w:sz w:val="20"/>
          <w:szCs w:val="20"/>
        </w:rPr>
      </w:pPr>
      <w:r w:rsidRPr="00487591">
        <w:rPr>
          <w:rFonts w:cs="Arial"/>
          <w:b/>
          <w:bCs/>
          <w:sz w:val="20"/>
          <w:szCs w:val="20"/>
        </w:rPr>
        <w:t>“  čestne vyhlasujem, že:</w:t>
      </w:r>
    </w:p>
    <w:p w14:paraId="3E0E65EE" w14:textId="77777777" w:rsidR="00FE5A14" w:rsidRPr="00487591" w:rsidRDefault="00FE5A14" w:rsidP="00FE5A14">
      <w:pPr>
        <w:rPr>
          <w:rFonts w:cs="Arial"/>
          <w:sz w:val="20"/>
          <w:szCs w:val="20"/>
        </w:rPr>
      </w:pPr>
      <w:sdt>
        <w:sdtPr>
          <w:rPr>
            <w:rFonts w:cs="Arial"/>
            <w:sz w:val="20"/>
            <w:szCs w:val="20"/>
          </w:rPr>
          <w:id w:val="-1761901984"/>
          <w14:checkbox>
            <w14:checked w14:val="0"/>
            <w14:checkedState w14:val="2612" w14:font="MS Gothic"/>
            <w14:uncheckedState w14:val="2610" w14:font="MS Gothic"/>
          </w14:checkbox>
        </w:sdtPr>
        <w:sdtContent>
          <w:r w:rsidRPr="00487591">
            <w:rPr>
              <w:rFonts w:ascii="Segoe UI Symbol" w:hAnsi="Segoe UI Symbol" w:cs="Segoe UI Symbol"/>
              <w:sz w:val="20"/>
              <w:szCs w:val="20"/>
            </w:rPr>
            <w:t>☐</w:t>
          </w:r>
        </w:sdtContent>
      </w:sdt>
      <w:r w:rsidRPr="00487591">
        <w:rPr>
          <w:rFonts w:cs="Arial"/>
          <w:sz w:val="20"/>
          <w:szCs w:val="20"/>
        </w:rPr>
        <w:t xml:space="preserve"> </w:t>
      </w:r>
      <w:r w:rsidRPr="00487591">
        <w:rPr>
          <w:rFonts w:cs="Arial"/>
          <w:b/>
          <w:bCs/>
          <w:sz w:val="20"/>
          <w:szCs w:val="20"/>
        </w:rPr>
        <w:t>neexistuje žiadna „iná osoba“ v zmysle § 32 ods. 7 zákona o verejnom obstarávaní</w:t>
      </w:r>
      <w:r w:rsidRPr="00487591">
        <w:rPr>
          <w:rFonts w:cs="Arial"/>
          <w:sz w:val="20"/>
          <w:szCs w:val="20"/>
        </w:rPr>
        <w:t>.</w:t>
      </w:r>
    </w:p>
    <w:p w14:paraId="49693693" w14:textId="77777777" w:rsidR="00FE5A14" w:rsidRPr="00487591" w:rsidRDefault="00FE5A14" w:rsidP="00FE5A14">
      <w:pPr>
        <w:rPr>
          <w:rFonts w:cs="Arial"/>
          <w:sz w:val="20"/>
          <w:szCs w:val="20"/>
        </w:rPr>
      </w:pPr>
      <w:sdt>
        <w:sdtPr>
          <w:rPr>
            <w:rFonts w:cs="Arial"/>
            <w:sz w:val="20"/>
            <w:szCs w:val="20"/>
          </w:rPr>
          <w:id w:val="73813769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87591">
        <w:rPr>
          <w:rFonts w:cs="Arial"/>
          <w:sz w:val="20"/>
          <w:szCs w:val="20"/>
        </w:rPr>
        <w:t xml:space="preserve"> </w:t>
      </w:r>
      <w:r w:rsidRPr="00487591">
        <w:rPr>
          <w:rFonts w:cs="Arial"/>
          <w:b/>
          <w:bCs/>
          <w:sz w:val="20"/>
          <w:szCs w:val="20"/>
        </w:rPr>
        <w:t>osoby spĺňajúce definíciu v zmysle § 32 ods. 7 zákona o verejnom obstarávaní sú nasledovné</w:t>
      </w:r>
      <w:r w:rsidRPr="00487591">
        <w:rPr>
          <w:rFonts w:cs="Arial"/>
          <w:sz w:val="20"/>
          <w:szCs w:val="20"/>
        </w:rPr>
        <w:t>:</w:t>
      </w:r>
    </w:p>
    <w:p w14:paraId="645F7A72" w14:textId="77777777" w:rsidR="00FE5A14" w:rsidRPr="00487591" w:rsidRDefault="00FE5A14" w:rsidP="00FE5A14">
      <w:pPr>
        <w:rPr>
          <w:rFonts w:cs="Arial"/>
          <w:sz w:val="20"/>
          <w:szCs w:val="20"/>
        </w:rPr>
      </w:pPr>
    </w:p>
    <w:tbl>
      <w:tblPr>
        <w:tblStyle w:val="Mriekatabuky"/>
        <w:tblW w:w="9895" w:type="dxa"/>
        <w:tblLook w:val="04A0" w:firstRow="1" w:lastRow="0" w:firstColumn="1" w:lastColumn="0" w:noHBand="0" w:noVBand="1"/>
      </w:tblPr>
      <w:tblGrid>
        <w:gridCol w:w="421"/>
        <w:gridCol w:w="4434"/>
        <w:gridCol w:w="5040"/>
      </w:tblGrid>
      <w:tr w:rsidR="00FE5A14" w:rsidRPr="00487591" w14:paraId="0BC98F65" w14:textId="77777777" w:rsidTr="00757AF3">
        <w:tc>
          <w:tcPr>
            <w:tcW w:w="421" w:type="dxa"/>
          </w:tcPr>
          <w:p w14:paraId="3DE94779" w14:textId="77777777" w:rsidR="00FE5A14" w:rsidRPr="00487591" w:rsidRDefault="00FE5A14" w:rsidP="00757AF3">
            <w:pPr>
              <w:rPr>
                <w:rFonts w:cs="Arial"/>
                <w:sz w:val="20"/>
                <w:szCs w:val="20"/>
              </w:rPr>
            </w:pPr>
          </w:p>
        </w:tc>
        <w:tc>
          <w:tcPr>
            <w:tcW w:w="4434" w:type="dxa"/>
          </w:tcPr>
          <w:p w14:paraId="3967C18D" w14:textId="77777777" w:rsidR="00FE5A14" w:rsidRPr="00487591" w:rsidRDefault="00FE5A14" w:rsidP="00757AF3">
            <w:pPr>
              <w:rPr>
                <w:rFonts w:cs="Arial"/>
                <w:sz w:val="20"/>
                <w:szCs w:val="20"/>
              </w:rPr>
            </w:pPr>
            <w:r w:rsidRPr="00487591">
              <w:rPr>
                <w:rFonts w:cs="Arial"/>
                <w:sz w:val="20"/>
                <w:szCs w:val="20"/>
              </w:rPr>
              <w:t xml:space="preserve">Meno a priezvisko fyzickej osoby / </w:t>
            </w:r>
          </w:p>
          <w:p w14:paraId="5C791AD5" w14:textId="77777777" w:rsidR="00FE5A14" w:rsidRPr="00487591" w:rsidRDefault="00FE5A14" w:rsidP="00757AF3">
            <w:pPr>
              <w:rPr>
                <w:rFonts w:cs="Arial"/>
                <w:sz w:val="20"/>
                <w:szCs w:val="20"/>
              </w:rPr>
            </w:pPr>
            <w:r w:rsidRPr="00487591">
              <w:rPr>
                <w:rFonts w:cs="Arial"/>
                <w:sz w:val="20"/>
                <w:szCs w:val="20"/>
              </w:rPr>
              <w:t>názov právnickej osoby</w:t>
            </w:r>
          </w:p>
        </w:tc>
        <w:tc>
          <w:tcPr>
            <w:tcW w:w="5040" w:type="dxa"/>
          </w:tcPr>
          <w:p w14:paraId="2D074AB3" w14:textId="77777777" w:rsidR="00FE5A14" w:rsidRPr="00487591" w:rsidRDefault="00FE5A14" w:rsidP="00757AF3">
            <w:pPr>
              <w:rPr>
                <w:rFonts w:cs="Arial"/>
                <w:sz w:val="20"/>
                <w:szCs w:val="20"/>
              </w:rPr>
            </w:pPr>
            <w:r w:rsidRPr="00487591">
              <w:rPr>
                <w:rFonts w:cs="Arial"/>
                <w:sz w:val="20"/>
                <w:szCs w:val="20"/>
              </w:rPr>
              <w:t>pozícia / postavenie</w:t>
            </w:r>
          </w:p>
        </w:tc>
      </w:tr>
      <w:tr w:rsidR="00FE5A14" w:rsidRPr="00487591" w14:paraId="21832786" w14:textId="77777777" w:rsidTr="00757AF3">
        <w:trPr>
          <w:trHeight w:val="227"/>
        </w:trPr>
        <w:tc>
          <w:tcPr>
            <w:tcW w:w="421" w:type="dxa"/>
          </w:tcPr>
          <w:p w14:paraId="4E8ECB6A" w14:textId="77777777" w:rsidR="00FE5A14" w:rsidRPr="00487591" w:rsidRDefault="00FE5A14" w:rsidP="00757AF3">
            <w:pPr>
              <w:rPr>
                <w:rFonts w:cs="Arial"/>
                <w:sz w:val="20"/>
                <w:szCs w:val="20"/>
              </w:rPr>
            </w:pPr>
            <w:r w:rsidRPr="00487591">
              <w:rPr>
                <w:rFonts w:cs="Arial"/>
                <w:sz w:val="20"/>
                <w:szCs w:val="20"/>
              </w:rPr>
              <w:t>1.</w:t>
            </w:r>
          </w:p>
        </w:tc>
        <w:tc>
          <w:tcPr>
            <w:tcW w:w="4434" w:type="dxa"/>
          </w:tcPr>
          <w:p w14:paraId="571E8469" w14:textId="77777777" w:rsidR="00FE5A14" w:rsidRPr="00487591" w:rsidRDefault="00FE5A14" w:rsidP="00757AF3">
            <w:pPr>
              <w:rPr>
                <w:rFonts w:cs="Arial"/>
                <w:sz w:val="20"/>
                <w:szCs w:val="20"/>
              </w:rPr>
            </w:pPr>
          </w:p>
        </w:tc>
        <w:tc>
          <w:tcPr>
            <w:tcW w:w="5040" w:type="dxa"/>
          </w:tcPr>
          <w:p w14:paraId="48CAA75B" w14:textId="77777777" w:rsidR="00FE5A14" w:rsidRPr="00487591" w:rsidRDefault="00FE5A14" w:rsidP="00757AF3">
            <w:pPr>
              <w:rPr>
                <w:rFonts w:cs="Arial"/>
                <w:sz w:val="20"/>
                <w:szCs w:val="20"/>
              </w:rPr>
            </w:pPr>
          </w:p>
        </w:tc>
      </w:tr>
      <w:tr w:rsidR="00FE5A14" w:rsidRPr="00487591" w14:paraId="201136A1" w14:textId="77777777" w:rsidTr="00757AF3">
        <w:trPr>
          <w:trHeight w:val="227"/>
        </w:trPr>
        <w:tc>
          <w:tcPr>
            <w:tcW w:w="421" w:type="dxa"/>
          </w:tcPr>
          <w:p w14:paraId="3F9014E0" w14:textId="77777777" w:rsidR="00FE5A14" w:rsidRPr="00487591" w:rsidRDefault="00FE5A14" w:rsidP="00757AF3">
            <w:pPr>
              <w:rPr>
                <w:rFonts w:cs="Arial"/>
                <w:sz w:val="20"/>
                <w:szCs w:val="20"/>
              </w:rPr>
            </w:pPr>
            <w:r w:rsidRPr="00487591">
              <w:rPr>
                <w:rFonts w:cs="Arial"/>
                <w:sz w:val="20"/>
                <w:szCs w:val="20"/>
              </w:rPr>
              <w:t>2.</w:t>
            </w:r>
          </w:p>
        </w:tc>
        <w:tc>
          <w:tcPr>
            <w:tcW w:w="4434" w:type="dxa"/>
          </w:tcPr>
          <w:p w14:paraId="157D9D02" w14:textId="77777777" w:rsidR="00FE5A14" w:rsidRPr="00487591" w:rsidRDefault="00FE5A14" w:rsidP="00757AF3">
            <w:pPr>
              <w:rPr>
                <w:rFonts w:cs="Arial"/>
                <w:sz w:val="20"/>
                <w:szCs w:val="20"/>
              </w:rPr>
            </w:pPr>
          </w:p>
        </w:tc>
        <w:tc>
          <w:tcPr>
            <w:tcW w:w="5040" w:type="dxa"/>
          </w:tcPr>
          <w:p w14:paraId="0EFD2215" w14:textId="77777777" w:rsidR="00FE5A14" w:rsidRPr="00487591" w:rsidRDefault="00FE5A14" w:rsidP="00757AF3">
            <w:pPr>
              <w:rPr>
                <w:rFonts w:cs="Arial"/>
                <w:sz w:val="20"/>
                <w:szCs w:val="20"/>
              </w:rPr>
            </w:pPr>
          </w:p>
        </w:tc>
      </w:tr>
      <w:tr w:rsidR="00FE5A14" w:rsidRPr="00487591" w14:paraId="6A566F15" w14:textId="77777777" w:rsidTr="00757AF3">
        <w:trPr>
          <w:trHeight w:val="227"/>
        </w:trPr>
        <w:tc>
          <w:tcPr>
            <w:tcW w:w="421" w:type="dxa"/>
          </w:tcPr>
          <w:p w14:paraId="4F697E67" w14:textId="77777777" w:rsidR="00FE5A14" w:rsidRPr="00487591" w:rsidRDefault="00FE5A14" w:rsidP="00757AF3">
            <w:pPr>
              <w:rPr>
                <w:rFonts w:cs="Arial"/>
                <w:sz w:val="20"/>
                <w:szCs w:val="20"/>
              </w:rPr>
            </w:pPr>
            <w:r w:rsidRPr="00487591">
              <w:rPr>
                <w:rFonts w:cs="Arial"/>
                <w:sz w:val="20"/>
                <w:szCs w:val="20"/>
              </w:rPr>
              <w:t>3.</w:t>
            </w:r>
          </w:p>
        </w:tc>
        <w:tc>
          <w:tcPr>
            <w:tcW w:w="4434" w:type="dxa"/>
          </w:tcPr>
          <w:p w14:paraId="1D230CF0" w14:textId="77777777" w:rsidR="00FE5A14" w:rsidRPr="00487591" w:rsidRDefault="00FE5A14" w:rsidP="00757AF3">
            <w:pPr>
              <w:rPr>
                <w:rFonts w:cs="Arial"/>
                <w:sz w:val="20"/>
                <w:szCs w:val="20"/>
              </w:rPr>
            </w:pPr>
          </w:p>
        </w:tc>
        <w:tc>
          <w:tcPr>
            <w:tcW w:w="5040" w:type="dxa"/>
          </w:tcPr>
          <w:p w14:paraId="64B40CA8" w14:textId="77777777" w:rsidR="00FE5A14" w:rsidRPr="00487591" w:rsidRDefault="00FE5A14" w:rsidP="00757AF3">
            <w:pPr>
              <w:rPr>
                <w:rFonts w:cs="Arial"/>
                <w:sz w:val="20"/>
                <w:szCs w:val="20"/>
              </w:rPr>
            </w:pPr>
          </w:p>
        </w:tc>
      </w:tr>
    </w:tbl>
    <w:p w14:paraId="10F0619B" w14:textId="77777777" w:rsidR="00FE5A14" w:rsidRPr="00487591" w:rsidRDefault="00FE5A14" w:rsidP="00FE5A14">
      <w:pPr>
        <w:rPr>
          <w:rFonts w:cs="Arial"/>
          <w:b/>
          <w:bCs/>
          <w:sz w:val="20"/>
          <w:szCs w:val="20"/>
        </w:rPr>
      </w:pPr>
    </w:p>
    <w:p w14:paraId="70DD3D24" w14:textId="77777777" w:rsidR="00FE5A14" w:rsidRPr="00487591" w:rsidRDefault="00FE5A14" w:rsidP="00FE5A14">
      <w:pPr>
        <w:rPr>
          <w:rFonts w:cs="Arial"/>
          <w:sz w:val="20"/>
          <w:szCs w:val="20"/>
        </w:rPr>
      </w:pPr>
      <w:r w:rsidRPr="00487591">
        <w:rPr>
          <w:rFonts w:cs="Arial"/>
          <w:b/>
          <w:bCs/>
          <w:sz w:val="20"/>
          <w:szCs w:val="20"/>
        </w:rPr>
        <w:t>Vyššie identifikované osoby spĺňajú podmienku osobného postavenia podľa § 32 ods. 1 písm. a) zákona o verejnom obstarávaní</w:t>
      </w:r>
      <w:r w:rsidRPr="00487591">
        <w:rPr>
          <w:rFonts w:cs="Arial"/>
          <w:sz w:val="20"/>
          <w:szCs w:val="20"/>
        </w:rPr>
        <w:t>.</w:t>
      </w:r>
    </w:p>
    <w:p w14:paraId="727F7301" w14:textId="77777777" w:rsidR="00FE5A14" w:rsidRPr="00487591" w:rsidRDefault="00FE5A14" w:rsidP="00FE5A14">
      <w:pPr>
        <w:rPr>
          <w:rFonts w:cs="Arial"/>
          <w:sz w:val="20"/>
          <w:szCs w:val="20"/>
        </w:rPr>
      </w:pPr>
    </w:p>
    <w:p w14:paraId="1E6BE0FB" w14:textId="77777777" w:rsidR="00FE5A14" w:rsidRDefault="00FE5A14" w:rsidP="00FE5A14">
      <w:pPr>
        <w:rPr>
          <w:rFonts w:cs="Arial"/>
          <w:sz w:val="20"/>
          <w:szCs w:val="20"/>
        </w:rPr>
      </w:pPr>
      <w:r w:rsidRPr="00487591">
        <w:rPr>
          <w:rFonts w:cs="Arial"/>
          <w:sz w:val="20"/>
          <w:szCs w:val="20"/>
        </w:rPr>
        <w:t>V..................................dňa................</w:t>
      </w:r>
    </w:p>
    <w:p w14:paraId="2BA2BB27" w14:textId="77777777" w:rsidR="00FE5A14" w:rsidRPr="00487591" w:rsidRDefault="00FE5A14" w:rsidP="00FE5A14">
      <w:pPr>
        <w:rPr>
          <w:rFonts w:cs="Arial"/>
          <w:sz w:val="20"/>
          <w:szCs w:val="20"/>
        </w:rPr>
      </w:pPr>
      <w:r w:rsidRPr="00487591">
        <w:rPr>
          <w:rFonts w:cs="Arial"/>
          <w:sz w:val="20"/>
          <w:szCs w:val="20"/>
        </w:rPr>
        <w:tab/>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____________</w:t>
      </w:r>
      <w:r w:rsidRPr="00487591">
        <w:rPr>
          <w:rFonts w:cs="Arial"/>
          <w:sz w:val="20"/>
          <w:szCs w:val="20"/>
        </w:rPr>
        <w:t>________________________</w:t>
      </w:r>
    </w:p>
    <w:p w14:paraId="1CF282F7" w14:textId="77777777" w:rsidR="00FE5A14" w:rsidRPr="00487591" w:rsidRDefault="00FE5A14" w:rsidP="00FE5A14">
      <w:pPr>
        <w:rPr>
          <w:rFonts w:cs="Arial"/>
          <w:sz w:val="20"/>
          <w:szCs w:val="20"/>
        </w:rPr>
      </w:pPr>
      <w:r w:rsidRPr="00487591">
        <w:rPr>
          <w:rFonts w:cs="Arial"/>
          <w:sz w:val="20"/>
          <w:szCs w:val="20"/>
        </w:rPr>
        <w:tab/>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      </w:t>
      </w:r>
      <w:r w:rsidRPr="00487591">
        <w:rPr>
          <w:rFonts w:cs="Arial"/>
          <w:sz w:val="20"/>
          <w:szCs w:val="20"/>
        </w:rPr>
        <w:t xml:space="preserve"> meno a priezvisko osoby oprávnenej </w:t>
      </w:r>
      <w:r w:rsidRPr="00487591">
        <w:rPr>
          <w:rFonts w:cs="Arial"/>
          <w:sz w:val="20"/>
          <w:szCs w:val="20"/>
        </w:rPr>
        <w:br/>
        <w:t xml:space="preserve">                           </w:t>
      </w:r>
      <w:r>
        <w:rPr>
          <w:rFonts w:cs="Arial"/>
          <w:sz w:val="20"/>
          <w:szCs w:val="20"/>
        </w:rPr>
        <w:tab/>
      </w:r>
      <w:r>
        <w:rPr>
          <w:rFonts w:cs="Arial"/>
          <w:sz w:val="20"/>
          <w:szCs w:val="20"/>
        </w:rPr>
        <w:tab/>
      </w:r>
      <w:r>
        <w:rPr>
          <w:rFonts w:cs="Arial"/>
          <w:sz w:val="20"/>
          <w:szCs w:val="20"/>
        </w:rPr>
        <w:tab/>
      </w:r>
      <w:r>
        <w:rPr>
          <w:rFonts w:cs="Arial"/>
          <w:sz w:val="20"/>
          <w:szCs w:val="20"/>
        </w:rPr>
        <w:tab/>
        <w:t xml:space="preserve">                        </w:t>
      </w:r>
      <w:r w:rsidRPr="00487591">
        <w:rPr>
          <w:rFonts w:cs="Arial"/>
          <w:sz w:val="20"/>
          <w:szCs w:val="20"/>
        </w:rPr>
        <w:t>na konanie v mene záujemcu</w:t>
      </w:r>
    </w:p>
    <w:p w14:paraId="0ECA4C91" w14:textId="7E421B13" w:rsidR="008E2E3F" w:rsidRPr="00FE5A14" w:rsidRDefault="00FE5A14" w:rsidP="00FE5A14">
      <w:pPr>
        <w:rPr>
          <w:rFonts w:cs="Arial"/>
          <w:sz w:val="20"/>
          <w:szCs w:val="20"/>
        </w:rPr>
      </w:pPr>
      <w:r w:rsidRPr="00487591">
        <w:rPr>
          <w:rFonts w:cs="Arial"/>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       </w:t>
      </w:r>
      <w:r w:rsidRPr="00487591">
        <w:rPr>
          <w:rFonts w:cs="Arial"/>
          <w:sz w:val="20"/>
          <w:szCs w:val="20"/>
        </w:rPr>
        <w:t>odtlačok pečiatky</w:t>
      </w:r>
    </w:p>
    <w:sectPr w:rsidR="008E2E3F" w:rsidRPr="00FE5A14" w:rsidSect="00F32026">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1CF19" w14:textId="77777777" w:rsidR="000263AF" w:rsidRDefault="000263AF">
      <w:r>
        <w:separator/>
      </w:r>
    </w:p>
  </w:endnote>
  <w:endnote w:type="continuationSeparator" w:id="0">
    <w:p w14:paraId="6E2530DF" w14:textId="77777777" w:rsidR="000263AF" w:rsidRDefault="000263AF">
      <w:r>
        <w:continuationSeparator/>
      </w:r>
    </w:p>
  </w:endnote>
  <w:endnote w:type="continuationNotice" w:id="1">
    <w:p w14:paraId="1CE430D6" w14:textId="77777777" w:rsidR="000263AF" w:rsidRDefault="00026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276227" w14:paraId="19EDD22A" w14:textId="77777777" w:rsidTr="00EC7A70">
              <w:tc>
                <w:tcPr>
                  <w:tcW w:w="4221" w:type="pct"/>
                </w:tcPr>
                <w:p w14:paraId="3C72484C" w14:textId="3F6D9AE4" w:rsidR="00276227" w:rsidRPr="008F4FC1" w:rsidRDefault="00276227" w:rsidP="00EC7A70">
                  <w:pPr>
                    <w:pStyle w:val="Pta"/>
                    <w:rPr>
                      <w:sz w:val="18"/>
                      <w:szCs w:val="18"/>
                    </w:rPr>
                  </w:pPr>
                </w:p>
              </w:tc>
              <w:tc>
                <w:tcPr>
                  <w:tcW w:w="779" w:type="pct"/>
                </w:tcPr>
                <w:p w14:paraId="074C6C92" w14:textId="720AAF70" w:rsidR="00276227" w:rsidRDefault="00276227"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E5A14">
                    <w:rPr>
                      <w:bCs/>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E5A14">
                    <w:rPr>
                      <w:bCs/>
                      <w:sz w:val="18"/>
                      <w:szCs w:val="18"/>
                    </w:rPr>
                    <w:t>1</w:t>
                  </w:r>
                  <w:r w:rsidRPr="007C3D49">
                    <w:rPr>
                      <w:bCs/>
                      <w:sz w:val="18"/>
                      <w:szCs w:val="18"/>
                    </w:rPr>
                    <w:fldChar w:fldCharType="end"/>
                  </w:r>
                </w:p>
              </w:tc>
            </w:tr>
          </w:tbl>
          <w:p w14:paraId="53A466C7" w14:textId="15281D90" w:rsidR="00276227" w:rsidRPr="008F4FC1" w:rsidRDefault="000263AF"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55231" w14:textId="77777777" w:rsidR="000263AF" w:rsidRDefault="000263AF">
      <w:r>
        <w:separator/>
      </w:r>
    </w:p>
  </w:footnote>
  <w:footnote w:type="continuationSeparator" w:id="0">
    <w:p w14:paraId="2B161A21" w14:textId="77777777" w:rsidR="000263AF" w:rsidRDefault="000263AF">
      <w:r>
        <w:continuationSeparator/>
      </w:r>
    </w:p>
  </w:footnote>
  <w:footnote w:type="continuationNotice" w:id="1">
    <w:p w14:paraId="1F57AAF1" w14:textId="77777777" w:rsidR="000263AF" w:rsidRDefault="000263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276227" w14:paraId="2A73CCD2" w14:textId="77777777" w:rsidTr="008F4FC1">
      <w:tc>
        <w:tcPr>
          <w:tcW w:w="1271" w:type="dxa"/>
        </w:tcPr>
        <w:p w14:paraId="2CBF25DA" w14:textId="77777777" w:rsidR="00276227" w:rsidRDefault="00276227"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AEDD867"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4167670" w14:textId="77777777" w:rsidR="002A2292" w:rsidRDefault="002A2292" w:rsidP="002A2292">
          <w:pPr>
            <w:pStyle w:val="Nadpis4"/>
            <w:tabs>
              <w:tab w:val="clear" w:pos="576"/>
            </w:tabs>
            <w:rPr>
              <w:color w:val="005941"/>
              <w:sz w:val="32"/>
              <w:szCs w:val="32"/>
            </w:rPr>
          </w:pPr>
          <w:r w:rsidRPr="006B7CE0">
            <w:rPr>
              <w:color w:val="005941"/>
              <w:sz w:val="32"/>
              <w:szCs w:val="32"/>
            </w:rPr>
            <w:t>LESY Slovenskej republiky, štátny podnik</w:t>
          </w:r>
        </w:p>
        <w:p w14:paraId="3CCA7344" w14:textId="523EFC88" w:rsidR="002A2292" w:rsidRPr="00893876" w:rsidRDefault="002A2292" w:rsidP="002A2292">
          <w:pPr>
            <w:pStyle w:val="Nadpis4"/>
            <w:tabs>
              <w:tab w:val="clear" w:pos="576"/>
            </w:tabs>
            <w:rPr>
              <w:color w:val="005941"/>
              <w:sz w:val="24"/>
            </w:rPr>
          </w:pPr>
          <w:r w:rsidRPr="00893876">
            <w:rPr>
              <w:color w:val="005941"/>
              <w:sz w:val="24"/>
            </w:rPr>
            <w:t xml:space="preserve">Odštepný závod </w:t>
          </w:r>
          <w:r w:rsidR="00F32026" w:rsidRPr="00893876">
            <w:rPr>
              <w:color w:val="005941"/>
              <w:sz w:val="24"/>
            </w:rPr>
            <w:t>Ulič</w:t>
          </w:r>
        </w:p>
        <w:p w14:paraId="6CE50EC0" w14:textId="40ADA613" w:rsidR="00276227" w:rsidRDefault="00F32026" w:rsidP="002A2292">
          <w:pPr>
            <w:pStyle w:val="Nadpis4"/>
            <w:tabs>
              <w:tab w:val="clear" w:pos="576"/>
            </w:tabs>
          </w:pPr>
          <w:r>
            <w:rPr>
              <w:color w:val="005941"/>
              <w:sz w:val="24"/>
            </w:rPr>
            <w:t>Ulič 96, 067 67 Ulič</w:t>
          </w:r>
        </w:p>
      </w:tc>
    </w:tr>
  </w:tbl>
  <w:p w14:paraId="37854B83" w14:textId="77777777" w:rsidR="00276227" w:rsidRPr="008F4FC1" w:rsidRDefault="00276227"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276227" w14:paraId="256A4A6F" w14:textId="77777777" w:rsidTr="006B1035">
      <w:tc>
        <w:tcPr>
          <w:tcW w:w="1271" w:type="dxa"/>
        </w:tcPr>
        <w:p w14:paraId="781452A3" w14:textId="77777777" w:rsidR="00276227" w:rsidRDefault="00276227"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4E58C0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D561E2E" w14:textId="77777777" w:rsidR="002A2292" w:rsidRDefault="002A2292" w:rsidP="002A2292">
          <w:pPr>
            <w:pStyle w:val="Nadpis4"/>
            <w:tabs>
              <w:tab w:val="clear" w:pos="576"/>
            </w:tabs>
            <w:rPr>
              <w:color w:val="005941"/>
              <w:sz w:val="32"/>
              <w:szCs w:val="32"/>
            </w:rPr>
          </w:pPr>
          <w:r w:rsidRPr="006B7CE0">
            <w:rPr>
              <w:color w:val="005941"/>
              <w:sz w:val="32"/>
              <w:szCs w:val="32"/>
            </w:rPr>
            <w:t>LESY Slovenskej republiky, štátny podnik</w:t>
          </w:r>
        </w:p>
        <w:p w14:paraId="3BD08681" w14:textId="60483416" w:rsidR="002A2292" w:rsidRPr="009B0C37" w:rsidRDefault="002A2292" w:rsidP="002A2292">
          <w:pPr>
            <w:pStyle w:val="Nadpis4"/>
            <w:tabs>
              <w:tab w:val="clear" w:pos="576"/>
            </w:tabs>
            <w:rPr>
              <w:color w:val="385623" w:themeColor="accent6" w:themeShade="80"/>
              <w:sz w:val="24"/>
            </w:rPr>
          </w:pPr>
          <w:r w:rsidRPr="00761597">
            <w:rPr>
              <w:color w:val="385623" w:themeColor="accent6" w:themeShade="80"/>
              <w:sz w:val="24"/>
            </w:rPr>
            <w:t>Odštepný závod lesnej techniky</w:t>
          </w:r>
        </w:p>
        <w:p w14:paraId="05D70869" w14:textId="49C4DAC1" w:rsidR="00276227" w:rsidRDefault="002A2292" w:rsidP="002A2292">
          <w:pPr>
            <w:pStyle w:val="Nadpis4"/>
            <w:tabs>
              <w:tab w:val="clear" w:pos="576"/>
            </w:tabs>
          </w:pPr>
          <w:r>
            <w:rPr>
              <w:color w:val="005941"/>
              <w:sz w:val="24"/>
            </w:rPr>
            <w:t>Mičinská cesta 33</w:t>
          </w:r>
          <w:r w:rsidRPr="007C3D49">
            <w:rPr>
              <w:color w:val="005941"/>
              <w:sz w:val="24"/>
            </w:rPr>
            <w:t>, 97</w:t>
          </w:r>
          <w:r>
            <w:rPr>
              <w:color w:val="005941"/>
              <w:sz w:val="24"/>
            </w:rPr>
            <w:t>4 01</w:t>
          </w:r>
          <w:r w:rsidRPr="007C3D49">
            <w:rPr>
              <w:color w:val="005941"/>
              <w:sz w:val="24"/>
            </w:rPr>
            <w:t xml:space="preserve"> Banská Bystrica</w:t>
          </w:r>
        </w:p>
      </w:tc>
    </w:tr>
  </w:tbl>
  <w:p w14:paraId="79B65731" w14:textId="77777777" w:rsidR="00276227" w:rsidRPr="006B1035" w:rsidRDefault="00276227"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154606"/>
    <w:multiLevelType w:val="multilevel"/>
    <w:tmpl w:val="36408FE4"/>
    <w:lvl w:ilvl="0">
      <w:start w:val="3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E24DA"/>
    <w:multiLevelType w:val="multilevel"/>
    <w:tmpl w:val="DAFCB43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242037"/>
    <w:multiLevelType w:val="hybridMultilevel"/>
    <w:tmpl w:val="DC58DC56"/>
    <w:lvl w:ilvl="0" w:tplc="041B000F">
      <w:start w:val="1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8D35CD"/>
    <w:multiLevelType w:val="hybridMultilevel"/>
    <w:tmpl w:val="5CAA74E6"/>
    <w:lvl w:ilvl="0" w:tplc="041B0001">
      <w:start w:val="1"/>
      <w:numFmt w:val="bullet"/>
      <w:lvlText w:val=""/>
      <w:lvlJc w:val="left"/>
      <w:pPr>
        <w:ind w:left="1778" w:hanging="360"/>
      </w:pPr>
      <w:rPr>
        <w:rFonts w:ascii="Symbol" w:hAnsi="Symbol"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0"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3E29A6"/>
    <w:multiLevelType w:val="multilevel"/>
    <w:tmpl w:val="9D80D042"/>
    <w:lvl w:ilvl="0">
      <w:start w:val="17"/>
      <w:numFmt w:val="decimal"/>
      <w:lvlText w:val="%1."/>
      <w:lvlJc w:val="left"/>
      <w:pPr>
        <w:ind w:left="720" w:hanging="360"/>
      </w:pPr>
      <w:rPr>
        <w:rFonts w:eastAsia="Times New Roman" w:cs="Times New Roman" w:hint="default"/>
      </w:rPr>
    </w:lvl>
    <w:lvl w:ilvl="1">
      <w:start w:val="2"/>
      <w:numFmt w:val="decimal"/>
      <w:isLgl/>
      <w:lvlText w:val="%1.%2"/>
      <w:lvlJc w:val="left"/>
      <w:pPr>
        <w:ind w:left="1510" w:hanging="375"/>
      </w:pPr>
      <w:rPr>
        <w:rFonts w:eastAsia="Times New Roman" w:cs="Times New Roman" w:hint="default"/>
      </w:rPr>
    </w:lvl>
    <w:lvl w:ilvl="2">
      <w:start w:val="1"/>
      <w:numFmt w:val="decimal"/>
      <w:isLgl/>
      <w:lvlText w:val="%1.%2.%3"/>
      <w:lvlJc w:val="left"/>
      <w:pPr>
        <w:ind w:left="1800" w:hanging="720"/>
      </w:pPr>
      <w:rPr>
        <w:rFonts w:eastAsia="Times New Roman" w:cs="Times New Roman" w:hint="default"/>
      </w:rPr>
    </w:lvl>
    <w:lvl w:ilvl="3">
      <w:start w:val="1"/>
      <w:numFmt w:val="decimal"/>
      <w:isLgl/>
      <w:lvlText w:val="%1.%2.%3.%4"/>
      <w:lvlJc w:val="left"/>
      <w:pPr>
        <w:ind w:left="2160" w:hanging="720"/>
      </w:pPr>
      <w:rPr>
        <w:rFonts w:eastAsia="Times New Roman" w:cs="Times New Roman" w:hint="default"/>
      </w:rPr>
    </w:lvl>
    <w:lvl w:ilvl="4">
      <w:start w:val="1"/>
      <w:numFmt w:val="decimal"/>
      <w:isLgl/>
      <w:lvlText w:val="%1.%2.%3.%4.%5"/>
      <w:lvlJc w:val="left"/>
      <w:pPr>
        <w:ind w:left="2880" w:hanging="1080"/>
      </w:pPr>
      <w:rPr>
        <w:rFonts w:eastAsia="Times New Roman" w:cs="Times New Roman" w:hint="default"/>
      </w:rPr>
    </w:lvl>
    <w:lvl w:ilvl="5">
      <w:start w:val="1"/>
      <w:numFmt w:val="decimal"/>
      <w:isLgl/>
      <w:lvlText w:val="%1.%2.%3.%4.%5.%6"/>
      <w:lvlJc w:val="left"/>
      <w:pPr>
        <w:ind w:left="3240" w:hanging="1080"/>
      </w:pPr>
      <w:rPr>
        <w:rFonts w:eastAsia="Times New Roman" w:cs="Times New Roman" w:hint="default"/>
      </w:rPr>
    </w:lvl>
    <w:lvl w:ilvl="6">
      <w:start w:val="1"/>
      <w:numFmt w:val="decimal"/>
      <w:isLgl/>
      <w:lvlText w:val="%1.%2.%3.%4.%5.%6.%7"/>
      <w:lvlJc w:val="left"/>
      <w:pPr>
        <w:ind w:left="3960" w:hanging="1440"/>
      </w:pPr>
      <w:rPr>
        <w:rFonts w:eastAsia="Times New Roman" w:cs="Times New Roman" w:hint="default"/>
      </w:rPr>
    </w:lvl>
    <w:lvl w:ilvl="7">
      <w:start w:val="1"/>
      <w:numFmt w:val="decimal"/>
      <w:isLgl/>
      <w:lvlText w:val="%1.%2.%3.%4.%5.%6.%7.%8"/>
      <w:lvlJc w:val="left"/>
      <w:pPr>
        <w:ind w:left="4320" w:hanging="1440"/>
      </w:pPr>
      <w:rPr>
        <w:rFonts w:eastAsia="Times New Roman" w:cs="Times New Roman" w:hint="default"/>
      </w:rPr>
    </w:lvl>
    <w:lvl w:ilvl="8">
      <w:start w:val="1"/>
      <w:numFmt w:val="decimal"/>
      <w:isLgl/>
      <w:lvlText w:val="%1.%2.%3.%4.%5.%6.%7.%8.%9"/>
      <w:lvlJc w:val="left"/>
      <w:pPr>
        <w:ind w:left="5040" w:hanging="1800"/>
      </w:pPr>
      <w:rPr>
        <w:rFonts w:eastAsia="Times New Roman" w:cs="Times New Roman" w:hint="default"/>
      </w:rPr>
    </w:lvl>
  </w:abstractNum>
  <w:abstractNum w:abstractNumId="12" w15:restartNumberingAfterBreak="0">
    <w:nsid w:val="0C55458C"/>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3B64E2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1B47C162"/>
    <w:multiLevelType w:val="hybridMultilevel"/>
    <w:tmpl w:val="FD92A7F4"/>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C954930"/>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1D5E56EA"/>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D73057A"/>
    <w:multiLevelType w:val="multilevel"/>
    <w:tmpl w:val="991EA0D2"/>
    <w:lvl w:ilvl="0">
      <w:start w:val="17"/>
      <w:numFmt w:val="decimal"/>
      <w:lvlText w:val="%1"/>
      <w:lvlJc w:val="left"/>
      <w:pPr>
        <w:ind w:left="375" w:hanging="375"/>
      </w:pPr>
      <w:rPr>
        <w:rFonts w:hint="default"/>
      </w:rPr>
    </w:lvl>
    <w:lvl w:ilvl="1">
      <w:start w:val="5"/>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2" w15:restartNumberingAfterBreak="0">
    <w:nsid w:val="1EF24F36"/>
    <w:multiLevelType w:val="hybridMultilevel"/>
    <w:tmpl w:val="858831E2"/>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9DB7062"/>
    <w:multiLevelType w:val="hybridMultilevel"/>
    <w:tmpl w:val="F43ADBB6"/>
    <w:lvl w:ilvl="0" w:tplc="8110C53A">
      <w:start w:val="2"/>
      <w:numFmt w:val="bullet"/>
      <w:lvlText w:val="-"/>
      <w:lvlJc w:val="left"/>
      <w:pPr>
        <w:ind w:left="786" w:hanging="360"/>
      </w:pPr>
      <w:rPr>
        <w:rFonts w:ascii="Arial" w:eastAsia="Times New Roman" w:hAnsi="Arial" w:cs="Arial" w:hint="default"/>
        <w:color w:val="00000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BBF6703"/>
    <w:multiLevelType w:val="hybridMultilevel"/>
    <w:tmpl w:val="7FB81406"/>
    <w:lvl w:ilvl="0" w:tplc="3FCA7742">
      <w:start w:val="1"/>
      <w:numFmt w:val="lowerLetter"/>
      <w:lvlText w:val="%1)"/>
      <w:lvlJc w:val="left"/>
      <w:pPr>
        <w:ind w:left="735" w:hanging="360"/>
      </w:pPr>
      <w:rPr>
        <w:rFonts w:hint="default"/>
      </w:rPr>
    </w:lvl>
    <w:lvl w:ilvl="1" w:tplc="041B0019">
      <w:start w:val="1"/>
      <w:numFmt w:val="lowerLetter"/>
      <w:lvlText w:val="%2."/>
      <w:lvlJc w:val="left"/>
      <w:pPr>
        <w:ind w:left="1455" w:hanging="360"/>
      </w:pPr>
    </w:lvl>
    <w:lvl w:ilvl="2" w:tplc="041B001B" w:tentative="1">
      <w:start w:val="1"/>
      <w:numFmt w:val="lowerRoman"/>
      <w:lvlText w:val="%3."/>
      <w:lvlJc w:val="right"/>
      <w:pPr>
        <w:ind w:left="2175" w:hanging="180"/>
      </w:pPr>
    </w:lvl>
    <w:lvl w:ilvl="3" w:tplc="041B000F" w:tentative="1">
      <w:start w:val="1"/>
      <w:numFmt w:val="decimal"/>
      <w:lvlText w:val="%4."/>
      <w:lvlJc w:val="left"/>
      <w:pPr>
        <w:ind w:left="2895" w:hanging="360"/>
      </w:pPr>
    </w:lvl>
    <w:lvl w:ilvl="4" w:tplc="041B0019" w:tentative="1">
      <w:start w:val="1"/>
      <w:numFmt w:val="lowerLetter"/>
      <w:lvlText w:val="%5."/>
      <w:lvlJc w:val="left"/>
      <w:pPr>
        <w:ind w:left="3615" w:hanging="360"/>
      </w:pPr>
    </w:lvl>
    <w:lvl w:ilvl="5" w:tplc="041B001B" w:tentative="1">
      <w:start w:val="1"/>
      <w:numFmt w:val="lowerRoman"/>
      <w:lvlText w:val="%6."/>
      <w:lvlJc w:val="right"/>
      <w:pPr>
        <w:ind w:left="4335" w:hanging="180"/>
      </w:pPr>
    </w:lvl>
    <w:lvl w:ilvl="6" w:tplc="041B000F" w:tentative="1">
      <w:start w:val="1"/>
      <w:numFmt w:val="decimal"/>
      <w:lvlText w:val="%7."/>
      <w:lvlJc w:val="left"/>
      <w:pPr>
        <w:ind w:left="5055" w:hanging="360"/>
      </w:pPr>
    </w:lvl>
    <w:lvl w:ilvl="7" w:tplc="041B0019" w:tentative="1">
      <w:start w:val="1"/>
      <w:numFmt w:val="lowerLetter"/>
      <w:lvlText w:val="%8."/>
      <w:lvlJc w:val="left"/>
      <w:pPr>
        <w:ind w:left="5775" w:hanging="360"/>
      </w:pPr>
    </w:lvl>
    <w:lvl w:ilvl="8" w:tplc="041B001B" w:tentative="1">
      <w:start w:val="1"/>
      <w:numFmt w:val="lowerRoman"/>
      <w:lvlText w:val="%9."/>
      <w:lvlJc w:val="right"/>
      <w:pPr>
        <w:ind w:left="6495" w:hanging="180"/>
      </w:pPr>
    </w:lvl>
  </w:abstractNum>
  <w:abstractNum w:abstractNumId="31" w15:restartNumberingAfterBreak="0">
    <w:nsid w:val="2CEC24F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2651435"/>
    <w:multiLevelType w:val="multilevel"/>
    <w:tmpl w:val="B1825C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7FD2F2E"/>
    <w:multiLevelType w:val="multilevel"/>
    <w:tmpl w:val="200A5FA0"/>
    <w:lvl w:ilvl="0">
      <w:start w:val="19"/>
      <w:numFmt w:val="decimal"/>
      <w:pStyle w:val="Nadpis3"/>
      <w:lvlText w:val="%1."/>
      <w:lvlJc w:val="left"/>
      <w:pPr>
        <w:ind w:left="720" w:hanging="360"/>
      </w:pPr>
      <w:rPr>
        <w:rFonts w:hint="default"/>
      </w:rPr>
    </w:lvl>
    <w:lvl w:ilvl="1">
      <w:start w:val="4"/>
      <w:numFmt w:val="decimal"/>
      <w:isLgl/>
      <w:lvlText w:val="%1.%2"/>
      <w:lvlJc w:val="left"/>
      <w:pPr>
        <w:ind w:left="1226"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8694358"/>
    <w:multiLevelType w:val="multilevel"/>
    <w:tmpl w:val="925699AE"/>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7"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15:restartNumberingAfterBreak="0">
    <w:nsid w:val="3FF9060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30E3539"/>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44832255"/>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B997762"/>
    <w:multiLevelType w:val="multilevel"/>
    <w:tmpl w:val="99F82B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BA2443D"/>
    <w:multiLevelType w:val="hybridMultilevel"/>
    <w:tmpl w:val="26643882"/>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29725C5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0464A4C"/>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1"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3" w15:restartNumberingAfterBreak="0">
    <w:nsid w:val="52485E63"/>
    <w:multiLevelType w:val="multilevel"/>
    <w:tmpl w:val="92321780"/>
    <w:lvl w:ilvl="0">
      <w:start w:val="20"/>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4"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42F5CE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586F534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0" w15:restartNumberingAfterBreak="0">
    <w:nsid w:val="5E29089E"/>
    <w:multiLevelType w:val="hybridMultilevel"/>
    <w:tmpl w:val="3FC82DC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62"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CD919D1"/>
    <w:multiLevelType w:val="multilevel"/>
    <w:tmpl w:val="34D88A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E9D3AEF"/>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8" w15:restartNumberingAfterBreak="0">
    <w:nsid w:val="70455598"/>
    <w:multiLevelType w:val="multilevel"/>
    <w:tmpl w:val="BED0CBDE"/>
    <w:lvl w:ilvl="0">
      <w:start w:val="3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D057F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1"/>
  </w:num>
  <w:num w:numId="2">
    <w:abstractNumId w:val="58"/>
  </w:num>
  <w:num w:numId="3">
    <w:abstractNumId w:val="39"/>
  </w:num>
  <w:num w:numId="4">
    <w:abstractNumId w:val="36"/>
  </w:num>
  <w:num w:numId="5">
    <w:abstractNumId w:val="24"/>
  </w:num>
  <w:num w:numId="6">
    <w:abstractNumId w:val="18"/>
  </w:num>
  <w:num w:numId="7">
    <w:abstractNumId w:val="6"/>
  </w:num>
  <w:num w:numId="8">
    <w:abstractNumId w:val="15"/>
  </w:num>
  <w:num w:numId="9">
    <w:abstractNumId w:val="62"/>
  </w:num>
  <w:num w:numId="10">
    <w:abstractNumId w:val="41"/>
  </w:num>
  <w:num w:numId="11">
    <w:abstractNumId w:val="42"/>
  </w:num>
  <w:num w:numId="12">
    <w:abstractNumId w:val="16"/>
  </w:num>
  <w:num w:numId="13">
    <w:abstractNumId w:val="56"/>
  </w:num>
  <w:num w:numId="14">
    <w:abstractNumId w:val="49"/>
  </w:num>
  <w:num w:numId="15">
    <w:abstractNumId w:val="52"/>
  </w:num>
  <w:num w:numId="16">
    <w:abstractNumId w:val="46"/>
  </w:num>
  <w:num w:numId="17">
    <w:abstractNumId w:val="51"/>
  </w:num>
  <w:num w:numId="18">
    <w:abstractNumId w:val="64"/>
  </w:num>
  <w:num w:numId="19">
    <w:abstractNumId w:val="26"/>
  </w:num>
  <w:num w:numId="20">
    <w:abstractNumId w:val="54"/>
  </w:num>
  <w:num w:numId="21">
    <w:abstractNumId w:val="13"/>
  </w:num>
  <w:num w:numId="22">
    <w:abstractNumId w:val="57"/>
  </w:num>
  <w:num w:numId="23">
    <w:abstractNumId w:val="66"/>
  </w:num>
  <w:num w:numId="24">
    <w:abstractNumId w:val="7"/>
  </w:num>
  <w:num w:numId="25">
    <w:abstractNumId w:val="69"/>
  </w:num>
  <w:num w:numId="26">
    <w:abstractNumId w:val="10"/>
  </w:num>
  <w:num w:numId="27">
    <w:abstractNumId w:val="8"/>
  </w:num>
  <w:num w:numId="28">
    <w:abstractNumId w:val="59"/>
  </w:num>
  <w:num w:numId="29">
    <w:abstractNumId w:val="20"/>
  </w:num>
  <w:num w:numId="30">
    <w:abstractNumId w:val="73"/>
  </w:num>
  <w:num w:numId="31">
    <w:abstractNumId w:val="70"/>
  </w:num>
  <w:num w:numId="32">
    <w:abstractNumId w:val="27"/>
  </w:num>
  <w:num w:numId="33">
    <w:abstractNumId w:val="48"/>
  </w:num>
  <w:num w:numId="34">
    <w:abstractNumId w:val="38"/>
  </w:num>
  <w:num w:numId="35">
    <w:abstractNumId w:val="23"/>
  </w:num>
  <w:num w:numId="36">
    <w:abstractNumId w:val="43"/>
  </w:num>
  <w:num w:numId="37">
    <w:abstractNumId w:val="63"/>
  </w:num>
  <w:num w:numId="38">
    <w:abstractNumId w:val="22"/>
  </w:num>
  <w:num w:numId="39">
    <w:abstractNumId w:val="37"/>
  </w:num>
  <w:num w:numId="40">
    <w:abstractNumId w:val="31"/>
  </w:num>
  <w:num w:numId="41">
    <w:abstractNumId w:val="29"/>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67"/>
  </w:num>
  <w:num w:numId="50">
    <w:abstractNumId w:val="72"/>
  </w:num>
  <w:num w:numId="51">
    <w:abstractNumId w:val="60"/>
  </w:num>
  <w:num w:numId="52">
    <w:abstractNumId w:val="32"/>
  </w:num>
  <w:num w:numId="53">
    <w:abstractNumId w:val="71"/>
  </w:num>
  <w:num w:numId="54">
    <w:abstractNumId w:val="3"/>
  </w:num>
  <w:num w:numId="55">
    <w:abstractNumId w:val="28"/>
  </w:num>
  <w:num w:numId="56">
    <w:abstractNumId w:val="4"/>
  </w:num>
  <w:num w:numId="57">
    <w:abstractNumId w:val="30"/>
  </w:num>
  <w:num w:numId="58">
    <w:abstractNumId w:val="45"/>
    <w:lvlOverride w:ilvl="1">
      <w:lvl w:ilvl="1">
        <w:start w:val="1"/>
        <w:numFmt w:val="decimal"/>
        <w:isLgl/>
        <w:lvlText w:val="%1.%2."/>
        <w:lvlJc w:val="left"/>
        <w:pPr>
          <w:tabs>
            <w:tab w:val="num" w:pos="780"/>
          </w:tabs>
          <w:ind w:left="780" w:hanging="420"/>
        </w:pPr>
      </w:lvl>
    </w:lvlOverride>
  </w:num>
  <w:num w:numId="59">
    <w:abstractNumId w:val="2"/>
  </w:num>
  <w:num w:numId="60">
    <w:abstractNumId w:val="68"/>
  </w:num>
  <w:num w:numId="61">
    <w:abstractNumId w:val="35"/>
  </w:num>
  <w:num w:numId="62">
    <w:abstractNumId w:val="33"/>
  </w:num>
  <w:num w:numId="63">
    <w:abstractNumId w:val="47"/>
  </w:num>
  <w:num w:numId="64">
    <w:abstractNumId w:val="9"/>
  </w:num>
  <w:num w:numId="65">
    <w:abstractNumId w:val="17"/>
    <w:lvlOverride w:ilvl="0">
      <w:startOverride w:val="1"/>
    </w:lvlOverride>
    <w:lvlOverride w:ilvl="1"/>
    <w:lvlOverride w:ilvl="2"/>
    <w:lvlOverride w:ilvl="3"/>
    <w:lvlOverride w:ilvl="4"/>
    <w:lvlOverride w:ilvl="5"/>
    <w:lvlOverride w:ilvl="6"/>
    <w:lvlOverride w:ilvl="7"/>
    <w:lvlOverride w:ilvl="8"/>
  </w:num>
  <w:num w:numId="66">
    <w:abstractNumId w:val="65"/>
  </w:num>
  <w:num w:numId="67">
    <w:abstractNumId w:val="11"/>
  </w:num>
  <w:num w:numId="68">
    <w:abstractNumId w:val="21"/>
  </w:num>
  <w:num w:numId="69">
    <w:abstractNumId w:val="14"/>
  </w:num>
  <w:num w:numId="70">
    <w:abstractNumId w:val="34"/>
  </w:num>
  <w:num w:numId="71">
    <w:abstractNumId w:val="5"/>
  </w:num>
  <w:num w:numId="72">
    <w:abstractNumId w:val="5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2A0"/>
    <w:rsid w:val="000025FC"/>
    <w:rsid w:val="00003302"/>
    <w:rsid w:val="00006522"/>
    <w:rsid w:val="0000679F"/>
    <w:rsid w:val="00006B79"/>
    <w:rsid w:val="000103B5"/>
    <w:rsid w:val="000164B8"/>
    <w:rsid w:val="000221E5"/>
    <w:rsid w:val="0002228C"/>
    <w:rsid w:val="000241CC"/>
    <w:rsid w:val="00024862"/>
    <w:rsid w:val="000263AF"/>
    <w:rsid w:val="0003160F"/>
    <w:rsid w:val="00033494"/>
    <w:rsid w:val="000342DC"/>
    <w:rsid w:val="00034ABA"/>
    <w:rsid w:val="00037076"/>
    <w:rsid w:val="00040C72"/>
    <w:rsid w:val="000417A7"/>
    <w:rsid w:val="00043550"/>
    <w:rsid w:val="000440A8"/>
    <w:rsid w:val="00044A84"/>
    <w:rsid w:val="00044D72"/>
    <w:rsid w:val="000470B4"/>
    <w:rsid w:val="00050B08"/>
    <w:rsid w:val="00053581"/>
    <w:rsid w:val="00066542"/>
    <w:rsid w:val="0006700A"/>
    <w:rsid w:val="00071734"/>
    <w:rsid w:val="000811C1"/>
    <w:rsid w:val="000840CB"/>
    <w:rsid w:val="00084C0A"/>
    <w:rsid w:val="00084D11"/>
    <w:rsid w:val="0008546A"/>
    <w:rsid w:val="00090565"/>
    <w:rsid w:val="0009065F"/>
    <w:rsid w:val="0009152B"/>
    <w:rsid w:val="00093E9B"/>
    <w:rsid w:val="00095640"/>
    <w:rsid w:val="00095C38"/>
    <w:rsid w:val="00096AAE"/>
    <w:rsid w:val="000A0574"/>
    <w:rsid w:val="000A0771"/>
    <w:rsid w:val="000A0F5D"/>
    <w:rsid w:val="000A38A1"/>
    <w:rsid w:val="000A5F87"/>
    <w:rsid w:val="000A65F2"/>
    <w:rsid w:val="000B070C"/>
    <w:rsid w:val="000B3BFE"/>
    <w:rsid w:val="000B6500"/>
    <w:rsid w:val="000C0C4F"/>
    <w:rsid w:val="000C3E56"/>
    <w:rsid w:val="000C4CEC"/>
    <w:rsid w:val="000C5CEA"/>
    <w:rsid w:val="000C6FA8"/>
    <w:rsid w:val="000C7D4D"/>
    <w:rsid w:val="000D02A5"/>
    <w:rsid w:val="000D20FC"/>
    <w:rsid w:val="000E0DA7"/>
    <w:rsid w:val="000E1B03"/>
    <w:rsid w:val="000E3836"/>
    <w:rsid w:val="000E56F4"/>
    <w:rsid w:val="000E593B"/>
    <w:rsid w:val="000E5DF7"/>
    <w:rsid w:val="000E72B0"/>
    <w:rsid w:val="000F562C"/>
    <w:rsid w:val="000F7B3E"/>
    <w:rsid w:val="00100C95"/>
    <w:rsid w:val="0010147D"/>
    <w:rsid w:val="00105303"/>
    <w:rsid w:val="001135BC"/>
    <w:rsid w:val="00115B29"/>
    <w:rsid w:val="001231E4"/>
    <w:rsid w:val="00130472"/>
    <w:rsid w:val="001374AD"/>
    <w:rsid w:val="00142842"/>
    <w:rsid w:val="00142F85"/>
    <w:rsid w:val="00143097"/>
    <w:rsid w:val="001436F2"/>
    <w:rsid w:val="00143B38"/>
    <w:rsid w:val="00143EAB"/>
    <w:rsid w:val="00144A0A"/>
    <w:rsid w:val="00144ABE"/>
    <w:rsid w:val="00145F28"/>
    <w:rsid w:val="00150353"/>
    <w:rsid w:val="0015550E"/>
    <w:rsid w:val="001643B7"/>
    <w:rsid w:val="0016524D"/>
    <w:rsid w:val="00167940"/>
    <w:rsid w:val="00171E37"/>
    <w:rsid w:val="001749F5"/>
    <w:rsid w:val="00174E6C"/>
    <w:rsid w:val="00185305"/>
    <w:rsid w:val="0018624E"/>
    <w:rsid w:val="00186D46"/>
    <w:rsid w:val="0018725F"/>
    <w:rsid w:val="00192F10"/>
    <w:rsid w:val="001A17BA"/>
    <w:rsid w:val="001A3ACB"/>
    <w:rsid w:val="001A7D30"/>
    <w:rsid w:val="001B00D8"/>
    <w:rsid w:val="001B0CEE"/>
    <w:rsid w:val="001B577B"/>
    <w:rsid w:val="001B5788"/>
    <w:rsid w:val="001B5989"/>
    <w:rsid w:val="001B78E6"/>
    <w:rsid w:val="001C02E6"/>
    <w:rsid w:val="001C26F1"/>
    <w:rsid w:val="001C4117"/>
    <w:rsid w:val="001C6A90"/>
    <w:rsid w:val="001C7D04"/>
    <w:rsid w:val="001D3070"/>
    <w:rsid w:val="001E1CDC"/>
    <w:rsid w:val="001E2617"/>
    <w:rsid w:val="001E3506"/>
    <w:rsid w:val="001E4B5F"/>
    <w:rsid w:val="001E6903"/>
    <w:rsid w:val="001E7FBB"/>
    <w:rsid w:val="001F05D4"/>
    <w:rsid w:val="001F1E76"/>
    <w:rsid w:val="001F3303"/>
    <w:rsid w:val="001F3BB0"/>
    <w:rsid w:val="001F3C63"/>
    <w:rsid w:val="001F4D4D"/>
    <w:rsid w:val="001F6138"/>
    <w:rsid w:val="00201946"/>
    <w:rsid w:val="00202193"/>
    <w:rsid w:val="00202991"/>
    <w:rsid w:val="0020599B"/>
    <w:rsid w:val="00206019"/>
    <w:rsid w:val="00206625"/>
    <w:rsid w:val="00206C02"/>
    <w:rsid w:val="00210F17"/>
    <w:rsid w:val="00210F87"/>
    <w:rsid w:val="00212332"/>
    <w:rsid w:val="00214405"/>
    <w:rsid w:val="002223EE"/>
    <w:rsid w:val="002237CA"/>
    <w:rsid w:val="00234DFF"/>
    <w:rsid w:val="00235C1E"/>
    <w:rsid w:val="0024019C"/>
    <w:rsid w:val="002407B5"/>
    <w:rsid w:val="00244BEE"/>
    <w:rsid w:val="00256A8B"/>
    <w:rsid w:val="0026253C"/>
    <w:rsid w:val="002639F0"/>
    <w:rsid w:val="002652A3"/>
    <w:rsid w:val="002664E0"/>
    <w:rsid w:val="00272EEC"/>
    <w:rsid w:val="0027343A"/>
    <w:rsid w:val="00274B96"/>
    <w:rsid w:val="00275480"/>
    <w:rsid w:val="00275A35"/>
    <w:rsid w:val="00276227"/>
    <w:rsid w:val="0027749B"/>
    <w:rsid w:val="00277D28"/>
    <w:rsid w:val="00280F65"/>
    <w:rsid w:val="0028304C"/>
    <w:rsid w:val="002840BC"/>
    <w:rsid w:val="0029320E"/>
    <w:rsid w:val="00294797"/>
    <w:rsid w:val="00294D7E"/>
    <w:rsid w:val="0029603E"/>
    <w:rsid w:val="00296534"/>
    <w:rsid w:val="002A2292"/>
    <w:rsid w:val="002A242E"/>
    <w:rsid w:val="002A4733"/>
    <w:rsid w:val="002A7737"/>
    <w:rsid w:val="002A7F64"/>
    <w:rsid w:val="002B06CB"/>
    <w:rsid w:val="002B5C10"/>
    <w:rsid w:val="002C0698"/>
    <w:rsid w:val="002C0FD0"/>
    <w:rsid w:val="002C146D"/>
    <w:rsid w:val="002C2C53"/>
    <w:rsid w:val="002C3B53"/>
    <w:rsid w:val="002C4B97"/>
    <w:rsid w:val="002C61EE"/>
    <w:rsid w:val="002C6D2D"/>
    <w:rsid w:val="002C78E5"/>
    <w:rsid w:val="002C797D"/>
    <w:rsid w:val="002D179E"/>
    <w:rsid w:val="002D3DFC"/>
    <w:rsid w:val="002E5387"/>
    <w:rsid w:val="002E53AA"/>
    <w:rsid w:val="002F5047"/>
    <w:rsid w:val="002F5E90"/>
    <w:rsid w:val="00300E10"/>
    <w:rsid w:val="003015F4"/>
    <w:rsid w:val="00301A9A"/>
    <w:rsid w:val="003020F4"/>
    <w:rsid w:val="00303482"/>
    <w:rsid w:val="00304874"/>
    <w:rsid w:val="00306481"/>
    <w:rsid w:val="00307AFB"/>
    <w:rsid w:val="00310808"/>
    <w:rsid w:val="00314D0E"/>
    <w:rsid w:val="003154DF"/>
    <w:rsid w:val="0031688F"/>
    <w:rsid w:val="00316F76"/>
    <w:rsid w:val="00321CE1"/>
    <w:rsid w:val="00321D27"/>
    <w:rsid w:val="00321D5A"/>
    <w:rsid w:val="00322ACE"/>
    <w:rsid w:val="00322BC1"/>
    <w:rsid w:val="003231DA"/>
    <w:rsid w:val="003236CC"/>
    <w:rsid w:val="00324709"/>
    <w:rsid w:val="003311F0"/>
    <w:rsid w:val="00331C1B"/>
    <w:rsid w:val="00332355"/>
    <w:rsid w:val="00336329"/>
    <w:rsid w:val="0033731A"/>
    <w:rsid w:val="003417A9"/>
    <w:rsid w:val="00346B5A"/>
    <w:rsid w:val="003472CE"/>
    <w:rsid w:val="003568A3"/>
    <w:rsid w:val="00360129"/>
    <w:rsid w:val="00362085"/>
    <w:rsid w:val="003653D7"/>
    <w:rsid w:val="003711A4"/>
    <w:rsid w:val="0038383A"/>
    <w:rsid w:val="00386BBA"/>
    <w:rsid w:val="00392333"/>
    <w:rsid w:val="0039627C"/>
    <w:rsid w:val="00396FF6"/>
    <w:rsid w:val="003A3BBA"/>
    <w:rsid w:val="003A3C4D"/>
    <w:rsid w:val="003B1CB6"/>
    <w:rsid w:val="003D53ED"/>
    <w:rsid w:val="003D7115"/>
    <w:rsid w:val="003E0B3D"/>
    <w:rsid w:val="003F2CC2"/>
    <w:rsid w:val="003F5C2A"/>
    <w:rsid w:val="003F6EB9"/>
    <w:rsid w:val="003F6F0E"/>
    <w:rsid w:val="003F7E51"/>
    <w:rsid w:val="004058CE"/>
    <w:rsid w:val="00405E0C"/>
    <w:rsid w:val="00417D2C"/>
    <w:rsid w:val="0042033C"/>
    <w:rsid w:val="00420F39"/>
    <w:rsid w:val="00422DF5"/>
    <w:rsid w:val="0042641E"/>
    <w:rsid w:val="00432F4C"/>
    <w:rsid w:val="00434206"/>
    <w:rsid w:val="004343D0"/>
    <w:rsid w:val="004365A0"/>
    <w:rsid w:val="00437220"/>
    <w:rsid w:val="00437656"/>
    <w:rsid w:val="0044033A"/>
    <w:rsid w:val="004419AC"/>
    <w:rsid w:val="004429A1"/>
    <w:rsid w:val="0045465A"/>
    <w:rsid w:val="0045749F"/>
    <w:rsid w:val="00460944"/>
    <w:rsid w:val="00464C63"/>
    <w:rsid w:val="00464EE1"/>
    <w:rsid w:val="00465485"/>
    <w:rsid w:val="004662E2"/>
    <w:rsid w:val="00470F89"/>
    <w:rsid w:val="004727A5"/>
    <w:rsid w:val="004829AE"/>
    <w:rsid w:val="00484181"/>
    <w:rsid w:val="004844B8"/>
    <w:rsid w:val="00484DDA"/>
    <w:rsid w:val="00486DF5"/>
    <w:rsid w:val="00492DF0"/>
    <w:rsid w:val="004964B6"/>
    <w:rsid w:val="00496636"/>
    <w:rsid w:val="00496725"/>
    <w:rsid w:val="004A085A"/>
    <w:rsid w:val="004A1229"/>
    <w:rsid w:val="004A1469"/>
    <w:rsid w:val="004B0B1F"/>
    <w:rsid w:val="004B6EA7"/>
    <w:rsid w:val="004C2F8D"/>
    <w:rsid w:val="004C6213"/>
    <w:rsid w:val="004D0FBB"/>
    <w:rsid w:val="004D13E1"/>
    <w:rsid w:val="004D222B"/>
    <w:rsid w:val="004D239D"/>
    <w:rsid w:val="004D287E"/>
    <w:rsid w:val="004D477A"/>
    <w:rsid w:val="004E2379"/>
    <w:rsid w:val="004E4725"/>
    <w:rsid w:val="004E683C"/>
    <w:rsid w:val="004F0776"/>
    <w:rsid w:val="004F105D"/>
    <w:rsid w:val="004F2F8B"/>
    <w:rsid w:val="004F4210"/>
    <w:rsid w:val="004F62AF"/>
    <w:rsid w:val="004F727A"/>
    <w:rsid w:val="00505061"/>
    <w:rsid w:val="00506329"/>
    <w:rsid w:val="00507C46"/>
    <w:rsid w:val="00510C2C"/>
    <w:rsid w:val="00511670"/>
    <w:rsid w:val="00511E8E"/>
    <w:rsid w:val="00513FE9"/>
    <w:rsid w:val="0051547D"/>
    <w:rsid w:val="0051617A"/>
    <w:rsid w:val="00521EE7"/>
    <w:rsid w:val="005235DA"/>
    <w:rsid w:val="00525D27"/>
    <w:rsid w:val="00530B0C"/>
    <w:rsid w:val="00531A7C"/>
    <w:rsid w:val="00536397"/>
    <w:rsid w:val="00540924"/>
    <w:rsid w:val="00541F85"/>
    <w:rsid w:val="00543C7A"/>
    <w:rsid w:val="00547700"/>
    <w:rsid w:val="00551D06"/>
    <w:rsid w:val="005532E5"/>
    <w:rsid w:val="00553388"/>
    <w:rsid w:val="0055435C"/>
    <w:rsid w:val="00557137"/>
    <w:rsid w:val="005610E3"/>
    <w:rsid w:val="0056396E"/>
    <w:rsid w:val="00564182"/>
    <w:rsid w:val="0056619C"/>
    <w:rsid w:val="00571227"/>
    <w:rsid w:val="00571590"/>
    <w:rsid w:val="00571EBF"/>
    <w:rsid w:val="0057317A"/>
    <w:rsid w:val="005758A5"/>
    <w:rsid w:val="005808F8"/>
    <w:rsid w:val="00580FCC"/>
    <w:rsid w:val="00587F0C"/>
    <w:rsid w:val="0059022E"/>
    <w:rsid w:val="00591856"/>
    <w:rsid w:val="00592829"/>
    <w:rsid w:val="00597750"/>
    <w:rsid w:val="005A0FEC"/>
    <w:rsid w:val="005A4E35"/>
    <w:rsid w:val="005A5700"/>
    <w:rsid w:val="005B1E09"/>
    <w:rsid w:val="005B1FD9"/>
    <w:rsid w:val="005B2851"/>
    <w:rsid w:val="005B6333"/>
    <w:rsid w:val="005B6CED"/>
    <w:rsid w:val="005B747B"/>
    <w:rsid w:val="005C0B49"/>
    <w:rsid w:val="005C21A4"/>
    <w:rsid w:val="005C26BF"/>
    <w:rsid w:val="005C34CC"/>
    <w:rsid w:val="005C58AB"/>
    <w:rsid w:val="005D0D0C"/>
    <w:rsid w:val="005D4131"/>
    <w:rsid w:val="005D4BED"/>
    <w:rsid w:val="005E0E65"/>
    <w:rsid w:val="005E25C0"/>
    <w:rsid w:val="005E39CE"/>
    <w:rsid w:val="005E433E"/>
    <w:rsid w:val="005F251E"/>
    <w:rsid w:val="005F302D"/>
    <w:rsid w:val="005F3F98"/>
    <w:rsid w:val="005F4DBA"/>
    <w:rsid w:val="005F5A12"/>
    <w:rsid w:val="005F5BBC"/>
    <w:rsid w:val="005F681E"/>
    <w:rsid w:val="005F6990"/>
    <w:rsid w:val="006009F8"/>
    <w:rsid w:val="00601C23"/>
    <w:rsid w:val="00602538"/>
    <w:rsid w:val="00605B3B"/>
    <w:rsid w:val="006069A1"/>
    <w:rsid w:val="00606E4B"/>
    <w:rsid w:val="0060739F"/>
    <w:rsid w:val="006105E4"/>
    <w:rsid w:val="006134B6"/>
    <w:rsid w:val="00614765"/>
    <w:rsid w:val="00614812"/>
    <w:rsid w:val="00625C04"/>
    <w:rsid w:val="0062687D"/>
    <w:rsid w:val="00627BB9"/>
    <w:rsid w:val="0063056F"/>
    <w:rsid w:val="00630955"/>
    <w:rsid w:val="00630CD0"/>
    <w:rsid w:val="00634D85"/>
    <w:rsid w:val="00634E4E"/>
    <w:rsid w:val="0063719D"/>
    <w:rsid w:val="00641AB4"/>
    <w:rsid w:val="0064493C"/>
    <w:rsid w:val="0064598E"/>
    <w:rsid w:val="00650696"/>
    <w:rsid w:val="00652B99"/>
    <w:rsid w:val="00655BE9"/>
    <w:rsid w:val="00656157"/>
    <w:rsid w:val="0066473E"/>
    <w:rsid w:val="00666A1E"/>
    <w:rsid w:val="00667246"/>
    <w:rsid w:val="006674DE"/>
    <w:rsid w:val="00667941"/>
    <w:rsid w:val="006702E7"/>
    <w:rsid w:val="006717A8"/>
    <w:rsid w:val="00671A88"/>
    <w:rsid w:val="00674C3C"/>
    <w:rsid w:val="00675162"/>
    <w:rsid w:val="00675C55"/>
    <w:rsid w:val="00676430"/>
    <w:rsid w:val="00677389"/>
    <w:rsid w:val="00684F4D"/>
    <w:rsid w:val="00691EE6"/>
    <w:rsid w:val="00692CE5"/>
    <w:rsid w:val="006936C1"/>
    <w:rsid w:val="00693E5A"/>
    <w:rsid w:val="00697E1F"/>
    <w:rsid w:val="006A0AB8"/>
    <w:rsid w:val="006A633D"/>
    <w:rsid w:val="006A6618"/>
    <w:rsid w:val="006B1035"/>
    <w:rsid w:val="006B233C"/>
    <w:rsid w:val="006B3F6A"/>
    <w:rsid w:val="006B402F"/>
    <w:rsid w:val="006B6A26"/>
    <w:rsid w:val="006B794B"/>
    <w:rsid w:val="006C082C"/>
    <w:rsid w:val="006C229B"/>
    <w:rsid w:val="006D0C74"/>
    <w:rsid w:val="006D2A36"/>
    <w:rsid w:val="006D685F"/>
    <w:rsid w:val="006D6F96"/>
    <w:rsid w:val="006E70E8"/>
    <w:rsid w:val="006E735C"/>
    <w:rsid w:val="006F1CCF"/>
    <w:rsid w:val="006F2501"/>
    <w:rsid w:val="006F290B"/>
    <w:rsid w:val="00701D77"/>
    <w:rsid w:val="00704F85"/>
    <w:rsid w:val="00705A63"/>
    <w:rsid w:val="007079FF"/>
    <w:rsid w:val="00717DB6"/>
    <w:rsid w:val="007204BC"/>
    <w:rsid w:val="00720633"/>
    <w:rsid w:val="00723FBC"/>
    <w:rsid w:val="00727A0D"/>
    <w:rsid w:val="00727A4F"/>
    <w:rsid w:val="00731FAB"/>
    <w:rsid w:val="0073252D"/>
    <w:rsid w:val="00747E7F"/>
    <w:rsid w:val="00761A64"/>
    <w:rsid w:val="00763EBC"/>
    <w:rsid w:val="00770CA1"/>
    <w:rsid w:val="00770F4F"/>
    <w:rsid w:val="00773C22"/>
    <w:rsid w:val="00776A12"/>
    <w:rsid w:val="007804D6"/>
    <w:rsid w:val="007810E6"/>
    <w:rsid w:val="00782555"/>
    <w:rsid w:val="00782FAF"/>
    <w:rsid w:val="00783D96"/>
    <w:rsid w:val="00784408"/>
    <w:rsid w:val="00787466"/>
    <w:rsid w:val="00787A9B"/>
    <w:rsid w:val="0079115F"/>
    <w:rsid w:val="00791373"/>
    <w:rsid w:val="00791D84"/>
    <w:rsid w:val="007947B4"/>
    <w:rsid w:val="00796340"/>
    <w:rsid w:val="007963EA"/>
    <w:rsid w:val="007A104C"/>
    <w:rsid w:val="007A4779"/>
    <w:rsid w:val="007A74C8"/>
    <w:rsid w:val="007A76D8"/>
    <w:rsid w:val="007B0FF8"/>
    <w:rsid w:val="007B5909"/>
    <w:rsid w:val="007B5C02"/>
    <w:rsid w:val="007B72E4"/>
    <w:rsid w:val="007B72EA"/>
    <w:rsid w:val="007C1665"/>
    <w:rsid w:val="007C1C22"/>
    <w:rsid w:val="007C25A2"/>
    <w:rsid w:val="007C2CBB"/>
    <w:rsid w:val="007C3A85"/>
    <w:rsid w:val="007C3B97"/>
    <w:rsid w:val="007C3F00"/>
    <w:rsid w:val="007D00E9"/>
    <w:rsid w:val="007D135A"/>
    <w:rsid w:val="007D40E5"/>
    <w:rsid w:val="007D5CF9"/>
    <w:rsid w:val="007D7D2D"/>
    <w:rsid w:val="007E20D5"/>
    <w:rsid w:val="007E2315"/>
    <w:rsid w:val="007F0060"/>
    <w:rsid w:val="007F0980"/>
    <w:rsid w:val="007F4509"/>
    <w:rsid w:val="007F4E22"/>
    <w:rsid w:val="007F4E41"/>
    <w:rsid w:val="007F6F81"/>
    <w:rsid w:val="008015B3"/>
    <w:rsid w:val="008019BD"/>
    <w:rsid w:val="008020E4"/>
    <w:rsid w:val="00802406"/>
    <w:rsid w:val="00804CE5"/>
    <w:rsid w:val="00805251"/>
    <w:rsid w:val="0080655E"/>
    <w:rsid w:val="00812380"/>
    <w:rsid w:val="00813455"/>
    <w:rsid w:val="00815BCF"/>
    <w:rsid w:val="00816E6B"/>
    <w:rsid w:val="00820D5B"/>
    <w:rsid w:val="00820E32"/>
    <w:rsid w:val="00823461"/>
    <w:rsid w:val="00824E3C"/>
    <w:rsid w:val="00826931"/>
    <w:rsid w:val="00827029"/>
    <w:rsid w:val="00830860"/>
    <w:rsid w:val="00840019"/>
    <w:rsid w:val="00843E71"/>
    <w:rsid w:val="00844EB8"/>
    <w:rsid w:val="00847256"/>
    <w:rsid w:val="0084728E"/>
    <w:rsid w:val="008522D1"/>
    <w:rsid w:val="00853E62"/>
    <w:rsid w:val="008544B0"/>
    <w:rsid w:val="00855A12"/>
    <w:rsid w:val="00856175"/>
    <w:rsid w:val="00856935"/>
    <w:rsid w:val="008630E7"/>
    <w:rsid w:val="00863AB3"/>
    <w:rsid w:val="0086442E"/>
    <w:rsid w:val="00865B09"/>
    <w:rsid w:val="0086708C"/>
    <w:rsid w:val="0086788D"/>
    <w:rsid w:val="008704CC"/>
    <w:rsid w:val="00874AC6"/>
    <w:rsid w:val="00881572"/>
    <w:rsid w:val="008850D7"/>
    <w:rsid w:val="00885838"/>
    <w:rsid w:val="0088588E"/>
    <w:rsid w:val="00886289"/>
    <w:rsid w:val="00893876"/>
    <w:rsid w:val="00897A62"/>
    <w:rsid w:val="008A0691"/>
    <w:rsid w:val="008A21ED"/>
    <w:rsid w:val="008A2BFB"/>
    <w:rsid w:val="008B01B6"/>
    <w:rsid w:val="008B1954"/>
    <w:rsid w:val="008B226D"/>
    <w:rsid w:val="008B4BA2"/>
    <w:rsid w:val="008B55D6"/>
    <w:rsid w:val="008B5A20"/>
    <w:rsid w:val="008B7C9D"/>
    <w:rsid w:val="008C05E0"/>
    <w:rsid w:val="008C0FDE"/>
    <w:rsid w:val="008C5C77"/>
    <w:rsid w:val="008C7C49"/>
    <w:rsid w:val="008D128F"/>
    <w:rsid w:val="008D3541"/>
    <w:rsid w:val="008D4F65"/>
    <w:rsid w:val="008D6F2D"/>
    <w:rsid w:val="008E20C0"/>
    <w:rsid w:val="008E26F4"/>
    <w:rsid w:val="008E2E3F"/>
    <w:rsid w:val="008E4B8C"/>
    <w:rsid w:val="008E591E"/>
    <w:rsid w:val="008F04DF"/>
    <w:rsid w:val="008F1F2F"/>
    <w:rsid w:val="008F209F"/>
    <w:rsid w:val="008F4FC1"/>
    <w:rsid w:val="00900B3D"/>
    <w:rsid w:val="009022F9"/>
    <w:rsid w:val="00903818"/>
    <w:rsid w:val="00903FF1"/>
    <w:rsid w:val="009062CD"/>
    <w:rsid w:val="00906EDA"/>
    <w:rsid w:val="009120A0"/>
    <w:rsid w:val="00924663"/>
    <w:rsid w:val="00927061"/>
    <w:rsid w:val="00932759"/>
    <w:rsid w:val="00936781"/>
    <w:rsid w:val="009420B8"/>
    <w:rsid w:val="00947C96"/>
    <w:rsid w:val="00947F55"/>
    <w:rsid w:val="009500AD"/>
    <w:rsid w:val="00956054"/>
    <w:rsid w:val="00956366"/>
    <w:rsid w:val="0095711F"/>
    <w:rsid w:val="00960F1C"/>
    <w:rsid w:val="00963F18"/>
    <w:rsid w:val="00966804"/>
    <w:rsid w:val="0097197F"/>
    <w:rsid w:val="00973E7A"/>
    <w:rsid w:val="009754F2"/>
    <w:rsid w:val="00981679"/>
    <w:rsid w:val="00984059"/>
    <w:rsid w:val="00984593"/>
    <w:rsid w:val="00991EB6"/>
    <w:rsid w:val="00993D33"/>
    <w:rsid w:val="009A1C88"/>
    <w:rsid w:val="009A37F4"/>
    <w:rsid w:val="009A3BAC"/>
    <w:rsid w:val="009A3ECF"/>
    <w:rsid w:val="009A612C"/>
    <w:rsid w:val="009A6FAB"/>
    <w:rsid w:val="009B1C11"/>
    <w:rsid w:val="009C118A"/>
    <w:rsid w:val="009C662F"/>
    <w:rsid w:val="009D0D75"/>
    <w:rsid w:val="009D357B"/>
    <w:rsid w:val="009D3E77"/>
    <w:rsid w:val="009D4EEC"/>
    <w:rsid w:val="009D627D"/>
    <w:rsid w:val="009D694F"/>
    <w:rsid w:val="009E5747"/>
    <w:rsid w:val="009E6957"/>
    <w:rsid w:val="009F14EF"/>
    <w:rsid w:val="009F23F0"/>
    <w:rsid w:val="009F2AAE"/>
    <w:rsid w:val="009F7675"/>
    <w:rsid w:val="00A042EA"/>
    <w:rsid w:val="00A16327"/>
    <w:rsid w:val="00A23A37"/>
    <w:rsid w:val="00A23FD2"/>
    <w:rsid w:val="00A26B01"/>
    <w:rsid w:val="00A31CED"/>
    <w:rsid w:val="00A32F00"/>
    <w:rsid w:val="00A346BA"/>
    <w:rsid w:val="00A40AA8"/>
    <w:rsid w:val="00A4216E"/>
    <w:rsid w:val="00A43280"/>
    <w:rsid w:val="00A50380"/>
    <w:rsid w:val="00A51E1F"/>
    <w:rsid w:val="00A520D0"/>
    <w:rsid w:val="00A54C27"/>
    <w:rsid w:val="00A5566F"/>
    <w:rsid w:val="00A62C4B"/>
    <w:rsid w:val="00A66622"/>
    <w:rsid w:val="00A7105C"/>
    <w:rsid w:val="00A726ED"/>
    <w:rsid w:val="00A7300C"/>
    <w:rsid w:val="00A73116"/>
    <w:rsid w:val="00A75BAE"/>
    <w:rsid w:val="00A774C2"/>
    <w:rsid w:val="00A800CD"/>
    <w:rsid w:val="00A80EB0"/>
    <w:rsid w:val="00A812EB"/>
    <w:rsid w:val="00A8322C"/>
    <w:rsid w:val="00A852AC"/>
    <w:rsid w:val="00A92363"/>
    <w:rsid w:val="00A95956"/>
    <w:rsid w:val="00A96499"/>
    <w:rsid w:val="00A974BF"/>
    <w:rsid w:val="00A97753"/>
    <w:rsid w:val="00A977B5"/>
    <w:rsid w:val="00AA0109"/>
    <w:rsid w:val="00AA18FF"/>
    <w:rsid w:val="00AA34A3"/>
    <w:rsid w:val="00AA3D61"/>
    <w:rsid w:val="00AA634C"/>
    <w:rsid w:val="00AB0B93"/>
    <w:rsid w:val="00AB2BE4"/>
    <w:rsid w:val="00AB37A6"/>
    <w:rsid w:val="00AB5297"/>
    <w:rsid w:val="00AB7AA2"/>
    <w:rsid w:val="00AC389E"/>
    <w:rsid w:val="00AD026E"/>
    <w:rsid w:val="00AD77A9"/>
    <w:rsid w:val="00AE046B"/>
    <w:rsid w:val="00AE0DED"/>
    <w:rsid w:val="00AE18E4"/>
    <w:rsid w:val="00AE79F2"/>
    <w:rsid w:val="00AF0C49"/>
    <w:rsid w:val="00AF2EDE"/>
    <w:rsid w:val="00B05B26"/>
    <w:rsid w:val="00B0756F"/>
    <w:rsid w:val="00B10091"/>
    <w:rsid w:val="00B132FE"/>
    <w:rsid w:val="00B22796"/>
    <w:rsid w:val="00B22F21"/>
    <w:rsid w:val="00B27C08"/>
    <w:rsid w:val="00B3120B"/>
    <w:rsid w:val="00B35509"/>
    <w:rsid w:val="00B37401"/>
    <w:rsid w:val="00B40247"/>
    <w:rsid w:val="00B40E50"/>
    <w:rsid w:val="00B43FE3"/>
    <w:rsid w:val="00B511FC"/>
    <w:rsid w:val="00B52484"/>
    <w:rsid w:val="00B65649"/>
    <w:rsid w:val="00B712FB"/>
    <w:rsid w:val="00B73596"/>
    <w:rsid w:val="00B75AC2"/>
    <w:rsid w:val="00B76D0B"/>
    <w:rsid w:val="00B8364C"/>
    <w:rsid w:val="00B846C2"/>
    <w:rsid w:val="00B84B28"/>
    <w:rsid w:val="00B860EE"/>
    <w:rsid w:val="00B91200"/>
    <w:rsid w:val="00B9306C"/>
    <w:rsid w:val="00B932AF"/>
    <w:rsid w:val="00B96E8C"/>
    <w:rsid w:val="00BA229D"/>
    <w:rsid w:val="00BA2904"/>
    <w:rsid w:val="00BA7F24"/>
    <w:rsid w:val="00BB2BFC"/>
    <w:rsid w:val="00BB453B"/>
    <w:rsid w:val="00BB47AA"/>
    <w:rsid w:val="00BC0C31"/>
    <w:rsid w:val="00BC1F92"/>
    <w:rsid w:val="00BC3950"/>
    <w:rsid w:val="00BD0D56"/>
    <w:rsid w:val="00BD31AD"/>
    <w:rsid w:val="00BD60D7"/>
    <w:rsid w:val="00BD7BEE"/>
    <w:rsid w:val="00BE1755"/>
    <w:rsid w:val="00BE55DB"/>
    <w:rsid w:val="00BE5C78"/>
    <w:rsid w:val="00BF462C"/>
    <w:rsid w:val="00BF4778"/>
    <w:rsid w:val="00BF78D0"/>
    <w:rsid w:val="00C04142"/>
    <w:rsid w:val="00C04402"/>
    <w:rsid w:val="00C0498C"/>
    <w:rsid w:val="00C06343"/>
    <w:rsid w:val="00C12B1A"/>
    <w:rsid w:val="00C2009D"/>
    <w:rsid w:val="00C2035B"/>
    <w:rsid w:val="00C20CD8"/>
    <w:rsid w:val="00C22F1F"/>
    <w:rsid w:val="00C23546"/>
    <w:rsid w:val="00C27CF0"/>
    <w:rsid w:val="00C301FD"/>
    <w:rsid w:val="00C33C18"/>
    <w:rsid w:val="00C3406A"/>
    <w:rsid w:val="00C435E0"/>
    <w:rsid w:val="00C46095"/>
    <w:rsid w:val="00C47959"/>
    <w:rsid w:val="00C5175D"/>
    <w:rsid w:val="00C51B3F"/>
    <w:rsid w:val="00C52B3A"/>
    <w:rsid w:val="00C626FB"/>
    <w:rsid w:val="00C6742F"/>
    <w:rsid w:val="00C70088"/>
    <w:rsid w:val="00C72025"/>
    <w:rsid w:val="00C7601F"/>
    <w:rsid w:val="00C76C22"/>
    <w:rsid w:val="00C80B33"/>
    <w:rsid w:val="00C81687"/>
    <w:rsid w:val="00C84DAF"/>
    <w:rsid w:val="00C92DA0"/>
    <w:rsid w:val="00C9372E"/>
    <w:rsid w:val="00C96B98"/>
    <w:rsid w:val="00C97288"/>
    <w:rsid w:val="00CA09E1"/>
    <w:rsid w:val="00CA2657"/>
    <w:rsid w:val="00CA4665"/>
    <w:rsid w:val="00CA479E"/>
    <w:rsid w:val="00CA47F2"/>
    <w:rsid w:val="00CA70A5"/>
    <w:rsid w:val="00CB085D"/>
    <w:rsid w:val="00CB0EEF"/>
    <w:rsid w:val="00CB4109"/>
    <w:rsid w:val="00CC069E"/>
    <w:rsid w:val="00CC2D09"/>
    <w:rsid w:val="00CC2F49"/>
    <w:rsid w:val="00CC6582"/>
    <w:rsid w:val="00CC7482"/>
    <w:rsid w:val="00CD246A"/>
    <w:rsid w:val="00CD64A5"/>
    <w:rsid w:val="00CE1E82"/>
    <w:rsid w:val="00CE6EBA"/>
    <w:rsid w:val="00CE7225"/>
    <w:rsid w:val="00CF0118"/>
    <w:rsid w:val="00CF114D"/>
    <w:rsid w:val="00D02629"/>
    <w:rsid w:val="00D02EA2"/>
    <w:rsid w:val="00D04CAE"/>
    <w:rsid w:val="00D117BF"/>
    <w:rsid w:val="00D11854"/>
    <w:rsid w:val="00D169A3"/>
    <w:rsid w:val="00D17565"/>
    <w:rsid w:val="00D228F1"/>
    <w:rsid w:val="00D24F02"/>
    <w:rsid w:val="00D278F8"/>
    <w:rsid w:val="00D31797"/>
    <w:rsid w:val="00D32E71"/>
    <w:rsid w:val="00D401E9"/>
    <w:rsid w:val="00D41A84"/>
    <w:rsid w:val="00D42C0E"/>
    <w:rsid w:val="00D4527C"/>
    <w:rsid w:val="00D45350"/>
    <w:rsid w:val="00D4582D"/>
    <w:rsid w:val="00D505A8"/>
    <w:rsid w:val="00D560AF"/>
    <w:rsid w:val="00D56E86"/>
    <w:rsid w:val="00D57DDA"/>
    <w:rsid w:val="00D57E65"/>
    <w:rsid w:val="00D60B62"/>
    <w:rsid w:val="00D60F53"/>
    <w:rsid w:val="00D63074"/>
    <w:rsid w:val="00D72223"/>
    <w:rsid w:val="00D74693"/>
    <w:rsid w:val="00D7469B"/>
    <w:rsid w:val="00D809AC"/>
    <w:rsid w:val="00D80D42"/>
    <w:rsid w:val="00D85CFB"/>
    <w:rsid w:val="00D85E3B"/>
    <w:rsid w:val="00D8648D"/>
    <w:rsid w:val="00D87677"/>
    <w:rsid w:val="00D918A6"/>
    <w:rsid w:val="00D93F34"/>
    <w:rsid w:val="00D951EB"/>
    <w:rsid w:val="00D9553B"/>
    <w:rsid w:val="00D97C12"/>
    <w:rsid w:val="00DA1C2A"/>
    <w:rsid w:val="00DA2AD5"/>
    <w:rsid w:val="00DA3754"/>
    <w:rsid w:val="00DA6FB0"/>
    <w:rsid w:val="00DB106C"/>
    <w:rsid w:val="00DB21D9"/>
    <w:rsid w:val="00DB46D4"/>
    <w:rsid w:val="00DC1A70"/>
    <w:rsid w:val="00DC5A3D"/>
    <w:rsid w:val="00DD0DAB"/>
    <w:rsid w:val="00DD4D54"/>
    <w:rsid w:val="00DD5988"/>
    <w:rsid w:val="00DD6562"/>
    <w:rsid w:val="00DE1119"/>
    <w:rsid w:val="00DE3502"/>
    <w:rsid w:val="00DE53AC"/>
    <w:rsid w:val="00DE61DE"/>
    <w:rsid w:val="00DE79B7"/>
    <w:rsid w:val="00DF211D"/>
    <w:rsid w:val="00DF2AC8"/>
    <w:rsid w:val="00DF530F"/>
    <w:rsid w:val="00DF5F45"/>
    <w:rsid w:val="00DF7937"/>
    <w:rsid w:val="00E02437"/>
    <w:rsid w:val="00E05AB3"/>
    <w:rsid w:val="00E1022B"/>
    <w:rsid w:val="00E124AD"/>
    <w:rsid w:val="00E1254E"/>
    <w:rsid w:val="00E13181"/>
    <w:rsid w:val="00E16BAC"/>
    <w:rsid w:val="00E1744F"/>
    <w:rsid w:val="00E204AE"/>
    <w:rsid w:val="00E215D5"/>
    <w:rsid w:val="00E225B7"/>
    <w:rsid w:val="00E23C47"/>
    <w:rsid w:val="00E2638A"/>
    <w:rsid w:val="00E33A32"/>
    <w:rsid w:val="00E35D2D"/>
    <w:rsid w:val="00E365A2"/>
    <w:rsid w:val="00E37C6E"/>
    <w:rsid w:val="00E433EE"/>
    <w:rsid w:val="00E4432B"/>
    <w:rsid w:val="00E471D0"/>
    <w:rsid w:val="00E475EC"/>
    <w:rsid w:val="00E510A6"/>
    <w:rsid w:val="00E563F4"/>
    <w:rsid w:val="00E56AEE"/>
    <w:rsid w:val="00E602BB"/>
    <w:rsid w:val="00E607B6"/>
    <w:rsid w:val="00E60E3A"/>
    <w:rsid w:val="00E6512B"/>
    <w:rsid w:val="00E6659E"/>
    <w:rsid w:val="00E8025E"/>
    <w:rsid w:val="00E80F38"/>
    <w:rsid w:val="00E815E0"/>
    <w:rsid w:val="00E86109"/>
    <w:rsid w:val="00E868B8"/>
    <w:rsid w:val="00E86900"/>
    <w:rsid w:val="00E87941"/>
    <w:rsid w:val="00E90BAA"/>
    <w:rsid w:val="00EB1548"/>
    <w:rsid w:val="00EB2AB2"/>
    <w:rsid w:val="00EB2BFC"/>
    <w:rsid w:val="00EB7695"/>
    <w:rsid w:val="00EB79E6"/>
    <w:rsid w:val="00EC005D"/>
    <w:rsid w:val="00EC0723"/>
    <w:rsid w:val="00EC4050"/>
    <w:rsid w:val="00EC7A70"/>
    <w:rsid w:val="00EE1BB2"/>
    <w:rsid w:val="00EE4B8C"/>
    <w:rsid w:val="00EE6C0D"/>
    <w:rsid w:val="00EE7AD1"/>
    <w:rsid w:val="00EF366F"/>
    <w:rsid w:val="00EF45F3"/>
    <w:rsid w:val="00EF5DF9"/>
    <w:rsid w:val="00F00C83"/>
    <w:rsid w:val="00F01276"/>
    <w:rsid w:val="00F02ED8"/>
    <w:rsid w:val="00F03DEF"/>
    <w:rsid w:val="00F066AA"/>
    <w:rsid w:val="00F10374"/>
    <w:rsid w:val="00F1478E"/>
    <w:rsid w:val="00F15D60"/>
    <w:rsid w:val="00F20140"/>
    <w:rsid w:val="00F233B9"/>
    <w:rsid w:val="00F30079"/>
    <w:rsid w:val="00F32026"/>
    <w:rsid w:val="00F348CF"/>
    <w:rsid w:val="00F35C19"/>
    <w:rsid w:val="00F35CFB"/>
    <w:rsid w:val="00F3765F"/>
    <w:rsid w:val="00F406FF"/>
    <w:rsid w:val="00F41004"/>
    <w:rsid w:val="00F4142E"/>
    <w:rsid w:val="00F41E8D"/>
    <w:rsid w:val="00F44D8A"/>
    <w:rsid w:val="00F45D68"/>
    <w:rsid w:val="00F4643F"/>
    <w:rsid w:val="00F5007B"/>
    <w:rsid w:val="00F52083"/>
    <w:rsid w:val="00F555E7"/>
    <w:rsid w:val="00F55A8D"/>
    <w:rsid w:val="00F55E1A"/>
    <w:rsid w:val="00F6371F"/>
    <w:rsid w:val="00F70233"/>
    <w:rsid w:val="00F70891"/>
    <w:rsid w:val="00F726F2"/>
    <w:rsid w:val="00F749B8"/>
    <w:rsid w:val="00F761B4"/>
    <w:rsid w:val="00F76C26"/>
    <w:rsid w:val="00F8344C"/>
    <w:rsid w:val="00F8483D"/>
    <w:rsid w:val="00F85C94"/>
    <w:rsid w:val="00F87D5D"/>
    <w:rsid w:val="00F91698"/>
    <w:rsid w:val="00F94540"/>
    <w:rsid w:val="00F946A0"/>
    <w:rsid w:val="00F95C6C"/>
    <w:rsid w:val="00FA2F37"/>
    <w:rsid w:val="00FA3A14"/>
    <w:rsid w:val="00FA3B6A"/>
    <w:rsid w:val="00FA5949"/>
    <w:rsid w:val="00FA6033"/>
    <w:rsid w:val="00FB2F8A"/>
    <w:rsid w:val="00FB5BFC"/>
    <w:rsid w:val="00FC54A6"/>
    <w:rsid w:val="00FC5AD5"/>
    <w:rsid w:val="00FD0F43"/>
    <w:rsid w:val="00FD26ED"/>
    <w:rsid w:val="00FD32CD"/>
    <w:rsid w:val="00FD51BE"/>
    <w:rsid w:val="00FE2560"/>
    <w:rsid w:val="00FE333C"/>
    <w:rsid w:val="00FE370C"/>
    <w:rsid w:val="00FE5A14"/>
    <w:rsid w:val="00FE7EBD"/>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EC190"/>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4E35"/>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3B1CB6"/>
    <w:pPr>
      <w:keepNext/>
      <w:jc w:val="right"/>
      <w:outlineLvl w:val="1"/>
    </w:pPr>
    <w:rPr>
      <w:bCs/>
      <w:sz w:val="20"/>
      <w:szCs w:val="2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7804D6"/>
    <w:pPr>
      <w:keepNext/>
      <w:numPr>
        <w:numId w:val="70"/>
      </w:numPr>
      <w:spacing w:before="240" w:after="60"/>
      <w:ind w:left="426" w:hanging="426"/>
      <w:outlineLvl w:val="2"/>
    </w:pPr>
    <w:rPr>
      <w:rFonts w:cs="Arial"/>
      <w:b/>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UnresolvedMention">
    <w:name w:val="Unresolved Mention"/>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3B1CB6"/>
    <w:rPr>
      <w:rFonts w:ascii="Arial" w:hAnsi="Arial"/>
      <w:bCs/>
      <w:noProof/>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804D6"/>
    <w:rPr>
      <w:rFonts w:ascii="Arial" w:hAnsi="Arial" w:cs="Arial"/>
      <w:b/>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paragraph" w:customStyle="1" w:styleId="mt">
    <w:name w:val="mt"/>
    <w:basedOn w:val="Normlny"/>
    <w:rsid w:val="00A62C4B"/>
    <w:rPr>
      <w:rFonts w:ascii="Calibri" w:hAnsi="Calibri" w:cs="Calibri"/>
      <w:noProof w:val="0"/>
      <w:szCs w:val="22"/>
      <w:lang w:eastAsia="en-US"/>
    </w:rPr>
  </w:style>
  <w:style w:type="paragraph" w:styleId="Revzia">
    <w:name w:val="Revision"/>
    <w:hidden/>
    <w:uiPriority w:val="99"/>
    <w:semiHidden/>
    <w:rsid w:val="00314D0E"/>
    <w:rPr>
      <w:rFonts w:ascii="Arial" w:hAnsi="Arial"/>
      <w:noProof/>
      <w:sz w:val="22"/>
      <w:szCs w:val="24"/>
    </w:rPr>
  </w:style>
  <w:style w:type="character" w:customStyle="1" w:styleId="Zkladntext0">
    <w:name w:val="Základný text_"/>
    <w:basedOn w:val="Predvolenpsmoodseku"/>
    <w:link w:val="Zkladntext20"/>
    <w:rsid w:val="005B1E09"/>
    <w:rPr>
      <w:sz w:val="23"/>
      <w:szCs w:val="23"/>
      <w:shd w:val="clear" w:color="auto" w:fill="FFFFFF"/>
    </w:rPr>
  </w:style>
  <w:style w:type="paragraph" w:customStyle="1" w:styleId="Zkladntext20">
    <w:name w:val="Základný text2"/>
    <w:basedOn w:val="Normlny"/>
    <w:link w:val="Zkladntext0"/>
    <w:rsid w:val="005B1E09"/>
    <w:pPr>
      <w:widowControl w:val="0"/>
      <w:shd w:val="clear" w:color="auto" w:fill="FFFFFF"/>
      <w:spacing w:before="540" w:line="264" w:lineRule="exact"/>
      <w:ind w:hanging="920"/>
      <w:jc w:val="both"/>
    </w:pPr>
    <w:rPr>
      <w:rFonts w:ascii="Times New Roman" w:hAnsi="Times New Roman"/>
      <w:noProof w:val="0"/>
      <w:sz w:val="23"/>
      <w:szCs w:val="23"/>
    </w:rPr>
  </w:style>
  <w:style w:type="paragraph" w:customStyle="1" w:styleId="CM1">
    <w:name w:val="CM1"/>
    <w:basedOn w:val="Default"/>
    <w:next w:val="Default"/>
    <w:uiPriority w:val="99"/>
    <w:rsid w:val="000811C1"/>
    <w:rPr>
      <w:rFonts w:eastAsiaTheme="minorHAns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623539291">
      <w:bodyDiv w:val="1"/>
      <w:marLeft w:val="0"/>
      <w:marRight w:val="0"/>
      <w:marTop w:val="0"/>
      <w:marBottom w:val="0"/>
      <w:divBdr>
        <w:top w:val="none" w:sz="0" w:space="0" w:color="auto"/>
        <w:left w:val="none" w:sz="0" w:space="0" w:color="auto"/>
        <w:bottom w:val="none" w:sz="0" w:space="0" w:color="auto"/>
        <w:right w:val="none" w:sz="0" w:space="0" w:color="auto"/>
      </w:divBdr>
    </w:div>
    <w:div w:id="889267674">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259100301">
      <w:bodyDiv w:val="1"/>
      <w:marLeft w:val="0"/>
      <w:marRight w:val="0"/>
      <w:marTop w:val="0"/>
      <w:marBottom w:val="0"/>
      <w:divBdr>
        <w:top w:val="none" w:sz="0" w:space="0" w:color="auto"/>
        <w:left w:val="none" w:sz="0" w:space="0" w:color="auto"/>
        <w:bottom w:val="none" w:sz="0" w:space="0" w:color="auto"/>
        <w:right w:val="none" w:sz="0" w:space="0" w:color="auto"/>
      </w:divBdr>
    </w:div>
    <w:div w:id="1447311899">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4220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56D4B-B52E-489A-BEC9-354F47CFF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1</Pages>
  <Words>548</Words>
  <Characters>3129</Characters>
  <Application>Microsoft Office Word</Application>
  <DocSecurity>0</DocSecurity>
  <Lines>26</Lines>
  <Paragraphs>7</Paragraphs>
  <ScaleCrop>false</ScaleCrop>
  <HeadingPairs>
    <vt:vector size="6" baseType="variant">
      <vt:variant>
        <vt:lpstr>Názov</vt:lpstr>
      </vt:variant>
      <vt:variant>
        <vt:i4>1</vt:i4>
      </vt:variant>
      <vt:variant>
        <vt:lpstr>Nadpisy</vt:lpstr>
      </vt:variant>
      <vt:variant>
        <vt:i4>55</vt:i4>
      </vt:variant>
      <vt:variant>
        <vt:lpstr>Název</vt:lpstr>
      </vt:variant>
      <vt:variant>
        <vt:i4>1</vt:i4>
      </vt:variant>
    </vt:vector>
  </HeadingPairs>
  <TitlesOfParts>
    <vt:vector size="57" baseType="lpstr">
      <vt:lpstr>Súťažné podklady - užšia súťaž/podprah.s vyšš.cenou</vt:lpstr>
      <vt:lpstr>Obsah</vt:lpstr>
      <vt:lpstr>A POKYNY NA VYPRACOVANIE PONUKY</vt:lpstr>
      <vt:lpstr>    Časť I.  Všeobecné informácie</vt:lpstr>
      <vt:lpstr>        Identifikácia verejného obstarávateľa</vt:lpstr>
      <vt:lpstr>        Predmet zákazky</vt:lpstr>
      <vt:lpstr>        Komplexnosť dodávky</vt:lpstr>
      <vt:lpstr>        Zdroj finančných prostriedkov</vt:lpstr>
      <vt:lpstr>        Obchodné podmienky</vt:lpstr>
      <vt:lpstr>        Miesto a termín dodania predmetu zákazky</vt:lpstr>
      <vt:lpstr>        Oprávnený uchádzač</vt:lpstr>
      <vt:lpstr>        Využitie subdodávateľov </vt:lpstr>
      <vt:lpstr>        Variantné riešenie</vt:lpstr>
      <vt:lpstr>        Náklady na ponuku</vt:lpstr>
      <vt:lpstr>        Podmienky zrušenia verejného obstarávania</vt:lpstr>
      <vt:lpstr>        Protikorupčná politika verejného obstarávateľa</vt:lpstr>
      <vt:lpstr>    Časť II. Komunikácia a vysvetľovanie</vt:lpstr>
      <vt:lpstr>        Komunikácia medzi verejným obstarávateľom a uchádzačmi/záujemcami</vt:lpstr>
      <vt:lpstr>        Vysvetlenie a doplnenie súťažných podkladov </vt:lpstr>
      <vt:lpstr>        Obhliadka miesta plnenia</vt:lpstr>
      <vt:lpstr>    Časť III. Príprava ponuky</vt:lpstr>
      <vt:lpstr>        Jazyk ponuky</vt:lpstr>
      <vt:lpstr>        Mena a ceny uvádzané v ponuke</vt:lpstr>
      <vt:lpstr>        Zábezpeka </vt:lpstr>
      <vt:lpstr>        Obsah ponuky </vt:lpstr>
      <vt:lpstr>    Časť IV.  Predkladanie ponuky</vt:lpstr>
      <vt:lpstr>        Predloženie ponuky</vt:lpstr>
      <vt:lpstr>        Miesto a lehota na predkladanie ponúk</vt:lpstr>
      <vt:lpstr>    Časť V. Otváranie a vyhodnotenie ponúk</vt:lpstr>
      <vt:lpstr>        Otváranie ponúk</vt:lpstr>
      <vt:lpstr>        Vyhodnotenie ponúk</vt:lpstr>
      <vt:lpstr>        Vyhodnotenie splnenia podmienok účasti uchádzačov</vt:lpstr>
      <vt:lpstr>        Elektronická aukcia</vt:lpstr>
      <vt:lpstr>        Vysvetľovanie ponuky, odôvodnenie mimoriadne nízkej ponuky</vt:lpstr>
      <vt:lpstr>        Kritériá na vyhodnotenie ponúk </vt:lpstr>
      <vt:lpstr>        Vylúčenie uchádzača </vt:lpstr>
      <vt:lpstr>        Revízne postupy</vt:lpstr>
      <vt:lpstr>    Časť VI. Prijatie ponuky a uzavretie zmluvy</vt:lpstr>
      <vt:lpstr>        Informácia o výsledku vyhodnotenia ponúk</vt:lpstr>
      <vt:lpstr>        Uzavretie zmluvy</vt:lpstr>
      <vt:lpstr>    Časť VII.  Dôvernosť vo verejnom obstarávaní</vt:lpstr>
      <vt:lpstr>        Dôvernosť procesu verejného obstarávania</vt:lpstr>
      <vt:lpstr>        Etické podmienky</vt:lpstr>
      <vt:lpstr/>
      <vt:lpstr>B OPIS PREDMETU ZÁKAZKY</vt:lpstr>
      <vt:lpstr>C SPÔSOB URČENIA CENY</vt:lpstr>
      <vt:lpstr>D OBCHODNÉ PODMIENKY </vt:lpstr>
      <vt:lpstr>E KRITÉRIÁ NA VYHODNOTENIE PONÚK A PRAVIDLÁ ICH UPLATNENIA</vt:lpstr>
      <vt:lpstr>F PODMIENKY ÚČASTI </vt:lpstr>
      <vt:lpstr/>
      <vt:lpstr>G Prílohy</vt:lpstr>
      <vt:lpstr>    Príloha č. 1 - Návrh na plnenie kritérií na vyhodnotenie ponúk (samostane za kaž</vt:lpstr>
      <vt:lpstr>    Príloha č. 2 - Vyhlásenie uchádzača o podmienkach súťaže (samostane za každú ČAS</vt:lpstr>
      <vt:lpstr>    Príloha č. 3 - Vyhlásenie uchádzača ku konfliktu záujmov a o nezávislom stanoven</vt:lpstr>
      <vt:lpstr>    Príloha č. 6 - Obchodné podmienky (návrh Rámcovej dohody s prílohami)</vt:lpstr>
      <vt:lpstr>    Príloha č. 7 - JED (Jednotný Európsky Dokument) (samostane za každú ČASŤ)</vt:lpstr>
      <vt:lpstr>Súťažné podklady - užšia súťaž/podprah.s vyšš.cenou</vt:lpstr>
    </vt:vector>
  </TitlesOfParts>
  <Company/>
  <LinksUpToDate>false</LinksUpToDate>
  <CharactersWithSpaces>3670</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Dankova, Lucia</cp:lastModifiedBy>
  <cp:revision>20</cp:revision>
  <cp:lastPrinted>2023-11-15T13:16:00Z</cp:lastPrinted>
  <dcterms:created xsi:type="dcterms:W3CDTF">2023-11-13T14:50:00Z</dcterms:created>
  <dcterms:modified xsi:type="dcterms:W3CDTF">2024-12-19T11:04:00Z</dcterms:modified>
</cp:coreProperties>
</file>