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53153E">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53153E">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53153E">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53153E">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53153E">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53153E">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53153E">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53153E">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53153E">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53153E">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53153E">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53153E">
      <w:pPr>
        <w:spacing w:line="276" w:lineRule="auto"/>
        <w:jc w:val="both"/>
        <w:rPr>
          <w:rFonts w:ascii="Arial Narrow" w:hAnsi="Arial Narrow"/>
        </w:rPr>
      </w:pPr>
    </w:p>
    <w:p w14:paraId="45A992B3" w14:textId="77777777" w:rsidR="00E9222B" w:rsidRPr="00C0734B" w:rsidRDefault="00E9222B" w:rsidP="0053153E">
      <w:pPr>
        <w:pStyle w:val="Odsekzoznamu"/>
        <w:numPr>
          <w:ilvl w:val="0"/>
          <w:numId w:val="16"/>
        </w:numPr>
        <w:spacing w:after="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53153E">
      <w:pPr>
        <w:spacing w:after="0" w:line="276" w:lineRule="auto"/>
        <w:jc w:val="both"/>
        <w:rPr>
          <w:rFonts w:ascii="Arial Narrow" w:hAnsi="Arial Narrow"/>
        </w:rPr>
      </w:pPr>
    </w:p>
    <w:p w14:paraId="2E1E4809" w14:textId="77777777" w:rsidR="00FC70A5" w:rsidRPr="00FC70A5" w:rsidRDefault="00F14DE1" w:rsidP="0053153E">
      <w:pPr>
        <w:spacing w:after="0" w:line="276" w:lineRule="auto"/>
        <w:jc w:val="both"/>
        <w:rPr>
          <w:rFonts w:ascii="Arial Narrow" w:hAnsi="Arial Narrow"/>
        </w:rPr>
      </w:pPr>
      <w:r>
        <w:rPr>
          <w:rFonts w:ascii="Arial Narrow" w:hAnsi="Arial Narrow"/>
          <w:bCs/>
        </w:rPr>
        <w:t>Nepožaduje sa.</w:t>
      </w:r>
    </w:p>
    <w:p w14:paraId="4F7FC75C" w14:textId="035D18C1" w:rsidR="007076DE" w:rsidRPr="00AA250D" w:rsidRDefault="00E9222B" w:rsidP="0053153E">
      <w:pPr>
        <w:pStyle w:val="Odsekzoznamu"/>
        <w:numPr>
          <w:ilvl w:val="0"/>
          <w:numId w:val="16"/>
        </w:numPr>
        <w:spacing w:before="300" w:after="30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53153E">
      <w:pPr>
        <w:spacing w:after="0" w:line="276"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53153E">
      <w:pPr>
        <w:pStyle w:val="Odsekzoznamu"/>
        <w:spacing w:after="0" w:line="276" w:lineRule="auto"/>
        <w:ind w:left="0"/>
        <w:contextualSpacing w:val="0"/>
        <w:rPr>
          <w:rFonts w:ascii="Arial Narrow" w:hAnsi="Arial Narrow"/>
          <w:b/>
          <w:lang w:eastAsia="sk-SK"/>
        </w:rPr>
      </w:pPr>
    </w:p>
    <w:p w14:paraId="2EEE338F" w14:textId="77777777" w:rsidR="0053153E" w:rsidRDefault="0053153E" w:rsidP="0053153E">
      <w:pPr>
        <w:spacing w:after="0" w:line="276" w:lineRule="auto"/>
        <w:jc w:val="both"/>
        <w:rPr>
          <w:rFonts w:ascii="Arial Narrow" w:hAnsi="Arial Narrow" w:cs="Arial"/>
        </w:rPr>
      </w:pPr>
      <w:r w:rsidRPr="005932AA">
        <w:rPr>
          <w:rFonts w:ascii="Arial Narrow" w:hAnsi="Arial Narrow"/>
          <w:lang w:eastAsia="sk-SK"/>
        </w:rPr>
        <w:t>Uchádzač musí preukázať technickú alebo odbornú spôsobilosť zoznamom dodávok tovaru</w:t>
      </w:r>
      <w:r>
        <w:rPr>
          <w:rFonts w:ascii="Arial Narrow" w:hAnsi="Arial Narrow"/>
          <w:lang w:eastAsia="sk-SK"/>
        </w:rPr>
        <w:t xml:space="preserve"> alebo poskytnutých služieb</w:t>
      </w:r>
      <w:r w:rsidRPr="005932AA">
        <w:rPr>
          <w:rFonts w:ascii="Arial Narrow" w:hAnsi="Arial Narrow"/>
          <w:lang w:eastAsia="sk-SK"/>
        </w:rPr>
        <w:t xml:space="preserve"> za predchádzajúce </w:t>
      </w:r>
      <w:r>
        <w:rPr>
          <w:rFonts w:ascii="Arial Narrow" w:hAnsi="Arial Narrow"/>
          <w:lang w:eastAsia="sk-SK"/>
        </w:rPr>
        <w:t xml:space="preserve"> </w:t>
      </w:r>
      <w:r w:rsidRPr="005932AA">
        <w:rPr>
          <w:rFonts w:ascii="Arial Narrow" w:hAnsi="Arial Narrow"/>
          <w:lang w:eastAsia="sk-SK"/>
        </w:rPr>
        <w:t xml:space="preserve">tri </w:t>
      </w:r>
      <w:r>
        <w:rPr>
          <w:rFonts w:ascii="Arial Narrow" w:hAnsi="Arial Narrow"/>
          <w:lang w:eastAsia="sk-SK"/>
        </w:rPr>
        <w:t xml:space="preserve"> </w:t>
      </w:r>
      <w:r w:rsidRPr="005932AA">
        <w:rPr>
          <w:rFonts w:ascii="Arial Narrow" w:hAnsi="Arial Narrow"/>
          <w:lang w:eastAsia="sk-SK"/>
        </w:rPr>
        <w:t>roky</w:t>
      </w:r>
      <w:r>
        <w:rPr>
          <w:rFonts w:ascii="Arial Narrow" w:hAnsi="Arial Narrow"/>
          <w:lang w:eastAsia="sk-SK"/>
        </w:rPr>
        <w:t xml:space="preserve"> </w:t>
      </w:r>
      <w:r>
        <w:rPr>
          <w:rFonts w:ascii="Arial Narrow" w:eastAsia="Calibri" w:hAnsi="Arial Narrow"/>
          <w:color w:val="000000"/>
        </w:rPr>
        <w:t>(36 mesiacov)</w:t>
      </w:r>
      <w:r w:rsidRPr="005932AA">
        <w:rPr>
          <w:rFonts w:ascii="Arial Narrow" w:hAnsi="Arial Narrow"/>
          <w:lang w:eastAsia="sk-SK"/>
        </w:rPr>
        <w:t xml:space="preserve"> od vyhlásenia verejného obstarávania </w:t>
      </w:r>
      <w:r>
        <w:rPr>
          <w:rFonts w:ascii="Arial Narrow" w:eastAsia="Calibri" w:hAnsi="Arial Narrow"/>
          <w:color w:val="000000"/>
        </w:rPr>
        <w:t xml:space="preserve">(ďalej len </w:t>
      </w:r>
      <w:r w:rsidRPr="00632D7D">
        <w:rPr>
          <w:rFonts w:ascii="Arial Narrow" w:eastAsia="Calibri" w:hAnsi="Arial Narrow"/>
          <w:color w:val="000000"/>
        </w:rPr>
        <w:t>„rozhodné obdobie“)</w:t>
      </w:r>
      <w:r>
        <w:rPr>
          <w:rFonts w:ascii="Arial Narrow" w:eastAsia="Calibri" w:hAnsi="Arial Narrow"/>
          <w:color w:val="000000"/>
        </w:rPr>
        <w:t xml:space="preserve"> </w:t>
      </w:r>
      <w:r w:rsidRPr="005932AA">
        <w:rPr>
          <w:rFonts w:ascii="Arial Narrow" w:hAnsi="Arial Narrow"/>
          <w:lang w:eastAsia="sk-SK"/>
        </w:rPr>
        <w:t xml:space="preserve">s uvedením cien, </w:t>
      </w:r>
      <w:r>
        <w:rPr>
          <w:rFonts w:ascii="Arial Narrow" w:hAnsi="Arial Narrow"/>
          <w:lang w:eastAsia="sk-SK"/>
        </w:rPr>
        <w:t xml:space="preserve"> </w:t>
      </w:r>
      <w:r w:rsidRPr="005932AA">
        <w:rPr>
          <w:rFonts w:ascii="Arial Narrow" w:hAnsi="Arial Narrow"/>
          <w:lang w:eastAsia="sk-SK"/>
        </w:rPr>
        <w:t>lehôt dodania a odberateľov; dokladom je referencia, ak odberateľom bol verejný obstarávateľ alebo obstarávateľ podľa zákona</w:t>
      </w:r>
      <w:r>
        <w:rPr>
          <w:rFonts w:ascii="Arial Narrow" w:hAnsi="Arial Narrow"/>
          <w:lang w:eastAsia="sk-SK"/>
        </w:rPr>
        <w:t>.</w:t>
      </w:r>
    </w:p>
    <w:p w14:paraId="033CCDBE" w14:textId="77777777" w:rsidR="0053153E" w:rsidRPr="004D3142" w:rsidRDefault="0053153E" w:rsidP="0053153E">
      <w:pPr>
        <w:spacing w:after="0" w:line="276" w:lineRule="auto"/>
        <w:jc w:val="both"/>
        <w:rPr>
          <w:rFonts w:ascii="Arial Narrow" w:hAnsi="Arial Narrow" w:cs="Arial"/>
        </w:rPr>
      </w:pPr>
    </w:p>
    <w:p w14:paraId="4EADAEDD" w14:textId="77777777" w:rsidR="0053153E" w:rsidRPr="009B2034" w:rsidRDefault="0053153E" w:rsidP="0053153E">
      <w:pPr>
        <w:spacing w:after="0" w:line="276" w:lineRule="auto"/>
        <w:jc w:val="both"/>
        <w:rPr>
          <w:rFonts w:ascii="Arial Narrow" w:hAnsi="Arial Narrow" w:cs="Arial"/>
        </w:rPr>
      </w:pPr>
      <w:r w:rsidRPr="009B2034">
        <w:rPr>
          <w:rFonts w:ascii="Arial Narrow" w:hAnsi="Arial Narrow" w:cs="Arial"/>
        </w:rPr>
        <w:t>Za vyhlásenie verejného obstarávania sa považuje zverejnenie oznámenia o vyhlásení verejného obstarávania v Úradnom vestníku Európskej únie.</w:t>
      </w:r>
    </w:p>
    <w:p w14:paraId="781A4101" w14:textId="77777777" w:rsidR="0053153E" w:rsidRPr="004D3142" w:rsidRDefault="0053153E" w:rsidP="0053153E">
      <w:pPr>
        <w:spacing w:after="0" w:line="276" w:lineRule="auto"/>
        <w:jc w:val="both"/>
        <w:rPr>
          <w:rFonts w:ascii="Arial Narrow" w:hAnsi="Arial Narrow" w:cs="Arial"/>
        </w:rPr>
      </w:pPr>
    </w:p>
    <w:p w14:paraId="223CC9B6" w14:textId="238D90DE" w:rsidR="0053153E" w:rsidRDefault="0053153E" w:rsidP="0053153E">
      <w:pPr>
        <w:spacing w:after="0" w:line="276" w:lineRule="auto"/>
        <w:jc w:val="both"/>
        <w:rPr>
          <w:rFonts w:ascii="Arial Narrow" w:hAnsi="Arial Narrow"/>
        </w:rPr>
      </w:pPr>
      <w:r w:rsidRPr="002B2264">
        <w:rPr>
          <w:rFonts w:ascii="Arial Narrow" w:hAnsi="Arial Narrow" w:cs="Arial"/>
        </w:rPr>
        <w:t xml:space="preserve">Splnenie vyššie uvedeného uchádzač preukáže predložením zoznamu </w:t>
      </w:r>
      <w:r>
        <w:rPr>
          <w:rFonts w:ascii="Arial Narrow" w:hAnsi="Arial Narrow" w:cs="Arial"/>
        </w:rPr>
        <w:t>dodávok</w:t>
      </w:r>
      <w:r w:rsidRPr="002B2264">
        <w:rPr>
          <w:rFonts w:ascii="Arial Narrow" w:hAnsi="Arial Narrow" w:cs="Arial"/>
        </w:rPr>
        <w:t xml:space="preserve"> </w:t>
      </w:r>
      <w:r w:rsidRPr="009B2034">
        <w:rPr>
          <w:rFonts w:ascii="Arial Narrow" w:hAnsi="Arial Narrow" w:cs="Arial"/>
          <w:b/>
          <w:bCs/>
        </w:rPr>
        <w:t>za predchádzajúce tri roky od vyhlásenia verejného obstarávania</w:t>
      </w:r>
      <w:r w:rsidRPr="002B2264">
        <w:rPr>
          <w:rFonts w:ascii="Arial Narrow" w:hAnsi="Arial Narrow" w:cs="Arial"/>
        </w:rPr>
        <w:t xml:space="preserve">, potvrdzujúce </w:t>
      </w:r>
      <w:r>
        <w:rPr>
          <w:rFonts w:ascii="Arial Narrow" w:hAnsi="Arial Narrow" w:cs="Arial"/>
        </w:rPr>
        <w:t>dodanie tovaru</w:t>
      </w:r>
      <w:r w:rsidRPr="002B2264">
        <w:rPr>
          <w:rFonts w:ascii="Arial Narrow" w:hAnsi="Arial Narrow" w:cs="Arial"/>
        </w:rPr>
        <w:t xml:space="preserve"> rovnakého alebo obdobného charakteru ako je požadovaný predmet zákazky, </w:t>
      </w:r>
      <w:r w:rsidRPr="009B2034">
        <w:rPr>
          <w:rFonts w:ascii="Arial Narrow" w:hAnsi="Arial Narrow" w:cs="Arial"/>
          <w:b/>
          <w:bCs/>
        </w:rPr>
        <w:t>v minimálnej súhrnnej hodnote 10</w:t>
      </w:r>
      <w:r>
        <w:rPr>
          <w:rFonts w:ascii="Arial Narrow" w:hAnsi="Arial Narrow" w:cs="Arial"/>
          <w:b/>
          <w:bCs/>
        </w:rPr>
        <w:t> </w:t>
      </w:r>
      <w:r w:rsidRPr="009B2034">
        <w:rPr>
          <w:rFonts w:ascii="Arial Narrow" w:hAnsi="Arial Narrow" w:cs="Arial"/>
          <w:b/>
          <w:bCs/>
        </w:rPr>
        <w:t>000</w:t>
      </w:r>
      <w:r>
        <w:rPr>
          <w:rFonts w:ascii="Arial Narrow" w:hAnsi="Arial Narrow" w:cs="Arial"/>
          <w:b/>
          <w:bCs/>
        </w:rPr>
        <w:t>,00</w:t>
      </w:r>
      <w:r w:rsidRPr="009B2034">
        <w:rPr>
          <w:rFonts w:ascii="Arial Narrow" w:hAnsi="Arial Narrow" w:cs="Arial"/>
          <w:b/>
          <w:bCs/>
        </w:rPr>
        <w:t xml:space="preserve"> EUR bez DPH</w:t>
      </w:r>
      <w:r w:rsidRPr="002B2264">
        <w:rPr>
          <w:rFonts w:ascii="Arial Narrow" w:hAnsi="Arial Narrow"/>
        </w:rPr>
        <w:t xml:space="preserve">. </w:t>
      </w:r>
    </w:p>
    <w:p w14:paraId="111318D2" w14:textId="77777777" w:rsidR="0053153E" w:rsidRPr="004D3142" w:rsidRDefault="0053153E" w:rsidP="0053153E">
      <w:pPr>
        <w:spacing w:after="0" w:line="276" w:lineRule="auto"/>
        <w:jc w:val="both"/>
        <w:rPr>
          <w:rFonts w:ascii="Arial Narrow" w:hAnsi="Arial Narrow" w:cs="Arial"/>
        </w:rPr>
      </w:pPr>
    </w:p>
    <w:p w14:paraId="24ABF1A1" w14:textId="77777777" w:rsidR="0053153E" w:rsidRDefault="0053153E" w:rsidP="0053153E">
      <w:pPr>
        <w:pStyle w:val="Odsekzoznamu"/>
        <w:spacing w:after="0" w:line="276" w:lineRule="auto"/>
        <w:ind w:left="0"/>
        <w:rPr>
          <w:rFonts w:ascii="Arial Narrow" w:hAnsi="Arial Narrow"/>
          <w:u w:val="single"/>
          <w:lang w:eastAsia="sk-SK"/>
        </w:rPr>
      </w:pPr>
      <w:r>
        <w:rPr>
          <w:rFonts w:ascii="Arial Narrow" w:hAnsi="Arial Narrow"/>
          <w:u w:val="single"/>
          <w:lang w:eastAsia="sk-SK"/>
        </w:rPr>
        <w:t>V zozname realizovaných dodávok sa odporúča, aby uchádzač uviedol:</w:t>
      </w:r>
    </w:p>
    <w:p w14:paraId="73616FF2" w14:textId="77777777" w:rsidR="0053153E" w:rsidRDefault="0053153E" w:rsidP="0053153E">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identifikáciu odberateľa (názov/obchodné meno, sídlo/miesto podnikania)</w:t>
      </w:r>
    </w:p>
    <w:p w14:paraId="7C109B89" w14:textId="77777777" w:rsidR="0053153E" w:rsidRDefault="0053153E" w:rsidP="0053153E">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predmet dodávky/zmluvy (stručný opis predmetu)</w:t>
      </w:r>
    </w:p>
    <w:p w14:paraId="242BC418" w14:textId="77777777" w:rsidR="0053153E" w:rsidRDefault="0053153E" w:rsidP="0053153E">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hodnota dodávky v EUR bez DPH</w:t>
      </w:r>
    </w:p>
    <w:p w14:paraId="3E0E80CB" w14:textId="77777777" w:rsidR="0053153E" w:rsidRDefault="0053153E" w:rsidP="0053153E">
      <w:pPr>
        <w:pStyle w:val="Odsekzoznamu"/>
        <w:numPr>
          <w:ilvl w:val="1"/>
          <w:numId w:val="19"/>
        </w:numPr>
        <w:spacing w:after="0" w:line="276" w:lineRule="auto"/>
        <w:ind w:left="284" w:hanging="284"/>
        <w:rPr>
          <w:rFonts w:ascii="Arial Narrow" w:hAnsi="Arial Narrow"/>
          <w:lang w:eastAsia="sk-SK"/>
        </w:rPr>
      </w:pPr>
      <w:r>
        <w:rPr>
          <w:rFonts w:ascii="Arial Narrow" w:hAnsi="Arial Narrow"/>
          <w:lang w:eastAsia="sk-SK"/>
        </w:rPr>
        <w:t xml:space="preserve">termín skutočného dodania </w:t>
      </w:r>
    </w:p>
    <w:p w14:paraId="4D6FCECD" w14:textId="77777777" w:rsidR="0053153E" w:rsidRDefault="0053153E" w:rsidP="0053153E">
      <w:pPr>
        <w:pStyle w:val="Odsekzoznamu"/>
        <w:numPr>
          <w:ilvl w:val="1"/>
          <w:numId w:val="19"/>
        </w:numPr>
        <w:spacing w:after="0" w:line="276" w:lineRule="auto"/>
        <w:ind w:left="284" w:hanging="284"/>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55D6D42" w14:textId="77777777" w:rsidR="0053153E" w:rsidRPr="004D3142" w:rsidRDefault="0053153E" w:rsidP="0053153E">
      <w:pPr>
        <w:spacing w:after="0" w:line="276" w:lineRule="auto"/>
        <w:jc w:val="both"/>
        <w:rPr>
          <w:rFonts w:ascii="Arial Narrow" w:hAnsi="Arial Narrow" w:cs="Arial"/>
        </w:rPr>
      </w:pPr>
    </w:p>
    <w:p w14:paraId="7C354E32" w14:textId="5FB9F7B1" w:rsidR="0053153E" w:rsidRDefault="0053153E" w:rsidP="0053153E">
      <w:pPr>
        <w:spacing w:after="0" w:line="276" w:lineRule="auto"/>
        <w:jc w:val="both"/>
        <w:rPr>
          <w:rFonts w:ascii="Arial Narrow" w:hAnsi="Arial Narrow" w:cs="Arial"/>
        </w:rPr>
      </w:pPr>
      <w:r w:rsidRPr="004D3142">
        <w:rPr>
          <w:rFonts w:ascii="Arial Narrow" w:hAnsi="Arial Narrow" w:cs="Arial"/>
        </w:rPr>
        <w:t>Ak odberateľom bol verejný obstarávateľ alebo obstarávateľ podľa tohto zákona, súčasťou zoznamu poskytnutých služieb musia byť referencia/referencie alebo ekvivalentný/ekvivalentné doklad/doklady v súlade so zákonom.</w:t>
      </w:r>
    </w:p>
    <w:p w14:paraId="7C603B5B" w14:textId="12D20E25" w:rsidR="003B26E6" w:rsidRDefault="003B26E6" w:rsidP="0053153E">
      <w:pPr>
        <w:spacing w:after="0" w:line="276" w:lineRule="auto"/>
        <w:jc w:val="both"/>
        <w:rPr>
          <w:rFonts w:ascii="Arial Narrow" w:hAnsi="Arial Narrow" w:cs="Arial"/>
        </w:rPr>
      </w:pPr>
    </w:p>
    <w:p w14:paraId="721C9A7D" w14:textId="6DD4910C" w:rsidR="003B26E6" w:rsidRDefault="003B26E6" w:rsidP="003B26E6">
      <w:pPr>
        <w:autoSpaceDE w:val="0"/>
        <w:autoSpaceDN w:val="0"/>
        <w:jc w:val="both"/>
        <w:rPr>
          <w:rFonts w:ascii="Arial Narrow" w:hAnsi="Arial Narrow"/>
          <w:lang w:eastAsia="sk-SK"/>
        </w:rPr>
      </w:pPr>
      <w:r>
        <w:rPr>
          <w:rFonts w:ascii="Arial Narrow" w:hAnsi="Arial Narrow"/>
          <w:lang w:eastAsia="sk-SK"/>
        </w:rPr>
        <w:t xml:space="preserve">Za účelom preukázania splnenia tejto podmienky účasti </w:t>
      </w:r>
      <w:r w:rsidRPr="0087721A">
        <w:rPr>
          <w:rFonts w:ascii="Arial Narrow" w:hAnsi="Arial Narrow"/>
          <w:color w:val="FF0000"/>
          <w:lang w:eastAsia="sk-SK"/>
        </w:rPr>
        <w:t>uchádzač predloží tabuľku nižšie s vyplnenými údajmi</w:t>
      </w:r>
      <w:r>
        <w:rPr>
          <w:rFonts w:ascii="Arial Narrow" w:hAnsi="Arial Narrow"/>
          <w:lang w:eastAsia="sk-SK"/>
        </w:rPr>
        <w:t>:</w:t>
      </w:r>
    </w:p>
    <w:p w14:paraId="1F754D20" w14:textId="77777777" w:rsidR="003B26E6" w:rsidRDefault="003B26E6" w:rsidP="0053153E">
      <w:pPr>
        <w:spacing w:after="0" w:line="276" w:lineRule="auto"/>
        <w:jc w:val="both"/>
        <w:rPr>
          <w:rFonts w:ascii="Arial Narrow" w:hAnsi="Arial Narrow" w:cs="Arial"/>
        </w:rPr>
      </w:pPr>
    </w:p>
    <w:p w14:paraId="213DEC55" w14:textId="5FA02FCD" w:rsidR="0053153E" w:rsidRDefault="0053153E" w:rsidP="0053153E">
      <w:pPr>
        <w:spacing w:after="0" w:line="276" w:lineRule="auto"/>
        <w:jc w:val="both"/>
        <w:rPr>
          <w:rFonts w:ascii="Arial Narrow" w:hAnsi="Arial Narrow" w:cs="Arial"/>
        </w:rPr>
      </w:pPr>
    </w:p>
    <w:p w14:paraId="41AC9AB4" w14:textId="77777777" w:rsidR="0053153E" w:rsidRDefault="0053153E" w:rsidP="0053153E">
      <w:pPr>
        <w:spacing w:after="0" w:line="276" w:lineRule="auto"/>
        <w:jc w:val="both"/>
        <w:rPr>
          <w:rFonts w:ascii="Arial Narrow" w:hAnsi="Arial Narrow" w:cs="Arial"/>
        </w:rPr>
      </w:pPr>
    </w:p>
    <w:tbl>
      <w:tblPr>
        <w:tblStyle w:val="Mriekatabuky"/>
        <w:tblW w:w="0" w:type="auto"/>
        <w:tblInd w:w="-5" w:type="dxa"/>
        <w:tblLook w:val="04A0" w:firstRow="1" w:lastRow="0" w:firstColumn="1" w:lastColumn="0" w:noHBand="0" w:noVBand="1"/>
      </w:tblPr>
      <w:tblGrid>
        <w:gridCol w:w="1634"/>
        <w:gridCol w:w="1424"/>
        <w:gridCol w:w="1537"/>
        <w:gridCol w:w="1501"/>
        <w:gridCol w:w="1701"/>
        <w:gridCol w:w="1270"/>
      </w:tblGrid>
      <w:tr w:rsidR="00486918" w14:paraId="7E704D7C" w14:textId="77777777" w:rsidTr="00486918">
        <w:tc>
          <w:tcPr>
            <w:tcW w:w="1634" w:type="dxa"/>
            <w:shd w:val="clear" w:color="auto" w:fill="D0CECE" w:themeFill="background2" w:themeFillShade="E6"/>
            <w:vAlign w:val="center"/>
          </w:tcPr>
          <w:p w14:paraId="0F80E6C0" w14:textId="411AFDA5" w:rsidR="00486918" w:rsidRPr="00486918" w:rsidRDefault="00486918" w:rsidP="0053153E">
            <w:pPr>
              <w:pStyle w:val="Odsekzoznamu"/>
              <w:spacing w:after="300" w:line="276" w:lineRule="auto"/>
              <w:ind w:left="0"/>
              <w:rPr>
                <w:rFonts w:ascii="Arial Narrow" w:hAnsi="Arial Narrow"/>
                <w:b/>
                <w:sz w:val="20"/>
                <w:szCs w:val="20"/>
                <w:lang w:eastAsia="sk-SK"/>
              </w:rPr>
            </w:pPr>
            <w:r w:rsidRPr="00486918">
              <w:rPr>
                <w:rFonts w:ascii="Arial Narrow" w:hAnsi="Arial Narrow"/>
                <w:b/>
                <w:sz w:val="20"/>
                <w:szCs w:val="20"/>
                <w:lang w:eastAsia="sk-SK"/>
              </w:rPr>
              <w:t xml:space="preserve">Predmet dodávky </w:t>
            </w:r>
            <w:r w:rsidRPr="00486918">
              <w:rPr>
                <w:rFonts w:ascii="Arial Narrow" w:hAnsi="Arial Narrow"/>
                <w:sz w:val="20"/>
                <w:szCs w:val="20"/>
                <w:lang w:eastAsia="sk-SK"/>
              </w:rPr>
              <w:t>(stručný opis predmetu)</w:t>
            </w:r>
          </w:p>
        </w:tc>
        <w:tc>
          <w:tcPr>
            <w:tcW w:w="1424" w:type="dxa"/>
            <w:shd w:val="clear" w:color="auto" w:fill="D0CECE" w:themeFill="background2" w:themeFillShade="E6"/>
            <w:vAlign w:val="center"/>
          </w:tcPr>
          <w:p w14:paraId="5F20FB89" w14:textId="31E0AF02" w:rsidR="00486918" w:rsidRPr="00486918" w:rsidRDefault="00486918" w:rsidP="0053153E">
            <w:pPr>
              <w:pStyle w:val="Odsekzoznamu"/>
              <w:spacing w:before="300" w:after="300" w:line="276" w:lineRule="auto"/>
              <w:ind w:left="0"/>
              <w:rPr>
                <w:rFonts w:ascii="Arial Narrow" w:hAnsi="Arial Narrow"/>
                <w:b/>
                <w:bCs/>
                <w:sz w:val="20"/>
                <w:szCs w:val="20"/>
                <w:lang w:eastAsia="sk-SK"/>
              </w:rPr>
            </w:pPr>
            <w:r w:rsidRPr="00486918">
              <w:rPr>
                <w:rFonts w:ascii="Arial Narrow" w:hAnsi="Arial Narrow"/>
                <w:b/>
                <w:bCs/>
                <w:sz w:val="20"/>
                <w:szCs w:val="20"/>
                <w:lang w:eastAsia="sk-SK"/>
              </w:rPr>
              <w:t>Hodnota dodávky v EUR bez DPH</w:t>
            </w:r>
          </w:p>
        </w:tc>
        <w:tc>
          <w:tcPr>
            <w:tcW w:w="1537" w:type="dxa"/>
            <w:shd w:val="clear" w:color="auto" w:fill="D0CECE" w:themeFill="background2" w:themeFillShade="E6"/>
            <w:vAlign w:val="center"/>
          </w:tcPr>
          <w:p w14:paraId="0F5EA1EC" w14:textId="56B1BFE8" w:rsidR="00486918" w:rsidRPr="00486918" w:rsidRDefault="00486918" w:rsidP="0053153E">
            <w:pPr>
              <w:pStyle w:val="Odsekzoznamu"/>
              <w:spacing w:before="300" w:after="300" w:line="276" w:lineRule="auto"/>
              <w:ind w:left="0"/>
              <w:rPr>
                <w:rFonts w:ascii="Arial Narrow" w:hAnsi="Arial Narrow"/>
                <w:b/>
                <w:bCs/>
                <w:sz w:val="20"/>
                <w:szCs w:val="20"/>
                <w:lang w:eastAsia="sk-SK"/>
              </w:rPr>
            </w:pPr>
            <w:r w:rsidRPr="00486918">
              <w:rPr>
                <w:rFonts w:ascii="Arial Narrow" w:hAnsi="Arial Narrow"/>
                <w:b/>
                <w:bCs/>
                <w:sz w:val="20"/>
                <w:szCs w:val="20"/>
                <w:lang w:eastAsia="sk-SK"/>
              </w:rPr>
              <w:t>Termín skutočného dodania</w:t>
            </w:r>
          </w:p>
        </w:tc>
        <w:tc>
          <w:tcPr>
            <w:tcW w:w="1501" w:type="dxa"/>
            <w:shd w:val="clear" w:color="auto" w:fill="D0CECE" w:themeFill="background2" w:themeFillShade="E6"/>
            <w:vAlign w:val="center"/>
          </w:tcPr>
          <w:p w14:paraId="0D58C91B" w14:textId="77777777" w:rsidR="00486918" w:rsidRPr="00486918" w:rsidRDefault="00486918" w:rsidP="0053153E">
            <w:pPr>
              <w:pStyle w:val="Odsekzoznamu"/>
              <w:spacing w:before="300" w:after="300" w:line="276" w:lineRule="auto"/>
              <w:ind w:left="0"/>
              <w:rPr>
                <w:rFonts w:ascii="Arial Narrow" w:hAnsi="Arial Narrow"/>
                <w:b/>
                <w:sz w:val="20"/>
                <w:szCs w:val="20"/>
                <w:lang w:eastAsia="sk-SK"/>
              </w:rPr>
            </w:pPr>
            <w:r w:rsidRPr="00486918">
              <w:rPr>
                <w:rFonts w:ascii="Arial Narrow" w:hAnsi="Arial Narrow"/>
                <w:b/>
                <w:sz w:val="20"/>
                <w:szCs w:val="20"/>
                <w:lang w:eastAsia="sk-SK"/>
              </w:rPr>
              <w:t>Odberateľ</w:t>
            </w:r>
          </w:p>
          <w:p w14:paraId="3C768478" w14:textId="5AF08216" w:rsidR="00486918" w:rsidRPr="00486918" w:rsidRDefault="00486918" w:rsidP="0053153E">
            <w:pPr>
              <w:pStyle w:val="Odsekzoznamu"/>
              <w:spacing w:before="300" w:after="300" w:line="276" w:lineRule="auto"/>
              <w:ind w:left="0"/>
              <w:rPr>
                <w:rFonts w:ascii="Arial Narrow" w:hAnsi="Arial Narrow"/>
                <w:b/>
                <w:sz w:val="20"/>
                <w:szCs w:val="20"/>
                <w:lang w:eastAsia="sk-SK"/>
              </w:rPr>
            </w:pPr>
            <w:r w:rsidRPr="00486918">
              <w:rPr>
                <w:rFonts w:ascii="Arial Narrow" w:hAnsi="Arial Narrow"/>
                <w:bCs/>
                <w:sz w:val="20"/>
                <w:szCs w:val="20"/>
                <w:lang w:eastAsia="sk-SK"/>
              </w:rPr>
              <w:t>(</w:t>
            </w:r>
            <w:r w:rsidRPr="00486918">
              <w:rPr>
                <w:rFonts w:ascii="Arial Narrow" w:hAnsi="Arial Narrow"/>
                <w:sz w:val="20"/>
                <w:szCs w:val="20"/>
                <w:lang w:eastAsia="sk-SK"/>
              </w:rPr>
              <w:t>názov/obchodné meno, sídlo/miesto podnikania)</w:t>
            </w:r>
          </w:p>
        </w:tc>
        <w:tc>
          <w:tcPr>
            <w:tcW w:w="1701" w:type="dxa"/>
            <w:shd w:val="clear" w:color="auto" w:fill="D0CECE" w:themeFill="background2" w:themeFillShade="E6"/>
          </w:tcPr>
          <w:p w14:paraId="7E2B91F8" w14:textId="052ADAD0" w:rsidR="00486918" w:rsidRPr="00486918" w:rsidRDefault="00486918" w:rsidP="0053153E">
            <w:pPr>
              <w:pStyle w:val="Odsekzoznamu"/>
              <w:spacing w:before="300" w:after="0" w:line="276" w:lineRule="auto"/>
              <w:ind w:left="0"/>
              <w:rPr>
                <w:rFonts w:ascii="Arial Narrow" w:hAnsi="Arial Narrow"/>
                <w:b/>
                <w:sz w:val="20"/>
                <w:szCs w:val="20"/>
                <w:lang w:eastAsia="sk-SK"/>
              </w:rPr>
            </w:pPr>
            <w:r w:rsidRPr="00486918">
              <w:rPr>
                <w:rFonts w:ascii="Arial Narrow" w:hAnsi="Arial Narrow"/>
                <w:b/>
                <w:bCs/>
                <w:sz w:val="20"/>
                <w:szCs w:val="20"/>
                <w:lang w:eastAsia="sk-SK"/>
              </w:rPr>
              <w:t>Kontaktná osoba za odberateľa</w:t>
            </w:r>
            <w:r w:rsidRPr="00486918">
              <w:rPr>
                <w:rFonts w:ascii="Arial Narrow" w:hAnsi="Arial Narrow"/>
                <w:sz w:val="20"/>
                <w:szCs w:val="20"/>
                <w:lang w:eastAsia="sk-SK"/>
              </w:rPr>
              <w:t xml:space="preserve"> (meno, priezvisko, pozícia, aktuálne telefónne číslo a email za účelom prípadného overenia predkladaných informácií)</w:t>
            </w:r>
          </w:p>
        </w:tc>
        <w:tc>
          <w:tcPr>
            <w:tcW w:w="1270" w:type="dxa"/>
            <w:shd w:val="clear" w:color="auto" w:fill="D0CECE" w:themeFill="background2" w:themeFillShade="E6"/>
            <w:vAlign w:val="center"/>
          </w:tcPr>
          <w:p w14:paraId="4B344BA0" w14:textId="77777777" w:rsidR="00486918" w:rsidRDefault="00486918" w:rsidP="0053153E">
            <w:pPr>
              <w:pStyle w:val="Odsekzoznamu"/>
              <w:spacing w:before="300" w:after="0" w:line="276" w:lineRule="auto"/>
              <w:ind w:left="0"/>
              <w:rPr>
                <w:rFonts w:ascii="Arial Narrow" w:hAnsi="Arial Narrow"/>
                <w:b/>
                <w:sz w:val="20"/>
                <w:szCs w:val="20"/>
                <w:lang w:eastAsia="sk-SK"/>
              </w:rPr>
            </w:pPr>
            <w:r w:rsidRPr="00486918">
              <w:rPr>
                <w:rFonts w:ascii="Arial Narrow" w:hAnsi="Arial Narrow"/>
                <w:b/>
                <w:sz w:val="20"/>
                <w:szCs w:val="20"/>
                <w:lang w:eastAsia="sk-SK"/>
              </w:rPr>
              <w:t>Referencia</w:t>
            </w:r>
          </w:p>
          <w:p w14:paraId="29C4D01A" w14:textId="449AD8C3" w:rsidR="00486918" w:rsidRPr="00486918" w:rsidRDefault="00486918" w:rsidP="0053153E">
            <w:pPr>
              <w:pStyle w:val="Odsekzoznamu"/>
              <w:spacing w:before="300" w:after="0" w:line="276" w:lineRule="auto"/>
              <w:ind w:left="0"/>
              <w:rPr>
                <w:rFonts w:ascii="Arial Narrow" w:hAnsi="Arial Narrow"/>
                <w:bCs/>
                <w:sz w:val="20"/>
                <w:szCs w:val="20"/>
                <w:lang w:eastAsia="sk-SK"/>
              </w:rPr>
            </w:pPr>
            <w:r w:rsidRPr="00486918">
              <w:rPr>
                <w:rFonts w:ascii="Arial Narrow" w:hAnsi="Arial Narrow"/>
                <w:bCs/>
                <w:sz w:val="20"/>
                <w:szCs w:val="20"/>
                <w:lang w:eastAsia="sk-SK"/>
              </w:rPr>
              <w:t>(ak bola vystavená)</w:t>
            </w:r>
          </w:p>
        </w:tc>
      </w:tr>
      <w:tr w:rsidR="00486918" w14:paraId="2572D869" w14:textId="77777777" w:rsidTr="00486918">
        <w:tc>
          <w:tcPr>
            <w:tcW w:w="1634" w:type="dxa"/>
          </w:tcPr>
          <w:p w14:paraId="3559784C"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424" w:type="dxa"/>
          </w:tcPr>
          <w:p w14:paraId="4468C4F7"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537" w:type="dxa"/>
          </w:tcPr>
          <w:p w14:paraId="02590AE8"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501" w:type="dxa"/>
          </w:tcPr>
          <w:p w14:paraId="2D040B39"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701" w:type="dxa"/>
          </w:tcPr>
          <w:p w14:paraId="559909E8"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270" w:type="dxa"/>
          </w:tcPr>
          <w:p w14:paraId="0F2F523E" w14:textId="688BC888" w:rsidR="00486918" w:rsidRDefault="00486918" w:rsidP="0053153E">
            <w:pPr>
              <w:pStyle w:val="Odsekzoznamu"/>
              <w:spacing w:before="300" w:after="300" w:line="276" w:lineRule="auto"/>
              <w:ind w:left="0"/>
              <w:rPr>
                <w:rFonts w:ascii="Arial Narrow" w:hAnsi="Arial Narrow"/>
                <w:b/>
                <w:u w:val="single"/>
                <w:lang w:eastAsia="sk-SK"/>
              </w:rPr>
            </w:pPr>
          </w:p>
        </w:tc>
      </w:tr>
      <w:tr w:rsidR="00486918" w14:paraId="4948F212" w14:textId="77777777" w:rsidTr="00486918">
        <w:tc>
          <w:tcPr>
            <w:tcW w:w="1634" w:type="dxa"/>
          </w:tcPr>
          <w:p w14:paraId="41E4FD5A"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424" w:type="dxa"/>
          </w:tcPr>
          <w:p w14:paraId="08D82AEF"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537" w:type="dxa"/>
          </w:tcPr>
          <w:p w14:paraId="67F3C001"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501" w:type="dxa"/>
          </w:tcPr>
          <w:p w14:paraId="0D19D483"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701" w:type="dxa"/>
          </w:tcPr>
          <w:p w14:paraId="7792EBEB"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270" w:type="dxa"/>
          </w:tcPr>
          <w:p w14:paraId="32FA5984" w14:textId="6B1DF6D3" w:rsidR="00486918" w:rsidRDefault="00486918" w:rsidP="0053153E">
            <w:pPr>
              <w:pStyle w:val="Odsekzoznamu"/>
              <w:spacing w:before="300" w:after="300" w:line="276" w:lineRule="auto"/>
              <w:ind w:left="0"/>
              <w:rPr>
                <w:rFonts w:ascii="Arial Narrow" w:hAnsi="Arial Narrow"/>
                <w:b/>
                <w:u w:val="single"/>
                <w:lang w:eastAsia="sk-SK"/>
              </w:rPr>
            </w:pPr>
          </w:p>
        </w:tc>
      </w:tr>
      <w:tr w:rsidR="00486918" w14:paraId="4DD3C86A" w14:textId="77777777" w:rsidTr="00486918">
        <w:tc>
          <w:tcPr>
            <w:tcW w:w="1634" w:type="dxa"/>
          </w:tcPr>
          <w:p w14:paraId="0E7B8392"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424" w:type="dxa"/>
          </w:tcPr>
          <w:p w14:paraId="33732226"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537" w:type="dxa"/>
          </w:tcPr>
          <w:p w14:paraId="62F1E8CA"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501" w:type="dxa"/>
          </w:tcPr>
          <w:p w14:paraId="757C772E"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701" w:type="dxa"/>
          </w:tcPr>
          <w:p w14:paraId="5129287A" w14:textId="77777777" w:rsidR="00486918" w:rsidRDefault="00486918" w:rsidP="0053153E">
            <w:pPr>
              <w:pStyle w:val="Odsekzoznamu"/>
              <w:spacing w:before="300" w:after="300" w:line="276" w:lineRule="auto"/>
              <w:ind w:left="0"/>
              <w:rPr>
                <w:rFonts w:ascii="Arial Narrow" w:hAnsi="Arial Narrow"/>
                <w:b/>
                <w:u w:val="single"/>
                <w:lang w:eastAsia="sk-SK"/>
              </w:rPr>
            </w:pPr>
          </w:p>
        </w:tc>
        <w:tc>
          <w:tcPr>
            <w:tcW w:w="1270" w:type="dxa"/>
          </w:tcPr>
          <w:p w14:paraId="42F50BD5" w14:textId="5A718C88" w:rsidR="00486918" w:rsidRDefault="00486918" w:rsidP="0053153E">
            <w:pPr>
              <w:pStyle w:val="Odsekzoznamu"/>
              <w:spacing w:before="300" w:after="300" w:line="276" w:lineRule="auto"/>
              <w:ind w:left="0"/>
              <w:rPr>
                <w:rFonts w:ascii="Arial Narrow" w:hAnsi="Arial Narrow"/>
                <w:b/>
                <w:u w:val="single"/>
                <w:lang w:eastAsia="sk-SK"/>
              </w:rPr>
            </w:pPr>
          </w:p>
        </w:tc>
      </w:tr>
    </w:tbl>
    <w:p w14:paraId="320A401D" w14:textId="77777777" w:rsidR="007076DE" w:rsidRDefault="007076DE" w:rsidP="0053153E">
      <w:pPr>
        <w:pStyle w:val="Odsekzoznamu"/>
        <w:spacing w:before="300" w:after="300" w:line="276" w:lineRule="auto"/>
        <w:ind w:left="284"/>
        <w:rPr>
          <w:rFonts w:ascii="Arial Narrow" w:hAnsi="Arial Narrow"/>
          <w:b/>
          <w:u w:val="single"/>
          <w:lang w:eastAsia="sk-SK"/>
        </w:rPr>
      </w:pPr>
    </w:p>
    <w:p w14:paraId="182CA8E5" w14:textId="77777777" w:rsidR="007076DE" w:rsidRPr="00FC70A5" w:rsidRDefault="007076DE" w:rsidP="0053153E">
      <w:pPr>
        <w:pStyle w:val="Odsekzoznamu"/>
        <w:spacing w:before="300" w:after="300" w:line="276" w:lineRule="auto"/>
        <w:ind w:left="284"/>
        <w:rPr>
          <w:rFonts w:ascii="Arial Narrow" w:hAnsi="Arial Narrow"/>
          <w:b/>
          <w:lang w:eastAsia="sk-SK"/>
        </w:rPr>
      </w:pPr>
    </w:p>
    <w:p w14:paraId="53E9D7FE" w14:textId="77777777" w:rsidR="00AF7F2F" w:rsidRPr="00FC078C" w:rsidRDefault="00FC078C" w:rsidP="0053153E">
      <w:pPr>
        <w:pStyle w:val="Odsekzoznamu"/>
        <w:numPr>
          <w:ilvl w:val="0"/>
          <w:numId w:val="16"/>
        </w:numPr>
        <w:spacing w:before="300" w:after="300" w:line="276"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53153E">
      <w:pPr>
        <w:spacing w:after="0" w:line="276"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53153E">
      <w:pPr>
        <w:spacing w:after="0" w:line="276" w:lineRule="auto"/>
        <w:jc w:val="both"/>
        <w:rPr>
          <w:rFonts w:ascii="Arial Narrow" w:hAnsi="Arial Narrow"/>
          <w:lang w:eastAsia="sk-SK"/>
        </w:rPr>
      </w:pPr>
    </w:p>
    <w:p w14:paraId="4F2FDB50" w14:textId="77777777" w:rsidR="00AF7F2F" w:rsidRDefault="00AF7F2F" w:rsidP="0053153E">
      <w:pPr>
        <w:spacing w:after="0" w:line="276"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53153E">
      <w:pPr>
        <w:spacing w:after="0" w:line="276" w:lineRule="auto"/>
        <w:jc w:val="both"/>
        <w:rPr>
          <w:rFonts w:ascii="Arial Narrow" w:hAnsi="Arial Narrow" w:cs="Arial"/>
        </w:rPr>
      </w:pPr>
    </w:p>
    <w:p w14:paraId="07E2301D" w14:textId="77777777" w:rsidR="00AF7F2F" w:rsidRPr="003E03B5" w:rsidRDefault="00AF7F2F" w:rsidP="0053153E">
      <w:pPr>
        <w:spacing w:after="0" w:line="276"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53153E">
      <w:pPr>
        <w:spacing w:after="0" w:line="276" w:lineRule="auto"/>
        <w:jc w:val="both"/>
        <w:rPr>
          <w:rFonts w:ascii="Arial Narrow" w:hAnsi="Arial Narrow"/>
          <w:lang w:eastAsia="sk-SK"/>
        </w:rPr>
      </w:pPr>
    </w:p>
    <w:p w14:paraId="7561D885" w14:textId="77777777" w:rsidR="00AF7F2F" w:rsidRPr="00C52AEC" w:rsidRDefault="00AF7F2F" w:rsidP="0053153E">
      <w:pPr>
        <w:pStyle w:val="Odsekzoznamu"/>
        <w:spacing w:after="0" w:line="276"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53153E">
      <w:pPr>
        <w:spacing w:after="0" w:line="276" w:lineRule="auto"/>
        <w:jc w:val="both"/>
        <w:rPr>
          <w:rFonts w:ascii="Arial Narrow" w:hAnsi="Arial Narrow"/>
          <w:shd w:val="clear" w:color="auto" w:fill="FFFFFF"/>
        </w:rPr>
      </w:pPr>
    </w:p>
    <w:p w14:paraId="64743391" w14:textId="324F929D" w:rsidR="00AF7F2F" w:rsidRDefault="00AF7F2F" w:rsidP="0053153E">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53153E">
      <w:pPr>
        <w:spacing w:after="0" w:line="276" w:lineRule="auto"/>
        <w:jc w:val="both"/>
        <w:rPr>
          <w:rStyle w:val="Jemnzvraznenie"/>
          <w:rFonts w:ascii="Arial Narrow" w:hAnsi="Arial Narrow"/>
          <w:b w:val="0"/>
          <w:sz w:val="22"/>
        </w:rPr>
      </w:pPr>
    </w:p>
    <w:p w14:paraId="58EB27E0" w14:textId="3F71040B" w:rsidR="00AF7F2F" w:rsidRPr="00F34B9D" w:rsidRDefault="00AF7F2F" w:rsidP="0053153E">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53153E">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53153E">
      <w:pPr>
        <w:spacing w:before="120" w:after="0" w:line="276"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4B73" w14:textId="77777777" w:rsidR="00F265FE" w:rsidRDefault="00F265FE" w:rsidP="00CF3803">
      <w:pPr>
        <w:spacing w:after="0" w:line="240" w:lineRule="auto"/>
      </w:pPr>
      <w:r>
        <w:separator/>
      </w:r>
    </w:p>
  </w:endnote>
  <w:endnote w:type="continuationSeparator" w:id="0">
    <w:p w14:paraId="099D7D54" w14:textId="77777777" w:rsidR="00F265FE" w:rsidRDefault="00F265F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02E6" w14:textId="77777777" w:rsidR="00F265FE" w:rsidRDefault="00F265FE" w:rsidP="00CF3803">
      <w:pPr>
        <w:spacing w:after="0" w:line="240" w:lineRule="auto"/>
      </w:pPr>
      <w:r>
        <w:separator/>
      </w:r>
    </w:p>
  </w:footnote>
  <w:footnote w:type="continuationSeparator" w:id="0">
    <w:p w14:paraId="62CB114F" w14:textId="77777777" w:rsidR="00F265FE" w:rsidRDefault="00F265F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08B3"/>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B26E6"/>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86918"/>
    <w:rsid w:val="004A1FFD"/>
    <w:rsid w:val="004B206A"/>
    <w:rsid w:val="004B35F2"/>
    <w:rsid w:val="004B496E"/>
    <w:rsid w:val="004C335B"/>
    <w:rsid w:val="004E0D4E"/>
    <w:rsid w:val="004F585E"/>
    <w:rsid w:val="00501BEC"/>
    <w:rsid w:val="00503C06"/>
    <w:rsid w:val="00504DFD"/>
    <w:rsid w:val="00505F5D"/>
    <w:rsid w:val="00506594"/>
    <w:rsid w:val="00520DDE"/>
    <w:rsid w:val="0053153E"/>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514C"/>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7721A"/>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65FE"/>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3083"/>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table" w:styleId="Mriekatabuky">
    <w:name w:val="Table Grid"/>
    <w:basedOn w:val="Normlnatabuka"/>
    <w:uiPriority w:val="39"/>
    <w:rsid w:val="005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1957</Words>
  <Characters>11160</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Miroslava Mihaldová</cp:lastModifiedBy>
  <cp:revision>6</cp:revision>
  <cp:lastPrinted>2022-01-18T07:35:00Z</cp:lastPrinted>
  <dcterms:created xsi:type="dcterms:W3CDTF">2025-05-15T12:40:00Z</dcterms:created>
  <dcterms:modified xsi:type="dcterms:W3CDTF">2025-05-27T09:04:00Z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